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692" w:rsidRDefault="00747AD9">
      <w:pPr>
        <w:rPr>
          <w:sz w:val="0"/>
          <w:szCs w:val="0"/>
          <w:lang w:val="ru-RU"/>
        </w:rPr>
      </w:pPr>
      <w:r w:rsidRPr="00747AD9">
        <w:rPr>
          <w:noProof/>
          <w:sz w:val="0"/>
          <w:szCs w:val="0"/>
          <w:lang w:val="ru-RU" w:eastAsia="ru-RU"/>
        </w:rPr>
        <w:drawing>
          <wp:inline distT="0" distB="0" distL="0" distR="0">
            <wp:extent cx="5941060" cy="8201882"/>
            <wp:effectExtent l="0" t="0" r="0" b="0"/>
            <wp:docPr id="2" name="Рисунок 2" descr="C:\Users\Анастасия\Documents\Документы 2020-2021 уч.год\ООП+РПД_2020-2021\РПД_2020\Корп.финансы\Корп.финансы_титул_заоч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астасия\Documents\Документы 2020-2021 уч.год\ООП+РПД_2020-2021\РПД_2020\Корп.финансы\Корп.финансы_титул_заочн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201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AD9" w:rsidRPr="00747AD9" w:rsidRDefault="00747AD9">
      <w:pPr>
        <w:rPr>
          <w:sz w:val="0"/>
          <w:szCs w:val="0"/>
          <w:lang w:val="ru-RU"/>
        </w:rPr>
      </w:pPr>
      <w:r w:rsidRPr="00747AD9">
        <w:rPr>
          <w:noProof/>
          <w:sz w:val="0"/>
          <w:szCs w:val="0"/>
          <w:lang w:val="ru-RU" w:eastAsia="ru-RU"/>
        </w:rPr>
        <w:lastRenderedPageBreak/>
        <w:drawing>
          <wp:inline distT="0" distB="0" distL="0" distR="0">
            <wp:extent cx="5941060" cy="8201882"/>
            <wp:effectExtent l="0" t="0" r="0" b="0"/>
            <wp:docPr id="3" name="Рисунок 3" descr="C:\Users\Анастасия\Desktop\2 лист бакалаври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астасия\Desktop\2 лист бакалавриат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201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AD9" w:rsidRDefault="00747AD9">
      <w:r>
        <w:br w:type="page"/>
      </w:r>
    </w:p>
    <w:p w:rsidR="00747AD9" w:rsidRDefault="00747AD9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52"/>
      </w:tblGrid>
      <w:tr w:rsidR="001A3692" w:rsidTr="00747AD9">
        <w:trPr>
          <w:trHeight w:hRule="exact" w:val="285"/>
        </w:trPr>
        <w:tc>
          <w:tcPr>
            <w:tcW w:w="93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A3692" w:rsidRDefault="002611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Лист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t xml:space="preserve"> </w:t>
            </w:r>
          </w:p>
        </w:tc>
      </w:tr>
      <w:tr w:rsidR="001A3692" w:rsidTr="00747AD9">
        <w:trPr>
          <w:trHeight w:hRule="exact" w:val="131"/>
        </w:trPr>
        <w:tc>
          <w:tcPr>
            <w:tcW w:w="3119" w:type="dxa"/>
          </w:tcPr>
          <w:p w:rsidR="001A3692" w:rsidRDefault="001A3692"/>
        </w:tc>
        <w:tc>
          <w:tcPr>
            <w:tcW w:w="6252" w:type="dxa"/>
          </w:tcPr>
          <w:p w:rsidR="001A3692" w:rsidRDefault="001A3692"/>
        </w:tc>
      </w:tr>
      <w:tr w:rsidR="001A3692" w:rsidTr="00747AD9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A3692" w:rsidRDefault="001A3692"/>
        </w:tc>
      </w:tr>
      <w:tr w:rsidR="001A3692" w:rsidTr="00747AD9">
        <w:trPr>
          <w:trHeight w:hRule="exact" w:val="13"/>
        </w:trPr>
        <w:tc>
          <w:tcPr>
            <w:tcW w:w="3119" w:type="dxa"/>
          </w:tcPr>
          <w:p w:rsidR="001A3692" w:rsidRDefault="001A3692"/>
        </w:tc>
        <w:tc>
          <w:tcPr>
            <w:tcW w:w="6252" w:type="dxa"/>
          </w:tcPr>
          <w:p w:rsidR="001A3692" w:rsidRDefault="001A3692"/>
        </w:tc>
      </w:tr>
      <w:tr w:rsidR="001A3692" w:rsidTr="00747AD9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A3692" w:rsidRDefault="001A3692"/>
        </w:tc>
      </w:tr>
      <w:tr w:rsidR="001A3692" w:rsidTr="00747AD9">
        <w:trPr>
          <w:trHeight w:hRule="exact" w:val="96"/>
        </w:trPr>
        <w:tc>
          <w:tcPr>
            <w:tcW w:w="3119" w:type="dxa"/>
          </w:tcPr>
          <w:p w:rsidR="001A3692" w:rsidRDefault="001A3692"/>
        </w:tc>
        <w:tc>
          <w:tcPr>
            <w:tcW w:w="6252" w:type="dxa"/>
          </w:tcPr>
          <w:p w:rsidR="001A3692" w:rsidRDefault="001A3692"/>
        </w:tc>
      </w:tr>
      <w:tr w:rsidR="001A3692" w:rsidRPr="008075DA" w:rsidTr="00747AD9">
        <w:trPr>
          <w:trHeight w:hRule="exact" w:val="555"/>
        </w:trPr>
        <w:tc>
          <w:tcPr>
            <w:tcW w:w="93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A3692" w:rsidRPr="00747AD9" w:rsidRDefault="0026111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2021 - 2022 учебном году на заседании кафедры  Экономики</w:t>
            </w:r>
          </w:p>
        </w:tc>
      </w:tr>
      <w:tr w:rsidR="001A3692" w:rsidRPr="008075DA" w:rsidTr="00747AD9">
        <w:trPr>
          <w:trHeight w:hRule="exact" w:val="138"/>
        </w:trPr>
        <w:tc>
          <w:tcPr>
            <w:tcW w:w="3119" w:type="dxa"/>
          </w:tcPr>
          <w:p w:rsidR="001A3692" w:rsidRPr="00747AD9" w:rsidRDefault="001A3692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1A3692" w:rsidRPr="00747AD9" w:rsidRDefault="001A3692">
            <w:pPr>
              <w:rPr>
                <w:lang w:val="ru-RU"/>
              </w:rPr>
            </w:pPr>
          </w:p>
        </w:tc>
      </w:tr>
      <w:tr w:rsidR="001A3692" w:rsidRPr="008075DA">
        <w:trPr>
          <w:trHeight w:hRule="exact" w:val="555"/>
        </w:trPr>
        <w:tc>
          <w:tcPr>
            <w:tcW w:w="3119" w:type="dxa"/>
          </w:tcPr>
          <w:p w:rsidR="001A3692" w:rsidRPr="00747AD9" w:rsidRDefault="001A3692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1A3692" w:rsidRPr="00747AD9" w:rsidRDefault="0026111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proofErr w:type="gramStart"/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 _</w:t>
            </w:r>
            <w:proofErr w:type="gramEnd"/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 __________ 20__ г.  №  __</w:t>
            </w:r>
          </w:p>
          <w:p w:rsidR="001A3692" w:rsidRPr="00747AD9" w:rsidRDefault="0026111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Васильева</w:t>
            </w:r>
          </w:p>
        </w:tc>
      </w:tr>
      <w:tr w:rsidR="001A3692" w:rsidRPr="008075DA" w:rsidTr="00747AD9">
        <w:trPr>
          <w:trHeight w:hRule="exact" w:val="277"/>
        </w:trPr>
        <w:tc>
          <w:tcPr>
            <w:tcW w:w="3119" w:type="dxa"/>
          </w:tcPr>
          <w:p w:rsidR="001A3692" w:rsidRPr="00747AD9" w:rsidRDefault="001A3692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1A3692" w:rsidRPr="00747AD9" w:rsidRDefault="001A3692">
            <w:pPr>
              <w:rPr>
                <w:lang w:val="ru-RU"/>
              </w:rPr>
            </w:pPr>
          </w:p>
        </w:tc>
      </w:tr>
      <w:tr w:rsidR="001A3692" w:rsidRPr="008075DA" w:rsidTr="00747AD9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A3692" w:rsidRPr="00747AD9" w:rsidRDefault="001A3692">
            <w:pPr>
              <w:rPr>
                <w:lang w:val="ru-RU"/>
              </w:rPr>
            </w:pPr>
          </w:p>
        </w:tc>
      </w:tr>
      <w:tr w:rsidR="001A3692" w:rsidRPr="008075DA" w:rsidTr="00747AD9">
        <w:trPr>
          <w:trHeight w:hRule="exact" w:val="13"/>
        </w:trPr>
        <w:tc>
          <w:tcPr>
            <w:tcW w:w="3119" w:type="dxa"/>
          </w:tcPr>
          <w:p w:rsidR="001A3692" w:rsidRPr="00747AD9" w:rsidRDefault="001A3692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1A3692" w:rsidRPr="00747AD9" w:rsidRDefault="001A3692">
            <w:pPr>
              <w:rPr>
                <w:lang w:val="ru-RU"/>
              </w:rPr>
            </w:pPr>
          </w:p>
        </w:tc>
      </w:tr>
      <w:tr w:rsidR="001A3692" w:rsidRPr="008075DA" w:rsidTr="00747AD9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A3692" w:rsidRPr="00747AD9" w:rsidRDefault="001A3692">
            <w:pPr>
              <w:rPr>
                <w:lang w:val="ru-RU"/>
              </w:rPr>
            </w:pPr>
          </w:p>
        </w:tc>
      </w:tr>
      <w:tr w:rsidR="001A3692" w:rsidRPr="008075DA" w:rsidTr="00747AD9">
        <w:trPr>
          <w:trHeight w:hRule="exact" w:val="96"/>
        </w:trPr>
        <w:tc>
          <w:tcPr>
            <w:tcW w:w="3119" w:type="dxa"/>
          </w:tcPr>
          <w:p w:rsidR="001A3692" w:rsidRPr="00747AD9" w:rsidRDefault="001A3692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1A3692" w:rsidRPr="00747AD9" w:rsidRDefault="001A3692">
            <w:pPr>
              <w:rPr>
                <w:lang w:val="ru-RU"/>
              </w:rPr>
            </w:pPr>
          </w:p>
        </w:tc>
      </w:tr>
      <w:tr w:rsidR="001A3692" w:rsidRPr="008075DA" w:rsidTr="00747AD9">
        <w:trPr>
          <w:trHeight w:hRule="exact" w:val="555"/>
        </w:trPr>
        <w:tc>
          <w:tcPr>
            <w:tcW w:w="93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A3692" w:rsidRPr="00747AD9" w:rsidRDefault="0026111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Рабочая программа пересмотрена, обсуждена и одобрена для реализации в 2022 - 2023 учебном году на заседании </w:t>
            </w:r>
            <w:proofErr w:type="gramStart"/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  Экономики</w:t>
            </w:r>
            <w:proofErr w:type="gramEnd"/>
          </w:p>
        </w:tc>
      </w:tr>
      <w:tr w:rsidR="001A3692" w:rsidRPr="008075DA" w:rsidTr="00747AD9">
        <w:trPr>
          <w:trHeight w:hRule="exact" w:val="138"/>
        </w:trPr>
        <w:tc>
          <w:tcPr>
            <w:tcW w:w="3119" w:type="dxa"/>
          </w:tcPr>
          <w:p w:rsidR="001A3692" w:rsidRPr="00747AD9" w:rsidRDefault="001A3692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1A3692" w:rsidRPr="00747AD9" w:rsidRDefault="001A3692">
            <w:pPr>
              <w:rPr>
                <w:lang w:val="ru-RU"/>
              </w:rPr>
            </w:pPr>
          </w:p>
        </w:tc>
      </w:tr>
      <w:tr w:rsidR="001A3692" w:rsidRPr="008075DA">
        <w:trPr>
          <w:trHeight w:hRule="exact" w:val="555"/>
        </w:trPr>
        <w:tc>
          <w:tcPr>
            <w:tcW w:w="3119" w:type="dxa"/>
          </w:tcPr>
          <w:p w:rsidR="001A3692" w:rsidRPr="00747AD9" w:rsidRDefault="001A3692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1A3692" w:rsidRPr="00747AD9" w:rsidRDefault="0026111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proofErr w:type="gramStart"/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 _</w:t>
            </w:r>
            <w:proofErr w:type="gramEnd"/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 __________ 20__ г.  №  __</w:t>
            </w:r>
          </w:p>
          <w:p w:rsidR="001A3692" w:rsidRPr="00747AD9" w:rsidRDefault="0026111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Васильева</w:t>
            </w:r>
          </w:p>
        </w:tc>
      </w:tr>
      <w:tr w:rsidR="001A3692" w:rsidRPr="008075DA" w:rsidTr="00747AD9">
        <w:trPr>
          <w:trHeight w:hRule="exact" w:val="277"/>
        </w:trPr>
        <w:tc>
          <w:tcPr>
            <w:tcW w:w="3119" w:type="dxa"/>
          </w:tcPr>
          <w:p w:rsidR="001A3692" w:rsidRPr="00747AD9" w:rsidRDefault="001A3692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1A3692" w:rsidRPr="00747AD9" w:rsidRDefault="001A3692">
            <w:pPr>
              <w:rPr>
                <w:lang w:val="ru-RU"/>
              </w:rPr>
            </w:pPr>
          </w:p>
        </w:tc>
      </w:tr>
      <w:tr w:rsidR="001A3692" w:rsidRPr="008075DA" w:rsidTr="00747AD9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A3692" w:rsidRPr="00747AD9" w:rsidRDefault="001A3692">
            <w:pPr>
              <w:rPr>
                <w:lang w:val="ru-RU"/>
              </w:rPr>
            </w:pPr>
          </w:p>
        </w:tc>
      </w:tr>
      <w:tr w:rsidR="001A3692" w:rsidRPr="008075DA" w:rsidTr="00747AD9">
        <w:trPr>
          <w:trHeight w:hRule="exact" w:val="13"/>
        </w:trPr>
        <w:tc>
          <w:tcPr>
            <w:tcW w:w="3119" w:type="dxa"/>
          </w:tcPr>
          <w:p w:rsidR="001A3692" w:rsidRPr="00747AD9" w:rsidRDefault="001A3692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1A3692" w:rsidRPr="00747AD9" w:rsidRDefault="001A3692">
            <w:pPr>
              <w:rPr>
                <w:lang w:val="ru-RU"/>
              </w:rPr>
            </w:pPr>
          </w:p>
        </w:tc>
      </w:tr>
      <w:tr w:rsidR="001A3692" w:rsidRPr="008075DA" w:rsidTr="00747AD9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A3692" w:rsidRPr="00747AD9" w:rsidRDefault="001A3692">
            <w:pPr>
              <w:rPr>
                <w:lang w:val="ru-RU"/>
              </w:rPr>
            </w:pPr>
          </w:p>
        </w:tc>
      </w:tr>
      <w:tr w:rsidR="001A3692" w:rsidRPr="008075DA" w:rsidTr="00747AD9">
        <w:trPr>
          <w:trHeight w:hRule="exact" w:val="96"/>
        </w:trPr>
        <w:tc>
          <w:tcPr>
            <w:tcW w:w="3119" w:type="dxa"/>
          </w:tcPr>
          <w:p w:rsidR="001A3692" w:rsidRPr="00747AD9" w:rsidRDefault="001A3692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1A3692" w:rsidRPr="00747AD9" w:rsidRDefault="001A3692">
            <w:pPr>
              <w:rPr>
                <w:lang w:val="ru-RU"/>
              </w:rPr>
            </w:pPr>
          </w:p>
        </w:tc>
      </w:tr>
      <w:tr w:rsidR="001A3692" w:rsidRPr="008075DA" w:rsidTr="00747AD9">
        <w:trPr>
          <w:trHeight w:hRule="exact" w:val="555"/>
        </w:trPr>
        <w:tc>
          <w:tcPr>
            <w:tcW w:w="93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A3692" w:rsidRPr="00747AD9" w:rsidRDefault="0026111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Рабочая программа пересмотрена, обсуждена и одобрена для реализации в 2023 - 2024 учебном году на заседании </w:t>
            </w:r>
            <w:proofErr w:type="gramStart"/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  Экономики</w:t>
            </w:r>
            <w:proofErr w:type="gramEnd"/>
          </w:p>
        </w:tc>
      </w:tr>
      <w:tr w:rsidR="001A3692" w:rsidRPr="008075DA" w:rsidTr="00747AD9">
        <w:trPr>
          <w:trHeight w:hRule="exact" w:val="138"/>
        </w:trPr>
        <w:tc>
          <w:tcPr>
            <w:tcW w:w="3119" w:type="dxa"/>
          </w:tcPr>
          <w:p w:rsidR="001A3692" w:rsidRPr="00747AD9" w:rsidRDefault="001A3692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1A3692" w:rsidRPr="00747AD9" w:rsidRDefault="001A3692">
            <w:pPr>
              <w:rPr>
                <w:lang w:val="ru-RU"/>
              </w:rPr>
            </w:pPr>
          </w:p>
        </w:tc>
      </w:tr>
      <w:tr w:rsidR="001A3692" w:rsidRPr="008075DA">
        <w:trPr>
          <w:trHeight w:hRule="exact" w:val="555"/>
        </w:trPr>
        <w:tc>
          <w:tcPr>
            <w:tcW w:w="3119" w:type="dxa"/>
          </w:tcPr>
          <w:p w:rsidR="001A3692" w:rsidRPr="00747AD9" w:rsidRDefault="001A3692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1A3692" w:rsidRPr="00747AD9" w:rsidRDefault="0026111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proofErr w:type="gramStart"/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 _</w:t>
            </w:r>
            <w:proofErr w:type="gramEnd"/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 __________ 20__ г.  №  __</w:t>
            </w:r>
          </w:p>
          <w:p w:rsidR="001A3692" w:rsidRPr="00747AD9" w:rsidRDefault="0026111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Васильева</w:t>
            </w:r>
          </w:p>
        </w:tc>
      </w:tr>
      <w:tr w:rsidR="001A3692" w:rsidRPr="008075DA" w:rsidTr="00747AD9">
        <w:trPr>
          <w:trHeight w:hRule="exact" w:val="277"/>
        </w:trPr>
        <w:tc>
          <w:tcPr>
            <w:tcW w:w="3119" w:type="dxa"/>
          </w:tcPr>
          <w:p w:rsidR="001A3692" w:rsidRPr="00747AD9" w:rsidRDefault="001A3692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1A3692" w:rsidRPr="00747AD9" w:rsidRDefault="001A3692">
            <w:pPr>
              <w:rPr>
                <w:lang w:val="ru-RU"/>
              </w:rPr>
            </w:pPr>
          </w:p>
        </w:tc>
      </w:tr>
      <w:tr w:rsidR="001A3692" w:rsidRPr="008075DA" w:rsidTr="00747AD9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A3692" w:rsidRPr="00747AD9" w:rsidRDefault="001A3692">
            <w:pPr>
              <w:rPr>
                <w:lang w:val="ru-RU"/>
              </w:rPr>
            </w:pPr>
          </w:p>
        </w:tc>
      </w:tr>
      <w:tr w:rsidR="001A3692" w:rsidRPr="008075DA" w:rsidTr="00747AD9">
        <w:trPr>
          <w:trHeight w:hRule="exact" w:val="13"/>
        </w:trPr>
        <w:tc>
          <w:tcPr>
            <w:tcW w:w="3119" w:type="dxa"/>
          </w:tcPr>
          <w:p w:rsidR="001A3692" w:rsidRPr="00747AD9" w:rsidRDefault="001A3692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1A3692" w:rsidRPr="00747AD9" w:rsidRDefault="001A3692">
            <w:pPr>
              <w:rPr>
                <w:lang w:val="ru-RU"/>
              </w:rPr>
            </w:pPr>
          </w:p>
        </w:tc>
      </w:tr>
      <w:tr w:rsidR="001A3692" w:rsidRPr="008075DA" w:rsidTr="00747AD9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A3692" w:rsidRPr="00747AD9" w:rsidRDefault="001A3692">
            <w:pPr>
              <w:rPr>
                <w:lang w:val="ru-RU"/>
              </w:rPr>
            </w:pPr>
          </w:p>
        </w:tc>
      </w:tr>
      <w:tr w:rsidR="001A3692" w:rsidRPr="008075DA" w:rsidTr="00747AD9">
        <w:trPr>
          <w:trHeight w:hRule="exact" w:val="96"/>
        </w:trPr>
        <w:tc>
          <w:tcPr>
            <w:tcW w:w="3119" w:type="dxa"/>
          </w:tcPr>
          <w:p w:rsidR="001A3692" w:rsidRPr="00747AD9" w:rsidRDefault="001A3692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1A3692" w:rsidRPr="00747AD9" w:rsidRDefault="001A3692">
            <w:pPr>
              <w:rPr>
                <w:lang w:val="ru-RU"/>
              </w:rPr>
            </w:pPr>
          </w:p>
        </w:tc>
      </w:tr>
      <w:tr w:rsidR="001A3692" w:rsidRPr="008075DA" w:rsidTr="00747AD9">
        <w:trPr>
          <w:trHeight w:hRule="exact" w:val="555"/>
        </w:trPr>
        <w:tc>
          <w:tcPr>
            <w:tcW w:w="93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A3692" w:rsidRPr="00747AD9" w:rsidRDefault="0026111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Рабочая программа пересмотрена, обсуждена и одобрена для реализации в 2024 - 2025 учебном году на заседании </w:t>
            </w:r>
            <w:proofErr w:type="gramStart"/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  Экономики</w:t>
            </w:r>
            <w:proofErr w:type="gramEnd"/>
          </w:p>
        </w:tc>
      </w:tr>
      <w:tr w:rsidR="001A3692" w:rsidRPr="008075DA" w:rsidTr="00747AD9">
        <w:trPr>
          <w:trHeight w:hRule="exact" w:val="138"/>
        </w:trPr>
        <w:tc>
          <w:tcPr>
            <w:tcW w:w="3119" w:type="dxa"/>
          </w:tcPr>
          <w:p w:rsidR="001A3692" w:rsidRPr="00747AD9" w:rsidRDefault="001A3692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1A3692" w:rsidRPr="00747AD9" w:rsidRDefault="001A3692">
            <w:pPr>
              <w:rPr>
                <w:lang w:val="ru-RU"/>
              </w:rPr>
            </w:pPr>
          </w:p>
        </w:tc>
      </w:tr>
      <w:tr w:rsidR="001A3692" w:rsidRPr="008075DA">
        <w:trPr>
          <w:trHeight w:hRule="exact" w:val="555"/>
        </w:trPr>
        <w:tc>
          <w:tcPr>
            <w:tcW w:w="3119" w:type="dxa"/>
          </w:tcPr>
          <w:p w:rsidR="001A3692" w:rsidRPr="00747AD9" w:rsidRDefault="001A3692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1A3692" w:rsidRPr="00747AD9" w:rsidRDefault="0026111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proofErr w:type="gramStart"/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 _</w:t>
            </w:r>
            <w:proofErr w:type="gramEnd"/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 __________ 20__ г.  №  __</w:t>
            </w:r>
          </w:p>
          <w:p w:rsidR="001A3692" w:rsidRPr="00747AD9" w:rsidRDefault="0026111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Васильева</w:t>
            </w:r>
          </w:p>
        </w:tc>
      </w:tr>
      <w:tr w:rsidR="001A3692" w:rsidRPr="008075DA" w:rsidTr="00747AD9">
        <w:trPr>
          <w:trHeight w:hRule="exact" w:val="277"/>
        </w:trPr>
        <w:tc>
          <w:tcPr>
            <w:tcW w:w="3119" w:type="dxa"/>
          </w:tcPr>
          <w:p w:rsidR="001A3692" w:rsidRPr="00747AD9" w:rsidRDefault="001A3692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1A3692" w:rsidRPr="00747AD9" w:rsidRDefault="001A3692">
            <w:pPr>
              <w:rPr>
                <w:lang w:val="ru-RU"/>
              </w:rPr>
            </w:pPr>
          </w:p>
        </w:tc>
      </w:tr>
      <w:tr w:rsidR="001A3692" w:rsidRPr="008075DA" w:rsidTr="00747AD9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A3692" w:rsidRPr="00747AD9" w:rsidRDefault="001A3692">
            <w:pPr>
              <w:rPr>
                <w:lang w:val="ru-RU"/>
              </w:rPr>
            </w:pPr>
          </w:p>
        </w:tc>
      </w:tr>
      <w:tr w:rsidR="001A3692" w:rsidRPr="008075DA" w:rsidTr="00747AD9">
        <w:trPr>
          <w:trHeight w:hRule="exact" w:val="13"/>
        </w:trPr>
        <w:tc>
          <w:tcPr>
            <w:tcW w:w="3119" w:type="dxa"/>
          </w:tcPr>
          <w:p w:rsidR="001A3692" w:rsidRPr="00747AD9" w:rsidRDefault="001A3692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1A3692" w:rsidRPr="00747AD9" w:rsidRDefault="001A3692">
            <w:pPr>
              <w:rPr>
                <w:lang w:val="ru-RU"/>
              </w:rPr>
            </w:pPr>
          </w:p>
        </w:tc>
      </w:tr>
      <w:tr w:rsidR="001A3692" w:rsidRPr="008075DA" w:rsidTr="00747AD9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A3692" w:rsidRPr="00747AD9" w:rsidRDefault="001A3692">
            <w:pPr>
              <w:rPr>
                <w:lang w:val="ru-RU"/>
              </w:rPr>
            </w:pPr>
          </w:p>
        </w:tc>
      </w:tr>
      <w:tr w:rsidR="001A3692" w:rsidRPr="008075DA" w:rsidTr="00747AD9">
        <w:trPr>
          <w:trHeight w:hRule="exact" w:val="96"/>
        </w:trPr>
        <w:tc>
          <w:tcPr>
            <w:tcW w:w="3119" w:type="dxa"/>
          </w:tcPr>
          <w:p w:rsidR="001A3692" w:rsidRPr="00747AD9" w:rsidRDefault="001A3692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1A3692" w:rsidRPr="00747AD9" w:rsidRDefault="001A3692">
            <w:pPr>
              <w:rPr>
                <w:lang w:val="ru-RU"/>
              </w:rPr>
            </w:pPr>
          </w:p>
        </w:tc>
      </w:tr>
      <w:tr w:rsidR="001A3692" w:rsidRPr="008075DA" w:rsidTr="00747AD9">
        <w:trPr>
          <w:trHeight w:hRule="exact" w:val="555"/>
        </w:trPr>
        <w:tc>
          <w:tcPr>
            <w:tcW w:w="93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A3692" w:rsidRPr="00747AD9" w:rsidRDefault="0026111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Рабочая программа пересмотрена, обсуждена и одобрена для реализации в 2025 - 2026 учебном году на заседании </w:t>
            </w:r>
            <w:proofErr w:type="gramStart"/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  Экономики</w:t>
            </w:r>
            <w:proofErr w:type="gramEnd"/>
          </w:p>
        </w:tc>
      </w:tr>
      <w:tr w:rsidR="001A3692" w:rsidRPr="008075DA" w:rsidTr="00747AD9">
        <w:trPr>
          <w:trHeight w:hRule="exact" w:val="138"/>
        </w:trPr>
        <w:tc>
          <w:tcPr>
            <w:tcW w:w="3119" w:type="dxa"/>
          </w:tcPr>
          <w:p w:rsidR="001A3692" w:rsidRPr="00747AD9" w:rsidRDefault="001A3692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1A3692" w:rsidRPr="00747AD9" w:rsidRDefault="001A3692">
            <w:pPr>
              <w:rPr>
                <w:lang w:val="ru-RU"/>
              </w:rPr>
            </w:pPr>
          </w:p>
        </w:tc>
      </w:tr>
      <w:tr w:rsidR="001A3692" w:rsidRPr="008075DA">
        <w:trPr>
          <w:trHeight w:hRule="exact" w:val="555"/>
        </w:trPr>
        <w:tc>
          <w:tcPr>
            <w:tcW w:w="3119" w:type="dxa"/>
          </w:tcPr>
          <w:p w:rsidR="001A3692" w:rsidRPr="00747AD9" w:rsidRDefault="001A3692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1A3692" w:rsidRPr="00747AD9" w:rsidRDefault="0026111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proofErr w:type="gramStart"/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 _</w:t>
            </w:r>
            <w:proofErr w:type="gramEnd"/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 __________ 20__ г.  №  __</w:t>
            </w:r>
          </w:p>
          <w:p w:rsidR="001A3692" w:rsidRPr="00747AD9" w:rsidRDefault="0026111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Васильева</w:t>
            </w:r>
          </w:p>
        </w:tc>
      </w:tr>
    </w:tbl>
    <w:p w:rsidR="001A3692" w:rsidRPr="00747AD9" w:rsidRDefault="0026111D">
      <w:pPr>
        <w:rPr>
          <w:sz w:val="0"/>
          <w:szCs w:val="0"/>
          <w:lang w:val="ru-RU"/>
        </w:rPr>
      </w:pPr>
      <w:r w:rsidRPr="00747AD9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1A3692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A3692" w:rsidRDefault="0026111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1A3692" w:rsidRPr="008075DA">
        <w:trPr>
          <w:trHeight w:hRule="exact" w:val="82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A3692" w:rsidRPr="00747AD9" w:rsidRDefault="0026111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комплексных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систематизированных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привитие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эффективного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корпоративного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финансами.</w:t>
            </w:r>
            <w:r w:rsidRPr="00747AD9">
              <w:rPr>
                <w:lang w:val="ru-RU"/>
              </w:rPr>
              <w:t xml:space="preserve"> </w:t>
            </w:r>
          </w:p>
        </w:tc>
      </w:tr>
      <w:tr w:rsidR="001A3692" w:rsidRPr="008075DA">
        <w:trPr>
          <w:trHeight w:hRule="exact" w:val="138"/>
        </w:trPr>
        <w:tc>
          <w:tcPr>
            <w:tcW w:w="1985" w:type="dxa"/>
          </w:tcPr>
          <w:p w:rsidR="001A3692" w:rsidRPr="00747AD9" w:rsidRDefault="001A3692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1A3692" w:rsidRPr="00747AD9" w:rsidRDefault="001A3692">
            <w:pPr>
              <w:rPr>
                <w:lang w:val="ru-RU"/>
              </w:rPr>
            </w:pPr>
          </w:p>
        </w:tc>
      </w:tr>
      <w:tr w:rsidR="001A3692" w:rsidRPr="008075DA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A3692" w:rsidRPr="00747AD9" w:rsidRDefault="0026111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47A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747AD9">
              <w:rPr>
                <w:lang w:val="ru-RU"/>
              </w:rPr>
              <w:t xml:space="preserve"> </w:t>
            </w:r>
          </w:p>
        </w:tc>
      </w:tr>
      <w:tr w:rsidR="001A3692" w:rsidRPr="008075DA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A3692" w:rsidRPr="00747AD9" w:rsidRDefault="0026111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Корпоративные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финансы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базовую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747AD9">
              <w:rPr>
                <w:lang w:val="ru-RU"/>
              </w:rPr>
              <w:t xml:space="preserve"> </w:t>
            </w:r>
          </w:p>
          <w:p w:rsidR="001A3692" w:rsidRPr="00747AD9" w:rsidRDefault="0026111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747AD9">
              <w:rPr>
                <w:lang w:val="ru-RU"/>
              </w:rPr>
              <w:t xml:space="preserve"> </w:t>
            </w:r>
          </w:p>
        </w:tc>
      </w:tr>
      <w:tr w:rsidR="001A3692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A3692" w:rsidRDefault="0026111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Деньги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банки</w:t>
            </w:r>
            <w:proofErr w:type="spellEnd"/>
            <w:r>
              <w:t xml:space="preserve"> </w:t>
            </w:r>
          </w:p>
        </w:tc>
      </w:tr>
      <w:tr w:rsidR="001A3692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A3692" w:rsidRDefault="0026111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</w:t>
            </w:r>
            <w:proofErr w:type="spellEnd"/>
            <w:r>
              <w:t xml:space="preserve"> </w:t>
            </w:r>
          </w:p>
        </w:tc>
      </w:tr>
      <w:tr w:rsidR="001A3692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A3692" w:rsidRDefault="0026111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proofErr w:type="spellEnd"/>
            <w:r>
              <w:t xml:space="preserve"> </w:t>
            </w:r>
          </w:p>
        </w:tc>
      </w:tr>
      <w:tr w:rsidR="001A3692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A3692" w:rsidRDefault="0026111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  <w:r>
              <w:t xml:space="preserve"> </w:t>
            </w:r>
          </w:p>
        </w:tc>
      </w:tr>
      <w:tr w:rsidR="001A3692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A3692" w:rsidRDefault="0026111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экономических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</w:t>
            </w:r>
            <w:proofErr w:type="spellEnd"/>
            <w:r>
              <w:t xml:space="preserve"> </w:t>
            </w:r>
          </w:p>
        </w:tc>
      </w:tr>
      <w:tr w:rsidR="001A3692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A3692" w:rsidRDefault="0026111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>
              <w:t xml:space="preserve"> </w:t>
            </w:r>
          </w:p>
        </w:tc>
      </w:tr>
      <w:tr w:rsidR="001A3692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A3692" w:rsidRDefault="0026111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Маркетинг</w:t>
            </w:r>
            <w:proofErr w:type="spellEnd"/>
            <w:r>
              <w:t xml:space="preserve"> </w:t>
            </w:r>
          </w:p>
        </w:tc>
      </w:tr>
      <w:tr w:rsidR="001A3692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A3692" w:rsidRDefault="0026111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Статистика</w:t>
            </w:r>
            <w:proofErr w:type="spellEnd"/>
            <w:r>
              <w:t xml:space="preserve"> </w:t>
            </w:r>
          </w:p>
        </w:tc>
      </w:tr>
      <w:tr w:rsidR="001A3692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A3692" w:rsidRDefault="0026111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</w:t>
            </w:r>
            <w:proofErr w:type="spellEnd"/>
            <w:r>
              <w:t xml:space="preserve"> </w:t>
            </w:r>
          </w:p>
        </w:tc>
      </w:tr>
      <w:tr w:rsidR="001A3692" w:rsidRPr="008075DA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A3692" w:rsidRPr="00747AD9" w:rsidRDefault="0026111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747AD9">
              <w:rPr>
                <w:lang w:val="ru-RU"/>
              </w:rPr>
              <w:t xml:space="preserve"> </w:t>
            </w:r>
          </w:p>
        </w:tc>
      </w:tr>
      <w:tr w:rsidR="001A3692" w:rsidRPr="008075D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A3692" w:rsidRPr="00747AD9" w:rsidRDefault="0026111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финансово-хозяйственной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(организации)</w:t>
            </w:r>
            <w:r w:rsidRPr="00747AD9">
              <w:rPr>
                <w:lang w:val="ru-RU"/>
              </w:rPr>
              <w:t xml:space="preserve"> </w:t>
            </w:r>
          </w:p>
        </w:tc>
      </w:tr>
      <w:tr w:rsidR="001A3692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A3692" w:rsidRDefault="0026111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Бизнес-план</w:t>
            </w:r>
            <w:proofErr w:type="spellEnd"/>
            <w:r>
              <w:t xml:space="preserve"> </w:t>
            </w:r>
          </w:p>
        </w:tc>
      </w:tr>
      <w:tr w:rsidR="001A3692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A3692" w:rsidRDefault="0026111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планирование</w:t>
            </w:r>
            <w:proofErr w:type="spellEnd"/>
            <w:r>
              <w:t xml:space="preserve"> </w:t>
            </w:r>
          </w:p>
        </w:tc>
      </w:tr>
      <w:tr w:rsidR="001A3692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A3692" w:rsidRDefault="0026111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бизнеса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предпринимательства</w:t>
            </w:r>
            <w:proofErr w:type="spellEnd"/>
            <w:r>
              <w:t xml:space="preserve"> </w:t>
            </w:r>
          </w:p>
        </w:tc>
      </w:tr>
      <w:tr w:rsidR="001A3692" w:rsidRPr="008075D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A3692" w:rsidRPr="00747AD9" w:rsidRDefault="0026111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коммерческой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(организации)</w:t>
            </w:r>
            <w:r w:rsidRPr="00747AD9">
              <w:rPr>
                <w:lang w:val="ru-RU"/>
              </w:rPr>
              <w:t xml:space="preserve"> </w:t>
            </w:r>
          </w:p>
        </w:tc>
      </w:tr>
      <w:tr w:rsidR="001A3692" w:rsidRPr="008075D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A3692" w:rsidRPr="00747AD9" w:rsidRDefault="0026111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управление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затратами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(организации)</w:t>
            </w:r>
            <w:r w:rsidRPr="00747AD9">
              <w:rPr>
                <w:lang w:val="ru-RU"/>
              </w:rPr>
              <w:t xml:space="preserve"> </w:t>
            </w:r>
          </w:p>
        </w:tc>
      </w:tr>
      <w:tr w:rsidR="001A3692" w:rsidRPr="008075DA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A3692" w:rsidRPr="00747AD9" w:rsidRDefault="0026111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Производственная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747AD9">
              <w:rPr>
                <w:lang w:val="ru-RU"/>
              </w:rPr>
              <w:t xml:space="preserve"> </w:t>
            </w:r>
          </w:p>
        </w:tc>
      </w:tr>
      <w:tr w:rsidR="001A3692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A3692" w:rsidRDefault="0026111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рисков</w:t>
            </w:r>
            <w:proofErr w:type="spellEnd"/>
            <w:r>
              <w:t xml:space="preserve"> </w:t>
            </w:r>
          </w:p>
        </w:tc>
      </w:tr>
      <w:tr w:rsidR="001A3692" w:rsidRPr="008075D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A3692" w:rsidRPr="00747AD9" w:rsidRDefault="0026111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747AD9">
              <w:rPr>
                <w:lang w:val="ru-RU"/>
              </w:rPr>
              <w:t xml:space="preserve"> </w:t>
            </w:r>
          </w:p>
        </w:tc>
      </w:tr>
      <w:tr w:rsidR="001A3692" w:rsidRPr="008075D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A3692" w:rsidRPr="00747AD9" w:rsidRDefault="0026111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747AD9">
              <w:rPr>
                <w:lang w:val="ru-RU"/>
              </w:rPr>
              <w:t xml:space="preserve"> </w:t>
            </w:r>
          </w:p>
        </w:tc>
      </w:tr>
      <w:tr w:rsidR="001A3692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A3692" w:rsidRDefault="0026111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преддипломная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proofErr w:type="spellEnd"/>
            <w:r>
              <w:t xml:space="preserve"> </w:t>
            </w:r>
          </w:p>
        </w:tc>
      </w:tr>
      <w:tr w:rsidR="001A3692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A3692" w:rsidRDefault="0026111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Рискология</w:t>
            </w:r>
            <w:proofErr w:type="spellEnd"/>
            <w:r>
              <w:t xml:space="preserve"> </w:t>
            </w:r>
          </w:p>
        </w:tc>
      </w:tr>
      <w:tr w:rsidR="001A3692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A3692" w:rsidRDefault="0026111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отраслевых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рынков</w:t>
            </w:r>
            <w:proofErr w:type="spellEnd"/>
            <w:r>
              <w:t xml:space="preserve"> </w:t>
            </w:r>
          </w:p>
        </w:tc>
      </w:tr>
      <w:tr w:rsidR="001A3692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A3692" w:rsidRDefault="0026111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</w:t>
            </w:r>
            <w:proofErr w:type="spellEnd"/>
            <w:r>
              <w:t xml:space="preserve"> </w:t>
            </w:r>
          </w:p>
        </w:tc>
      </w:tr>
      <w:tr w:rsidR="001A3692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A3692" w:rsidRDefault="0026111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организаций</w:t>
            </w:r>
            <w:proofErr w:type="spellEnd"/>
            <w:r>
              <w:t xml:space="preserve"> </w:t>
            </w:r>
          </w:p>
        </w:tc>
      </w:tr>
      <w:tr w:rsidR="001A3692" w:rsidRPr="008075DA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A3692" w:rsidRPr="00747AD9" w:rsidRDefault="0026111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Экономика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инновационной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(организаций)</w:t>
            </w:r>
            <w:r w:rsidRPr="00747AD9">
              <w:rPr>
                <w:lang w:val="ru-RU"/>
              </w:rPr>
              <w:t xml:space="preserve"> </w:t>
            </w:r>
          </w:p>
        </w:tc>
      </w:tr>
      <w:tr w:rsidR="001A3692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A3692" w:rsidRDefault="0026111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отраслей</w:t>
            </w:r>
            <w:proofErr w:type="spellEnd"/>
            <w:r>
              <w:t xml:space="preserve"> </w:t>
            </w:r>
          </w:p>
        </w:tc>
      </w:tr>
      <w:tr w:rsidR="001A3692">
        <w:trPr>
          <w:trHeight w:hRule="exact" w:val="138"/>
        </w:trPr>
        <w:tc>
          <w:tcPr>
            <w:tcW w:w="1985" w:type="dxa"/>
          </w:tcPr>
          <w:p w:rsidR="001A3692" w:rsidRDefault="001A3692"/>
        </w:tc>
        <w:tc>
          <w:tcPr>
            <w:tcW w:w="7372" w:type="dxa"/>
          </w:tcPr>
          <w:p w:rsidR="001A3692" w:rsidRDefault="001A3692"/>
        </w:tc>
      </w:tr>
      <w:tr w:rsidR="001A3692" w:rsidRPr="008075DA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A3692" w:rsidRPr="00747AD9" w:rsidRDefault="0026111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47A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747AD9">
              <w:rPr>
                <w:lang w:val="ru-RU"/>
              </w:rPr>
              <w:t xml:space="preserve"> </w:t>
            </w:r>
          </w:p>
          <w:p w:rsidR="001A3692" w:rsidRPr="00747AD9" w:rsidRDefault="0026111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47A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747AD9">
              <w:rPr>
                <w:lang w:val="ru-RU"/>
              </w:rPr>
              <w:t xml:space="preserve"> </w:t>
            </w:r>
          </w:p>
        </w:tc>
      </w:tr>
      <w:tr w:rsidR="001A3692" w:rsidRPr="008075DA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A3692" w:rsidRPr="00747AD9" w:rsidRDefault="0026111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«Корпоративные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финансы»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747AD9">
              <w:rPr>
                <w:lang w:val="ru-RU"/>
              </w:rPr>
              <w:t xml:space="preserve"> </w:t>
            </w:r>
          </w:p>
        </w:tc>
      </w:tr>
      <w:tr w:rsidR="001A3692" w:rsidRPr="008075DA">
        <w:trPr>
          <w:trHeight w:hRule="exact" w:val="277"/>
        </w:trPr>
        <w:tc>
          <w:tcPr>
            <w:tcW w:w="1985" w:type="dxa"/>
          </w:tcPr>
          <w:p w:rsidR="001A3692" w:rsidRPr="00747AD9" w:rsidRDefault="001A3692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1A3692" w:rsidRPr="00747AD9" w:rsidRDefault="001A3692">
            <w:pPr>
              <w:rPr>
                <w:lang w:val="ru-RU"/>
              </w:rPr>
            </w:pPr>
          </w:p>
        </w:tc>
      </w:tr>
      <w:tr w:rsidR="001A3692" w:rsidTr="00747AD9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26111D" w:rsidP="00747A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</w:p>
          <w:p w:rsidR="001A3692" w:rsidRDefault="0026111D" w:rsidP="00747A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</w:p>
          <w:p w:rsidR="001A3692" w:rsidRDefault="0026111D" w:rsidP="00747A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26111D" w:rsidP="00747A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</w:p>
        </w:tc>
      </w:tr>
      <w:tr w:rsidR="001A3692" w:rsidRPr="008075DA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A3692" w:rsidRPr="00747AD9" w:rsidRDefault="00747AD9" w:rsidP="00747AD9">
            <w:pPr>
              <w:spacing w:after="0" w:line="240" w:lineRule="auto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ОК-3 - </w:t>
            </w:r>
            <w:r w:rsidR="0026111D" w:rsidRPr="00747A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способностью использовать основы экономических знаний в различных сферах деятельности</w:t>
            </w:r>
          </w:p>
        </w:tc>
      </w:tr>
    </w:tbl>
    <w:p w:rsidR="001A3692" w:rsidRPr="00747AD9" w:rsidRDefault="0026111D">
      <w:pPr>
        <w:rPr>
          <w:sz w:val="0"/>
          <w:szCs w:val="0"/>
          <w:lang w:val="ru-RU"/>
        </w:rPr>
      </w:pPr>
      <w:r w:rsidRPr="00747AD9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1A3692" w:rsidRPr="008075DA" w:rsidTr="00747AD9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26111D" w:rsidP="00747AD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Pr="00747AD9" w:rsidRDefault="0026111D" w:rsidP="00747AD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понятийно-категориальный аппарат корпоративных финансов, специфику и возможности его использования в различных сферах профессиональной деятельности;</w:t>
            </w:r>
          </w:p>
        </w:tc>
      </w:tr>
      <w:tr w:rsidR="001A3692" w:rsidRPr="008075DA" w:rsidTr="00747AD9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26111D" w:rsidP="00747AD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Pr="00747AD9" w:rsidRDefault="0026111D" w:rsidP="00747AD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оперировать понятийно-категориальным аппаратом корпоративных финансов;</w:t>
            </w:r>
          </w:p>
          <w:p w:rsidR="001A3692" w:rsidRPr="00747AD9" w:rsidRDefault="0026111D" w:rsidP="00747AD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определять специфику и возможности использования понятийно- категориального аппарата корпоративных финансов в различных сферах профессиональной деятельности;</w:t>
            </w:r>
          </w:p>
        </w:tc>
      </w:tr>
      <w:tr w:rsidR="001A3692" w:rsidRPr="008075DA" w:rsidTr="00747AD9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26111D" w:rsidP="00747AD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Pr="00747AD9" w:rsidRDefault="0026111D" w:rsidP="00747AD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профессиональным языком предметной области знания;</w:t>
            </w:r>
          </w:p>
          <w:p w:rsidR="001A3692" w:rsidRPr="00747AD9" w:rsidRDefault="0026111D" w:rsidP="00747AD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выявления специфики и возможностей использования понятийно-категориального аппарата корпоративных финансов в различных сферах профессиональной деятельности;</w:t>
            </w:r>
          </w:p>
        </w:tc>
      </w:tr>
      <w:tr w:rsidR="001A3692" w:rsidRPr="008075DA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A3692" w:rsidRPr="00747AD9" w:rsidRDefault="0026111D" w:rsidP="00747AD9">
            <w:pPr>
              <w:spacing w:after="0" w:line="240" w:lineRule="auto"/>
              <w:jc w:val="both"/>
              <w:rPr>
                <w:b/>
                <w:sz w:val="24"/>
                <w:szCs w:val="24"/>
                <w:lang w:val="ru-RU"/>
              </w:rPr>
            </w:pPr>
            <w:r w:rsidRPr="00747A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ПК-1 </w:t>
            </w:r>
            <w:r w:rsidR="00747A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- </w:t>
            </w:r>
            <w:r w:rsidRPr="00747A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способностью собрать и проанализировать исходные данные, необходимые для расчета экономических и социально-экономических показателей, характеризующих деятельность хозяйствующих субъектов</w:t>
            </w:r>
          </w:p>
        </w:tc>
      </w:tr>
      <w:tr w:rsidR="001A3692" w:rsidRPr="008075DA" w:rsidTr="00747AD9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26111D" w:rsidP="00747AD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Pr="00747AD9" w:rsidRDefault="0026111D" w:rsidP="00747AD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источники получения информации, необходимой для расчета показателей, характеризующих финансовую деятельность хозяйствующих субъектов;</w:t>
            </w:r>
          </w:p>
          <w:p w:rsidR="001A3692" w:rsidRPr="00747AD9" w:rsidRDefault="0026111D" w:rsidP="00747AD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принципы, методы и методики сбора, систематизации и анализа исходных данных, необходимых для расчета показателей, характеризующих финансовую деятельность хозяйствующих субъектов;</w:t>
            </w:r>
          </w:p>
        </w:tc>
      </w:tr>
      <w:tr w:rsidR="001A3692" w:rsidRPr="008075DA" w:rsidTr="00747AD9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26111D" w:rsidP="00747AD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Pr="00747AD9" w:rsidRDefault="0026111D" w:rsidP="00747AD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осуществлять поиск информации, необходимой для расчета показателей, характеризующих финансовую деятельность хозяйствующих субъектов;</w:t>
            </w:r>
          </w:p>
          <w:p w:rsidR="001A3692" w:rsidRPr="00747AD9" w:rsidRDefault="0026111D" w:rsidP="00747AD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осуществлять сбор, систематизацию и анализ исходных данных, необходимых для расчета показателей, характеризующих финансовую деятельность хозяйствующих субъектов, в том числе с использованием со-временных программных средств;</w:t>
            </w:r>
          </w:p>
        </w:tc>
      </w:tr>
      <w:tr w:rsidR="001A3692" w:rsidRPr="008075DA" w:rsidTr="00747AD9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26111D" w:rsidP="00747AD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Pr="00747AD9" w:rsidRDefault="0026111D" w:rsidP="00747AD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поиска информации, необходимой для расчета показателей, характеризующих финансовую деятельность хозяйствующих субъектов;</w:t>
            </w:r>
          </w:p>
          <w:p w:rsidR="001A3692" w:rsidRPr="00747AD9" w:rsidRDefault="0026111D" w:rsidP="00747AD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сбора, систематизации и анализа исходных данных, необходимых для расчета показателей, характеризующих финансовую деятельность хозяйствующих субъектов, в том числе с использованием современных программных средств;</w:t>
            </w:r>
          </w:p>
        </w:tc>
      </w:tr>
      <w:tr w:rsidR="001A3692" w:rsidRPr="008075DA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A3692" w:rsidRPr="00747AD9" w:rsidRDefault="0026111D" w:rsidP="00747AD9">
            <w:pPr>
              <w:spacing w:after="0" w:line="240" w:lineRule="auto"/>
              <w:jc w:val="both"/>
              <w:rPr>
                <w:b/>
                <w:sz w:val="24"/>
                <w:szCs w:val="24"/>
                <w:lang w:val="ru-RU"/>
              </w:rPr>
            </w:pPr>
            <w:r w:rsidRPr="00747A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ПК-2 </w:t>
            </w:r>
            <w:r w:rsidR="00747A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- </w:t>
            </w:r>
            <w:r w:rsidRPr="00747A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способностью на основе типовых методик и действующей нормативно-правовой базы рассчитать экономические и социально-экономические показатели, характеризующие деятельность хозяйствующих субъектов</w:t>
            </w:r>
          </w:p>
        </w:tc>
      </w:tr>
      <w:tr w:rsidR="001A3692" w:rsidRPr="008075DA" w:rsidTr="00747AD9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26111D" w:rsidP="00747AD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Pr="00747AD9" w:rsidRDefault="0026111D" w:rsidP="00747AD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ключевые показатели, характеризующие финансовую деятельность хозяйствующих субъектов;</w:t>
            </w:r>
          </w:p>
          <w:p w:rsidR="001A3692" w:rsidRPr="00747AD9" w:rsidRDefault="0026111D" w:rsidP="00747AD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типовые методики расчета показателей, характеризующих финансовую деятельность хозяйствующих субъектов;</w:t>
            </w:r>
          </w:p>
          <w:p w:rsidR="001A3692" w:rsidRPr="00747AD9" w:rsidRDefault="0026111D" w:rsidP="00747AD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действующие нормативные документы и методические материалы, регулирующие процесс организации и управления корпоративными финансами;</w:t>
            </w:r>
          </w:p>
        </w:tc>
      </w:tr>
    </w:tbl>
    <w:p w:rsidR="001A3692" w:rsidRPr="00747AD9" w:rsidRDefault="0026111D">
      <w:pPr>
        <w:rPr>
          <w:sz w:val="0"/>
          <w:szCs w:val="0"/>
          <w:lang w:val="ru-RU"/>
        </w:rPr>
      </w:pPr>
      <w:r w:rsidRPr="00747AD9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1A3692" w:rsidRPr="008075DA" w:rsidTr="00747AD9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26111D" w:rsidP="00747AD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Pr="00747AD9" w:rsidRDefault="0026111D" w:rsidP="00747AD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выбирать и применять рациональные методики расчета показателей, характеризующих финансовую деятельность хозяйствующих субъектов;</w:t>
            </w:r>
          </w:p>
          <w:p w:rsidR="001A3692" w:rsidRPr="00747AD9" w:rsidRDefault="0026111D" w:rsidP="00747AD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идентифицировать корректные нормативные документы и методические материалы, регулирующие процесс организации и управления корпоративными финансами;</w:t>
            </w:r>
          </w:p>
        </w:tc>
      </w:tr>
      <w:tr w:rsidR="001A3692" w:rsidRPr="008075DA" w:rsidTr="00747AD9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26111D" w:rsidP="00747AD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Pr="00747AD9" w:rsidRDefault="0026111D" w:rsidP="00747AD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обоснованного выбора и применения типовых методик расчета показателей, характеризующих финансовую деятельность хозяйствующих субъектов;</w:t>
            </w:r>
          </w:p>
          <w:p w:rsidR="001A3692" w:rsidRPr="00747AD9" w:rsidRDefault="0026111D" w:rsidP="00747AD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идентификации и применения корректных нормативных документов и методических материалов, регулирующих процесс организации и управления корпоративными финансами;</w:t>
            </w:r>
          </w:p>
        </w:tc>
      </w:tr>
      <w:tr w:rsidR="001A3692" w:rsidRPr="008075DA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A3692" w:rsidRPr="00747AD9" w:rsidRDefault="0026111D" w:rsidP="00747AD9">
            <w:pPr>
              <w:spacing w:after="0" w:line="240" w:lineRule="auto"/>
              <w:jc w:val="both"/>
              <w:rPr>
                <w:b/>
                <w:sz w:val="24"/>
                <w:szCs w:val="24"/>
                <w:lang w:val="ru-RU"/>
              </w:rPr>
            </w:pPr>
            <w:r w:rsidRPr="00747A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ПК-3 </w:t>
            </w:r>
            <w:r w:rsidR="00747A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- </w:t>
            </w:r>
            <w:r w:rsidRPr="00747A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способностью выполнять необходимые для составления экономических разделов планов расчеты, обосновывать их и представлять результаты работы в соответствии с принятыми в организации стандартами</w:t>
            </w:r>
          </w:p>
        </w:tc>
      </w:tr>
      <w:tr w:rsidR="001A3692" w:rsidRPr="008075DA" w:rsidTr="00747AD9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26111D" w:rsidP="00747AD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Pr="00747AD9" w:rsidRDefault="0026111D" w:rsidP="00747AD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систему инструментальных средств, необходимых для проведения расчетов и обработки расчетных данных, характеризующих обоснованность экономических разделов планов организаций, их преимущества и недостатки;</w:t>
            </w:r>
          </w:p>
          <w:p w:rsidR="001A3692" w:rsidRPr="00747AD9" w:rsidRDefault="0026111D" w:rsidP="00747AD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принципы и алгоритмы проведения расчетов, необходимых для составления экономических разделов планов организации, обоснования и представления результатов проведенной работы в соответствии с принятыми в организации стандартами;</w:t>
            </w:r>
          </w:p>
        </w:tc>
      </w:tr>
      <w:tr w:rsidR="001A3692" w:rsidRPr="008075DA" w:rsidTr="00747AD9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26111D" w:rsidP="00747AD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Pr="00747AD9" w:rsidRDefault="0026111D" w:rsidP="00747AD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обоснованно выбирать и применять инструментальные средства, необходимые для проведения расчетов и обработки расчетных данных, характеризующих обоснованность экономических разделов планов организаций;</w:t>
            </w:r>
          </w:p>
          <w:p w:rsidR="001A3692" w:rsidRPr="00747AD9" w:rsidRDefault="0026111D" w:rsidP="00747AD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оперировать принципами и алгоритмами проведения расчетов, необходимых для составления экономических разделов планов организации, обосновывать и представлять результаты проведенной работы в соответствии с принятыми в организации стандартами;</w:t>
            </w:r>
          </w:p>
        </w:tc>
      </w:tr>
      <w:tr w:rsidR="001A3692" w:rsidRPr="008075DA" w:rsidTr="00747AD9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26111D" w:rsidP="00747AD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Pr="00747AD9" w:rsidRDefault="0026111D" w:rsidP="00747AD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обоснованного выбора и применения инструментальных средств, необходимых для проведения расчетов и обработки расчетных данных, характеризующих обоснованность экономических разделов планов организаций;</w:t>
            </w:r>
          </w:p>
          <w:p w:rsidR="001A3692" w:rsidRPr="00747AD9" w:rsidRDefault="0026111D" w:rsidP="00747AD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аргументации и представления результатов проведенных расчетов и обработки расчетных данных, характеризующих обоснованность экономических разделов планов организаций, в соответствии с принятыми в организации стандартами.</w:t>
            </w:r>
          </w:p>
        </w:tc>
      </w:tr>
      <w:tr w:rsidR="001A3692" w:rsidRPr="008075DA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A3692" w:rsidRPr="00747AD9" w:rsidRDefault="0026111D" w:rsidP="00747AD9">
            <w:pPr>
              <w:spacing w:after="0" w:line="240" w:lineRule="auto"/>
              <w:jc w:val="both"/>
              <w:rPr>
                <w:b/>
                <w:sz w:val="24"/>
                <w:szCs w:val="24"/>
                <w:lang w:val="ru-RU"/>
              </w:rPr>
            </w:pPr>
            <w:r w:rsidRPr="00747A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ПК-21 </w:t>
            </w:r>
            <w:r w:rsidR="00747A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- </w:t>
            </w:r>
            <w:r w:rsidRPr="00747A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способностью составлять финансовые планы организации, обеспечивать осуществление финансовых взаимоотношений с организациями, органами государственной власти и местного самоуправления</w:t>
            </w:r>
          </w:p>
        </w:tc>
      </w:tr>
    </w:tbl>
    <w:p w:rsidR="001A3692" w:rsidRPr="00747AD9" w:rsidRDefault="0026111D">
      <w:pPr>
        <w:rPr>
          <w:sz w:val="0"/>
          <w:szCs w:val="0"/>
          <w:lang w:val="ru-RU"/>
        </w:rPr>
      </w:pPr>
      <w:r w:rsidRPr="00747AD9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1A3692" w:rsidRPr="008075DA" w:rsidTr="00747AD9">
        <w:trPr>
          <w:trHeight w:hRule="exact" w:val="277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26111D" w:rsidP="00747AD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Pr="00747AD9" w:rsidRDefault="0026111D" w:rsidP="00747AD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сущность, назначение, виды и структуру финансовых планов организации, содержание, характер и особенности финансовых взаимоотношений с другими организациями, с органами государственной власти и местного самоуправления;</w:t>
            </w:r>
          </w:p>
          <w:p w:rsidR="001A3692" w:rsidRPr="00747AD9" w:rsidRDefault="0026111D" w:rsidP="00747AD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систему инструментальных средств, необходимых для формирования обоснованных финансовых планов организации, их преимущества и недостатки;</w:t>
            </w:r>
          </w:p>
          <w:p w:rsidR="001A3692" w:rsidRPr="00747AD9" w:rsidRDefault="0026111D" w:rsidP="00747AD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принципы и алгоритмы осуществления эффективных финансовых взаимоотношений с организациями, органами государственной власти и местного самоуправления;</w:t>
            </w:r>
          </w:p>
        </w:tc>
      </w:tr>
      <w:tr w:rsidR="001A3692" w:rsidRPr="008075DA" w:rsidTr="00747AD9">
        <w:trPr>
          <w:trHeight w:hRule="exact" w:val="277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26111D" w:rsidP="00747AD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Pr="00747AD9" w:rsidRDefault="0026111D" w:rsidP="00747AD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теоретические знания в процессе формирования финансовых планов организации и осуществления финансовых взаимоотношений с организациями, органами государственной власти и местного самоуправления;</w:t>
            </w:r>
          </w:p>
          <w:p w:rsidR="001A3692" w:rsidRPr="00747AD9" w:rsidRDefault="0026111D" w:rsidP="00747AD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выбирать и корректно применять инструментальные средства, необходимые для формирования обоснованных финансовых планов организации;</w:t>
            </w:r>
          </w:p>
          <w:p w:rsidR="001A3692" w:rsidRPr="00747AD9" w:rsidRDefault="0026111D" w:rsidP="00747AD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оперировать принципами и алгоритмами осуществления эффективных финансовых взаимоотношений с организациями, органами государственной власти и местного самоуправления;</w:t>
            </w:r>
          </w:p>
        </w:tc>
      </w:tr>
      <w:tr w:rsidR="001A3692" w:rsidRPr="008075DA" w:rsidTr="00747AD9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26111D" w:rsidP="00747AD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Pr="00747AD9" w:rsidRDefault="0026111D" w:rsidP="00747AD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применения теоретических знаний в процессе формирования финансовых планов организации и осуществления финансовых взаимоотношений с организациями, органами государственной власти и местного самоуправления;</w:t>
            </w:r>
          </w:p>
          <w:p w:rsidR="001A3692" w:rsidRPr="00747AD9" w:rsidRDefault="0026111D" w:rsidP="00747AD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формирования обоснованных финансовых планов организаций;</w:t>
            </w:r>
          </w:p>
          <w:p w:rsidR="001A3692" w:rsidRPr="00747AD9" w:rsidRDefault="0026111D" w:rsidP="00747AD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осуществления финансовых взаимоотношений с организациями, органами государственной власти и местного самоуправления.</w:t>
            </w:r>
          </w:p>
        </w:tc>
      </w:tr>
    </w:tbl>
    <w:p w:rsidR="001A3692" w:rsidRPr="00747AD9" w:rsidRDefault="0026111D">
      <w:pPr>
        <w:rPr>
          <w:sz w:val="0"/>
          <w:szCs w:val="0"/>
          <w:lang w:val="ru-RU"/>
        </w:rPr>
      </w:pPr>
      <w:r w:rsidRPr="00747AD9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1213"/>
        <w:gridCol w:w="359"/>
        <w:gridCol w:w="509"/>
        <w:gridCol w:w="527"/>
        <w:gridCol w:w="923"/>
        <w:gridCol w:w="475"/>
        <w:gridCol w:w="1515"/>
        <w:gridCol w:w="2060"/>
        <w:gridCol w:w="1199"/>
      </w:tblGrid>
      <w:tr w:rsidR="001A3692" w:rsidRPr="008075DA">
        <w:trPr>
          <w:trHeight w:hRule="exact" w:val="285"/>
        </w:trPr>
        <w:tc>
          <w:tcPr>
            <w:tcW w:w="710" w:type="dxa"/>
          </w:tcPr>
          <w:p w:rsidR="001A3692" w:rsidRPr="00747AD9" w:rsidRDefault="001A3692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1A3692" w:rsidRPr="00747AD9" w:rsidRDefault="0026111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47A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747AD9">
              <w:rPr>
                <w:lang w:val="ru-RU"/>
              </w:rPr>
              <w:t xml:space="preserve"> </w:t>
            </w:r>
          </w:p>
        </w:tc>
      </w:tr>
      <w:tr w:rsidR="001A3692" w:rsidRPr="00747AD9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1A3692" w:rsidRPr="00747AD9" w:rsidRDefault="0026111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108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747AD9">
              <w:rPr>
                <w:lang w:val="ru-RU"/>
              </w:rPr>
              <w:t xml:space="preserve"> </w:t>
            </w:r>
          </w:p>
          <w:p w:rsidR="001A3692" w:rsidRPr="00747AD9" w:rsidRDefault="0026111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4,4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747AD9">
              <w:rPr>
                <w:lang w:val="ru-RU"/>
              </w:rPr>
              <w:t xml:space="preserve"> </w:t>
            </w:r>
          </w:p>
          <w:p w:rsidR="001A3692" w:rsidRPr="00747AD9" w:rsidRDefault="0026111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747AD9">
              <w:rPr>
                <w:lang w:val="ru-RU"/>
              </w:rPr>
              <w:t xml:space="preserve"> </w:t>
            </w:r>
          </w:p>
          <w:p w:rsidR="001A3692" w:rsidRPr="00747AD9" w:rsidRDefault="0026111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0,4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="00C277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747AD9">
              <w:rPr>
                <w:lang w:val="ru-RU"/>
              </w:rPr>
              <w:t xml:space="preserve"> </w:t>
            </w:r>
          </w:p>
          <w:p w:rsidR="001A3692" w:rsidRPr="00747AD9" w:rsidRDefault="0026111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99,7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747AD9">
              <w:rPr>
                <w:lang w:val="ru-RU"/>
              </w:rPr>
              <w:t xml:space="preserve"> </w:t>
            </w:r>
          </w:p>
          <w:p w:rsidR="001A3692" w:rsidRPr="00747AD9" w:rsidRDefault="0026111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зачёту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3,9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="00C277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47AD9">
              <w:rPr>
                <w:lang w:val="ru-RU"/>
              </w:rPr>
              <w:t xml:space="preserve"> </w:t>
            </w:r>
          </w:p>
          <w:p w:rsidR="00C2775E" w:rsidRDefault="00C277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A3692" w:rsidRPr="00747AD9" w:rsidRDefault="0026111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747AD9">
              <w:rPr>
                <w:lang w:val="ru-RU"/>
              </w:rPr>
              <w:t xml:space="preserve"> </w:t>
            </w:r>
          </w:p>
        </w:tc>
      </w:tr>
      <w:tr w:rsidR="001A3692" w:rsidRPr="00747AD9">
        <w:trPr>
          <w:trHeight w:hRule="exact" w:val="138"/>
        </w:trPr>
        <w:tc>
          <w:tcPr>
            <w:tcW w:w="710" w:type="dxa"/>
          </w:tcPr>
          <w:p w:rsidR="001A3692" w:rsidRPr="00747AD9" w:rsidRDefault="001A3692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1A3692" w:rsidRPr="00747AD9" w:rsidRDefault="001A3692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1A3692" w:rsidRPr="00747AD9" w:rsidRDefault="001A3692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1A3692" w:rsidRPr="00747AD9" w:rsidRDefault="001A3692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1A3692" w:rsidRPr="00747AD9" w:rsidRDefault="001A3692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1A3692" w:rsidRPr="00747AD9" w:rsidRDefault="001A3692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1A3692" w:rsidRPr="00747AD9" w:rsidRDefault="001A3692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1A3692" w:rsidRPr="00747AD9" w:rsidRDefault="001A3692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1A3692" w:rsidRPr="00747AD9" w:rsidRDefault="001A3692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1A3692" w:rsidRPr="00747AD9" w:rsidRDefault="001A3692">
            <w:pPr>
              <w:rPr>
                <w:lang w:val="ru-RU"/>
              </w:rPr>
            </w:pPr>
          </w:p>
        </w:tc>
      </w:tr>
      <w:tr w:rsidR="001A3692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Pr="00C2775E" w:rsidRDefault="0026111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2775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Раздел/</w:t>
            </w:r>
            <w:r w:rsidRPr="00C2775E">
              <w:rPr>
                <w:lang w:val="ru-RU"/>
              </w:rPr>
              <w:t xml:space="preserve"> </w:t>
            </w:r>
            <w:r w:rsidRPr="00C2775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</w:t>
            </w:r>
            <w:r w:rsidRPr="00C2775E">
              <w:rPr>
                <w:lang w:val="ru-RU"/>
              </w:rPr>
              <w:t xml:space="preserve"> </w:t>
            </w:r>
          </w:p>
          <w:p w:rsidR="001A3692" w:rsidRPr="00C2775E" w:rsidRDefault="0026111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2775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дисциплины</w:t>
            </w:r>
            <w:r w:rsidRPr="00C2775E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1A3692" w:rsidRPr="00C2775E" w:rsidRDefault="0026111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2775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Курс</w:t>
            </w:r>
            <w:r w:rsidRPr="00C2775E">
              <w:rPr>
                <w:lang w:val="ru-RU"/>
              </w:rP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Pr="00747AD9" w:rsidRDefault="0026111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747AD9">
              <w:rPr>
                <w:lang w:val="ru-RU"/>
              </w:rPr>
              <w:t xml:space="preserve"> </w:t>
            </w:r>
          </w:p>
          <w:p w:rsidR="001A3692" w:rsidRPr="00747AD9" w:rsidRDefault="0026111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747AD9">
              <w:rPr>
                <w:lang w:val="ru-RU"/>
              </w:rPr>
              <w:t xml:space="preserve"> </w:t>
            </w:r>
          </w:p>
          <w:p w:rsidR="001A3692" w:rsidRPr="00747AD9" w:rsidRDefault="0026111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747AD9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1A3692" w:rsidRPr="00C2775E" w:rsidRDefault="0026111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2775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Самостоятельная</w:t>
            </w:r>
            <w:r w:rsidRPr="00C2775E">
              <w:rPr>
                <w:lang w:val="ru-RU"/>
              </w:rPr>
              <w:t xml:space="preserve"> </w:t>
            </w:r>
            <w:r w:rsidRPr="00C2775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C2775E">
              <w:rPr>
                <w:lang w:val="ru-RU"/>
              </w:rPr>
              <w:t xml:space="preserve"> </w:t>
            </w:r>
            <w:r w:rsidRPr="00C2775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студента</w:t>
            </w:r>
            <w:r w:rsidRPr="00C2775E">
              <w:rPr>
                <w:lang w:val="ru-RU"/>
              </w:rP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2611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2775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1A3692" w:rsidRDefault="002611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Pr="00747AD9" w:rsidRDefault="0026111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747AD9">
              <w:rPr>
                <w:lang w:val="ru-RU"/>
              </w:rPr>
              <w:t xml:space="preserve"> </w:t>
            </w:r>
          </w:p>
          <w:p w:rsidR="001A3692" w:rsidRPr="00747AD9" w:rsidRDefault="0026111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747AD9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2611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1A3692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1A3692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1A3692" w:rsidRDefault="001A3692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2611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2611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1A3692" w:rsidRDefault="002611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2611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1A3692" w:rsidRDefault="001A3692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1A3692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1A3692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1A3692"/>
        </w:tc>
      </w:tr>
      <w:tr w:rsidR="001A3692" w:rsidRPr="008075DA">
        <w:trPr>
          <w:trHeight w:hRule="exact" w:val="89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Pr="00C2775E" w:rsidRDefault="0026111D">
            <w:pPr>
              <w:spacing w:after="0" w:line="240" w:lineRule="auto"/>
              <w:jc w:val="both"/>
              <w:rPr>
                <w:b/>
                <w:sz w:val="19"/>
                <w:szCs w:val="19"/>
                <w:lang w:val="ru-RU"/>
              </w:rPr>
            </w:pPr>
            <w:r w:rsidRPr="00C2775E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1.</w:t>
            </w:r>
            <w:r w:rsidRPr="00C2775E">
              <w:rPr>
                <w:b/>
                <w:lang w:val="ru-RU"/>
              </w:rPr>
              <w:t xml:space="preserve"> </w:t>
            </w:r>
            <w:r w:rsidRPr="00C2775E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Основные</w:t>
            </w:r>
            <w:r w:rsidRPr="00C2775E">
              <w:rPr>
                <w:b/>
                <w:lang w:val="ru-RU"/>
              </w:rPr>
              <w:t xml:space="preserve"> </w:t>
            </w:r>
            <w:r w:rsidRPr="00C2775E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понятия</w:t>
            </w:r>
            <w:r w:rsidRPr="00C2775E">
              <w:rPr>
                <w:b/>
                <w:lang w:val="ru-RU"/>
              </w:rPr>
              <w:t xml:space="preserve"> </w:t>
            </w:r>
            <w:r w:rsidRPr="00C2775E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корпоративных</w:t>
            </w:r>
            <w:r w:rsidRPr="00C2775E">
              <w:rPr>
                <w:b/>
                <w:lang w:val="ru-RU"/>
              </w:rPr>
              <w:t xml:space="preserve"> </w:t>
            </w:r>
            <w:r w:rsidRPr="00C2775E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финансов.</w:t>
            </w:r>
            <w:r w:rsidRPr="00C2775E">
              <w:rPr>
                <w:b/>
                <w:lang w:val="ru-RU"/>
              </w:rPr>
              <w:t xml:space="preserve"> </w:t>
            </w:r>
            <w:r w:rsidRPr="00C2775E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Управление</w:t>
            </w:r>
            <w:r w:rsidRPr="00C2775E">
              <w:rPr>
                <w:b/>
                <w:lang w:val="ru-RU"/>
              </w:rPr>
              <w:t xml:space="preserve"> </w:t>
            </w:r>
            <w:r w:rsidRPr="00C2775E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капиталом</w:t>
            </w:r>
            <w:r w:rsidRPr="00C2775E">
              <w:rPr>
                <w:b/>
                <w:lang w:val="ru-RU"/>
              </w:rPr>
              <w:t xml:space="preserve"> </w:t>
            </w:r>
            <w:r w:rsidRPr="00C2775E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корпорации.</w:t>
            </w:r>
            <w:r w:rsidRPr="00C2775E">
              <w:rPr>
                <w:b/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Pr="00C2775E" w:rsidRDefault="001A3692">
            <w:pPr>
              <w:rPr>
                <w:b/>
                <w:lang w:val="ru-RU"/>
              </w:rPr>
            </w:pPr>
          </w:p>
        </w:tc>
      </w:tr>
      <w:tr w:rsidR="001A3692" w:rsidRPr="008075DA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Pr="00747AD9" w:rsidRDefault="0026111D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Экономическое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содержание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значение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корпоративных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финансов.</w:t>
            </w:r>
            <w:r w:rsidRPr="00747AD9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2611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2611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1A369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8075DA"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0,25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0,25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2611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Pr="00747AD9" w:rsidRDefault="0026111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2611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Pr="00747AD9" w:rsidRDefault="0026111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ПК-1,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ПК-2,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ПК-3,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ПК-21,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ОК-3</w:t>
            </w:r>
            <w:r w:rsidRPr="00747AD9">
              <w:rPr>
                <w:lang w:val="ru-RU"/>
              </w:rPr>
              <w:t xml:space="preserve"> </w:t>
            </w:r>
          </w:p>
        </w:tc>
      </w:tr>
      <w:tr w:rsidR="001A3692" w:rsidRPr="008075DA">
        <w:trPr>
          <w:trHeight w:hRule="exact" w:val="289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26111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Управление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финансовым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капиталом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корпорации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1A3692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1A369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1A369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8075DA" w:rsidP="008075D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0,25</w:t>
            </w:r>
            <w:r w:rsidR="0026111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0,25</w:t>
            </w:r>
            <w:r w:rsidR="0026111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="0026111D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2611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Pr="00747AD9" w:rsidRDefault="0026111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литературы, подготовка к практическому (семинарскому) занятию, выполнение расчетно- аналитических заданий.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Pr="00747AD9" w:rsidRDefault="0026111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расчетно-аналитических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заданий.</w:t>
            </w:r>
            <w:r w:rsidRPr="00747AD9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Pr="00747AD9" w:rsidRDefault="0026111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ПК-1,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ПК-2,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ПК-3,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ПК-21,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ОК-3</w:t>
            </w:r>
            <w:r w:rsidRPr="00747AD9">
              <w:rPr>
                <w:lang w:val="ru-RU"/>
              </w:rPr>
              <w:t xml:space="preserve"> </w:t>
            </w:r>
          </w:p>
        </w:tc>
      </w:tr>
      <w:tr w:rsidR="001A3692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Pr="00747AD9" w:rsidRDefault="0026111D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1.3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Управление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основным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капиталом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корпорации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источниками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его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финансирования.</w:t>
            </w:r>
            <w:r w:rsidRPr="00747AD9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Pr="00747AD9" w:rsidRDefault="001A3692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Pr="00747AD9" w:rsidRDefault="001A3692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Pr="00747AD9" w:rsidRDefault="001A3692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Pr="00747AD9" w:rsidRDefault="008075DA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0,25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0,25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2611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14,3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Pr="00747AD9" w:rsidRDefault="0026111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2611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2611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ОК-3</w:t>
            </w:r>
            <w:r>
              <w:t xml:space="preserve"> </w:t>
            </w:r>
          </w:p>
        </w:tc>
      </w:tr>
      <w:tr w:rsidR="001A3692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Pr="00747AD9" w:rsidRDefault="0026111D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1.4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Управление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оборотным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капиталом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корпорации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источниками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его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финансирования.</w:t>
            </w:r>
            <w:r w:rsidRPr="00747AD9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Pr="00747AD9" w:rsidRDefault="001A3692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Pr="00747AD9" w:rsidRDefault="001A3692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Pr="00747AD9" w:rsidRDefault="001A3692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Pr="00747AD9" w:rsidRDefault="008075DA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0,25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0,25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2611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Pr="00747AD9" w:rsidRDefault="0026111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2611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2611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ОК-3</w:t>
            </w:r>
            <w:r>
              <w:t xml:space="preserve"> </w:t>
            </w:r>
          </w:p>
        </w:tc>
      </w:tr>
      <w:tr w:rsidR="001A3692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26111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2611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1A369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2611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2611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55,7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1A3692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1A3692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1A3692"/>
        </w:tc>
      </w:tr>
      <w:tr w:rsidR="001A3692" w:rsidRPr="008075DA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Pr="00C2775E" w:rsidRDefault="0026111D">
            <w:pPr>
              <w:spacing w:after="0" w:line="240" w:lineRule="auto"/>
              <w:jc w:val="both"/>
              <w:rPr>
                <w:b/>
                <w:sz w:val="19"/>
                <w:szCs w:val="19"/>
                <w:lang w:val="ru-RU"/>
              </w:rPr>
            </w:pPr>
            <w:r w:rsidRPr="00C2775E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2.</w:t>
            </w:r>
            <w:r w:rsidRPr="00C2775E">
              <w:rPr>
                <w:b/>
                <w:lang w:val="ru-RU"/>
              </w:rPr>
              <w:t xml:space="preserve"> </w:t>
            </w:r>
            <w:r w:rsidRPr="00C2775E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Финансовая</w:t>
            </w:r>
            <w:r w:rsidRPr="00C2775E">
              <w:rPr>
                <w:b/>
                <w:lang w:val="ru-RU"/>
              </w:rPr>
              <w:t xml:space="preserve"> </w:t>
            </w:r>
            <w:r w:rsidRPr="00C2775E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политика</w:t>
            </w:r>
            <w:r w:rsidRPr="00C2775E">
              <w:rPr>
                <w:b/>
                <w:lang w:val="ru-RU"/>
              </w:rPr>
              <w:t xml:space="preserve"> </w:t>
            </w:r>
            <w:r w:rsidRPr="00C2775E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корпорации</w:t>
            </w:r>
            <w:r w:rsidRPr="00C2775E">
              <w:rPr>
                <w:b/>
                <w:lang w:val="ru-RU"/>
              </w:rPr>
              <w:t xml:space="preserve"> </w:t>
            </w:r>
            <w:r w:rsidRPr="00C2775E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</w:t>
            </w:r>
            <w:r w:rsidRPr="00C2775E">
              <w:rPr>
                <w:b/>
                <w:lang w:val="ru-RU"/>
              </w:rPr>
              <w:t xml:space="preserve"> </w:t>
            </w:r>
            <w:r w:rsidRPr="00C2775E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ее</w:t>
            </w:r>
            <w:r w:rsidRPr="00C2775E">
              <w:rPr>
                <w:b/>
                <w:lang w:val="ru-RU"/>
              </w:rPr>
              <w:t xml:space="preserve"> </w:t>
            </w:r>
            <w:r w:rsidRPr="00C2775E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направления.</w:t>
            </w:r>
            <w:r w:rsidRPr="00C2775E">
              <w:rPr>
                <w:b/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Pr="00C2775E" w:rsidRDefault="001A3692">
            <w:pPr>
              <w:rPr>
                <w:b/>
                <w:lang w:val="ru-RU"/>
              </w:rPr>
            </w:pPr>
          </w:p>
        </w:tc>
      </w:tr>
      <w:tr w:rsidR="001A3692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26111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2.1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Корпоративная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финансовая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политика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2611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2611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1A369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8075DA"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0,25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0,25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2611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Pr="00747AD9" w:rsidRDefault="0026111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2611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2611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ОК-3</w:t>
            </w:r>
            <w:r>
              <w:t xml:space="preserve"> </w:t>
            </w:r>
          </w:p>
        </w:tc>
      </w:tr>
      <w:tr w:rsidR="001A3692">
        <w:trPr>
          <w:trHeight w:hRule="exact" w:val="289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Pr="00747AD9" w:rsidRDefault="0026111D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2.2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Дивидендная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политика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стоимость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корпорации.</w:t>
            </w:r>
            <w:r w:rsidRPr="00747AD9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Pr="00747AD9" w:rsidRDefault="001A3692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Pr="00747AD9" w:rsidRDefault="001A3692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Pr="00747AD9" w:rsidRDefault="001A3692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8075D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0,25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0,25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2611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Pr="00747AD9" w:rsidRDefault="0026111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литературы, подготовка к практическому (семинарскому) занятию, выполнение расчетно- аналитических заданий.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Pr="00747AD9" w:rsidRDefault="0026111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расчетно-аналитических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заданий.</w:t>
            </w:r>
            <w:r w:rsidRPr="00747AD9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2611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ОК-3</w:t>
            </w:r>
            <w:r>
              <w:t xml:space="preserve"> </w:t>
            </w:r>
          </w:p>
        </w:tc>
      </w:tr>
      <w:tr w:rsidR="001A3692" w:rsidRPr="008075DA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26111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2.3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Корпоративное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финансовое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планирование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1A3692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1A369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1A369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8075DA" w:rsidP="008075DA"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0,5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0,5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2611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Pr="00747AD9" w:rsidRDefault="0026111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литературы, выполнение расчетно- аналитических заданий.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Pr="00747AD9" w:rsidRDefault="0026111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расчетно-аналитических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заданий.</w:t>
            </w:r>
            <w:r w:rsidRPr="00747AD9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Pr="00747AD9" w:rsidRDefault="0026111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ПК-3,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ПК-21,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ПК-1,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ПК-2,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ОК-3</w:t>
            </w:r>
            <w:r w:rsidRPr="00747AD9">
              <w:rPr>
                <w:lang w:val="ru-RU"/>
              </w:rPr>
              <w:t xml:space="preserve"> </w:t>
            </w:r>
          </w:p>
        </w:tc>
      </w:tr>
      <w:tr w:rsidR="001A3692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26111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2611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1A369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2611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2611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1A3692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1A3692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1A3692"/>
        </w:tc>
      </w:tr>
      <w:tr w:rsidR="001A3692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26111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2611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1A369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2611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2611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99,7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1A3692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2611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1A3692"/>
        </w:tc>
      </w:tr>
      <w:tr w:rsidR="001A3692" w:rsidRPr="008075DA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Pr="00C2775E" w:rsidRDefault="0026111D">
            <w:pPr>
              <w:spacing w:after="0" w:line="240" w:lineRule="auto"/>
              <w:jc w:val="both"/>
              <w:rPr>
                <w:b/>
                <w:sz w:val="19"/>
                <w:szCs w:val="19"/>
              </w:rPr>
            </w:pPr>
            <w:proofErr w:type="spellStart"/>
            <w:r w:rsidRPr="00C2775E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Итого</w:t>
            </w:r>
            <w:proofErr w:type="spellEnd"/>
            <w:r w:rsidRPr="00C2775E">
              <w:rPr>
                <w:b/>
              </w:rPr>
              <w:t xml:space="preserve"> </w:t>
            </w:r>
            <w:proofErr w:type="spellStart"/>
            <w:r w:rsidRPr="00C2775E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по</w:t>
            </w:r>
            <w:proofErr w:type="spellEnd"/>
            <w:r w:rsidRPr="00C2775E">
              <w:rPr>
                <w:b/>
              </w:rPr>
              <w:t xml:space="preserve"> </w:t>
            </w:r>
            <w:proofErr w:type="spellStart"/>
            <w:r w:rsidRPr="00C2775E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дисциплине</w:t>
            </w:r>
            <w:proofErr w:type="spellEnd"/>
            <w:r w:rsidRPr="00C2775E">
              <w:rPr>
                <w:b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Pr="00C2775E" w:rsidRDefault="0026111D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C2775E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2/2И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Pr="00C2775E" w:rsidRDefault="001A3692">
            <w:pPr>
              <w:rPr>
                <w:b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Pr="00C2775E" w:rsidRDefault="0026111D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C2775E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2/2И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Pr="00C2775E" w:rsidRDefault="0026111D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C2775E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99,7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Pr="00C2775E" w:rsidRDefault="001A3692">
            <w:pPr>
              <w:rPr>
                <w:b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Pr="00C2775E" w:rsidRDefault="0026111D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proofErr w:type="spellStart"/>
            <w:r w:rsidRPr="00C2775E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зачет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Pr="00C2775E" w:rsidRDefault="0026111D">
            <w:pPr>
              <w:spacing w:after="0" w:line="240" w:lineRule="auto"/>
              <w:jc w:val="both"/>
              <w:rPr>
                <w:b/>
                <w:sz w:val="19"/>
                <w:szCs w:val="19"/>
                <w:lang w:val="ru-RU"/>
              </w:rPr>
            </w:pPr>
            <w:r w:rsidRPr="00C2775E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ПК-1,ПК- 2,ПК-3,ПК- 21,ОК-3</w:t>
            </w:r>
          </w:p>
        </w:tc>
      </w:tr>
    </w:tbl>
    <w:p w:rsidR="001A3692" w:rsidRPr="00747AD9" w:rsidRDefault="0026111D">
      <w:pPr>
        <w:rPr>
          <w:sz w:val="0"/>
          <w:szCs w:val="0"/>
          <w:lang w:val="ru-RU"/>
        </w:rPr>
      </w:pPr>
      <w:r w:rsidRPr="00747AD9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4"/>
      </w:tblGrid>
      <w:tr w:rsidR="001A3692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A3692" w:rsidRDefault="0026111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1A3692">
        <w:trPr>
          <w:trHeight w:hRule="exact" w:val="138"/>
        </w:trPr>
        <w:tc>
          <w:tcPr>
            <w:tcW w:w="9357" w:type="dxa"/>
          </w:tcPr>
          <w:p w:rsidR="001A3692" w:rsidRDefault="001A3692"/>
        </w:tc>
      </w:tr>
      <w:tr w:rsidR="001A3692">
        <w:trPr>
          <w:trHeight w:hRule="exact" w:val="704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A3692" w:rsidRPr="00747AD9" w:rsidRDefault="0026111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747AD9">
              <w:rPr>
                <w:lang w:val="ru-RU"/>
              </w:rPr>
              <w:t xml:space="preserve"> </w:t>
            </w:r>
            <w:proofErr w:type="spellStart"/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компетентностного</w:t>
            </w:r>
            <w:proofErr w:type="spellEnd"/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подхода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«Корпоративные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финансы»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предусматривает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проведения:</w:t>
            </w:r>
            <w:r w:rsidRPr="00747AD9">
              <w:rPr>
                <w:lang w:val="ru-RU"/>
              </w:rPr>
              <w:t xml:space="preserve"> </w:t>
            </w:r>
          </w:p>
          <w:p w:rsidR="001A3692" w:rsidRPr="00747AD9" w:rsidRDefault="0026111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лекционных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предполагающих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наряду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сообщением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заинтересованности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изучаемой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темой,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убеждение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необходимости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глубокого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материала,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побуждение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самостоятельному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поиску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активной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мыслительной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деятельности,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помощь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совершении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перехода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теоретического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прикладным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знаниям,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традиционных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(информационная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лекция),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проблемного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(проблемная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лекция),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интерактивных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(лекция–провокация,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лекция-беседа,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лекция-дискуссия),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информационно-коммуникационных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(лекция-визуализация);</w:t>
            </w:r>
            <w:r w:rsidRPr="00747AD9">
              <w:rPr>
                <w:lang w:val="ru-RU"/>
              </w:rPr>
              <w:t xml:space="preserve"> </w:t>
            </w:r>
          </w:p>
          <w:p w:rsidR="001A3692" w:rsidRPr="00747AD9" w:rsidRDefault="0026111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ориентированных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полученных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умения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практике,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умения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работать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информацией,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анализировать,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обобщать,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принимать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обосновывать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решения,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аргументировано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защищать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собственные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взгляды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дискуссии,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взаимодействовать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другими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членами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разрешения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конфликтных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ситуаций,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традиционных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(семинар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беседа,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практическое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занятие,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посвященное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освоению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конкретных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предложенному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алгоритму),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проблемного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(практическое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кейс-метода),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проектного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(информационный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проект),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интерактивных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(семинар-дискуссия),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информационно-коммуникационных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(практическое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презентации).</w:t>
            </w:r>
            <w:r w:rsidRPr="00747AD9">
              <w:rPr>
                <w:lang w:val="ru-RU"/>
              </w:rPr>
              <w:t xml:space="preserve"> </w:t>
            </w:r>
          </w:p>
          <w:p w:rsidR="001A3692" w:rsidRDefault="0026111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предусматривает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дидактических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материалов,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размещенных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образовательном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портале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ФГБОУ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«МГТУ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747AD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Носова»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http://newlms.magtu.ru.</w:t>
            </w:r>
            <w:r>
              <w:t xml:space="preserve"> </w:t>
            </w:r>
          </w:p>
        </w:tc>
      </w:tr>
      <w:tr w:rsidR="001A3692">
        <w:trPr>
          <w:trHeight w:hRule="exact" w:val="277"/>
        </w:trPr>
        <w:tc>
          <w:tcPr>
            <w:tcW w:w="9357" w:type="dxa"/>
          </w:tcPr>
          <w:p w:rsidR="001A3692" w:rsidRDefault="001A3692"/>
        </w:tc>
      </w:tr>
      <w:tr w:rsidR="001A3692" w:rsidRPr="008075D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A3692" w:rsidRPr="00747AD9" w:rsidRDefault="0026111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47A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r w:rsidRPr="00747AD9">
              <w:rPr>
                <w:lang w:val="ru-RU"/>
              </w:rPr>
              <w:t xml:space="preserve"> </w:t>
            </w:r>
          </w:p>
        </w:tc>
      </w:tr>
      <w:tr w:rsidR="001A3692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A3692" w:rsidRDefault="0026111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1A3692">
        <w:trPr>
          <w:trHeight w:hRule="exact" w:val="138"/>
        </w:trPr>
        <w:tc>
          <w:tcPr>
            <w:tcW w:w="9357" w:type="dxa"/>
          </w:tcPr>
          <w:p w:rsidR="001A3692" w:rsidRDefault="001A3692"/>
        </w:tc>
      </w:tr>
      <w:tr w:rsidR="001A3692" w:rsidRPr="008075D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A3692" w:rsidRPr="00747AD9" w:rsidRDefault="0026111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47A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747AD9">
              <w:rPr>
                <w:lang w:val="ru-RU"/>
              </w:rPr>
              <w:t xml:space="preserve"> </w:t>
            </w:r>
          </w:p>
        </w:tc>
      </w:tr>
      <w:tr w:rsidR="001A3692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A3692" w:rsidRDefault="0026111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1A3692">
        <w:trPr>
          <w:trHeight w:hRule="exact" w:val="138"/>
        </w:trPr>
        <w:tc>
          <w:tcPr>
            <w:tcW w:w="9357" w:type="dxa"/>
          </w:tcPr>
          <w:p w:rsidR="001A3692" w:rsidRDefault="001A3692"/>
        </w:tc>
      </w:tr>
      <w:tr w:rsidR="001A3692" w:rsidRPr="008075DA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A3692" w:rsidRPr="00747AD9" w:rsidRDefault="0026111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47A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747AD9">
              <w:rPr>
                <w:lang w:val="ru-RU"/>
              </w:rPr>
              <w:t xml:space="preserve"> </w:t>
            </w:r>
          </w:p>
        </w:tc>
      </w:tr>
      <w:tr w:rsidR="001A3692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A3692" w:rsidRDefault="0026111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1A3692" w:rsidRPr="008075DA">
        <w:trPr>
          <w:trHeight w:hRule="exact" w:val="21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2775E" w:rsidRDefault="0026111D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Корпоративные</w:t>
            </w:r>
            <w:r w:rsidRPr="00747AD9">
              <w:rPr>
                <w:lang w:val="ru-RU"/>
              </w:rPr>
              <w:t xml:space="preserve"> </w:t>
            </w:r>
            <w:proofErr w:type="gramStart"/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финансы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общ.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ред.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А.М.</w:t>
            </w:r>
            <w:r w:rsidRPr="00747AD9">
              <w:rPr>
                <w:lang w:val="ru-RU"/>
              </w:rPr>
              <w:t xml:space="preserve"> </w:t>
            </w:r>
            <w:proofErr w:type="spellStart"/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Губернаторова</w:t>
            </w:r>
            <w:proofErr w:type="spellEnd"/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47AD9">
              <w:rPr>
                <w:lang w:val="ru-RU"/>
              </w:rPr>
              <w:t xml:space="preserve"> </w:t>
            </w:r>
            <w:proofErr w:type="gramStart"/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2020.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399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Бакалавриат).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47AD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DOI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10.12737/1013023.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47AD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978-5-16-014961-5.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47AD9">
              <w:rPr>
                <w:lang w:val="ru-RU"/>
              </w:rPr>
              <w:t xml:space="preserve"> </w:t>
            </w:r>
            <w:proofErr w:type="gramStart"/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47AD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747AD9">
              <w:rPr>
                <w:lang w:val="ru-RU"/>
              </w:rPr>
              <w:t xml:space="preserve"> </w:t>
            </w:r>
            <w:hyperlink r:id="rId7" w:history="1">
              <w:r w:rsidR="00C2775E" w:rsidRPr="00E82DD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C2775E" w:rsidRPr="00E82DD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C2775E" w:rsidRPr="00E82DD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="00C2775E" w:rsidRPr="00E82DD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C2775E" w:rsidRPr="00E82DD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C2775E" w:rsidRPr="00E82DD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C2775E" w:rsidRPr="00E82DD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read</w:t>
              </w:r>
              <w:r w:rsidR="00C2775E" w:rsidRPr="00E82DD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C2775E" w:rsidRPr="00E82DD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="00C2775E" w:rsidRPr="00E82DD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=353484</w:t>
              </w:r>
            </w:hyperlink>
            <w:r w:rsidR="00BE24CF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E24CF" w:rsidRPr="00BE24CF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>(дата обращения: 01.09.2020)</w:t>
            </w:r>
          </w:p>
          <w:p w:rsidR="00C2775E" w:rsidRDefault="0026111D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Самылин,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Корпоративные</w:t>
            </w:r>
            <w:r w:rsidRPr="00747AD9">
              <w:rPr>
                <w:lang w:val="ru-RU"/>
              </w:rPr>
              <w:t xml:space="preserve"> </w:t>
            </w:r>
            <w:proofErr w:type="gramStart"/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финансы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А.И.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Самылин.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</w:t>
            </w:r>
            <w:r w:rsidRPr="00747AD9">
              <w:rPr>
                <w:lang w:val="ru-RU"/>
              </w:rPr>
              <w:t xml:space="preserve"> </w:t>
            </w:r>
            <w:proofErr w:type="spellStart"/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испр</w:t>
            </w:r>
            <w:proofErr w:type="spellEnd"/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доп.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472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Бакалавриат).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47AD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dx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doi</w:t>
            </w:r>
            <w:proofErr w:type="spellEnd"/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/10.12737/914.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47AD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978-5-16-008995-9.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47AD9">
              <w:rPr>
                <w:lang w:val="ru-RU"/>
              </w:rPr>
              <w:t xml:space="preserve"> </w:t>
            </w:r>
            <w:proofErr w:type="gramStart"/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47AD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747AD9">
              <w:rPr>
                <w:lang w:val="ru-RU"/>
              </w:rPr>
              <w:t xml:space="preserve"> </w:t>
            </w:r>
            <w:hyperlink r:id="rId8" w:history="1">
              <w:r w:rsidR="00C2775E" w:rsidRPr="00E82DD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C2775E" w:rsidRPr="00E82DD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C2775E" w:rsidRPr="00E82DD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="00C2775E" w:rsidRPr="00E82DD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C2775E" w:rsidRPr="00E82DD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C2775E" w:rsidRPr="00E82DD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C2775E" w:rsidRPr="00E82DD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read</w:t>
              </w:r>
              <w:r w:rsidR="00C2775E" w:rsidRPr="00E82DD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C2775E" w:rsidRPr="00E82DD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="00C2775E" w:rsidRPr="00E82DD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=355200</w:t>
              </w:r>
            </w:hyperlink>
            <w:r w:rsidR="00BE24CF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E24CF" w:rsidRPr="00BE24CF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>(дата обращения: 01.09.2020)</w:t>
            </w:r>
          </w:p>
          <w:p w:rsidR="001A3692" w:rsidRPr="00747AD9" w:rsidRDefault="0026111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47AD9">
              <w:rPr>
                <w:lang w:val="ru-RU"/>
              </w:rPr>
              <w:t xml:space="preserve"> </w:t>
            </w:r>
          </w:p>
        </w:tc>
      </w:tr>
      <w:tr w:rsidR="001A3692" w:rsidRPr="008075DA">
        <w:trPr>
          <w:trHeight w:hRule="exact" w:val="138"/>
        </w:trPr>
        <w:tc>
          <w:tcPr>
            <w:tcW w:w="9357" w:type="dxa"/>
          </w:tcPr>
          <w:p w:rsidR="001A3692" w:rsidRPr="00747AD9" w:rsidRDefault="001A3692">
            <w:pPr>
              <w:rPr>
                <w:lang w:val="ru-RU"/>
              </w:rPr>
            </w:pPr>
          </w:p>
        </w:tc>
      </w:tr>
      <w:tr w:rsidR="001A3692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A3692" w:rsidRDefault="0026111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1A3692" w:rsidRPr="008075DA">
        <w:trPr>
          <w:trHeight w:hRule="exact" w:val="194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A3692" w:rsidRPr="00747AD9" w:rsidRDefault="0026111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Костина,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Корпоративные</w:t>
            </w:r>
            <w:r w:rsidRPr="00747AD9">
              <w:rPr>
                <w:lang w:val="ru-RU"/>
              </w:rPr>
              <w:t xml:space="preserve"> </w:t>
            </w:r>
            <w:proofErr w:type="gramStart"/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финансы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Костина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47AD9">
              <w:rPr>
                <w:lang w:val="ru-RU"/>
              </w:rPr>
              <w:t xml:space="preserve"> </w:t>
            </w:r>
            <w:proofErr w:type="gramStart"/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электрон.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опт.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47AD9">
              <w:rPr>
                <w:lang w:val="ru-RU"/>
              </w:rPr>
              <w:t xml:space="preserve"> </w:t>
            </w:r>
            <w:proofErr w:type="spellStart"/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титул.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47AD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747AD9">
              <w:rPr>
                <w:lang w:val="ru-RU"/>
              </w:rPr>
              <w:t xml:space="preserve"> </w:t>
            </w:r>
            <w:r w:rsidRPr="00C2775E">
              <w:rPr>
                <w:rStyle w:val="a5"/>
                <w:rFonts w:ascii="Times New Roman" w:hAnsi="Times New Roman" w:cs="Times New Roman"/>
              </w:rPr>
              <w:t>https</w:t>
            </w:r>
            <w:r w:rsidRPr="00903062">
              <w:rPr>
                <w:rStyle w:val="a5"/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C2775E">
              <w:rPr>
                <w:rStyle w:val="a5"/>
                <w:rFonts w:ascii="Times New Roman" w:hAnsi="Times New Roman" w:cs="Times New Roman"/>
              </w:rPr>
              <w:t>magtu</w:t>
            </w:r>
            <w:proofErr w:type="spellEnd"/>
            <w:r w:rsidRPr="00903062">
              <w:rPr>
                <w:rStyle w:val="a5"/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C2775E">
              <w:rPr>
                <w:rStyle w:val="a5"/>
                <w:rFonts w:ascii="Times New Roman" w:hAnsi="Times New Roman" w:cs="Times New Roman"/>
              </w:rPr>
              <w:t>informsystema</w:t>
            </w:r>
            <w:proofErr w:type="spellEnd"/>
            <w:r w:rsidRPr="00903062">
              <w:rPr>
                <w:rStyle w:val="a5"/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C2775E">
              <w:rPr>
                <w:rStyle w:val="a5"/>
                <w:rFonts w:ascii="Times New Roman" w:hAnsi="Times New Roman" w:cs="Times New Roman"/>
              </w:rPr>
              <w:t>ru</w:t>
            </w:r>
            <w:proofErr w:type="spellEnd"/>
            <w:r w:rsidRPr="00903062">
              <w:rPr>
                <w:rStyle w:val="a5"/>
                <w:rFonts w:ascii="Times New Roman" w:hAnsi="Times New Roman" w:cs="Times New Roman"/>
                <w:lang w:val="ru-RU"/>
              </w:rPr>
              <w:t>/</w:t>
            </w:r>
            <w:proofErr w:type="spellStart"/>
            <w:r w:rsidRPr="00C2775E">
              <w:rPr>
                <w:rStyle w:val="a5"/>
                <w:rFonts w:ascii="Times New Roman" w:hAnsi="Times New Roman" w:cs="Times New Roman"/>
              </w:rPr>
              <w:t>uploader</w:t>
            </w:r>
            <w:proofErr w:type="spellEnd"/>
            <w:r w:rsidRPr="00903062">
              <w:rPr>
                <w:rStyle w:val="a5"/>
                <w:rFonts w:ascii="Times New Roman" w:hAnsi="Times New Roman" w:cs="Times New Roman"/>
                <w:lang w:val="ru-RU"/>
              </w:rPr>
              <w:t>/</w:t>
            </w:r>
            <w:proofErr w:type="spellStart"/>
            <w:r w:rsidRPr="00C2775E">
              <w:rPr>
                <w:rStyle w:val="a5"/>
                <w:rFonts w:ascii="Times New Roman" w:hAnsi="Times New Roman" w:cs="Times New Roman"/>
              </w:rPr>
              <w:t>fileUpload</w:t>
            </w:r>
            <w:proofErr w:type="spellEnd"/>
            <w:r w:rsidRPr="00903062">
              <w:rPr>
                <w:rStyle w:val="a5"/>
                <w:rFonts w:ascii="Times New Roman" w:hAnsi="Times New Roman" w:cs="Times New Roman"/>
                <w:lang w:val="ru-RU"/>
              </w:rPr>
              <w:t>?</w:t>
            </w:r>
            <w:r w:rsidRPr="00C2775E">
              <w:rPr>
                <w:rStyle w:val="a5"/>
                <w:rFonts w:ascii="Times New Roman" w:hAnsi="Times New Roman" w:cs="Times New Roman"/>
              </w:rPr>
              <w:t>name</w:t>
            </w:r>
            <w:r w:rsidRPr="00903062">
              <w:rPr>
                <w:rStyle w:val="a5"/>
                <w:rFonts w:ascii="Times New Roman" w:hAnsi="Times New Roman" w:cs="Times New Roman"/>
                <w:lang w:val="ru-RU"/>
              </w:rPr>
              <w:t>=2839.</w:t>
            </w:r>
            <w:r w:rsidRPr="00C2775E">
              <w:rPr>
                <w:rStyle w:val="a5"/>
                <w:rFonts w:ascii="Times New Roman" w:hAnsi="Times New Roman" w:cs="Times New Roman"/>
              </w:rPr>
              <w:t>pdf</w:t>
            </w:r>
            <w:r w:rsidRPr="00903062">
              <w:rPr>
                <w:rStyle w:val="a5"/>
                <w:rFonts w:ascii="Times New Roman" w:hAnsi="Times New Roman" w:cs="Times New Roman"/>
                <w:lang w:val="ru-RU"/>
              </w:rPr>
              <w:t>&amp;</w:t>
            </w:r>
            <w:r w:rsidRPr="00C2775E">
              <w:rPr>
                <w:rStyle w:val="a5"/>
                <w:rFonts w:ascii="Times New Roman" w:hAnsi="Times New Roman" w:cs="Times New Roman"/>
              </w:rPr>
              <w:t>show</w:t>
            </w:r>
            <w:r w:rsidRPr="00903062">
              <w:rPr>
                <w:rStyle w:val="a5"/>
                <w:rFonts w:ascii="Times New Roman" w:hAnsi="Times New Roman" w:cs="Times New Roman"/>
                <w:lang w:val="ru-RU"/>
              </w:rPr>
              <w:t>=</w:t>
            </w:r>
            <w:proofErr w:type="spellStart"/>
            <w:r w:rsidRPr="00C2775E">
              <w:rPr>
                <w:rStyle w:val="a5"/>
                <w:rFonts w:ascii="Times New Roman" w:hAnsi="Times New Roman" w:cs="Times New Roman"/>
              </w:rPr>
              <w:t>dcatalogues</w:t>
            </w:r>
            <w:proofErr w:type="spellEnd"/>
            <w:r w:rsidRPr="00903062">
              <w:rPr>
                <w:rStyle w:val="a5"/>
                <w:rFonts w:ascii="Times New Roman" w:hAnsi="Times New Roman" w:cs="Times New Roman"/>
                <w:lang w:val="ru-RU"/>
              </w:rPr>
              <w:t>/1/1133222/2839.</w:t>
            </w:r>
            <w:r w:rsidRPr="00C2775E">
              <w:rPr>
                <w:rStyle w:val="a5"/>
                <w:rFonts w:ascii="Times New Roman" w:hAnsi="Times New Roman" w:cs="Times New Roman"/>
              </w:rPr>
              <w:t>pdf</w:t>
            </w:r>
            <w:r w:rsidRPr="00903062">
              <w:rPr>
                <w:rStyle w:val="a5"/>
                <w:rFonts w:ascii="Times New Roman" w:hAnsi="Times New Roman" w:cs="Times New Roman"/>
                <w:lang w:val="ru-RU"/>
              </w:rPr>
              <w:t>&amp;</w:t>
            </w:r>
            <w:r w:rsidRPr="00C2775E">
              <w:rPr>
                <w:rStyle w:val="a5"/>
                <w:rFonts w:ascii="Times New Roman" w:hAnsi="Times New Roman" w:cs="Times New Roman"/>
              </w:rPr>
              <w:t>view</w:t>
            </w:r>
            <w:r w:rsidRPr="00903062">
              <w:rPr>
                <w:rStyle w:val="a5"/>
                <w:rFonts w:ascii="Times New Roman" w:hAnsi="Times New Roman" w:cs="Times New Roman"/>
                <w:lang w:val="ru-RU"/>
              </w:rPr>
              <w:t>=</w:t>
            </w:r>
            <w:r w:rsidRPr="00C2775E">
              <w:rPr>
                <w:rStyle w:val="a5"/>
                <w:rFonts w:ascii="Times New Roman" w:hAnsi="Times New Roman" w:cs="Times New Roman"/>
              </w:rPr>
              <w:t>true</w:t>
            </w:r>
            <w:r w:rsidRPr="00903062">
              <w:rPr>
                <w:rStyle w:val="a5"/>
                <w:rFonts w:ascii="Times New Roman" w:hAnsi="Times New Roman" w:cs="Times New Roman"/>
                <w:lang w:val="ru-RU"/>
              </w:rPr>
              <w:t>.</w:t>
            </w:r>
            <w:r w:rsidRPr="00747AD9">
              <w:rPr>
                <w:lang w:val="ru-RU"/>
              </w:rPr>
              <w:t xml:space="preserve"> </w:t>
            </w:r>
            <w:r w:rsidR="00BE24CF" w:rsidRPr="00BE24CF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>(дата обращения: 01.09.2020)</w:t>
            </w:r>
            <w:r w:rsidR="00BE24CF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47AD9">
              <w:rPr>
                <w:lang w:val="ru-RU"/>
              </w:rPr>
              <w:t xml:space="preserve"> </w:t>
            </w:r>
            <w:proofErr w:type="gramStart"/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747AD9">
              <w:rPr>
                <w:lang w:val="ru-RU"/>
              </w:rPr>
              <w:t xml:space="preserve"> </w:t>
            </w:r>
          </w:p>
          <w:p w:rsidR="001A3692" w:rsidRPr="00747AD9" w:rsidRDefault="0026111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747AD9">
              <w:rPr>
                <w:lang w:val="ru-RU"/>
              </w:rPr>
              <w:t xml:space="preserve"> </w:t>
            </w:r>
            <w:proofErr w:type="spellStart"/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Чараева</w:t>
            </w:r>
            <w:proofErr w:type="spellEnd"/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Корпоративные</w:t>
            </w:r>
            <w:r w:rsidRPr="00747AD9">
              <w:rPr>
                <w:lang w:val="ru-RU"/>
              </w:rPr>
              <w:t xml:space="preserve"> </w:t>
            </w:r>
            <w:proofErr w:type="gramStart"/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финансы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747AD9">
              <w:rPr>
                <w:lang w:val="ru-RU"/>
              </w:rPr>
              <w:t xml:space="preserve"> </w:t>
            </w:r>
            <w:proofErr w:type="spellStart"/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Чараева</w:t>
            </w:r>
            <w:proofErr w:type="spellEnd"/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47AD9">
              <w:rPr>
                <w:lang w:val="ru-RU"/>
              </w:rPr>
              <w:t xml:space="preserve"> </w:t>
            </w:r>
            <w:proofErr w:type="gramStart"/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286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Бакалавриат).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47AD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747AD9">
              <w:rPr>
                <w:lang w:val="ru-RU"/>
              </w:rPr>
              <w:t xml:space="preserve"> </w:t>
            </w:r>
          </w:p>
        </w:tc>
      </w:tr>
    </w:tbl>
    <w:p w:rsidR="001A3692" w:rsidRPr="00747AD9" w:rsidRDefault="0026111D">
      <w:pPr>
        <w:rPr>
          <w:sz w:val="0"/>
          <w:szCs w:val="0"/>
          <w:lang w:val="ru-RU"/>
        </w:rPr>
      </w:pPr>
      <w:r w:rsidRPr="00747AD9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"/>
        <w:gridCol w:w="1857"/>
        <w:gridCol w:w="2894"/>
        <w:gridCol w:w="4281"/>
        <w:gridCol w:w="85"/>
      </w:tblGrid>
      <w:tr w:rsidR="001A3692" w:rsidRPr="008075DA" w:rsidTr="00BE24CF">
        <w:trPr>
          <w:trHeight w:hRule="exact" w:val="567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2775E" w:rsidRDefault="002611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978-5-16-011081-3.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47AD9">
              <w:rPr>
                <w:lang w:val="ru-RU"/>
              </w:rPr>
              <w:t xml:space="preserve"> </w:t>
            </w:r>
            <w:proofErr w:type="gramStart"/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47AD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747AD9">
              <w:rPr>
                <w:lang w:val="ru-RU"/>
              </w:rPr>
              <w:t xml:space="preserve"> </w:t>
            </w:r>
            <w:hyperlink r:id="rId9" w:history="1">
              <w:r w:rsidR="00C2775E" w:rsidRPr="00E82DD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C2775E" w:rsidRPr="00E82DD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C2775E" w:rsidRPr="00E82DD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="00C2775E" w:rsidRPr="00E82DD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C2775E" w:rsidRPr="00E82DD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C2775E" w:rsidRPr="00E82DD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C2775E" w:rsidRPr="00E82DD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read</w:t>
              </w:r>
              <w:r w:rsidR="00C2775E" w:rsidRPr="00E82DD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C2775E" w:rsidRPr="00E82DD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="00C2775E" w:rsidRPr="00E82DD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=335578</w:t>
              </w:r>
            </w:hyperlink>
            <w:r w:rsidR="00BE24CF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E24CF" w:rsidRPr="00BE24CF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>(дата обращения: 01.09.2020)</w:t>
            </w:r>
          </w:p>
          <w:p w:rsidR="001A3692" w:rsidRPr="00747AD9" w:rsidRDefault="0026111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47AD9">
              <w:rPr>
                <w:lang w:val="ru-RU"/>
              </w:rPr>
              <w:t xml:space="preserve"> </w:t>
            </w:r>
          </w:p>
        </w:tc>
      </w:tr>
      <w:tr w:rsidR="001A3692" w:rsidRPr="008075DA" w:rsidTr="00BE24CF">
        <w:trPr>
          <w:trHeight w:hRule="exact" w:val="135"/>
        </w:trPr>
        <w:tc>
          <w:tcPr>
            <w:tcW w:w="250" w:type="dxa"/>
          </w:tcPr>
          <w:p w:rsidR="001A3692" w:rsidRPr="00747AD9" w:rsidRDefault="001A3692">
            <w:pPr>
              <w:rPr>
                <w:lang w:val="ru-RU"/>
              </w:rPr>
            </w:pPr>
          </w:p>
        </w:tc>
        <w:tc>
          <w:tcPr>
            <w:tcW w:w="1865" w:type="dxa"/>
          </w:tcPr>
          <w:p w:rsidR="001A3692" w:rsidRPr="00747AD9" w:rsidRDefault="001A3692">
            <w:pPr>
              <w:rPr>
                <w:lang w:val="ru-RU"/>
              </w:rPr>
            </w:pPr>
          </w:p>
        </w:tc>
        <w:tc>
          <w:tcPr>
            <w:tcW w:w="2940" w:type="dxa"/>
          </w:tcPr>
          <w:p w:rsidR="001A3692" w:rsidRPr="00747AD9" w:rsidRDefault="001A3692">
            <w:pPr>
              <w:rPr>
                <w:lang w:val="ru-RU"/>
              </w:rPr>
            </w:pPr>
          </w:p>
        </w:tc>
        <w:tc>
          <w:tcPr>
            <w:tcW w:w="4281" w:type="dxa"/>
          </w:tcPr>
          <w:p w:rsidR="001A3692" w:rsidRPr="00747AD9" w:rsidRDefault="001A3692">
            <w:pPr>
              <w:rPr>
                <w:lang w:val="ru-RU"/>
              </w:rPr>
            </w:pPr>
          </w:p>
        </w:tc>
        <w:tc>
          <w:tcPr>
            <w:tcW w:w="88" w:type="dxa"/>
          </w:tcPr>
          <w:p w:rsidR="001A3692" w:rsidRPr="00747AD9" w:rsidRDefault="001A3692">
            <w:pPr>
              <w:rPr>
                <w:lang w:val="ru-RU"/>
              </w:rPr>
            </w:pPr>
          </w:p>
        </w:tc>
      </w:tr>
      <w:tr w:rsidR="001A3692" w:rsidTr="00C2775E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A3692" w:rsidRDefault="0026111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1A3692" w:rsidRPr="008075DA" w:rsidTr="00BE24CF">
        <w:trPr>
          <w:trHeight w:hRule="exact" w:val="3401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2775E" w:rsidRDefault="0026111D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Никитушкина,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Корпоративные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финансы.</w:t>
            </w:r>
            <w:r w:rsidRPr="00747AD9">
              <w:rPr>
                <w:lang w:val="ru-RU"/>
              </w:rPr>
              <w:t xml:space="preserve"> </w:t>
            </w:r>
            <w:proofErr w:type="gramStart"/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вузов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Никитушкина,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Макарова,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747AD9">
              <w:rPr>
                <w:lang w:val="ru-RU"/>
              </w:rPr>
              <w:t xml:space="preserve"> </w:t>
            </w:r>
            <w:proofErr w:type="spellStart"/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Студников</w:t>
            </w:r>
            <w:proofErr w:type="spellEnd"/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редакцией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Никитушкиной.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47AD9">
              <w:rPr>
                <w:lang w:val="ru-RU"/>
              </w:rPr>
              <w:t xml:space="preserve"> </w:t>
            </w:r>
            <w:proofErr w:type="gramStart"/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Издательство</w:t>
            </w:r>
            <w:r w:rsidRPr="00747AD9">
              <w:rPr>
                <w:lang w:val="ru-RU"/>
              </w:rPr>
              <w:t xml:space="preserve"> </w:t>
            </w:r>
            <w:proofErr w:type="spellStart"/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2020.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189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образование).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47AD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978-5-534-03876-7.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47AD9">
              <w:rPr>
                <w:lang w:val="ru-RU"/>
              </w:rPr>
              <w:t xml:space="preserve"> </w:t>
            </w:r>
            <w:proofErr w:type="gramStart"/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ЭБС</w:t>
            </w:r>
            <w:r w:rsidRPr="00747AD9">
              <w:rPr>
                <w:lang w:val="ru-RU"/>
              </w:rPr>
              <w:t xml:space="preserve"> </w:t>
            </w:r>
            <w:proofErr w:type="spellStart"/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[сайт].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47AD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747AD9">
              <w:rPr>
                <w:lang w:val="ru-RU"/>
              </w:rPr>
              <w:t xml:space="preserve"> </w:t>
            </w:r>
            <w:hyperlink r:id="rId10" w:history="1">
              <w:r w:rsidR="00C2775E" w:rsidRPr="00E82DD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C2775E" w:rsidRPr="00E82DD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C2775E" w:rsidRPr="00E82DD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urait</w:t>
              </w:r>
              <w:proofErr w:type="spellEnd"/>
              <w:r w:rsidR="00C2775E" w:rsidRPr="00E82DD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C2775E" w:rsidRPr="00E82DD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C2775E" w:rsidRPr="00E82DD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C2775E" w:rsidRPr="00E82DD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viewer</w:t>
              </w:r>
              <w:r w:rsidR="00C2775E" w:rsidRPr="00E82DD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C2775E" w:rsidRPr="00E82DD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korporativnye</w:t>
              </w:r>
              <w:proofErr w:type="spellEnd"/>
              <w:r w:rsidR="00C2775E" w:rsidRPr="00E82DD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C2775E" w:rsidRPr="00E82DD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finansy</w:t>
              </w:r>
              <w:proofErr w:type="spellEnd"/>
              <w:r w:rsidR="00C2775E" w:rsidRPr="00E82DD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C2775E" w:rsidRPr="00E82DD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praktikum</w:t>
              </w:r>
              <w:proofErr w:type="spellEnd"/>
              <w:r w:rsidR="00C2775E" w:rsidRPr="00E82DD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-450064</w:t>
              </w:r>
            </w:hyperlink>
            <w:r w:rsidR="00BE24CF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E24CF" w:rsidRPr="00BE24CF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>(дата обращения: 01.09.2020)</w:t>
            </w:r>
          </w:p>
          <w:p w:rsidR="00C2775E" w:rsidRDefault="0026111D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Овечкина,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Корпоративные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финансы.</w:t>
            </w:r>
            <w:r w:rsidRPr="00747AD9">
              <w:rPr>
                <w:lang w:val="ru-RU"/>
              </w:rPr>
              <w:t xml:space="preserve"> </w:t>
            </w:r>
            <w:proofErr w:type="gramStart"/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вузов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Овечкина,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Петрова.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47AD9">
              <w:rPr>
                <w:lang w:val="ru-RU"/>
              </w:rPr>
              <w:t xml:space="preserve"> </w:t>
            </w:r>
            <w:proofErr w:type="gramStart"/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Издательство</w:t>
            </w:r>
            <w:r w:rsidRPr="00747AD9">
              <w:rPr>
                <w:lang w:val="ru-RU"/>
              </w:rPr>
              <w:t xml:space="preserve"> </w:t>
            </w:r>
            <w:proofErr w:type="spellStart"/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2020.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227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образование).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47AD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978-5-534-05354-8.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47AD9">
              <w:rPr>
                <w:lang w:val="ru-RU"/>
              </w:rPr>
              <w:t xml:space="preserve"> </w:t>
            </w:r>
            <w:proofErr w:type="gramStart"/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ЭБС</w:t>
            </w:r>
            <w:r w:rsidRPr="00747AD9">
              <w:rPr>
                <w:lang w:val="ru-RU"/>
              </w:rPr>
              <w:t xml:space="preserve"> </w:t>
            </w:r>
            <w:proofErr w:type="spellStart"/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[сайт].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47AD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747AD9">
              <w:rPr>
                <w:lang w:val="ru-RU"/>
              </w:rPr>
              <w:t xml:space="preserve"> </w:t>
            </w:r>
            <w:hyperlink r:id="rId11" w:history="1">
              <w:r w:rsidR="00C2775E" w:rsidRPr="00E82DD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C2775E" w:rsidRPr="00E82DD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C2775E" w:rsidRPr="00E82DD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urait</w:t>
              </w:r>
              <w:proofErr w:type="spellEnd"/>
              <w:r w:rsidR="00C2775E" w:rsidRPr="00E82DD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C2775E" w:rsidRPr="00E82DD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C2775E" w:rsidRPr="00E82DD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C2775E" w:rsidRPr="00E82DD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viewer</w:t>
              </w:r>
              <w:r w:rsidR="00C2775E" w:rsidRPr="00E82DD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C2775E" w:rsidRPr="00E82DD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korporativnye</w:t>
              </w:r>
              <w:proofErr w:type="spellEnd"/>
              <w:r w:rsidR="00C2775E" w:rsidRPr="00E82DD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C2775E" w:rsidRPr="00E82DD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finansy</w:t>
              </w:r>
              <w:proofErr w:type="spellEnd"/>
              <w:r w:rsidR="00C2775E" w:rsidRPr="00E82DD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C2775E" w:rsidRPr="00E82DD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praktikum</w:t>
              </w:r>
              <w:proofErr w:type="spellEnd"/>
              <w:r w:rsidR="00C2775E" w:rsidRPr="00E82DD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-454476</w:t>
              </w:r>
            </w:hyperlink>
            <w:r w:rsidR="00BE24CF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E24CF" w:rsidRPr="00BE24CF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>(дата обращения: 01.09.2020)</w:t>
            </w:r>
          </w:p>
          <w:p w:rsidR="001A3692" w:rsidRPr="00747AD9" w:rsidRDefault="0026111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рекомендации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комплексного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расчетно-аналитического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задания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представлены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приложении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747AD9">
              <w:rPr>
                <w:lang w:val="ru-RU"/>
              </w:rPr>
              <w:t xml:space="preserve"> </w:t>
            </w:r>
          </w:p>
          <w:p w:rsidR="001A3692" w:rsidRPr="00747AD9" w:rsidRDefault="0026111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47AD9">
              <w:rPr>
                <w:lang w:val="ru-RU"/>
              </w:rPr>
              <w:t xml:space="preserve"> </w:t>
            </w:r>
          </w:p>
        </w:tc>
      </w:tr>
      <w:tr w:rsidR="001A3692" w:rsidRPr="008075DA" w:rsidTr="00C2775E">
        <w:trPr>
          <w:trHeight w:hRule="exact" w:val="138"/>
        </w:trPr>
        <w:tc>
          <w:tcPr>
            <w:tcW w:w="250" w:type="dxa"/>
          </w:tcPr>
          <w:p w:rsidR="001A3692" w:rsidRPr="00747AD9" w:rsidRDefault="001A3692">
            <w:pPr>
              <w:rPr>
                <w:lang w:val="ru-RU"/>
              </w:rPr>
            </w:pPr>
          </w:p>
        </w:tc>
        <w:tc>
          <w:tcPr>
            <w:tcW w:w="1865" w:type="dxa"/>
          </w:tcPr>
          <w:p w:rsidR="001A3692" w:rsidRPr="00747AD9" w:rsidRDefault="001A3692">
            <w:pPr>
              <w:rPr>
                <w:lang w:val="ru-RU"/>
              </w:rPr>
            </w:pPr>
          </w:p>
        </w:tc>
        <w:tc>
          <w:tcPr>
            <w:tcW w:w="2940" w:type="dxa"/>
          </w:tcPr>
          <w:p w:rsidR="001A3692" w:rsidRPr="00747AD9" w:rsidRDefault="001A3692">
            <w:pPr>
              <w:rPr>
                <w:lang w:val="ru-RU"/>
              </w:rPr>
            </w:pPr>
          </w:p>
        </w:tc>
        <w:tc>
          <w:tcPr>
            <w:tcW w:w="4281" w:type="dxa"/>
          </w:tcPr>
          <w:p w:rsidR="001A3692" w:rsidRPr="00747AD9" w:rsidRDefault="001A3692">
            <w:pPr>
              <w:rPr>
                <w:lang w:val="ru-RU"/>
              </w:rPr>
            </w:pPr>
          </w:p>
        </w:tc>
        <w:tc>
          <w:tcPr>
            <w:tcW w:w="88" w:type="dxa"/>
          </w:tcPr>
          <w:p w:rsidR="001A3692" w:rsidRPr="00747AD9" w:rsidRDefault="001A3692">
            <w:pPr>
              <w:rPr>
                <w:lang w:val="ru-RU"/>
              </w:rPr>
            </w:pPr>
          </w:p>
        </w:tc>
      </w:tr>
      <w:tr w:rsidR="001A3692" w:rsidRPr="008075DA" w:rsidTr="00C2775E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A3692" w:rsidRPr="00747AD9" w:rsidRDefault="0026111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747A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 w:rsidRPr="00747A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)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747AD9">
              <w:rPr>
                <w:lang w:val="ru-RU"/>
              </w:rPr>
              <w:t xml:space="preserve"> </w:t>
            </w:r>
          </w:p>
        </w:tc>
      </w:tr>
      <w:tr w:rsidR="001A3692" w:rsidRPr="008075DA" w:rsidTr="00C2775E">
        <w:trPr>
          <w:trHeight w:hRule="exact" w:val="277"/>
        </w:trPr>
        <w:tc>
          <w:tcPr>
            <w:tcW w:w="250" w:type="dxa"/>
          </w:tcPr>
          <w:p w:rsidR="001A3692" w:rsidRPr="00747AD9" w:rsidRDefault="001A3692">
            <w:pPr>
              <w:rPr>
                <w:lang w:val="ru-RU"/>
              </w:rPr>
            </w:pPr>
          </w:p>
        </w:tc>
        <w:tc>
          <w:tcPr>
            <w:tcW w:w="1865" w:type="dxa"/>
          </w:tcPr>
          <w:p w:rsidR="001A3692" w:rsidRPr="00747AD9" w:rsidRDefault="001A3692">
            <w:pPr>
              <w:rPr>
                <w:lang w:val="ru-RU"/>
              </w:rPr>
            </w:pPr>
          </w:p>
        </w:tc>
        <w:tc>
          <w:tcPr>
            <w:tcW w:w="2940" w:type="dxa"/>
          </w:tcPr>
          <w:p w:rsidR="001A3692" w:rsidRPr="00747AD9" w:rsidRDefault="001A3692">
            <w:pPr>
              <w:rPr>
                <w:lang w:val="ru-RU"/>
              </w:rPr>
            </w:pPr>
          </w:p>
        </w:tc>
        <w:tc>
          <w:tcPr>
            <w:tcW w:w="4281" w:type="dxa"/>
          </w:tcPr>
          <w:p w:rsidR="001A3692" w:rsidRPr="00747AD9" w:rsidRDefault="001A3692">
            <w:pPr>
              <w:rPr>
                <w:lang w:val="ru-RU"/>
              </w:rPr>
            </w:pPr>
          </w:p>
        </w:tc>
        <w:tc>
          <w:tcPr>
            <w:tcW w:w="88" w:type="dxa"/>
          </w:tcPr>
          <w:p w:rsidR="001A3692" w:rsidRPr="00747AD9" w:rsidRDefault="001A3692">
            <w:pPr>
              <w:rPr>
                <w:lang w:val="ru-RU"/>
              </w:rPr>
            </w:pPr>
          </w:p>
        </w:tc>
      </w:tr>
      <w:tr w:rsidR="001A3692" w:rsidTr="00C2775E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A3692" w:rsidRDefault="0026111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1A3692" w:rsidTr="00C2775E">
        <w:trPr>
          <w:trHeight w:hRule="exact" w:val="555"/>
        </w:trPr>
        <w:tc>
          <w:tcPr>
            <w:tcW w:w="250" w:type="dxa"/>
          </w:tcPr>
          <w:p w:rsidR="001A3692" w:rsidRDefault="001A3692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26111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26111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26111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88" w:type="dxa"/>
          </w:tcPr>
          <w:p w:rsidR="001A3692" w:rsidRDefault="001A3692"/>
        </w:tc>
      </w:tr>
      <w:tr w:rsidR="001A3692" w:rsidTr="00C2775E">
        <w:trPr>
          <w:trHeight w:hRule="exact" w:val="818"/>
        </w:trPr>
        <w:tc>
          <w:tcPr>
            <w:tcW w:w="250" w:type="dxa"/>
          </w:tcPr>
          <w:p w:rsidR="001A3692" w:rsidRDefault="001A3692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2611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26111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26111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88" w:type="dxa"/>
          </w:tcPr>
          <w:p w:rsidR="001A3692" w:rsidRDefault="001A3692"/>
        </w:tc>
      </w:tr>
      <w:tr w:rsidR="001A3692" w:rsidTr="00C2775E">
        <w:trPr>
          <w:trHeight w:hRule="exact" w:val="555"/>
        </w:trPr>
        <w:tc>
          <w:tcPr>
            <w:tcW w:w="250" w:type="dxa"/>
          </w:tcPr>
          <w:p w:rsidR="001A3692" w:rsidRDefault="001A3692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2611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26111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26111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88" w:type="dxa"/>
          </w:tcPr>
          <w:p w:rsidR="001A3692" w:rsidRDefault="001A3692"/>
        </w:tc>
      </w:tr>
      <w:tr w:rsidR="001A3692" w:rsidTr="00C2775E">
        <w:trPr>
          <w:trHeight w:hRule="exact" w:val="285"/>
        </w:trPr>
        <w:tc>
          <w:tcPr>
            <w:tcW w:w="250" w:type="dxa"/>
          </w:tcPr>
          <w:p w:rsidR="001A3692" w:rsidRDefault="001A3692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2611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26111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26111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88" w:type="dxa"/>
          </w:tcPr>
          <w:p w:rsidR="001A3692" w:rsidRDefault="001A3692"/>
        </w:tc>
      </w:tr>
      <w:tr w:rsidR="001A3692" w:rsidTr="00C2775E">
        <w:trPr>
          <w:trHeight w:hRule="exact" w:val="285"/>
        </w:trPr>
        <w:tc>
          <w:tcPr>
            <w:tcW w:w="250" w:type="dxa"/>
          </w:tcPr>
          <w:p w:rsidR="001A3692" w:rsidRDefault="001A3692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2611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26111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26111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88" w:type="dxa"/>
          </w:tcPr>
          <w:p w:rsidR="001A3692" w:rsidRDefault="001A3692"/>
        </w:tc>
      </w:tr>
      <w:tr w:rsidR="001A3692" w:rsidTr="00C2775E">
        <w:trPr>
          <w:trHeight w:hRule="exact" w:val="138"/>
        </w:trPr>
        <w:tc>
          <w:tcPr>
            <w:tcW w:w="250" w:type="dxa"/>
          </w:tcPr>
          <w:p w:rsidR="001A3692" w:rsidRDefault="001A3692"/>
        </w:tc>
        <w:tc>
          <w:tcPr>
            <w:tcW w:w="1865" w:type="dxa"/>
          </w:tcPr>
          <w:p w:rsidR="001A3692" w:rsidRDefault="001A3692"/>
        </w:tc>
        <w:tc>
          <w:tcPr>
            <w:tcW w:w="2940" w:type="dxa"/>
          </w:tcPr>
          <w:p w:rsidR="001A3692" w:rsidRDefault="001A3692"/>
        </w:tc>
        <w:tc>
          <w:tcPr>
            <w:tcW w:w="4281" w:type="dxa"/>
          </w:tcPr>
          <w:p w:rsidR="001A3692" w:rsidRDefault="001A3692"/>
        </w:tc>
        <w:tc>
          <w:tcPr>
            <w:tcW w:w="88" w:type="dxa"/>
          </w:tcPr>
          <w:p w:rsidR="001A3692" w:rsidRDefault="001A3692"/>
        </w:tc>
      </w:tr>
      <w:tr w:rsidR="001A3692" w:rsidRPr="008075DA" w:rsidTr="00C2775E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A3692" w:rsidRPr="00747AD9" w:rsidRDefault="0026111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47A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747AD9">
              <w:rPr>
                <w:lang w:val="ru-RU"/>
              </w:rPr>
              <w:t xml:space="preserve"> </w:t>
            </w:r>
          </w:p>
        </w:tc>
      </w:tr>
      <w:tr w:rsidR="001A3692" w:rsidTr="00C2775E">
        <w:trPr>
          <w:trHeight w:hRule="exact" w:val="270"/>
        </w:trPr>
        <w:tc>
          <w:tcPr>
            <w:tcW w:w="250" w:type="dxa"/>
          </w:tcPr>
          <w:p w:rsidR="001A3692" w:rsidRPr="00747AD9" w:rsidRDefault="001A3692">
            <w:pPr>
              <w:rPr>
                <w:lang w:val="ru-RU"/>
              </w:rPr>
            </w:pPr>
          </w:p>
        </w:tc>
        <w:tc>
          <w:tcPr>
            <w:tcW w:w="480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26111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26111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88" w:type="dxa"/>
          </w:tcPr>
          <w:p w:rsidR="001A3692" w:rsidRDefault="001A3692"/>
        </w:tc>
      </w:tr>
      <w:tr w:rsidR="001A3692" w:rsidTr="00C2775E">
        <w:trPr>
          <w:trHeight w:hRule="exact" w:val="14"/>
        </w:trPr>
        <w:tc>
          <w:tcPr>
            <w:tcW w:w="250" w:type="dxa"/>
          </w:tcPr>
          <w:p w:rsidR="001A3692" w:rsidRDefault="001A3692"/>
        </w:tc>
        <w:tc>
          <w:tcPr>
            <w:tcW w:w="480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Pr="00747AD9" w:rsidRDefault="0026111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747AD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747AD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747AD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747AD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747AD9">
              <w:rPr>
                <w:lang w:val="ru-RU"/>
              </w:rPr>
              <w:t xml:space="preserve"> </w:t>
            </w:r>
          </w:p>
        </w:tc>
        <w:tc>
          <w:tcPr>
            <w:tcW w:w="42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807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2" w:history="1">
              <w:r w:rsidR="00BE24CF" w:rsidRPr="005F1B9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https://dlib.eastview.com/</w:t>
              </w:r>
            </w:hyperlink>
            <w:r w:rsidR="00BE24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6111D">
              <w:t xml:space="preserve"> </w:t>
            </w:r>
          </w:p>
        </w:tc>
        <w:tc>
          <w:tcPr>
            <w:tcW w:w="88" w:type="dxa"/>
          </w:tcPr>
          <w:p w:rsidR="001A3692" w:rsidRDefault="001A3692"/>
        </w:tc>
      </w:tr>
      <w:tr w:rsidR="001A3692" w:rsidTr="00C2775E">
        <w:trPr>
          <w:trHeight w:hRule="exact" w:val="540"/>
        </w:trPr>
        <w:tc>
          <w:tcPr>
            <w:tcW w:w="250" w:type="dxa"/>
          </w:tcPr>
          <w:p w:rsidR="001A3692" w:rsidRDefault="001A3692"/>
        </w:tc>
        <w:tc>
          <w:tcPr>
            <w:tcW w:w="480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1A3692"/>
        </w:tc>
        <w:tc>
          <w:tcPr>
            <w:tcW w:w="42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1A3692"/>
        </w:tc>
        <w:tc>
          <w:tcPr>
            <w:tcW w:w="88" w:type="dxa"/>
          </w:tcPr>
          <w:p w:rsidR="001A3692" w:rsidRDefault="001A3692"/>
        </w:tc>
      </w:tr>
      <w:tr w:rsidR="001A3692" w:rsidTr="00C2775E">
        <w:trPr>
          <w:trHeight w:hRule="exact" w:val="826"/>
        </w:trPr>
        <w:tc>
          <w:tcPr>
            <w:tcW w:w="250" w:type="dxa"/>
          </w:tcPr>
          <w:p w:rsidR="001A3692" w:rsidRDefault="001A3692"/>
        </w:tc>
        <w:tc>
          <w:tcPr>
            <w:tcW w:w="4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Pr="00747AD9" w:rsidRDefault="0026111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747AD9">
              <w:rPr>
                <w:lang w:val="ru-RU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26111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3" w:history="1">
              <w:r w:rsidR="00BE24CF" w:rsidRPr="005F1B9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https://elibrary.ru/project_risc.asp</w:t>
              </w:r>
            </w:hyperlink>
            <w:r w:rsidR="00BE24CF" w:rsidRPr="00BE24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88" w:type="dxa"/>
          </w:tcPr>
          <w:p w:rsidR="001A3692" w:rsidRDefault="001A3692"/>
        </w:tc>
      </w:tr>
      <w:tr w:rsidR="001A3692" w:rsidTr="00C2775E">
        <w:trPr>
          <w:trHeight w:hRule="exact" w:val="555"/>
        </w:trPr>
        <w:tc>
          <w:tcPr>
            <w:tcW w:w="250" w:type="dxa"/>
          </w:tcPr>
          <w:p w:rsidR="001A3692" w:rsidRDefault="001A3692"/>
        </w:tc>
        <w:tc>
          <w:tcPr>
            <w:tcW w:w="4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Pr="00747AD9" w:rsidRDefault="0026111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747AD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747AD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747AD9">
              <w:rPr>
                <w:lang w:val="ru-RU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26111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4" w:history="1">
              <w:r w:rsidR="00BE24CF" w:rsidRPr="005F1B9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  <w:r w:rsidR="00BE24CF" w:rsidRPr="00BE24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88" w:type="dxa"/>
          </w:tcPr>
          <w:p w:rsidR="001A3692" w:rsidRDefault="001A3692"/>
        </w:tc>
      </w:tr>
      <w:tr w:rsidR="001A3692" w:rsidTr="00C2775E">
        <w:trPr>
          <w:trHeight w:hRule="exact" w:val="555"/>
        </w:trPr>
        <w:tc>
          <w:tcPr>
            <w:tcW w:w="250" w:type="dxa"/>
          </w:tcPr>
          <w:p w:rsidR="001A3692" w:rsidRDefault="001A3692"/>
        </w:tc>
        <w:tc>
          <w:tcPr>
            <w:tcW w:w="4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Pr="00747AD9" w:rsidRDefault="0026111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747AD9">
              <w:rPr>
                <w:lang w:val="ru-RU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26111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5" w:history="1">
              <w:r w:rsidR="00BE24CF" w:rsidRPr="005F1B9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  <w:r w:rsidR="00BE24CF" w:rsidRPr="00BE24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88" w:type="dxa"/>
          </w:tcPr>
          <w:p w:rsidR="001A3692" w:rsidRDefault="001A3692"/>
        </w:tc>
      </w:tr>
      <w:tr w:rsidR="001A3692" w:rsidTr="00C2775E">
        <w:trPr>
          <w:trHeight w:hRule="exact" w:val="555"/>
        </w:trPr>
        <w:tc>
          <w:tcPr>
            <w:tcW w:w="250" w:type="dxa"/>
          </w:tcPr>
          <w:p w:rsidR="001A3692" w:rsidRDefault="001A3692"/>
        </w:tc>
        <w:tc>
          <w:tcPr>
            <w:tcW w:w="4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26111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Каталоги</w:t>
            </w:r>
            <w:proofErr w:type="spellEnd"/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807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6" w:history="1">
              <w:r w:rsidR="00BE24CF" w:rsidRPr="005F1B9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https://www.rsl.ru/ru/4readers/catalogues/</w:t>
              </w:r>
            </w:hyperlink>
            <w:r w:rsidR="00BE24CF" w:rsidRPr="00BE24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6111D">
              <w:t xml:space="preserve"> </w:t>
            </w:r>
          </w:p>
        </w:tc>
        <w:tc>
          <w:tcPr>
            <w:tcW w:w="88" w:type="dxa"/>
          </w:tcPr>
          <w:p w:rsidR="001A3692" w:rsidRDefault="001A3692"/>
        </w:tc>
      </w:tr>
      <w:tr w:rsidR="001A3692" w:rsidTr="00C2775E">
        <w:trPr>
          <w:trHeight w:hRule="exact" w:val="555"/>
        </w:trPr>
        <w:tc>
          <w:tcPr>
            <w:tcW w:w="250" w:type="dxa"/>
          </w:tcPr>
          <w:p w:rsidR="001A3692" w:rsidRDefault="001A3692"/>
        </w:tc>
        <w:tc>
          <w:tcPr>
            <w:tcW w:w="4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26111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ресурсы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747AD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807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7" w:history="1">
              <w:r w:rsidR="00BE24CF" w:rsidRPr="005F1B9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http://magtu.ru:8085/marcweb2/Default.asp</w:t>
              </w:r>
            </w:hyperlink>
            <w:r w:rsidR="00BE24CF" w:rsidRPr="00BE24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6111D">
              <w:t xml:space="preserve"> </w:t>
            </w:r>
          </w:p>
        </w:tc>
        <w:tc>
          <w:tcPr>
            <w:tcW w:w="88" w:type="dxa"/>
          </w:tcPr>
          <w:p w:rsidR="001A3692" w:rsidRDefault="001A3692"/>
        </w:tc>
      </w:tr>
      <w:tr w:rsidR="001A3692" w:rsidTr="00C2775E">
        <w:trPr>
          <w:trHeight w:hRule="exact" w:val="555"/>
        </w:trPr>
        <w:tc>
          <w:tcPr>
            <w:tcW w:w="250" w:type="dxa"/>
          </w:tcPr>
          <w:p w:rsidR="001A3692" w:rsidRDefault="001A3692"/>
        </w:tc>
        <w:tc>
          <w:tcPr>
            <w:tcW w:w="4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26111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Федеральный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образовательный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портал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Экономика.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Социология.</w:t>
            </w:r>
            <w:r w:rsidRPr="00747AD9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</w:t>
            </w:r>
            <w:proofErr w:type="spellEnd"/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807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8" w:history="1">
              <w:r w:rsidR="00BE24CF" w:rsidRPr="005F1B9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http://ecsocman.hse.ru/</w:t>
              </w:r>
            </w:hyperlink>
            <w:r w:rsidR="00BE24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6111D">
              <w:t xml:space="preserve"> </w:t>
            </w:r>
          </w:p>
        </w:tc>
        <w:tc>
          <w:tcPr>
            <w:tcW w:w="88" w:type="dxa"/>
          </w:tcPr>
          <w:p w:rsidR="001A3692" w:rsidRDefault="001A3692"/>
        </w:tc>
      </w:tr>
      <w:tr w:rsidR="001A3692" w:rsidTr="00C2775E">
        <w:trPr>
          <w:trHeight w:hRule="exact" w:val="555"/>
        </w:trPr>
        <w:tc>
          <w:tcPr>
            <w:tcW w:w="250" w:type="dxa"/>
          </w:tcPr>
          <w:p w:rsidR="001A3692" w:rsidRDefault="001A3692"/>
        </w:tc>
        <w:tc>
          <w:tcPr>
            <w:tcW w:w="4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26111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807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9" w:history="1">
              <w:r w:rsidR="00BE24CF" w:rsidRPr="005F1B9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https://uisrussia.msu.ru</w:t>
              </w:r>
            </w:hyperlink>
            <w:r w:rsidR="00BE24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6111D">
              <w:t xml:space="preserve"> </w:t>
            </w:r>
          </w:p>
        </w:tc>
        <w:tc>
          <w:tcPr>
            <w:tcW w:w="88" w:type="dxa"/>
          </w:tcPr>
          <w:p w:rsidR="001A3692" w:rsidRDefault="001A3692"/>
        </w:tc>
      </w:tr>
      <w:tr w:rsidR="001A3692" w:rsidTr="00C2775E">
        <w:trPr>
          <w:trHeight w:hRule="exact" w:val="826"/>
        </w:trPr>
        <w:tc>
          <w:tcPr>
            <w:tcW w:w="250" w:type="dxa"/>
          </w:tcPr>
          <w:p w:rsidR="001A3692" w:rsidRDefault="001A3692"/>
        </w:tc>
        <w:tc>
          <w:tcPr>
            <w:tcW w:w="4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Pr="00747AD9" w:rsidRDefault="0026111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747AD9">
              <w:rPr>
                <w:lang w:val="ru-RU"/>
              </w:rPr>
              <w:t xml:space="preserve"> </w:t>
            </w:r>
            <w:proofErr w:type="spellStart"/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наукометрическая</w:t>
            </w:r>
            <w:proofErr w:type="spellEnd"/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реферативная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полнотекстовая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</w:t>
            </w:r>
            <w:r w:rsidRPr="00747AD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747AD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747AD9">
              <w:rPr>
                <w:lang w:val="ru-RU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807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0" w:history="1">
              <w:r w:rsidR="00BE24CF" w:rsidRPr="005F1B9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http://webofscience.com</w:t>
              </w:r>
            </w:hyperlink>
            <w:r w:rsidR="00BE24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6111D">
              <w:t xml:space="preserve"> </w:t>
            </w:r>
          </w:p>
        </w:tc>
        <w:tc>
          <w:tcPr>
            <w:tcW w:w="88" w:type="dxa"/>
          </w:tcPr>
          <w:p w:rsidR="001A3692" w:rsidRDefault="001A3692"/>
        </w:tc>
      </w:tr>
      <w:tr w:rsidR="001A3692" w:rsidTr="00C2775E">
        <w:trPr>
          <w:trHeight w:hRule="exact" w:val="555"/>
        </w:trPr>
        <w:tc>
          <w:tcPr>
            <w:tcW w:w="250" w:type="dxa"/>
          </w:tcPr>
          <w:p w:rsidR="001A3692" w:rsidRDefault="001A3692"/>
        </w:tc>
        <w:tc>
          <w:tcPr>
            <w:tcW w:w="4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Pr="00747AD9" w:rsidRDefault="0026111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реферативная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полнотекстовая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справочная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Scopus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747AD9">
              <w:rPr>
                <w:lang w:val="ru-RU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807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1" w:history="1">
              <w:r w:rsidR="00BE24CF" w:rsidRPr="005F1B9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http://scopus.com</w:t>
              </w:r>
            </w:hyperlink>
            <w:r w:rsidR="00BE24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6111D">
              <w:t xml:space="preserve"> </w:t>
            </w:r>
          </w:p>
        </w:tc>
        <w:tc>
          <w:tcPr>
            <w:tcW w:w="88" w:type="dxa"/>
          </w:tcPr>
          <w:p w:rsidR="001A3692" w:rsidRDefault="001A3692"/>
        </w:tc>
      </w:tr>
    </w:tbl>
    <w:p w:rsidR="001A3692" w:rsidRDefault="0026111D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685"/>
        <w:gridCol w:w="3133"/>
        <w:gridCol w:w="143"/>
      </w:tblGrid>
      <w:tr w:rsidR="001A3692">
        <w:trPr>
          <w:trHeight w:hRule="exact" w:val="555"/>
        </w:trPr>
        <w:tc>
          <w:tcPr>
            <w:tcW w:w="426" w:type="dxa"/>
          </w:tcPr>
          <w:p w:rsidR="001A3692" w:rsidRDefault="001A3692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Pr="00747AD9" w:rsidRDefault="0026111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полнотекстовых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  <w:r w:rsidRPr="00747AD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</w:t>
            </w:r>
            <w:r w:rsidRPr="00747AD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Journals</w:t>
            </w:r>
            <w:r w:rsidRPr="00747AD9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3692" w:rsidRDefault="00807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2" w:history="1">
              <w:r w:rsidR="00BE24CF" w:rsidRPr="005F1B9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http://link.springer.com/</w:t>
              </w:r>
            </w:hyperlink>
            <w:r w:rsidR="00BE24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6111D">
              <w:t xml:space="preserve"> </w:t>
            </w:r>
          </w:p>
        </w:tc>
        <w:tc>
          <w:tcPr>
            <w:tcW w:w="143" w:type="dxa"/>
          </w:tcPr>
          <w:p w:rsidR="001A3692" w:rsidRDefault="001A3692"/>
        </w:tc>
      </w:tr>
      <w:tr w:rsidR="001A3692" w:rsidRPr="008075DA">
        <w:trPr>
          <w:trHeight w:hRule="exact" w:val="28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A3692" w:rsidRPr="00747AD9" w:rsidRDefault="0026111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47A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747AD9">
              <w:rPr>
                <w:lang w:val="ru-RU"/>
              </w:rPr>
              <w:t xml:space="preserve"> </w:t>
            </w:r>
          </w:p>
        </w:tc>
      </w:tr>
      <w:tr w:rsidR="001A3692" w:rsidRPr="008075DA">
        <w:trPr>
          <w:trHeight w:hRule="exact" w:val="138"/>
        </w:trPr>
        <w:tc>
          <w:tcPr>
            <w:tcW w:w="426" w:type="dxa"/>
          </w:tcPr>
          <w:p w:rsidR="001A3692" w:rsidRPr="00747AD9" w:rsidRDefault="001A3692">
            <w:pPr>
              <w:rPr>
                <w:lang w:val="ru-RU"/>
              </w:rPr>
            </w:pPr>
          </w:p>
        </w:tc>
        <w:tc>
          <w:tcPr>
            <w:tcW w:w="5671" w:type="dxa"/>
          </w:tcPr>
          <w:p w:rsidR="001A3692" w:rsidRPr="00747AD9" w:rsidRDefault="001A3692">
            <w:pPr>
              <w:rPr>
                <w:lang w:val="ru-RU"/>
              </w:rPr>
            </w:pPr>
          </w:p>
        </w:tc>
        <w:tc>
          <w:tcPr>
            <w:tcW w:w="3119" w:type="dxa"/>
          </w:tcPr>
          <w:p w:rsidR="001A3692" w:rsidRPr="00747AD9" w:rsidRDefault="001A3692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1A3692" w:rsidRPr="00747AD9" w:rsidRDefault="001A3692">
            <w:pPr>
              <w:rPr>
                <w:lang w:val="ru-RU"/>
              </w:rPr>
            </w:pPr>
          </w:p>
        </w:tc>
      </w:tr>
      <w:tr w:rsidR="001A3692" w:rsidRPr="008075DA">
        <w:trPr>
          <w:trHeight w:hRule="exact" w:val="270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A3692" w:rsidRPr="00747AD9" w:rsidRDefault="0026111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747AD9">
              <w:rPr>
                <w:lang w:val="ru-RU"/>
              </w:rPr>
              <w:t xml:space="preserve"> </w:t>
            </w:r>
          </w:p>
        </w:tc>
      </w:tr>
      <w:tr w:rsidR="001A3692" w:rsidRPr="008075DA">
        <w:trPr>
          <w:trHeight w:hRule="exact" w:val="14"/>
        </w:trPr>
        <w:tc>
          <w:tcPr>
            <w:tcW w:w="9370" w:type="dxa"/>
            <w:gridSpan w:val="4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1A3692" w:rsidRPr="00747AD9" w:rsidRDefault="0026111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типа: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747AD9">
              <w:rPr>
                <w:lang w:val="ru-RU"/>
              </w:rPr>
              <w:t xml:space="preserve"> </w:t>
            </w:r>
          </w:p>
          <w:p w:rsidR="001A3692" w:rsidRPr="00747AD9" w:rsidRDefault="0026111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аттестации: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информации;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тестовых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промежуточных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рубежных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контролей.</w:t>
            </w:r>
            <w:r w:rsidRPr="00747AD9">
              <w:rPr>
                <w:lang w:val="ru-RU"/>
              </w:rPr>
              <w:t xml:space="preserve"> </w:t>
            </w:r>
          </w:p>
          <w:p w:rsidR="001A3692" w:rsidRPr="00747AD9" w:rsidRDefault="0026111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обучающихся: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747AD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747AD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университета.</w:t>
            </w:r>
            <w:r w:rsidRPr="00747AD9">
              <w:rPr>
                <w:lang w:val="ru-RU"/>
              </w:rPr>
              <w:t xml:space="preserve"> </w:t>
            </w:r>
          </w:p>
          <w:p w:rsidR="001A3692" w:rsidRPr="00747AD9" w:rsidRDefault="0026111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оборудования: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шкафы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документации,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учебно-наглядных</w:t>
            </w:r>
            <w:r w:rsidRPr="00747AD9">
              <w:rPr>
                <w:lang w:val="ru-RU"/>
              </w:rPr>
              <w:t xml:space="preserve"> </w:t>
            </w:r>
            <w:r w:rsidRPr="00747A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пособий.</w:t>
            </w:r>
            <w:r w:rsidRPr="00747AD9">
              <w:rPr>
                <w:lang w:val="ru-RU"/>
              </w:rPr>
              <w:t xml:space="preserve"> </w:t>
            </w:r>
          </w:p>
        </w:tc>
      </w:tr>
      <w:tr w:rsidR="001A3692" w:rsidRPr="008075DA">
        <w:trPr>
          <w:trHeight w:hRule="exact" w:val="3245"/>
        </w:trPr>
        <w:tc>
          <w:tcPr>
            <w:tcW w:w="9370" w:type="dxa"/>
            <w:gridSpan w:val="4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1A3692" w:rsidRPr="00747AD9" w:rsidRDefault="001A3692">
            <w:pPr>
              <w:rPr>
                <w:lang w:val="ru-RU"/>
              </w:rPr>
            </w:pPr>
          </w:p>
        </w:tc>
      </w:tr>
    </w:tbl>
    <w:p w:rsidR="001A3692" w:rsidRDefault="001A3692">
      <w:pPr>
        <w:rPr>
          <w:lang w:val="ru-RU"/>
        </w:rPr>
      </w:pPr>
    </w:p>
    <w:p w:rsidR="0026111D" w:rsidRPr="0026111D" w:rsidRDefault="0026111D" w:rsidP="0026111D">
      <w:pPr>
        <w:pageBreakBefore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bookmarkStart w:id="0" w:name="_GoBack"/>
      <w:bookmarkEnd w:id="0"/>
      <w:r w:rsidRPr="002611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lastRenderedPageBreak/>
        <w:t>Приложение 1</w:t>
      </w:r>
    </w:p>
    <w:p w:rsidR="0026111D" w:rsidRPr="0026111D" w:rsidRDefault="0026111D" w:rsidP="0026111D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ascii="Times New Roman" w:eastAsia="Times New Roman" w:hAnsi="Times New Roman" w:cs="Georgia"/>
          <w:b/>
          <w:iCs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Georgia"/>
          <w:b/>
          <w:iCs/>
          <w:sz w:val="24"/>
          <w:szCs w:val="24"/>
          <w:lang w:val="ru-RU" w:eastAsia="ru-RU"/>
        </w:rPr>
        <w:t>6 Учебно-методическое обеспечение самостоятельной работы обучающихся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дисциплине «Корпоративные финансы» предусмотрена аудиторная и внеаудиторная самостоятельная работа обучающихся.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Аудиторная самостоятельная работа предполагает решение контрольных задач и/или тестовых заданий на практических занятиях.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Примерные аудиторные контрольные работы (АКР):</w:t>
      </w:r>
    </w:p>
    <w:p w:rsidR="0026111D" w:rsidRPr="0026111D" w:rsidRDefault="0026111D" w:rsidP="002611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АКР№1 «Экономическое содержание и значение корпоративных финансов»</w:t>
      </w:r>
    </w:p>
    <w:p w:rsidR="0026111D" w:rsidRPr="0026111D" w:rsidRDefault="0026111D" w:rsidP="0026111D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№1. Согласно ст.65.1 Гражданского кодекса Российской Федерации к корпорациям (корпоративным юридическим лицам) относятся:</w:t>
      </w:r>
    </w:p>
    <w:p w:rsidR="0026111D" w:rsidRPr="0026111D" w:rsidRDefault="0026111D" w:rsidP="0026111D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хозяйственные товарищества и общества;</w:t>
      </w:r>
    </w:p>
    <w:p w:rsidR="0026111D" w:rsidRPr="0026111D" w:rsidRDefault="0026111D" w:rsidP="0026111D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государственные и муниципальные унитарные предприятия;</w:t>
      </w:r>
    </w:p>
    <w:p w:rsidR="0026111D" w:rsidRPr="0026111D" w:rsidRDefault="0026111D" w:rsidP="0026111D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автономные некоммерческие организации;</w:t>
      </w:r>
    </w:p>
    <w:p w:rsidR="0026111D" w:rsidRPr="0026111D" w:rsidRDefault="0026111D" w:rsidP="0026111D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публично-правовые компании.</w:t>
      </w:r>
    </w:p>
    <w:p w:rsidR="0026111D" w:rsidRPr="0026111D" w:rsidRDefault="0026111D" w:rsidP="0026111D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№2. Ключевыми функциями корпоративных финансов, по мнению большинства экономистов, являются следующие: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оперативная, хозрасчетная, контрольная;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распределительная, производственная, регулирующая;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распределительная, контрольная;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Г) распределительная, </w:t>
      </w:r>
      <w:proofErr w:type="spellStart"/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ресурсообразующая</w:t>
      </w:r>
      <w:proofErr w:type="spellEnd"/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стимулирующая, контрольная.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№3. Корпоративные финансы – это: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совокупность общественных отношений, в процессе которых осуществляется формирование и использование финансовых ресурсов корпорации;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совокупность денежных отношений, организованных государством, в процессе которых осуществляется формирование и использование общегосударственных фондов денежных средств;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относительно самостоятельная сфера системы финансов, охватывающая круг экономических отношений, связанных с формированием, распределением и использованием финансовых ресурсов корпорации на основе управления их денежными потоками;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нет верного ответа.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 w:eastAsia="ru-RU"/>
        </w:rPr>
        <w:t xml:space="preserve">№4. Полная окупаемость затрат, на производство </w:t>
      </w:r>
      <w:r w:rsidRPr="002611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 w:eastAsia="ru-RU"/>
        </w:rPr>
        <w:t>и реализацию продукции, инвестирование средств в развитие произ</w:t>
      </w:r>
      <w:r w:rsidRPr="0026111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val="ru-RU" w:eastAsia="ru-RU"/>
        </w:rPr>
        <w:t xml:space="preserve">водства за счет собственных денежных средств и при </w:t>
      </w:r>
      <w:proofErr w:type="gramStart"/>
      <w:r w:rsidRPr="0026111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val="ru-RU" w:eastAsia="ru-RU"/>
        </w:rPr>
        <w:t xml:space="preserve">необходимости  </w:t>
      </w:r>
      <w:r w:rsidRPr="002611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 w:eastAsia="ru-RU"/>
        </w:rPr>
        <w:t>за</w:t>
      </w:r>
      <w:proofErr w:type="gramEnd"/>
      <w:r w:rsidRPr="002611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 w:eastAsia="ru-RU"/>
        </w:rPr>
        <w:t xml:space="preserve"> счет банковских и коммерческих кредитов – это принцип:</w:t>
      </w:r>
    </w:p>
    <w:p w:rsidR="0026111D" w:rsidRPr="0026111D" w:rsidRDefault="0026111D" w:rsidP="0026111D">
      <w:pPr>
        <w:widowControl w:val="0"/>
        <w:tabs>
          <w:tab w:val="num" w:pos="0"/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А) самофинансирования;</w:t>
      </w:r>
    </w:p>
    <w:p w:rsidR="0026111D" w:rsidRPr="0026111D" w:rsidRDefault="0026111D" w:rsidP="0026111D">
      <w:pPr>
        <w:widowControl w:val="0"/>
        <w:tabs>
          <w:tab w:val="num" w:pos="0"/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Б) самоокупаемости;</w:t>
      </w:r>
    </w:p>
    <w:p w:rsidR="0026111D" w:rsidRPr="0026111D" w:rsidRDefault="0026111D" w:rsidP="0026111D">
      <w:pPr>
        <w:widowControl w:val="0"/>
        <w:tabs>
          <w:tab w:val="num" w:pos="0"/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В) хозяйственной самостоятельности;</w:t>
      </w:r>
    </w:p>
    <w:p w:rsidR="0026111D" w:rsidRPr="0026111D" w:rsidRDefault="0026111D" w:rsidP="0026111D">
      <w:pPr>
        <w:widowControl w:val="0"/>
        <w:tabs>
          <w:tab w:val="num" w:pos="0"/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Г) материальной ответственности.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№5. Финансовые отношения, возникающие при формировании начального, стартового капитала корпорации, распределении расходов и доходов между ее подразделениями, оплате труда персонала, формировании фондов развития корпорации, выплате дивидендов – это: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внутренние финансовые отношения;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внешние финансовые отношения;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локальные финансовые отношения;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товарные финансовые отношения.</w:t>
      </w:r>
    </w:p>
    <w:p w:rsidR="0026111D" w:rsidRPr="0026111D" w:rsidRDefault="0026111D" w:rsidP="002611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АКР№2 «Управление финансовым капиталом корпорации»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№1. Обоснованной целью привлечения заемного капитала является: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погашение кредиторской задолженности;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увеличение выручки или прибыли от продаж;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выплата дивидендов;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нет верного ответа.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№2. Резервный капитал корпорации формируется за счет: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дополнительных взносов собственников;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эмиссионного дохода;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прибыли отчетного периода;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привлечения средств кредиторов;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Д) нет верного ответа.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№3. Финансовый рычаг характеризует: 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привлечение корпорацией заемного капитала, влияющие на изменение коэффициента рентабельности собственного капитала;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превышение рентабельности активов над средней процентной ставкой по банковскому кредиту;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снижение финансовой устойчивости корпорации при повышении доли используемого заемного капитала;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рост ставки процента по банковскому кредиту, обусловленный увеличением абсолютной величины заемного капитала корпорации.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№4. Для инвесторов и кредиторов корпорации уровень стоимости капитала характеризует: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требуемую инвесторами норму доходности на предоставляемый в пользование капитал;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уровень удельных затрат по привлечению и обслуживанию финансового капитала корпорации;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сумму денежных средств, которую необходимо уплатить за привлечение единицы капитала;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Г) общее состояние финансовой среды, в которой работает корпорация. 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№5. Корпорация сравнивает два варианта структуры финансового капитала. Первый предполагает, что корпорация будет финансироваться только за счет собственного акционерного капитала. По данному варианту корпорация эмитирует 1 200 обыкновенных акций и не будет иметь долгосрочной задолженности. Второй вариант заключается в использовании как собственного, так и заемного капитала. По данному варианту корпорация эмитирует 600 акций и воспользуется долгосрочным кредитом на сумму 30,0 млн. руб. под 8,0 % годовых. Корпорация уплачивает налог на прибыль по ставке 20,0 %. Определите: какой вариант структуры капитала обеспечит большую величину дохода на акцию, если годовой доход до выплаты процента по кредиту и налогообложению составляет 300,0 </w:t>
      </w:r>
      <w:proofErr w:type="spellStart"/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тыс.руб</w:t>
      </w:r>
      <w:proofErr w:type="spellEnd"/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26111D" w:rsidRPr="0026111D" w:rsidRDefault="0026111D" w:rsidP="002611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АКР№3 «Управление основным капиталом корпорации и источниками его финансирования»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№1. В состав основного капитала корпорации входят: 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основные фонды и нематериальные активы;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основные фонды и оборотные активы;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основные фонды;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основные производственные и непроизводственные фонды;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Д) нет верного ответа.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№2. Постоянное возобновление основного капитала и его обновление путем приобретения нового оборудования, реконструкции, технического перевооружения, модернизации и капитального ремонта – это: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воспроизводство основного капитала;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увеличение основного капитала;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кругооборот основного капитала;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нет верного ответа.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№3. Классическая лизинговая сделка предполагает, что выбор объекта лизинга и его продавца при финансовом лизинге осуществляется: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лизингодателем;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коммерческим банком кредитором;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В) страховой компанией;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лизингополучателем;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Д) риелтором.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№4. Предметом лизинга не может быть: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имущество, которое согласно законам запрещено для свободного обращения или для которого установлен особый порядок обращения;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транспортные средства;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движимое и недвижимое имущество;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имущественные комплексы;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Д) нет верного ответа.</w:t>
      </w:r>
    </w:p>
    <w:p w:rsidR="0026111D" w:rsidRPr="0026111D" w:rsidRDefault="0026111D" w:rsidP="0026111D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№5. Корпорация планирует установить новую технологическую линию, стоимость которой составляет 20,0 млн. руб., срок эксплуатации – пять лет. Денежный поток, ожидаемый к получению в течение всего срока реализации проекта, выглядит следующим образом: 1 год – 2000,0 тыс. руб., 2 год – 3000,0 тыс. руб., 3 год – 4000,0 тыс. руб., 4 год – 3500,0 тыс. руб., 5 год – 2000,0 тыс. руб. Определите целесообразность инвестиций в основной капитал корпорации, если ставка дисконтирования составляет 12,0%.</w:t>
      </w:r>
    </w:p>
    <w:p w:rsidR="0026111D" w:rsidRPr="0026111D" w:rsidRDefault="0026111D" w:rsidP="002611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АКР№4 «Управление оборотным капиталом корпорации и источниками его финансирования»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№1. Коэффициент оборачиваемости оборотных активов показывает: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число оборотов, которое совершают оборотные активы в течение отчетного периода;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количество реализованной продукции, приходящейся на единицу капитала;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продолжительность в днях одного оборота оборотных активов;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количество оборотных активов, приходящихся на один рубль реализованной продукции.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№2. Осторожная политика управления оборотным капиталом корпорации предполагает: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значительные запасы сырья, готовой продукции, товаров;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предоставление длительной отсрочки платежа покупателям;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высокую скорость оборачиваемости активов;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высокую рентабельность активов.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№3. Ограничительная политика управления оборотным капиталом корпорации предполагает: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значительные запасы сырья, готовой продукции, товаров;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предоставление длительной отсрочки платежа покупателям;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высокую скорость оборачиваемости активов;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высокую рентабельность активов.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№4. Для консервативной стратегии финансирования оборотного капитала корпорации характерно: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полное отсутствие или очень незначительная доля краткосрочного кредита в общей сумме всех пассивов;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пониженный уровень финансового риска;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низкий уровень ликвидности;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высокая эффективность инвестиций.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№5. </w:t>
      </w:r>
      <w:r w:rsidRPr="0026111D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По</w:t>
      </w: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6111D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результатам</w:t>
      </w: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6111D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инвентаризации</w:t>
      </w: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6111D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дебиторской</w:t>
      </w: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6111D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задолженности</w:t>
      </w: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26111D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проведенной</w:t>
      </w: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корпорацией </w:t>
      </w:r>
      <w:r w:rsidRPr="0026111D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на</w:t>
      </w: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30 </w:t>
      </w:r>
      <w:r w:rsidRPr="0026111D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июня</w:t>
      </w: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6111D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текущего</w:t>
      </w: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6111D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года</w:t>
      </w: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26111D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установлен</w:t>
      </w: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6111D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задолженность</w:t>
      </w: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6111D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следующих</w:t>
      </w: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партнеров </w:t>
      </w:r>
      <w:r w:rsidRPr="0026111D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за</w:t>
      </w: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6111D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отгруженную</w:t>
      </w: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6111D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им</w:t>
      </w: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6111D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продукцию</w:t>
      </w: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«Х</w:t>
      </w:r>
      <w:r w:rsidRPr="0026111D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»</w:t>
      </w: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- 300,0 тыс. </w:t>
      </w:r>
      <w:r w:rsidRPr="0026111D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руб</w:t>
      </w: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., </w:t>
      </w:r>
      <w:r w:rsidRPr="0026111D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срок</w:t>
      </w: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6111D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–</w:t>
      </w: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6111D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до</w:t>
      </w: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11 </w:t>
      </w:r>
      <w:r w:rsidRPr="0026111D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февраля</w:t>
      </w: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6111D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текущего</w:t>
      </w: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6111D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года</w:t>
      </w: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«У</w:t>
      </w:r>
      <w:r w:rsidRPr="0026111D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»</w:t>
      </w: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- 700,0 тыс. руб., </w:t>
      </w:r>
      <w:r w:rsidRPr="0026111D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срок</w:t>
      </w: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6111D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оплаты</w:t>
      </w: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6111D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–</w:t>
      </w: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6111D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до</w:t>
      </w: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8 </w:t>
      </w:r>
      <w:r w:rsidRPr="0026111D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апреля</w:t>
      </w: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6111D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текущего</w:t>
      </w: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6111D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года</w:t>
      </w: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«</w:t>
      </w:r>
      <w:r w:rsidRPr="0026111D">
        <w:rPr>
          <w:rFonts w:ascii="Times New Roman" w:eastAsia="Times New Roman" w:hAnsi="Times New Roman" w:cs="Times New Roman"/>
          <w:sz w:val="24"/>
          <w:szCs w:val="24"/>
          <w:lang w:eastAsia="ru-RU"/>
        </w:rPr>
        <w:t>Z</w:t>
      </w:r>
      <w:r w:rsidRPr="0026111D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»</w:t>
      </w: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- 500,0 тыс. руб., </w:t>
      </w:r>
      <w:r w:rsidRPr="0026111D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срок</w:t>
      </w: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6111D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оплаты</w:t>
      </w: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6111D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–</w:t>
      </w: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6111D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до</w:t>
      </w: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 </w:t>
      </w:r>
      <w:r w:rsidRPr="0026111D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мая</w:t>
      </w: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6111D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текущего</w:t>
      </w: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6111D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года</w:t>
      </w: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Выручка</w:t>
      </w: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6111D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от</w:t>
      </w: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6111D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реализации</w:t>
      </w: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продукции корпорации (</w:t>
      </w:r>
      <w:r w:rsidRPr="0026111D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без</w:t>
      </w: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6111D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НДС</w:t>
      </w: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 </w:t>
      </w:r>
      <w:r w:rsidRPr="0026111D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в</w:t>
      </w: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6111D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первом</w:t>
      </w: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6111D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полугодии</w:t>
      </w: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6111D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текущего</w:t>
      </w: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6111D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года</w:t>
      </w: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6111D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составила</w:t>
      </w: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6000,0 тыс. </w:t>
      </w:r>
      <w:r w:rsidRPr="0026111D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руб</w:t>
      </w: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Pr="0026111D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Определите</w:t>
      </w: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6111D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величину</w:t>
      </w: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6111D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дебиторской</w:t>
      </w: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6111D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задолженности</w:t>
      </w: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26111D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которая</w:t>
      </w: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6111D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может</w:t>
      </w: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6111D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быть</w:t>
      </w: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6111D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признана</w:t>
      </w: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6111D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в</w:t>
      </w: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6111D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качестве</w:t>
      </w: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6111D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резервов</w:t>
      </w: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6111D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по</w:t>
      </w: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6111D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t>сомнительным</w:t>
      </w: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6111D">
        <w:rPr>
          <w:rFonts w:ascii="Times New Roman" w:eastAsia="Times New Roman" w:hAnsi="Times New Roman" w:cs="Times New Roman" w:hint="eastAsia"/>
          <w:sz w:val="24"/>
          <w:szCs w:val="24"/>
          <w:lang w:val="ru-RU" w:eastAsia="ru-RU"/>
        </w:rPr>
        <w:lastRenderedPageBreak/>
        <w:t>долгам</w:t>
      </w: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и сформулируйте рекомендации по повышению эффективности управления данным элементом оборотного капитала корпорации.</w:t>
      </w:r>
    </w:p>
    <w:p w:rsidR="0026111D" w:rsidRPr="0026111D" w:rsidRDefault="0026111D" w:rsidP="002611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АКР№5 «Корпоративная финансовая политика»</w:t>
      </w:r>
    </w:p>
    <w:p w:rsidR="0026111D" w:rsidRPr="0026111D" w:rsidRDefault="0026111D" w:rsidP="0026111D">
      <w:pPr>
        <w:widowControl w:val="0"/>
        <w:tabs>
          <w:tab w:val="num" w:pos="72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№1. Совокупность мероприятий по целенаправленному формированию, распределению и использованию финансовых ресурсов для достижения целей корпорации – это:</w:t>
      </w:r>
    </w:p>
    <w:p w:rsidR="0026111D" w:rsidRPr="0026111D" w:rsidRDefault="0026111D" w:rsidP="0026111D">
      <w:pPr>
        <w:widowControl w:val="0"/>
        <w:tabs>
          <w:tab w:val="num" w:pos="72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финансовый механизм;</w:t>
      </w:r>
    </w:p>
    <w:p w:rsidR="0026111D" w:rsidRPr="0026111D" w:rsidRDefault="0026111D" w:rsidP="0026111D">
      <w:pPr>
        <w:widowControl w:val="0"/>
        <w:tabs>
          <w:tab w:val="num" w:pos="72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финансовая политика;</w:t>
      </w:r>
    </w:p>
    <w:p w:rsidR="0026111D" w:rsidRPr="0026111D" w:rsidRDefault="0026111D" w:rsidP="0026111D">
      <w:pPr>
        <w:widowControl w:val="0"/>
        <w:tabs>
          <w:tab w:val="num" w:pos="72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финансовые методы;</w:t>
      </w:r>
    </w:p>
    <w:p w:rsidR="0026111D" w:rsidRPr="0026111D" w:rsidRDefault="0026111D" w:rsidP="0026111D">
      <w:pPr>
        <w:widowControl w:val="0"/>
        <w:tabs>
          <w:tab w:val="num" w:pos="72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Д) финансовая система.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№2. К внутренним факторам, влияющим на выбор финансовой политики корпорации, не относятся: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организационно-правовая форма, отраслевая принадлежность и вид деятельности, масштабы деятельности;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наличие автоматизированных информационных систем, организационная структура управления, степень развития финансового менеджмента;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организационно-правовая форма, отраслевая принадлежность и вид деятельности, изменения в государственной политике;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нет верного ответа.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№3. При консервативной дивидендной политике корпорации целью использования прибыли является: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постоянный рост дивидендных выплат;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баланс между размером дивидендных выплат и ресурсов для развития корпорации;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развитие корпорации;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нет верного ответа.</w:t>
      </w:r>
    </w:p>
    <w:p w:rsidR="0026111D" w:rsidRPr="0026111D" w:rsidRDefault="0026111D" w:rsidP="002611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 w:eastAsia="ru-RU"/>
        </w:rPr>
        <w:t>№4. В области оперативной работы финансовая служба:</w:t>
      </w:r>
    </w:p>
    <w:p w:rsidR="0026111D" w:rsidRPr="0026111D" w:rsidRDefault="0026111D" w:rsidP="002611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 w:eastAsia="ru-RU"/>
        </w:rPr>
        <w:t>А) определяет потребности в оборотном капитале;</w:t>
      </w:r>
    </w:p>
    <w:p w:rsidR="0026111D" w:rsidRPr="0026111D" w:rsidRDefault="0026111D" w:rsidP="002611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 w:eastAsia="ru-RU"/>
        </w:rPr>
        <w:t>Б) осуществляет контроль за использованием по назначению собственного и заемного капитала;</w:t>
      </w:r>
    </w:p>
    <w:p w:rsidR="0026111D" w:rsidRPr="0026111D" w:rsidRDefault="0026111D" w:rsidP="002611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 w:eastAsia="ru-RU"/>
        </w:rPr>
        <w:t>В) обеспечивает в установленные сроки платежи в бюджет, выплату процентов по кредитам банков, выдачу заработной платы и выполнение других кассовых операций, оплату счетов поставщиков;</w:t>
      </w:r>
    </w:p>
    <w:p w:rsidR="0026111D" w:rsidRPr="0026111D" w:rsidRDefault="0026111D" w:rsidP="002611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 w:eastAsia="ru-RU"/>
        </w:rPr>
        <w:t>Г) разрабатывает план капитальных вложений с необходимыми расчетами.</w:t>
      </w:r>
    </w:p>
    <w:p w:rsidR="0026111D" w:rsidRPr="0026111D" w:rsidRDefault="0026111D" w:rsidP="0026111D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№5. Корпорация имеет в базовом периоде размер продаж продукции 7652,0 тыс. руб., активы и краткосрочные обязательства составляют соответственно 3 000,0 и 400,0 тыс. руб., размер чистой прибыли - 5,0% от величины продаж, доля дивидендных выплат – 26,0 %. Определите размер новых финансовых заимствований корпорации за счет внешних источников в краткосрочном периоде, если размер продаж продукции в плановом периоде должен составить 8 000,0 тыс. руб. Аргументируйте выбор тактики поведения на основании разработанной краткосрочной финансовой политики.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2"/>
        <w:gridCol w:w="1650"/>
        <w:gridCol w:w="2127"/>
      </w:tblGrid>
      <w:tr w:rsidR="0026111D" w:rsidRPr="0026111D" w:rsidTr="008171E5">
        <w:trPr>
          <w:jc w:val="center"/>
        </w:trPr>
        <w:tc>
          <w:tcPr>
            <w:tcW w:w="0" w:type="auto"/>
            <w:vAlign w:val="center"/>
            <w:hideMark/>
          </w:tcPr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Показатель</w:t>
            </w:r>
          </w:p>
        </w:tc>
        <w:tc>
          <w:tcPr>
            <w:tcW w:w="1650" w:type="dxa"/>
            <w:vAlign w:val="center"/>
            <w:hideMark/>
          </w:tcPr>
          <w:p w:rsidR="0026111D" w:rsidRPr="0026111D" w:rsidRDefault="0026111D" w:rsidP="0026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Базовый</w:t>
            </w:r>
          </w:p>
          <w:p w:rsidR="0026111D" w:rsidRPr="0026111D" w:rsidRDefault="0026111D" w:rsidP="0026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период</w:t>
            </w:r>
          </w:p>
        </w:tc>
        <w:tc>
          <w:tcPr>
            <w:tcW w:w="2127" w:type="dxa"/>
            <w:vAlign w:val="center"/>
            <w:hideMark/>
          </w:tcPr>
          <w:p w:rsidR="0026111D" w:rsidRPr="0026111D" w:rsidRDefault="0026111D" w:rsidP="0026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Планируемый</w:t>
            </w:r>
          </w:p>
          <w:p w:rsidR="0026111D" w:rsidRPr="0026111D" w:rsidRDefault="0026111D" w:rsidP="0026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период</w:t>
            </w:r>
          </w:p>
        </w:tc>
      </w:tr>
      <w:tr w:rsidR="0026111D" w:rsidRPr="0026111D" w:rsidTr="008171E5">
        <w:trPr>
          <w:trHeight w:val="241"/>
          <w:jc w:val="center"/>
        </w:trPr>
        <w:tc>
          <w:tcPr>
            <w:tcW w:w="0" w:type="auto"/>
            <w:hideMark/>
          </w:tcPr>
          <w:p w:rsidR="0026111D" w:rsidRPr="0026111D" w:rsidRDefault="0026111D" w:rsidP="00261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Объем продаж, </w:t>
            </w:r>
            <w:proofErr w:type="spellStart"/>
            <w:r w:rsidRPr="00261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тыс.руб</w:t>
            </w:r>
            <w:proofErr w:type="spellEnd"/>
            <w:r w:rsidRPr="00261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650" w:type="dxa"/>
            <w:hideMark/>
          </w:tcPr>
          <w:p w:rsidR="0026111D" w:rsidRPr="0026111D" w:rsidRDefault="0026111D" w:rsidP="0026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7 652,0</w:t>
            </w:r>
          </w:p>
        </w:tc>
        <w:tc>
          <w:tcPr>
            <w:tcW w:w="2127" w:type="dxa"/>
            <w:hideMark/>
          </w:tcPr>
          <w:p w:rsidR="0026111D" w:rsidRPr="0026111D" w:rsidRDefault="0026111D" w:rsidP="0026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8000,0</w:t>
            </w:r>
          </w:p>
        </w:tc>
      </w:tr>
      <w:tr w:rsidR="0026111D" w:rsidRPr="0026111D" w:rsidTr="008171E5">
        <w:trPr>
          <w:trHeight w:val="21"/>
          <w:jc w:val="center"/>
        </w:trPr>
        <w:tc>
          <w:tcPr>
            <w:tcW w:w="0" w:type="auto"/>
            <w:hideMark/>
          </w:tcPr>
          <w:p w:rsidR="0026111D" w:rsidRPr="0026111D" w:rsidRDefault="0026111D" w:rsidP="00261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Активы, тыс. руб.</w:t>
            </w:r>
          </w:p>
        </w:tc>
        <w:tc>
          <w:tcPr>
            <w:tcW w:w="1650" w:type="dxa"/>
            <w:hideMark/>
          </w:tcPr>
          <w:p w:rsidR="0026111D" w:rsidRPr="0026111D" w:rsidRDefault="0026111D" w:rsidP="0026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3000,0</w:t>
            </w:r>
          </w:p>
        </w:tc>
        <w:tc>
          <w:tcPr>
            <w:tcW w:w="2127" w:type="dxa"/>
            <w:hideMark/>
          </w:tcPr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6111D" w:rsidRPr="0026111D" w:rsidTr="008171E5">
        <w:trPr>
          <w:jc w:val="center"/>
        </w:trPr>
        <w:tc>
          <w:tcPr>
            <w:tcW w:w="0" w:type="auto"/>
            <w:hideMark/>
          </w:tcPr>
          <w:p w:rsidR="0026111D" w:rsidRPr="0026111D" w:rsidRDefault="0026111D" w:rsidP="00261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Краткосрочные обязательства, тыс. руб.</w:t>
            </w:r>
          </w:p>
        </w:tc>
        <w:tc>
          <w:tcPr>
            <w:tcW w:w="1650" w:type="dxa"/>
            <w:hideMark/>
          </w:tcPr>
          <w:p w:rsidR="0026111D" w:rsidRPr="0026111D" w:rsidRDefault="0026111D" w:rsidP="0026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400,0</w:t>
            </w:r>
          </w:p>
        </w:tc>
        <w:tc>
          <w:tcPr>
            <w:tcW w:w="2127" w:type="dxa"/>
            <w:hideMark/>
          </w:tcPr>
          <w:p w:rsidR="0026111D" w:rsidRPr="0026111D" w:rsidRDefault="0026111D" w:rsidP="0026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6111D" w:rsidRPr="0026111D" w:rsidTr="008171E5">
        <w:trPr>
          <w:jc w:val="center"/>
        </w:trPr>
        <w:tc>
          <w:tcPr>
            <w:tcW w:w="0" w:type="auto"/>
            <w:hideMark/>
          </w:tcPr>
          <w:p w:rsidR="0026111D" w:rsidRPr="0026111D" w:rsidRDefault="0026111D" w:rsidP="00261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Размер чистой прибыли от величины продаж, %</w:t>
            </w:r>
          </w:p>
        </w:tc>
        <w:tc>
          <w:tcPr>
            <w:tcW w:w="1650" w:type="dxa"/>
            <w:hideMark/>
          </w:tcPr>
          <w:p w:rsidR="0026111D" w:rsidRPr="0026111D" w:rsidRDefault="0026111D" w:rsidP="0026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5,0</w:t>
            </w:r>
          </w:p>
        </w:tc>
        <w:tc>
          <w:tcPr>
            <w:tcW w:w="2127" w:type="dxa"/>
            <w:hideMark/>
          </w:tcPr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6111D" w:rsidRPr="0026111D" w:rsidTr="008171E5">
        <w:trPr>
          <w:trHeight w:val="115"/>
          <w:jc w:val="center"/>
        </w:trPr>
        <w:tc>
          <w:tcPr>
            <w:tcW w:w="0" w:type="auto"/>
            <w:hideMark/>
          </w:tcPr>
          <w:p w:rsidR="0026111D" w:rsidRPr="0026111D" w:rsidRDefault="0026111D" w:rsidP="0026111D">
            <w:pPr>
              <w:spacing w:after="0" w:line="240" w:lineRule="auto"/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  <w:lang w:val="ru-RU" w:eastAsia="ru-RU"/>
              </w:rPr>
            </w:pPr>
            <w:r w:rsidRPr="0026111D"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  <w:lang w:val="ru-RU" w:eastAsia="ru-RU"/>
              </w:rPr>
              <w:t>Доля дивидендных выплат, %</w:t>
            </w:r>
          </w:p>
        </w:tc>
        <w:tc>
          <w:tcPr>
            <w:tcW w:w="1650" w:type="dxa"/>
            <w:hideMark/>
          </w:tcPr>
          <w:p w:rsidR="0026111D" w:rsidRPr="0026111D" w:rsidRDefault="0026111D" w:rsidP="0026111D">
            <w:pPr>
              <w:spacing w:after="0" w:line="240" w:lineRule="auto"/>
              <w:jc w:val="center"/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  <w:lang w:val="ru-RU" w:eastAsia="ru-RU"/>
              </w:rPr>
            </w:pPr>
            <w:r w:rsidRPr="0026111D"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  <w:lang w:val="ru-RU" w:eastAsia="ru-RU"/>
              </w:rPr>
              <w:t>26,0</w:t>
            </w:r>
          </w:p>
        </w:tc>
        <w:tc>
          <w:tcPr>
            <w:tcW w:w="2127" w:type="dxa"/>
            <w:hideMark/>
          </w:tcPr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-Regular" w:eastAsia="Times New Roman" w:hAnsi="Roboto-Regular" w:cs="Times New Roman"/>
                <w:color w:val="333333"/>
                <w:sz w:val="24"/>
                <w:szCs w:val="24"/>
                <w:lang w:val="ru-RU" w:eastAsia="ru-RU"/>
              </w:rPr>
            </w:pPr>
          </w:p>
        </w:tc>
      </w:tr>
    </w:tbl>
    <w:p w:rsidR="0026111D" w:rsidRPr="0026111D" w:rsidRDefault="0026111D" w:rsidP="002611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26111D" w:rsidRPr="0026111D" w:rsidRDefault="0026111D" w:rsidP="002611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АКР№6 «Дивидендная политика и стоимость корпорации»</w:t>
      </w:r>
    </w:p>
    <w:p w:rsidR="0026111D" w:rsidRPr="0026111D" w:rsidRDefault="0026111D" w:rsidP="0026111D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№1. Дивиденды по обыкновенным акциям:</w:t>
      </w:r>
    </w:p>
    <w:p w:rsidR="0026111D" w:rsidRPr="0026111D" w:rsidRDefault="0026111D" w:rsidP="0026111D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не могут быть больше, чем чистая прибыль в расчете на одну обыкновенную акцию;</w:t>
      </w:r>
    </w:p>
    <w:p w:rsidR="0026111D" w:rsidRPr="0026111D" w:rsidRDefault="0026111D" w:rsidP="0026111D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могут быть больше, чем чистая прибыль в расчете на одну обыкновенную акцию;</w:t>
      </w:r>
    </w:p>
    <w:p w:rsidR="0026111D" w:rsidRPr="0026111D" w:rsidRDefault="0026111D" w:rsidP="0026111D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В) могут быть нулевыми, даже если чистая прибыль в расчете на одну обыкновенную акцию больше нуля;</w:t>
      </w:r>
    </w:p>
    <w:p w:rsidR="0026111D" w:rsidRPr="0026111D" w:rsidRDefault="0026111D" w:rsidP="0026111D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нет верного ответа.</w:t>
      </w:r>
    </w:p>
    <w:p w:rsidR="0026111D" w:rsidRPr="0026111D" w:rsidRDefault="0026111D" w:rsidP="0026111D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№2. Норма дивидендного выхода – это:</w:t>
      </w:r>
    </w:p>
    <w:p w:rsidR="0026111D" w:rsidRPr="0026111D" w:rsidRDefault="0026111D" w:rsidP="0026111D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отношение суммы дивидендов к рыночной цене обыкновенной акции;</w:t>
      </w:r>
    </w:p>
    <w:p w:rsidR="0026111D" w:rsidRPr="0026111D" w:rsidRDefault="0026111D" w:rsidP="0026111D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отношение суммы дивидендов к номиналу обыкновенной акции;</w:t>
      </w:r>
    </w:p>
    <w:p w:rsidR="0026111D" w:rsidRPr="0026111D" w:rsidRDefault="0026111D" w:rsidP="0026111D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доля чистой прибыли, направленной на выплату дивидендов по обыкновенным акциям;</w:t>
      </w:r>
    </w:p>
    <w:p w:rsidR="0026111D" w:rsidRPr="0026111D" w:rsidRDefault="0026111D" w:rsidP="0026111D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нет верного ответа.</w:t>
      </w:r>
    </w:p>
    <w:p w:rsidR="0026111D" w:rsidRPr="0026111D" w:rsidRDefault="0026111D" w:rsidP="0026111D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№3. Дивидендная политика корпорации направлена на:</w:t>
      </w:r>
    </w:p>
    <w:p w:rsidR="0026111D" w:rsidRPr="0026111D" w:rsidRDefault="0026111D" w:rsidP="0026111D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поиск наиболее выгодного вложения капитала;</w:t>
      </w:r>
    </w:p>
    <w:p w:rsidR="0026111D" w:rsidRPr="0026111D" w:rsidRDefault="0026111D" w:rsidP="0026111D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поиск оптимального распределения прибыли; </w:t>
      </w:r>
    </w:p>
    <w:p w:rsidR="0026111D" w:rsidRPr="0026111D" w:rsidRDefault="0026111D" w:rsidP="0026111D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на увеличение благосостояния собственников корпорации;</w:t>
      </w:r>
    </w:p>
    <w:p w:rsidR="0026111D" w:rsidRPr="0026111D" w:rsidRDefault="0026111D" w:rsidP="0026111D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на увеличение производственного потенциала корпорации.</w:t>
      </w:r>
    </w:p>
    <w:p w:rsidR="0026111D" w:rsidRPr="0026111D" w:rsidRDefault="0026111D" w:rsidP="0026111D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№4. Остаточная политика дивидендных выплат основана на:</w:t>
      </w:r>
    </w:p>
    <w:p w:rsidR="0026111D" w:rsidRPr="0026111D" w:rsidRDefault="0026111D" w:rsidP="0026111D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теории независимости дивидендов;</w:t>
      </w:r>
    </w:p>
    <w:p w:rsidR="0026111D" w:rsidRPr="0026111D" w:rsidRDefault="0026111D" w:rsidP="0026111D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теории предпочтительности дивидендов;</w:t>
      </w:r>
    </w:p>
    <w:p w:rsidR="0026111D" w:rsidRPr="0026111D" w:rsidRDefault="0026111D" w:rsidP="0026111D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сигнальной теории дивидендов;</w:t>
      </w:r>
    </w:p>
    <w:p w:rsidR="0026111D" w:rsidRPr="0026111D" w:rsidRDefault="0026111D" w:rsidP="0026111D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теории соответствия дивидендной политики составу акционеров;</w:t>
      </w:r>
    </w:p>
    <w:p w:rsidR="0026111D" w:rsidRPr="0026111D" w:rsidRDefault="0026111D" w:rsidP="0026111D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Д) теории минимизации дивидендов.</w:t>
      </w:r>
    </w:p>
    <w:p w:rsidR="0026111D" w:rsidRPr="0026111D" w:rsidRDefault="0026111D" w:rsidP="0026111D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№5. Чистая прибыль корпорации к распределению составляет 400,0 тыс. руб., число акций корпорации, находящихся в обращении, составляет 2000 шт. Сумма выплачиваемых дивидендов составляет 24,0 тыс. руб. Определите сумму дивидендов, приходящуюся на одну акцию, коэффициент дивидендных выплат, прибыль в расчете на одну акцию.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АКР№7 «Корпоративное финансовое планирование»</w:t>
      </w:r>
    </w:p>
    <w:p w:rsidR="0026111D" w:rsidRPr="0026111D" w:rsidRDefault="0026111D" w:rsidP="0026111D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№1. Процесс выбора долговременных целей корпорации и наилучшего способа их достижения – это:</w:t>
      </w:r>
    </w:p>
    <w:p w:rsidR="0026111D" w:rsidRPr="0026111D" w:rsidRDefault="0026111D" w:rsidP="0026111D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стратегическое финансовое планирование;</w:t>
      </w:r>
    </w:p>
    <w:p w:rsidR="0026111D" w:rsidRPr="0026111D" w:rsidRDefault="0026111D" w:rsidP="0026111D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бюджетирование;</w:t>
      </w:r>
    </w:p>
    <w:p w:rsidR="0026111D" w:rsidRPr="0026111D" w:rsidRDefault="0026111D" w:rsidP="0026111D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текущее финансовое планирование;</w:t>
      </w:r>
    </w:p>
    <w:p w:rsidR="0026111D" w:rsidRPr="0026111D" w:rsidRDefault="0026111D" w:rsidP="0026111D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оперативное финансовое планирование.</w:t>
      </w:r>
    </w:p>
    <w:p w:rsidR="0026111D" w:rsidRPr="0026111D" w:rsidRDefault="0026111D" w:rsidP="0026111D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№2. Документ, отражающий централизованно установленные количественные показатели плана корпорации на определенный период – это:</w:t>
      </w:r>
    </w:p>
    <w:p w:rsidR="0026111D" w:rsidRPr="0026111D" w:rsidRDefault="0026111D" w:rsidP="0026111D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план продаж;</w:t>
      </w:r>
    </w:p>
    <w:p w:rsidR="0026111D" w:rsidRPr="0026111D" w:rsidRDefault="0026111D" w:rsidP="0026111D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отчет о финансовых результатах;</w:t>
      </w:r>
    </w:p>
    <w:p w:rsidR="0026111D" w:rsidRPr="0026111D" w:rsidRDefault="0026111D" w:rsidP="0026111D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платежный календарь;</w:t>
      </w:r>
    </w:p>
    <w:p w:rsidR="0026111D" w:rsidRPr="0026111D" w:rsidRDefault="0026111D" w:rsidP="0026111D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бюджет.</w:t>
      </w:r>
    </w:p>
    <w:p w:rsidR="0026111D" w:rsidRPr="0026111D" w:rsidRDefault="0026111D" w:rsidP="0026111D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№3. Метод бюджетирования, применяемый при реинжиниринге корпорации:</w:t>
      </w:r>
    </w:p>
    <w:p w:rsidR="0026111D" w:rsidRPr="0026111D" w:rsidRDefault="0026111D" w:rsidP="0026111D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нулевой;</w:t>
      </w:r>
    </w:p>
    <w:p w:rsidR="0026111D" w:rsidRPr="0026111D" w:rsidRDefault="0026111D" w:rsidP="0026111D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традиционный;</w:t>
      </w:r>
    </w:p>
    <w:p w:rsidR="0026111D" w:rsidRPr="0026111D" w:rsidRDefault="0026111D" w:rsidP="0026111D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«снизу вверх»;</w:t>
      </w:r>
    </w:p>
    <w:p w:rsidR="0026111D" w:rsidRPr="0026111D" w:rsidRDefault="0026111D" w:rsidP="0026111D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«сверху вниз».</w:t>
      </w:r>
    </w:p>
    <w:p w:rsidR="0026111D" w:rsidRPr="0026111D" w:rsidRDefault="0026111D" w:rsidP="0026111D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№4. План производственно-финансовой деятельности корпорации, в котором календарно взаимосвязаны все источники денежных поступлений и расходы за определенный период времени – это:</w:t>
      </w:r>
    </w:p>
    <w:p w:rsidR="0026111D" w:rsidRPr="0026111D" w:rsidRDefault="0026111D" w:rsidP="0026111D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план продаж;</w:t>
      </w:r>
    </w:p>
    <w:p w:rsidR="0026111D" w:rsidRPr="0026111D" w:rsidRDefault="0026111D" w:rsidP="0026111D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отчет о финансовых результатах;</w:t>
      </w:r>
    </w:p>
    <w:p w:rsidR="0026111D" w:rsidRPr="0026111D" w:rsidRDefault="0026111D" w:rsidP="0026111D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платежный календарь;</w:t>
      </w:r>
    </w:p>
    <w:p w:rsidR="0026111D" w:rsidRPr="0026111D" w:rsidRDefault="0026111D" w:rsidP="0026111D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бюджет.</w:t>
      </w:r>
    </w:p>
    <w:p w:rsidR="0026111D" w:rsidRPr="0026111D" w:rsidRDefault="0026111D" w:rsidP="0026111D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№5. В течение бюджетного периода корпорация рассчитывает продать продукции в кредит на сумму 219,0 тыс. руб. и получить 143,5 тыс. руб. Предполагается, что других поступлений денежных средств не ожидается, общая сумма платежей в бюджетном периоде составит 179,0 тыс. руб., а сальдо на счете «Денежные средства» должно равняться </w:t>
      </w: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минимум 10,0 тыс. руб. Выясните, какую сумму необходимо дополнительно привлечь в бюджетном периоде.</w:t>
      </w:r>
    </w:p>
    <w:p w:rsidR="0026111D" w:rsidRPr="0026111D" w:rsidRDefault="0026111D" w:rsidP="0026111D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Внеаудиторная самостоятельная работа обучающихся осуществляется в виде изучения учебной и научной литературы по соответствующей теме, подготовки к практическим (семинарским) занятиям, выполнения расчетно-аналитических домашних заданий.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Примерные индивидуальные домашние задания (ИДЗ):</w:t>
      </w:r>
    </w:p>
    <w:p w:rsidR="0026111D" w:rsidRPr="0026111D" w:rsidRDefault="0026111D" w:rsidP="002611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ИДЗ№1 «Экономическое содержание и значение корпоративных финансов»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Вопросы для подготовки:</w:t>
      </w:r>
    </w:p>
    <w:p w:rsidR="0026111D" w:rsidRPr="0026111D" w:rsidRDefault="0026111D" w:rsidP="0026111D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№1. Назовите преимущества и недостатки корпоративной формы бизнеса в условиях Российской Федерации.</w:t>
      </w:r>
    </w:p>
    <w:p w:rsidR="0026111D" w:rsidRPr="0026111D" w:rsidRDefault="0026111D" w:rsidP="0026111D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№2. Сформулируйте определение понятия «корпоративные финансы».</w:t>
      </w:r>
    </w:p>
    <w:p w:rsidR="0026111D" w:rsidRPr="0026111D" w:rsidRDefault="0026111D" w:rsidP="0026111D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№3. Назовите функции, выполняемые финансами корпорации. Охарактеризуйте их содержание.</w:t>
      </w:r>
    </w:p>
    <w:p w:rsidR="0026111D" w:rsidRPr="0026111D" w:rsidRDefault="0026111D" w:rsidP="0026111D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№4. Перечислите принципы организации корпоративных финансов, объясните их экономическую сущность.</w:t>
      </w:r>
    </w:p>
    <w:p w:rsidR="0026111D" w:rsidRPr="0026111D" w:rsidRDefault="0026111D" w:rsidP="0026111D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№5. Перечислите формы корпоративной финансовой отчетности, раскройте их роль в процессе принятия финансовый решений.</w:t>
      </w:r>
    </w:p>
    <w:p w:rsidR="0026111D" w:rsidRPr="0026111D" w:rsidRDefault="0026111D" w:rsidP="002611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ИДЗ№2 «Управление финансовым капиталом корпорации»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Вопросы для подготовки:</w:t>
      </w:r>
    </w:p>
    <w:p w:rsidR="0026111D" w:rsidRPr="0026111D" w:rsidRDefault="0026111D" w:rsidP="0026111D">
      <w:pPr>
        <w:tabs>
          <w:tab w:val="left" w:pos="0"/>
          <w:tab w:val="left" w:pos="900"/>
          <w:tab w:val="left" w:pos="1080"/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№1. Сформулируйте определение понятия «финансовый капитал корпорации».</w:t>
      </w:r>
    </w:p>
    <w:p w:rsidR="0026111D" w:rsidRPr="0026111D" w:rsidRDefault="0026111D" w:rsidP="0026111D">
      <w:pPr>
        <w:tabs>
          <w:tab w:val="left" w:pos="0"/>
          <w:tab w:val="left" w:pos="900"/>
          <w:tab w:val="left" w:pos="1080"/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№2. Укажите преимущества и недостатки привлечения заемного капитала для корпорации.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 xml:space="preserve">№3. </w:t>
      </w: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Перечислите факторы, оказывающие влияние на уровень стоимости финансового капитала корпорации.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 xml:space="preserve">№4. </w:t>
      </w: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Приведите примеры платных и бесплатных источников финансирования деятельности корпорации.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 xml:space="preserve">№5. </w:t>
      </w: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Охарактеризуйте преимущества и недостатки традиционных моделей оценки стоимости капитала корпорации.</w:t>
      </w:r>
    </w:p>
    <w:p w:rsidR="0026111D" w:rsidRPr="0026111D" w:rsidRDefault="0026111D" w:rsidP="0026111D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Расчетно-аналитические задания:</w:t>
      </w:r>
    </w:p>
    <w:p w:rsidR="0026111D" w:rsidRPr="0026111D" w:rsidRDefault="0026111D" w:rsidP="0026111D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№1. Имеются две корпорации с совершенно одинаковыми активами стоимостью 1000,0 тыс. руб. и с одинаковой валовой прибылью 200,0 тыс. руб. Единственное различие между корпорациями в структуре финансового капитала. Так, у корпорации «Х» все активы приобретены за счет собственного капитала, а у корпорации «У» активы на 80,0 % приобретены за счет собственного капитала, а на 20,0 % - за счет заемного, привлеченного под 22,0% годовых. Выясните, структура финансового капитала, какой корпорации более выгодна с точки зрения собственников.</w:t>
      </w:r>
    </w:p>
    <w:p w:rsidR="0026111D" w:rsidRPr="0026111D" w:rsidRDefault="0026111D" w:rsidP="0026111D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№2. Корпорация планирует эмитировать привилегированные акции номиналом 1000,0 руб. с ежегодной выплатой дивидендов по ставке 5,0 %. Акции будут размещаться с дисконтом в размере 3,0%, кроме того, эмиссионные расходы составят 20,0 руб. на акцию. Рассчитайте стоимость данного источника финансового капитала.</w:t>
      </w:r>
    </w:p>
    <w:p w:rsidR="0026111D" w:rsidRPr="0026111D" w:rsidRDefault="0026111D" w:rsidP="002611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ИДЗ№3 «Управление основным капиталом корпорации и источниками его финансирования»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Вопросы для подготовки:</w:t>
      </w:r>
    </w:p>
    <w:p w:rsidR="0026111D" w:rsidRPr="0026111D" w:rsidRDefault="0026111D" w:rsidP="0026111D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№1. Сформулируйте цель управления основным капиталом корпорации.</w:t>
      </w:r>
    </w:p>
    <w:p w:rsidR="0026111D" w:rsidRPr="0026111D" w:rsidRDefault="0026111D" w:rsidP="0026111D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№2. Перечислите ключевые показатели, характеризующие эффективность управления основным капиталом корпорации, раскройте их сущность.</w:t>
      </w:r>
    </w:p>
    <w:p w:rsidR="0026111D" w:rsidRPr="0026111D" w:rsidRDefault="0026111D" w:rsidP="0026111D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№3. Назовите существующие подходы к финансированию основного капитала корпорации, их преимущества и недостатки.</w:t>
      </w:r>
    </w:p>
    <w:p w:rsidR="0026111D" w:rsidRPr="0026111D" w:rsidRDefault="0026111D" w:rsidP="0026111D">
      <w:pPr>
        <w:widowControl w:val="0"/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№4. </w:t>
      </w:r>
      <w:r w:rsidRPr="0026111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Назовите группы критериев, используемых при оценке эффективности инвестиций в основной капитал корпорации.</w:t>
      </w:r>
    </w:p>
    <w:p w:rsidR="0026111D" w:rsidRPr="0026111D" w:rsidRDefault="0026111D" w:rsidP="0026111D">
      <w:pPr>
        <w:widowControl w:val="0"/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№5. Раскройте сущность метода чистого приведенного дохода.</w:t>
      </w:r>
    </w:p>
    <w:p w:rsidR="0026111D" w:rsidRPr="0026111D" w:rsidRDefault="0026111D" w:rsidP="0026111D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Расчетно-аналитические задания:</w:t>
      </w:r>
    </w:p>
    <w:p w:rsidR="0026111D" w:rsidRPr="0026111D" w:rsidRDefault="0026111D" w:rsidP="002611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  <w:t xml:space="preserve">№1. На начало года стоимость основных средств корпорации составляла 8825,0 </w:t>
      </w:r>
      <w:proofErr w:type="spellStart"/>
      <w:r w:rsidRPr="0026111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  <w:t>тыс.руб</w:t>
      </w:r>
      <w:proofErr w:type="spellEnd"/>
      <w:r w:rsidRPr="0026111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  <w:t xml:space="preserve">. В течение года осуществлялся ввод и вывод основных средств, соответственно: на 1 марта ввод – 150,0 </w:t>
      </w:r>
      <w:proofErr w:type="spellStart"/>
      <w:r w:rsidRPr="0026111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  <w:t>тыс.руб</w:t>
      </w:r>
      <w:proofErr w:type="spellEnd"/>
      <w:r w:rsidRPr="0026111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  <w:t xml:space="preserve">. и вывод – 60,0 </w:t>
      </w:r>
      <w:proofErr w:type="spellStart"/>
      <w:r w:rsidRPr="0026111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  <w:t>тыс.руб</w:t>
      </w:r>
      <w:proofErr w:type="spellEnd"/>
      <w:r w:rsidRPr="0026111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  <w:t xml:space="preserve">.; на 1 мая – 100,0 </w:t>
      </w:r>
      <w:proofErr w:type="spellStart"/>
      <w:r w:rsidRPr="0026111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  <w:t>тыс.руб</w:t>
      </w:r>
      <w:proofErr w:type="spellEnd"/>
      <w:r w:rsidRPr="0026111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  <w:t xml:space="preserve">. и 80,0 </w:t>
      </w:r>
      <w:proofErr w:type="spellStart"/>
      <w:r w:rsidRPr="0026111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  <w:t>тыс.руб</w:t>
      </w:r>
      <w:proofErr w:type="spellEnd"/>
      <w:r w:rsidRPr="0026111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  <w:t xml:space="preserve">.; на 1 сентября – 80,0 </w:t>
      </w:r>
      <w:proofErr w:type="spellStart"/>
      <w:r w:rsidRPr="0026111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  <w:t>тыс.руб</w:t>
      </w:r>
      <w:proofErr w:type="spellEnd"/>
      <w:r w:rsidRPr="0026111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  <w:t xml:space="preserve">. и 140,0 </w:t>
      </w:r>
      <w:proofErr w:type="spellStart"/>
      <w:r w:rsidRPr="0026111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  <w:t>тыс.руб</w:t>
      </w:r>
      <w:proofErr w:type="spellEnd"/>
      <w:r w:rsidRPr="0026111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  <w:t xml:space="preserve">.; на 1 декабря – 440,0 </w:t>
      </w:r>
      <w:proofErr w:type="spellStart"/>
      <w:r w:rsidRPr="0026111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  <w:t>тыс.руб</w:t>
      </w:r>
      <w:proofErr w:type="spellEnd"/>
      <w:r w:rsidRPr="0026111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  <w:t xml:space="preserve">. и 360,0 </w:t>
      </w:r>
      <w:proofErr w:type="spellStart"/>
      <w:r w:rsidRPr="0026111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  <w:t>тыс.руб</w:t>
      </w:r>
      <w:proofErr w:type="spellEnd"/>
      <w:r w:rsidRPr="0026111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  <w:t xml:space="preserve">. Объем производства товарной продукции за год составил 9790,0 </w:t>
      </w:r>
      <w:proofErr w:type="spellStart"/>
      <w:r w:rsidRPr="0026111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  <w:t>тыс.руб</w:t>
      </w:r>
      <w:proofErr w:type="spellEnd"/>
      <w:r w:rsidRPr="0026111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  <w:t xml:space="preserve">., среднегодовая численность производственных рабочих – 10,0 человек. Определите </w:t>
      </w:r>
      <w:r w:rsidRPr="0026111D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показатели, характеризующие эффективность управления основными средствами – ключевым элементом основного капитала корпорации</w:t>
      </w:r>
      <w:r w:rsidRPr="0026111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  <w:t>. Сформулируйте выводы.</w:t>
      </w:r>
    </w:p>
    <w:p w:rsidR="0026111D" w:rsidRPr="0026111D" w:rsidRDefault="0026111D" w:rsidP="002611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  <w:t>№2. Корпорация рассматривает возможность замены двух устаревших машин одной более эффективной. Существующие машины имеют восстановительную стоимость 70,0 тыс. руб. и остаточную стоимость 120,0 тыс. руб. Ожидается, что существующие машины могли бы прослужить еще восемь лет при равномерном начислении амортизации. Покупка новой машины обойдется в 520,0 тыс. руб. Срок ее службы равен восьми годам, ликвидационная стоимость через восемь лет составит 40,0 тыс. руб. Предусмотрена равномерная амортизация новой машины. Основное преимущество нового оборудования связано с экономией текущих материальных и трудовых затрат, величина которой составит 130,0 тыс. руб. Оцените привлекательность проекта, если требуемая отдача инвестиций корпорации принята на уровне 15,0 %.</w:t>
      </w:r>
    </w:p>
    <w:p w:rsidR="0026111D" w:rsidRPr="0026111D" w:rsidRDefault="0026111D" w:rsidP="002611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ИДЗ№4 «Управление оборотным капиталом корпорации и источниками его финансирования»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Вопросы для подготовки:</w:t>
      </w:r>
    </w:p>
    <w:p w:rsidR="0026111D" w:rsidRPr="0026111D" w:rsidRDefault="0026111D" w:rsidP="0026111D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№1. Сформулируйте определение понятия «оборотный капитал корпорации».</w:t>
      </w:r>
    </w:p>
    <w:p w:rsidR="0026111D" w:rsidRPr="0026111D" w:rsidRDefault="0026111D" w:rsidP="0026111D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№2. Перечислите составные элементы, формирующие оборотный капитал корпорации.</w:t>
      </w:r>
    </w:p>
    <w:p w:rsidR="0026111D" w:rsidRPr="0026111D" w:rsidRDefault="0026111D" w:rsidP="0026111D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№3. Сформулируйте цель управления оборотным капиталом корпорации.</w:t>
      </w:r>
    </w:p>
    <w:p w:rsidR="0026111D" w:rsidRPr="0026111D" w:rsidRDefault="0026111D" w:rsidP="0026111D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№4. Перечислите ключевые показатели, характеризующие эффективность управления оборотным капиталом корпорации, раскройте их сущность.</w:t>
      </w:r>
    </w:p>
    <w:p w:rsidR="0026111D" w:rsidRPr="0026111D" w:rsidRDefault="0026111D" w:rsidP="0026111D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№5. Назовите существующие подходы к финансированию оборотного капитала корпорации, их преимущества и недостатки.</w:t>
      </w:r>
    </w:p>
    <w:p w:rsidR="0026111D" w:rsidRPr="0026111D" w:rsidRDefault="0026111D" w:rsidP="0026111D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Расчетно-аналитические задания:</w:t>
      </w:r>
    </w:p>
    <w:p w:rsidR="0026111D" w:rsidRPr="0026111D" w:rsidRDefault="0026111D" w:rsidP="0026111D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№1. Определите необходимую сумму финансовых средств, инвестируемых в предстоящем периоде в дебиторскую задолженность, при следующих условиях:</w:t>
      </w:r>
    </w:p>
    <w:p w:rsidR="0026111D" w:rsidRPr="0026111D" w:rsidRDefault="0026111D" w:rsidP="0026111D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планируемый годовой объем реализации продукции с предоставлением товарного кредита – 320,0 тыс. </w:t>
      </w:r>
      <w:proofErr w:type="spellStart"/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руб</w:t>
      </w:r>
      <w:proofErr w:type="spellEnd"/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26111D" w:rsidRPr="0026111D" w:rsidRDefault="0026111D" w:rsidP="0026111D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планируемый удельный вес себестоимости продукции в ее цене – 75,0 %;</w:t>
      </w:r>
    </w:p>
    <w:p w:rsidR="0026111D" w:rsidRPr="0026111D" w:rsidRDefault="0026111D" w:rsidP="0026111D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средний период предоставления кредита оптовым покупателям – 40 дней;</w:t>
      </w:r>
    </w:p>
    <w:p w:rsidR="0026111D" w:rsidRPr="0026111D" w:rsidRDefault="0026111D" w:rsidP="0026111D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средний период просрочки платежей по результатам анализа – 20 дней.</w:t>
      </w:r>
    </w:p>
    <w:p w:rsidR="0026111D" w:rsidRPr="0026111D" w:rsidRDefault="0026111D" w:rsidP="0026111D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№2. Денежный поток корпорации характеризуется следующими данными: минимальный запас денежных средств – 10000,0 тыс. руб.; расходы по конвертации ценных бумаг– 25,0 </w:t>
      </w:r>
      <w:proofErr w:type="spellStart"/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тыс.руб</w:t>
      </w:r>
      <w:proofErr w:type="spellEnd"/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.; процентная ставка – 11,6 % в год; среднее </w:t>
      </w:r>
      <w:proofErr w:type="spellStart"/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квадратическое</w:t>
      </w:r>
      <w:proofErr w:type="spellEnd"/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отклонение в день – 2,0 </w:t>
      </w:r>
      <w:proofErr w:type="spellStart"/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тыс.руб</w:t>
      </w:r>
      <w:proofErr w:type="spellEnd"/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С помощью модели Миллера-Орра определить политику управления средствами на расчетном счете.</w:t>
      </w:r>
    </w:p>
    <w:p w:rsidR="0026111D" w:rsidRPr="0026111D" w:rsidRDefault="0026111D" w:rsidP="0026111D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ИДЗ№5 «Корпоративная финансовая политика»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Вопросы для подготовки: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№1. Сформулируйте определение «корпоративная финансовая политика».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№2. Назовите виды финансовой политики корпорации, разрабатываемых в зависимости от временного горизонта.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№3. Раскройте сущность долгосрочной финансовой политики корпорации. Определите ее состав.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№4. Раскройте сущность краткосрочной финансовой политики корпорации. Определите ее состав.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№5. Приведите примеры взаимосвязи финансовой политики корпорации с </w:t>
      </w: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финансовой политикой государства.</w:t>
      </w:r>
    </w:p>
    <w:p w:rsidR="0026111D" w:rsidRPr="0026111D" w:rsidRDefault="0026111D" w:rsidP="0026111D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Расчетно-аналитические задания: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№1. На основании нижеприведенной таблицы определите финансовую политику корпорации в краткосрочном периоде в отношении увеличения или уменьшения оборотных активов из-за замедления (ускорения) оборачиваемости.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9"/>
        <w:gridCol w:w="1127"/>
        <w:gridCol w:w="1293"/>
        <w:gridCol w:w="1906"/>
        <w:gridCol w:w="1657"/>
      </w:tblGrid>
      <w:tr w:rsidR="0026111D" w:rsidRPr="0026111D" w:rsidTr="008171E5">
        <w:tc>
          <w:tcPr>
            <w:tcW w:w="0" w:type="auto"/>
            <w:vMerge w:val="restart"/>
            <w:vAlign w:val="center"/>
            <w:hideMark/>
          </w:tcPr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Показатели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Базовый год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Отчетный год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Изменения</w:t>
            </w:r>
          </w:p>
        </w:tc>
      </w:tr>
      <w:tr w:rsidR="0026111D" w:rsidRPr="0026111D" w:rsidTr="008171E5">
        <w:tc>
          <w:tcPr>
            <w:tcW w:w="0" w:type="auto"/>
            <w:vMerge/>
            <w:vAlign w:val="center"/>
            <w:hideMark/>
          </w:tcPr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Относительные, %</w:t>
            </w:r>
          </w:p>
        </w:tc>
        <w:tc>
          <w:tcPr>
            <w:tcW w:w="0" w:type="auto"/>
            <w:vAlign w:val="center"/>
            <w:hideMark/>
          </w:tcPr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Абсолютные, руб.</w:t>
            </w:r>
          </w:p>
        </w:tc>
      </w:tr>
      <w:tr w:rsidR="0026111D" w:rsidRPr="0026111D" w:rsidTr="008171E5">
        <w:tc>
          <w:tcPr>
            <w:tcW w:w="0" w:type="auto"/>
            <w:hideMark/>
          </w:tcPr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Выручка от реализации продукции, тыс. руб.</w:t>
            </w:r>
          </w:p>
        </w:tc>
        <w:tc>
          <w:tcPr>
            <w:tcW w:w="0" w:type="auto"/>
            <w:vAlign w:val="center"/>
            <w:hideMark/>
          </w:tcPr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4000,0</w:t>
            </w:r>
          </w:p>
        </w:tc>
        <w:tc>
          <w:tcPr>
            <w:tcW w:w="0" w:type="auto"/>
            <w:vAlign w:val="center"/>
            <w:hideMark/>
          </w:tcPr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5000,0</w:t>
            </w:r>
          </w:p>
        </w:tc>
        <w:tc>
          <w:tcPr>
            <w:tcW w:w="0" w:type="auto"/>
            <w:vAlign w:val="center"/>
            <w:hideMark/>
          </w:tcPr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6111D" w:rsidRPr="0026111D" w:rsidTr="008171E5">
        <w:tc>
          <w:tcPr>
            <w:tcW w:w="0" w:type="auto"/>
            <w:hideMark/>
          </w:tcPr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Остатки оборотных активов, </w:t>
            </w:r>
            <w:proofErr w:type="spellStart"/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тыс.руб</w:t>
            </w:r>
            <w:proofErr w:type="spellEnd"/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400,0</w:t>
            </w:r>
          </w:p>
        </w:tc>
        <w:tc>
          <w:tcPr>
            <w:tcW w:w="0" w:type="auto"/>
            <w:vAlign w:val="center"/>
            <w:hideMark/>
          </w:tcPr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500,0</w:t>
            </w:r>
          </w:p>
        </w:tc>
        <w:tc>
          <w:tcPr>
            <w:tcW w:w="0" w:type="auto"/>
            <w:vAlign w:val="center"/>
            <w:hideMark/>
          </w:tcPr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6111D" w:rsidRPr="0026111D" w:rsidTr="008171E5">
        <w:tc>
          <w:tcPr>
            <w:tcW w:w="0" w:type="auto"/>
            <w:hideMark/>
          </w:tcPr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Число дней в плановом периоде, </w:t>
            </w:r>
            <w:proofErr w:type="spellStart"/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дн</w:t>
            </w:r>
            <w:proofErr w:type="spellEnd"/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365</w:t>
            </w:r>
          </w:p>
        </w:tc>
        <w:tc>
          <w:tcPr>
            <w:tcW w:w="0" w:type="auto"/>
            <w:vAlign w:val="center"/>
            <w:hideMark/>
          </w:tcPr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365</w:t>
            </w:r>
          </w:p>
        </w:tc>
        <w:tc>
          <w:tcPr>
            <w:tcW w:w="0" w:type="auto"/>
            <w:vAlign w:val="center"/>
            <w:hideMark/>
          </w:tcPr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6111D" w:rsidRPr="0026111D" w:rsidTr="008171E5">
        <w:tc>
          <w:tcPr>
            <w:tcW w:w="0" w:type="auto"/>
            <w:hideMark/>
          </w:tcPr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Коэффициент оборачиваемости</w:t>
            </w:r>
          </w:p>
        </w:tc>
        <w:tc>
          <w:tcPr>
            <w:tcW w:w="0" w:type="auto"/>
            <w:vAlign w:val="center"/>
            <w:hideMark/>
          </w:tcPr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6111D" w:rsidRPr="0026111D" w:rsidTr="008171E5">
        <w:tc>
          <w:tcPr>
            <w:tcW w:w="0" w:type="auto"/>
            <w:hideMark/>
          </w:tcPr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Коэффициент загрузки</w:t>
            </w:r>
          </w:p>
        </w:tc>
        <w:tc>
          <w:tcPr>
            <w:tcW w:w="0" w:type="auto"/>
            <w:vAlign w:val="center"/>
            <w:hideMark/>
          </w:tcPr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6111D" w:rsidRPr="0026111D" w:rsidTr="008171E5">
        <w:trPr>
          <w:trHeight w:val="596"/>
        </w:trPr>
        <w:tc>
          <w:tcPr>
            <w:tcW w:w="0" w:type="auto"/>
            <w:hideMark/>
          </w:tcPr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Длительность одного оборота, </w:t>
            </w:r>
            <w:proofErr w:type="spellStart"/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дн</w:t>
            </w:r>
            <w:proofErr w:type="spellEnd"/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6111D" w:rsidRPr="008075DA" w:rsidTr="008171E5">
        <w:tc>
          <w:tcPr>
            <w:tcW w:w="0" w:type="auto"/>
            <w:hideMark/>
          </w:tcPr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Увеличение оборотных активов из-за замедления (ускорения) оборачиваемости) - уменьшения (увеличения) коэффициента оборачиваемости</w:t>
            </w:r>
          </w:p>
        </w:tc>
        <w:tc>
          <w:tcPr>
            <w:tcW w:w="0" w:type="auto"/>
            <w:vAlign w:val="center"/>
            <w:hideMark/>
          </w:tcPr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26111D" w:rsidRPr="0026111D" w:rsidRDefault="0026111D" w:rsidP="0026111D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№2. Корпорация имеет в базовом периоде размер продаж продукции 8000,0 тыс. руб., активы и краткосрочные обязательства составляют соответственно 4000,0 и 600,0 тыс. руб., размер чистой прибыли - 5,0% от величины продаж, доля дивидендных выплат – 10,0 %. Определите размер новых финансовых заимствований корпорации за счет внешних источников в краткосрочном периоде, если размер продаж продукции в плановом периоде должен составить 9000,0 тыс. руб. Аргументируйте выбор тактики поведения на основании разработанной краткосрочной финансовой политики. </w:t>
      </w:r>
    </w:p>
    <w:p w:rsidR="0026111D" w:rsidRPr="0026111D" w:rsidRDefault="0026111D" w:rsidP="0026111D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ИДЗ№6 «Дивидендная политика и стоимость корпорации»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Вопросы для подготовки:</w:t>
      </w:r>
    </w:p>
    <w:p w:rsidR="0026111D" w:rsidRPr="0026111D" w:rsidRDefault="0026111D" w:rsidP="0026111D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№1. </w:t>
      </w:r>
      <w:r w:rsidRPr="0026111D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Сформулируйте цель разработки дивидендной политики корпорации.</w:t>
      </w:r>
    </w:p>
    <w:p w:rsidR="0026111D" w:rsidRPr="0026111D" w:rsidRDefault="0026111D" w:rsidP="0026111D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№2. Перечислите классические теории формирования дивидендной политики корпорации, охарактеризуйте их.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№3. Раскройте преимущества и недостатки теории </w:t>
      </w:r>
      <w:proofErr w:type="spellStart"/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ирревалентности</w:t>
      </w:r>
      <w:proofErr w:type="spellEnd"/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дивидендов.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№4. Укажите три принципиальных подхода к формированию дивидендной политики корпорации.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№5. Раскройте поэтапно порядок определения размера дивидендных выплат собственникам корпорации.</w:t>
      </w:r>
    </w:p>
    <w:p w:rsidR="0026111D" w:rsidRPr="0026111D" w:rsidRDefault="0026111D" w:rsidP="0026111D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Расчетно-аналитические задания: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№1. Определите размер годовых дивидендов на одну акцию в случае использования следующих вариантов дивидендной политики корпорации:</w:t>
      </w:r>
    </w:p>
    <w:p w:rsidR="0026111D" w:rsidRPr="0026111D" w:rsidRDefault="0026111D" w:rsidP="0026111D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поддержание коэффициента дивидендного выхода на постоянном уровне в 40,0%;</w:t>
      </w:r>
    </w:p>
    <w:p w:rsidR="0026111D" w:rsidRPr="0026111D" w:rsidRDefault="0026111D" w:rsidP="0026111D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выплата регулярных дивидендов в размере 0,8 руб. и выплата дополнительных дивидендов с целью вернуть коэффициент дивидендного выхода на уровень 40,0%, если его значение падает ниже этой величины;</w:t>
      </w:r>
    </w:p>
    <w:p w:rsidR="0026111D" w:rsidRPr="0026111D" w:rsidRDefault="0026111D" w:rsidP="0026111D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поддержание дивидендов на стабильном уровне, который время от времени повышается.</w:t>
      </w:r>
    </w:p>
    <w:p w:rsidR="0026111D" w:rsidRPr="0026111D" w:rsidRDefault="0026111D" w:rsidP="0026111D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Показатель дивидендного выхода может варьироваться из года в год в пределах от 30,0 до 50,0%, но его среднее значение должно приближаться к 40,0%.</w:t>
      </w:r>
    </w:p>
    <w:p w:rsidR="0026111D" w:rsidRPr="0026111D" w:rsidRDefault="0026111D" w:rsidP="0026111D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Прибыль на акцию изучаемой корпорации за последние 10 лет была следующей: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8"/>
        <w:gridCol w:w="759"/>
        <w:gridCol w:w="709"/>
        <w:gridCol w:w="708"/>
        <w:gridCol w:w="709"/>
        <w:gridCol w:w="709"/>
        <w:gridCol w:w="709"/>
        <w:gridCol w:w="708"/>
        <w:gridCol w:w="709"/>
        <w:gridCol w:w="709"/>
        <w:gridCol w:w="674"/>
      </w:tblGrid>
      <w:tr w:rsidR="0026111D" w:rsidRPr="0026111D" w:rsidTr="008171E5">
        <w:tc>
          <w:tcPr>
            <w:tcW w:w="2468" w:type="dxa"/>
            <w:vMerge w:val="restart"/>
            <w:vAlign w:val="center"/>
          </w:tcPr>
          <w:p w:rsidR="0026111D" w:rsidRPr="0026111D" w:rsidRDefault="0026111D" w:rsidP="0026111D">
            <w:pPr>
              <w:widowControl w:val="0"/>
              <w:tabs>
                <w:tab w:val="left" w:pos="540"/>
                <w:tab w:val="left" w:pos="900"/>
                <w:tab w:val="left" w:pos="108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103" w:type="dxa"/>
            <w:gridSpan w:val="10"/>
            <w:vAlign w:val="center"/>
          </w:tcPr>
          <w:p w:rsidR="0026111D" w:rsidRPr="0026111D" w:rsidRDefault="0026111D" w:rsidP="0026111D">
            <w:pPr>
              <w:widowControl w:val="0"/>
              <w:tabs>
                <w:tab w:val="left" w:pos="540"/>
                <w:tab w:val="left" w:pos="900"/>
                <w:tab w:val="left" w:pos="108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Годы</w:t>
            </w:r>
          </w:p>
        </w:tc>
      </w:tr>
      <w:tr w:rsidR="0026111D" w:rsidRPr="0026111D" w:rsidTr="008171E5">
        <w:tc>
          <w:tcPr>
            <w:tcW w:w="2468" w:type="dxa"/>
            <w:vMerge/>
            <w:vAlign w:val="center"/>
          </w:tcPr>
          <w:p w:rsidR="0026111D" w:rsidRPr="0026111D" w:rsidRDefault="0026111D" w:rsidP="0026111D">
            <w:pPr>
              <w:widowControl w:val="0"/>
              <w:tabs>
                <w:tab w:val="left" w:pos="540"/>
                <w:tab w:val="left" w:pos="900"/>
                <w:tab w:val="left" w:pos="108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59" w:type="dxa"/>
            <w:vAlign w:val="center"/>
          </w:tcPr>
          <w:p w:rsidR="0026111D" w:rsidRPr="0026111D" w:rsidRDefault="0026111D" w:rsidP="0026111D">
            <w:pPr>
              <w:widowControl w:val="0"/>
              <w:tabs>
                <w:tab w:val="left" w:pos="540"/>
                <w:tab w:val="left" w:pos="900"/>
                <w:tab w:val="left" w:pos="108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26111D" w:rsidRPr="0026111D" w:rsidRDefault="0026111D" w:rsidP="0026111D">
            <w:pPr>
              <w:widowControl w:val="0"/>
              <w:tabs>
                <w:tab w:val="left" w:pos="540"/>
                <w:tab w:val="left" w:pos="900"/>
                <w:tab w:val="left" w:pos="108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08" w:type="dxa"/>
            <w:vAlign w:val="center"/>
          </w:tcPr>
          <w:p w:rsidR="0026111D" w:rsidRPr="0026111D" w:rsidRDefault="0026111D" w:rsidP="0026111D">
            <w:pPr>
              <w:widowControl w:val="0"/>
              <w:tabs>
                <w:tab w:val="left" w:pos="540"/>
                <w:tab w:val="left" w:pos="900"/>
                <w:tab w:val="left" w:pos="108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26111D" w:rsidRPr="0026111D" w:rsidRDefault="0026111D" w:rsidP="0026111D">
            <w:pPr>
              <w:widowControl w:val="0"/>
              <w:tabs>
                <w:tab w:val="left" w:pos="540"/>
                <w:tab w:val="left" w:pos="900"/>
                <w:tab w:val="left" w:pos="108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709" w:type="dxa"/>
            <w:vAlign w:val="center"/>
          </w:tcPr>
          <w:p w:rsidR="0026111D" w:rsidRPr="0026111D" w:rsidRDefault="0026111D" w:rsidP="0026111D">
            <w:pPr>
              <w:widowControl w:val="0"/>
              <w:tabs>
                <w:tab w:val="left" w:pos="540"/>
                <w:tab w:val="left" w:pos="900"/>
                <w:tab w:val="left" w:pos="108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709" w:type="dxa"/>
            <w:vAlign w:val="center"/>
          </w:tcPr>
          <w:p w:rsidR="0026111D" w:rsidRPr="0026111D" w:rsidRDefault="0026111D" w:rsidP="0026111D">
            <w:pPr>
              <w:widowControl w:val="0"/>
              <w:tabs>
                <w:tab w:val="left" w:pos="540"/>
                <w:tab w:val="left" w:pos="900"/>
                <w:tab w:val="left" w:pos="108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708" w:type="dxa"/>
            <w:vAlign w:val="center"/>
          </w:tcPr>
          <w:p w:rsidR="0026111D" w:rsidRPr="0026111D" w:rsidRDefault="0026111D" w:rsidP="0026111D">
            <w:pPr>
              <w:widowControl w:val="0"/>
              <w:tabs>
                <w:tab w:val="left" w:pos="540"/>
                <w:tab w:val="left" w:pos="900"/>
                <w:tab w:val="left" w:pos="108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709" w:type="dxa"/>
            <w:vAlign w:val="center"/>
          </w:tcPr>
          <w:p w:rsidR="0026111D" w:rsidRPr="0026111D" w:rsidRDefault="0026111D" w:rsidP="0026111D">
            <w:pPr>
              <w:widowControl w:val="0"/>
              <w:tabs>
                <w:tab w:val="left" w:pos="540"/>
                <w:tab w:val="left" w:pos="900"/>
                <w:tab w:val="left" w:pos="108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709" w:type="dxa"/>
            <w:vAlign w:val="center"/>
          </w:tcPr>
          <w:p w:rsidR="0026111D" w:rsidRPr="0026111D" w:rsidRDefault="0026111D" w:rsidP="0026111D">
            <w:pPr>
              <w:widowControl w:val="0"/>
              <w:tabs>
                <w:tab w:val="left" w:pos="540"/>
                <w:tab w:val="left" w:pos="900"/>
                <w:tab w:val="left" w:pos="108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674" w:type="dxa"/>
            <w:vAlign w:val="center"/>
          </w:tcPr>
          <w:p w:rsidR="0026111D" w:rsidRPr="0026111D" w:rsidRDefault="0026111D" w:rsidP="0026111D">
            <w:pPr>
              <w:widowControl w:val="0"/>
              <w:tabs>
                <w:tab w:val="left" w:pos="540"/>
                <w:tab w:val="left" w:pos="900"/>
                <w:tab w:val="left" w:pos="108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</w:tr>
      <w:tr w:rsidR="0026111D" w:rsidRPr="0026111D" w:rsidTr="008171E5">
        <w:tc>
          <w:tcPr>
            <w:tcW w:w="2468" w:type="dxa"/>
          </w:tcPr>
          <w:p w:rsidR="0026111D" w:rsidRPr="0026111D" w:rsidRDefault="0026111D" w:rsidP="0026111D">
            <w:pPr>
              <w:widowControl w:val="0"/>
              <w:tabs>
                <w:tab w:val="left" w:pos="540"/>
                <w:tab w:val="left" w:pos="900"/>
                <w:tab w:val="left" w:pos="108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Прибыль на акцию, руб.</w:t>
            </w:r>
          </w:p>
        </w:tc>
        <w:tc>
          <w:tcPr>
            <w:tcW w:w="759" w:type="dxa"/>
            <w:vAlign w:val="center"/>
          </w:tcPr>
          <w:p w:rsidR="0026111D" w:rsidRPr="0026111D" w:rsidRDefault="0026111D" w:rsidP="0026111D">
            <w:pPr>
              <w:widowControl w:val="0"/>
              <w:tabs>
                <w:tab w:val="left" w:pos="540"/>
                <w:tab w:val="left" w:pos="900"/>
                <w:tab w:val="left" w:pos="108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1,7</w:t>
            </w:r>
          </w:p>
        </w:tc>
        <w:tc>
          <w:tcPr>
            <w:tcW w:w="709" w:type="dxa"/>
            <w:vAlign w:val="center"/>
          </w:tcPr>
          <w:p w:rsidR="0026111D" w:rsidRPr="0026111D" w:rsidRDefault="0026111D" w:rsidP="0026111D">
            <w:pPr>
              <w:widowControl w:val="0"/>
              <w:tabs>
                <w:tab w:val="left" w:pos="540"/>
                <w:tab w:val="left" w:pos="900"/>
                <w:tab w:val="left" w:pos="108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1,8</w:t>
            </w:r>
          </w:p>
        </w:tc>
        <w:tc>
          <w:tcPr>
            <w:tcW w:w="708" w:type="dxa"/>
            <w:vAlign w:val="center"/>
          </w:tcPr>
          <w:p w:rsidR="0026111D" w:rsidRPr="0026111D" w:rsidRDefault="0026111D" w:rsidP="0026111D">
            <w:pPr>
              <w:widowControl w:val="0"/>
              <w:tabs>
                <w:tab w:val="left" w:pos="540"/>
                <w:tab w:val="left" w:pos="900"/>
                <w:tab w:val="left" w:pos="108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1,4</w:t>
            </w:r>
          </w:p>
        </w:tc>
        <w:tc>
          <w:tcPr>
            <w:tcW w:w="709" w:type="dxa"/>
            <w:vAlign w:val="center"/>
          </w:tcPr>
          <w:p w:rsidR="0026111D" w:rsidRPr="0026111D" w:rsidRDefault="0026111D" w:rsidP="0026111D">
            <w:pPr>
              <w:widowControl w:val="0"/>
              <w:tabs>
                <w:tab w:val="left" w:pos="540"/>
                <w:tab w:val="left" w:pos="900"/>
                <w:tab w:val="left" w:pos="108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1,8</w:t>
            </w:r>
          </w:p>
        </w:tc>
        <w:tc>
          <w:tcPr>
            <w:tcW w:w="709" w:type="dxa"/>
            <w:vAlign w:val="center"/>
          </w:tcPr>
          <w:p w:rsidR="0026111D" w:rsidRPr="0026111D" w:rsidRDefault="0026111D" w:rsidP="0026111D">
            <w:pPr>
              <w:widowControl w:val="0"/>
              <w:tabs>
                <w:tab w:val="left" w:pos="540"/>
                <w:tab w:val="left" w:pos="900"/>
                <w:tab w:val="left" w:pos="108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2,1</w:t>
            </w:r>
          </w:p>
        </w:tc>
        <w:tc>
          <w:tcPr>
            <w:tcW w:w="709" w:type="dxa"/>
            <w:vAlign w:val="center"/>
          </w:tcPr>
          <w:p w:rsidR="0026111D" w:rsidRPr="0026111D" w:rsidRDefault="0026111D" w:rsidP="0026111D">
            <w:pPr>
              <w:widowControl w:val="0"/>
              <w:tabs>
                <w:tab w:val="left" w:pos="540"/>
                <w:tab w:val="left" w:pos="900"/>
                <w:tab w:val="left" w:pos="108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2,3</w:t>
            </w:r>
          </w:p>
        </w:tc>
        <w:tc>
          <w:tcPr>
            <w:tcW w:w="708" w:type="dxa"/>
            <w:vAlign w:val="center"/>
          </w:tcPr>
          <w:p w:rsidR="0026111D" w:rsidRPr="0026111D" w:rsidRDefault="0026111D" w:rsidP="0026111D">
            <w:pPr>
              <w:widowControl w:val="0"/>
              <w:tabs>
                <w:tab w:val="left" w:pos="540"/>
                <w:tab w:val="left" w:pos="900"/>
                <w:tab w:val="left" w:pos="108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1,8</w:t>
            </w:r>
          </w:p>
        </w:tc>
        <w:tc>
          <w:tcPr>
            <w:tcW w:w="709" w:type="dxa"/>
            <w:vAlign w:val="center"/>
          </w:tcPr>
          <w:p w:rsidR="0026111D" w:rsidRPr="0026111D" w:rsidRDefault="0026111D" w:rsidP="0026111D">
            <w:pPr>
              <w:widowControl w:val="0"/>
              <w:tabs>
                <w:tab w:val="left" w:pos="540"/>
                <w:tab w:val="left" w:pos="900"/>
                <w:tab w:val="left" w:pos="108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2,2</w:t>
            </w:r>
          </w:p>
        </w:tc>
        <w:tc>
          <w:tcPr>
            <w:tcW w:w="709" w:type="dxa"/>
            <w:vAlign w:val="center"/>
          </w:tcPr>
          <w:p w:rsidR="0026111D" w:rsidRPr="0026111D" w:rsidRDefault="0026111D" w:rsidP="0026111D">
            <w:pPr>
              <w:widowControl w:val="0"/>
              <w:tabs>
                <w:tab w:val="left" w:pos="540"/>
                <w:tab w:val="left" w:pos="900"/>
                <w:tab w:val="left" w:pos="108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2,5</w:t>
            </w:r>
          </w:p>
        </w:tc>
        <w:tc>
          <w:tcPr>
            <w:tcW w:w="674" w:type="dxa"/>
            <w:vAlign w:val="center"/>
          </w:tcPr>
          <w:p w:rsidR="0026111D" w:rsidRPr="0026111D" w:rsidRDefault="0026111D" w:rsidP="0026111D">
            <w:pPr>
              <w:widowControl w:val="0"/>
              <w:tabs>
                <w:tab w:val="left" w:pos="540"/>
                <w:tab w:val="left" w:pos="900"/>
                <w:tab w:val="left" w:pos="108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2,7</w:t>
            </w:r>
          </w:p>
        </w:tc>
      </w:tr>
    </w:tbl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№2. Акционерный капитал корпорации состоит из 1000 обыкновенных акций номиналом 0,5 млн. руб. Сумма чистой прибыли по итогам года составила 46,0 млн. руб. В развитие корпорации необходимо инвестировать 35,0 млн. руб. Определите в соответствии с остаточной политикой дивидендных выплат: 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размер прибыли, направляемой на дивиденды по итогам года; 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размер дивидендов на одну акцию; 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долю чистой прибыли, направляемой на дивиденды; 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потребность во внешнем финансировании. 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ИДЗ№7 «Корпоративное финансовое планирование»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Вопросы для подготовки:</w:t>
      </w:r>
    </w:p>
    <w:p w:rsidR="0026111D" w:rsidRPr="0026111D" w:rsidRDefault="0026111D" w:rsidP="0026111D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№1. Перечислите основные этапы корпоративного финансового планирования.</w:t>
      </w:r>
    </w:p>
    <w:p w:rsidR="0026111D" w:rsidRPr="0026111D" w:rsidRDefault="0026111D" w:rsidP="0026111D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№2. Назовите методы корпоративного финансового планирования.</w:t>
      </w:r>
    </w:p>
    <w:p w:rsidR="0026111D" w:rsidRPr="0026111D" w:rsidRDefault="0026111D" w:rsidP="0026111D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№3. Укажите отличия плана и прогноза.</w:t>
      </w:r>
    </w:p>
    <w:p w:rsidR="0026111D" w:rsidRPr="0026111D" w:rsidRDefault="0026111D" w:rsidP="0026111D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№4. Назовите ключевые документы, разрабатываемые по результатам перспективного, текущего и оперативного корпоративного финансового планирования.</w:t>
      </w:r>
    </w:p>
    <w:p w:rsidR="0026111D" w:rsidRPr="0026111D" w:rsidRDefault="0026111D" w:rsidP="0026111D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№5. Сформулируйте определение понятия «бюджет».</w:t>
      </w:r>
    </w:p>
    <w:p w:rsidR="0026111D" w:rsidRPr="0026111D" w:rsidRDefault="0026111D" w:rsidP="0026111D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Расчетно-аналитические задания:</w:t>
      </w:r>
    </w:p>
    <w:p w:rsidR="0026111D" w:rsidRPr="0026111D" w:rsidRDefault="0026111D" w:rsidP="0026111D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№1. </w:t>
      </w:r>
      <w:r w:rsidRPr="0026111D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>На основании приведенных данных составьте платежный календарь на пятидневку: остаток средств на расчетном счете на начало периода – 20000,0 руб., в том числе в кассе 100,0 руб.;  предстоящие платежи: выдача заработной платы (5-й день) – 60000,0 руб.; отчисления во внебюджетные фонды (накануне выдачи заработной платы) – 21000,0 руб.; оплата аренды (2-й день) – 20000,0 руб.; оплата счетов поставщиков (с 1-го по 3-й день) – 120000,0 руб.; оплата коммунальных услуг (не позднее 4-го дня) – 8000,0 руб.; предстоящие поступления от покупателей (1-й день) – 100000,0 руб.; (2-й день) – 200000,0 руб.</w:t>
      </w:r>
    </w:p>
    <w:p w:rsidR="0026111D" w:rsidRPr="0026111D" w:rsidRDefault="0026111D" w:rsidP="0026111D">
      <w:pPr>
        <w:widowControl w:val="0"/>
        <w:tabs>
          <w:tab w:val="left" w:pos="54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>№2. Составьте смету наличности за I квартал и определите размер дополнительной задолженности, необходимый для поддержания остатка денежных средств на уровне 50,0 тыс. руб. на протяжении этого времени. Реальный объем продаж следующий, тыс. руб.: ноябрь – 500,0, декабрь – 600,0, январь – 600,0, февраль – 1000,0, март – 650,0, апрель – 750,0. Обычно корпорация инкассирует 20,0 % объема продаж в месяц продажи, 70,0 % – в течение следующего месяца и 10,0 % – во второй месяц. Закупки сырья совершаются в течение месяца, предшествующего продаже, и составляют 60,0 % стоимости продаж. Платежи по этим закупкам совершаются в течение месяца после покупки. Расходы на оплату труда ожидаются следующие: январь – 150,0 тыс. руб., февраль – 200,0 тыс. руб., март – 160,0 тыс. руб. Коммерческие, административные расходы и налоги ожидаются в сумме 100,0 тыс. руб. в месяц с января по март.</w:t>
      </w:r>
    </w:p>
    <w:p w:rsidR="0026111D" w:rsidRDefault="0026111D">
      <w:pPr>
        <w:rPr>
          <w:lang w:val="ru-RU"/>
        </w:rPr>
      </w:pPr>
    </w:p>
    <w:p w:rsidR="0026111D" w:rsidRDefault="0026111D" w:rsidP="0026111D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  <w:sectPr w:rsidR="0026111D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26111D" w:rsidRDefault="0026111D" w:rsidP="0026111D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6111D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Приложение 2</w:t>
      </w:r>
    </w:p>
    <w:p w:rsidR="0026111D" w:rsidRPr="0026111D" w:rsidRDefault="0026111D" w:rsidP="0026111D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7 Оценочные средства для проведения промежуточной аттестации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а) Планируемые результаты обучения и оценочные средства для проведения промежуточной аттестации: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lang w:val="ru-RU" w:eastAsia="ru-RU"/>
        </w:rPr>
      </w:pP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1"/>
        <w:gridCol w:w="4157"/>
        <w:gridCol w:w="9413"/>
      </w:tblGrid>
      <w:tr w:rsidR="0026111D" w:rsidRPr="0026111D" w:rsidTr="008171E5">
        <w:trPr>
          <w:trHeight w:val="753"/>
        </w:trPr>
        <w:tc>
          <w:tcPr>
            <w:tcW w:w="576" w:type="pct"/>
            <w:hideMark/>
          </w:tcPr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Структурный элемент 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компетенции</w:t>
            </w:r>
          </w:p>
        </w:tc>
        <w:tc>
          <w:tcPr>
            <w:tcW w:w="1478" w:type="pct"/>
            <w:hideMark/>
          </w:tcPr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Планируемые результаты обучения </w:t>
            </w:r>
          </w:p>
        </w:tc>
        <w:tc>
          <w:tcPr>
            <w:tcW w:w="2946" w:type="pct"/>
            <w:hideMark/>
          </w:tcPr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Оценочные средства</w:t>
            </w:r>
          </w:p>
        </w:tc>
      </w:tr>
      <w:tr w:rsidR="0026111D" w:rsidRPr="008075DA" w:rsidTr="008171E5">
        <w:trPr>
          <w:trHeight w:val="324"/>
        </w:trPr>
        <w:tc>
          <w:tcPr>
            <w:tcW w:w="5000" w:type="pct"/>
            <w:gridSpan w:val="3"/>
            <w:hideMark/>
          </w:tcPr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ОК-3 - способностью использовать основы экономических знаний в различных сферах деятельности</w:t>
            </w:r>
          </w:p>
        </w:tc>
      </w:tr>
      <w:tr w:rsidR="0026111D" w:rsidRPr="008075DA" w:rsidTr="008171E5">
        <w:trPr>
          <w:trHeight w:val="753"/>
        </w:trPr>
        <w:tc>
          <w:tcPr>
            <w:tcW w:w="576" w:type="pct"/>
            <w:vAlign w:val="center"/>
            <w:hideMark/>
          </w:tcPr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1478" w:type="pct"/>
            <w:vAlign w:val="center"/>
            <w:hideMark/>
          </w:tcPr>
          <w:p w:rsidR="0026111D" w:rsidRPr="0026111D" w:rsidRDefault="0026111D" w:rsidP="0026111D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понятийно-категориальный аппарат корпоративных финансов, специфику и возможности его использования в различных сферах профессиональной деятельности;</w:t>
            </w:r>
          </w:p>
        </w:tc>
        <w:tc>
          <w:tcPr>
            <w:tcW w:w="2946" w:type="pct"/>
            <w:hideMark/>
          </w:tcPr>
          <w:p w:rsidR="0026111D" w:rsidRPr="0026111D" w:rsidRDefault="0026111D" w:rsidP="0026111D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Перечень теоретических вопросов к зачету:</w:t>
            </w:r>
          </w:p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 Содержание, преимущества и недостатки корпоративной формы бизнеса.</w:t>
            </w:r>
          </w:p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Понятие и функции корпоративных финансов.</w:t>
            </w:r>
          </w:p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Роль корпоративных финансов в финансовой системе государства.</w:t>
            </w:r>
          </w:p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 Принципы и особенности организации корпоративных финансов.</w:t>
            </w:r>
          </w:p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 Сущность и классификация капитала корпорации.</w:t>
            </w:r>
          </w:p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6. Понятие и элементы финансового капитала корпорации.</w:t>
            </w:r>
          </w:p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7. Понятие и элементы основного капитала корпорации</w:t>
            </w:r>
          </w:p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8. Понятие и элементы оборотного капитала корпорации.</w:t>
            </w:r>
          </w:p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9. Понятие, основные принципы и этапы формирования корпоративной финансовой политики.</w:t>
            </w:r>
          </w:p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10. Понятие, основные принципы и этапы формирования дивидендной политики корпорации.</w:t>
            </w:r>
          </w:p>
        </w:tc>
      </w:tr>
      <w:tr w:rsidR="0026111D" w:rsidRPr="0026111D" w:rsidTr="008171E5">
        <w:trPr>
          <w:trHeight w:val="753"/>
        </w:trPr>
        <w:tc>
          <w:tcPr>
            <w:tcW w:w="576" w:type="pct"/>
            <w:vAlign w:val="center"/>
            <w:hideMark/>
          </w:tcPr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Уметь</w:t>
            </w:r>
          </w:p>
        </w:tc>
        <w:tc>
          <w:tcPr>
            <w:tcW w:w="1478" w:type="pct"/>
            <w:vAlign w:val="center"/>
            <w:hideMark/>
          </w:tcPr>
          <w:p w:rsidR="0026111D" w:rsidRPr="0026111D" w:rsidRDefault="0026111D" w:rsidP="0026111D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23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оперировать 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понятийно-категориальным аппаратом корпоративных финансов</w:t>
            </w:r>
            <w:r w:rsidRPr="002611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;</w:t>
            </w:r>
          </w:p>
          <w:p w:rsidR="0026111D" w:rsidRPr="0026111D" w:rsidRDefault="0026111D" w:rsidP="0026111D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23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определять специфику и возможности использования понятийно-категориального аппарата корпоративных финансов в различных сферах профессиональной деятельности;</w:t>
            </w:r>
          </w:p>
        </w:tc>
        <w:tc>
          <w:tcPr>
            <w:tcW w:w="2946" w:type="pct"/>
            <w:hideMark/>
          </w:tcPr>
          <w:p w:rsidR="0026111D" w:rsidRPr="0026111D" w:rsidRDefault="0026111D" w:rsidP="0026111D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Примерные практические задания для зачета:</w:t>
            </w:r>
          </w:p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№1. Руководствуясь фрагментом бухгалтерского баланса корпорации, представленным в таблице, определите абсолютное значение, абсолютное и относительное изменения: основного капитала, оборотного капитала и финансового капитала.</w:t>
            </w:r>
          </w:p>
          <w:tbl>
            <w:tblPr>
              <w:tblW w:w="5104" w:type="pct"/>
              <w:tblInd w:w="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50"/>
              <w:gridCol w:w="1564"/>
              <w:gridCol w:w="1564"/>
            </w:tblGrid>
            <w:tr w:rsidR="0026111D" w:rsidRPr="0026111D" w:rsidTr="008171E5">
              <w:trPr>
                <w:trHeight w:val="284"/>
                <w:tblHeader/>
              </w:trPr>
              <w:tc>
                <w:tcPr>
                  <w:tcW w:w="15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spacing w:val="-6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pacing w:val="-6"/>
                      <w:lang w:val="ru-RU" w:eastAsia="ru-RU"/>
                    </w:rPr>
                    <w:t>Показатели актива и пассива баланса, тыс. руб.</w:t>
                  </w:r>
                </w:p>
              </w:tc>
              <w:tc>
                <w:tcPr>
                  <w:tcW w:w="38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spacing w:val="-6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pacing w:val="-6"/>
                      <w:lang w:val="ru-RU" w:eastAsia="ru-RU"/>
                    </w:rPr>
                    <w:t>Базовый год</w:t>
                  </w:r>
                </w:p>
              </w:tc>
              <w:tc>
                <w:tcPr>
                  <w:tcW w:w="38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spacing w:val="-6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pacing w:val="-6"/>
                      <w:lang w:val="ru-RU" w:eastAsia="ru-RU"/>
                    </w:rPr>
                    <w:t>Отчетный год</w:t>
                  </w:r>
                </w:p>
              </w:tc>
            </w:tr>
            <w:tr w:rsidR="0026111D" w:rsidRPr="0026111D" w:rsidTr="008171E5">
              <w:trPr>
                <w:trHeight w:val="284"/>
              </w:trPr>
              <w:tc>
                <w:tcPr>
                  <w:tcW w:w="152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bCs/>
                      <w:lang w:val="ru-RU" w:eastAsia="ru-RU"/>
                    </w:rPr>
                    <w:t xml:space="preserve">I. </w:t>
                  </w:r>
                  <w:proofErr w:type="spellStart"/>
                  <w:r w:rsidRPr="0026111D">
                    <w:rPr>
                      <w:rFonts w:ascii="Times New Roman" w:eastAsia="Times New Roman" w:hAnsi="Times New Roman" w:cs="Times New Roman"/>
                      <w:bCs/>
                      <w:lang w:val="ru-RU" w:eastAsia="ru-RU"/>
                    </w:rPr>
                    <w:t>Внеоборотные</w:t>
                  </w:r>
                  <w:proofErr w:type="spellEnd"/>
                  <w:r w:rsidRPr="0026111D">
                    <w:rPr>
                      <w:rFonts w:ascii="Times New Roman" w:eastAsia="Times New Roman" w:hAnsi="Times New Roman" w:cs="Times New Roman"/>
                      <w:bCs/>
                      <w:lang w:val="ru-RU" w:eastAsia="ru-RU"/>
                    </w:rPr>
                    <w:t xml:space="preserve"> активы</w:t>
                  </w:r>
                </w:p>
              </w:tc>
              <w:tc>
                <w:tcPr>
                  <w:tcW w:w="38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 </w:t>
                  </w:r>
                </w:p>
              </w:tc>
              <w:tc>
                <w:tcPr>
                  <w:tcW w:w="38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 </w:t>
                  </w:r>
                </w:p>
              </w:tc>
            </w:tr>
            <w:tr w:rsidR="0026111D" w:rsidRPr="0026111D" w:rsidTr="008171E5">
              <w:trPr>
                <w:trHeight w:val="284"/>
              </w:trPr>
              <w:tc>
                <w:tcPr>
                  <w:tcW w:w="152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bCs/>
                      <w:lang w:val="ru-RU" w:eastAsia="ru-RU"/>
                    </w:rPr>
                    <w:t>Нематериальные активы</w:t>
                  </w:r>
                </w:p>
              </w:tc>
              <w:tc>
                <w:tcPr>
                  <w:tcW w:w="38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147,0</w:t>
                  </w:r>
                </w:p>
              </w:tc>
              <w:tc>
                <w:tcPr>
                  <w:tcW w:w="38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113,0</w:t>
                  </w:r>
                </w:p>
              </w:tc>
            </w:tr>
            <w:tr w:rsidR="0026111D" w:rsidRPr="0026111D" w:rsidTr="008171E5">
              <w:trPr>
                <w:trHeight w:val="284"/>
              </w:trPr>
              <w:tc>
                <w:tcPr>
                  <w:tcW w:w="152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both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t>Основные средства</w:t>
                  </w:r>
                </w:p>
              </w:tc>
              <w:tc>
                <w:tcPr>
                  <w:tcW w:w="38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157275,0</w:t>
                  </w:r>
                </w:p>
              </w:tc>
              <w:tc>
                <w:tcPr>
                  <w:tcW w:w="38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152351,0</w:t>
                  </w:r>
                </w:p>
              </w:tc>
            </w:tr>
            <w:tr w:rsidR="0026111D" w:rsidRPr="0026111D" w:rsidTr="008171E5">
              <w:trPr>
                <w:trHeight w:val="284"/>
              </w:trPr>
              <w:tc>
                <w:tcPr>
                  <w:tcW w:w="152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both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t xml:space="preserve">Прочие </w:t>
                  </w:r>
                  <w:proofErr w:type="spellStart"/>
                  <w:r w:rsidRPr="0026111D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t>внеоборотные</w:t>
                  </w:r>
                  <w:proofErr w:type="spellEnd"/>
                  <w:r w:rsidRPr="0026111D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t xml:space="preserve"> активы</w:t>
                  </w:r>
                </w:p>
              </w:tc>
              <w:tc>
                <w:tcPr>
                  <w:tcW w:w="38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1496,0</w:t>
                  </w:r>
                </w:p>
              </w:tc>
              <w:tc>
                <w:tcPr>
                  <w:tcW w:w="38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3737,0</w:t>
                  </w:r>
                </w:p>
              </w:tc>
            </w:tr>
            <w:tr w:rsidR="0026111D" w:rsidRPr="0026111D" w:rsidTr="008171E5">
              <w:trPr>
                <w:trHeight w:val="284"/>
              </w:trPr>
              <w:tc>
                <w:tcPr>
                  <w:tcW w:w="152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bCs/>
                      <w:lang w:val="ru-RU" w:eastAsia="ru-RU"/>
                    </w:rPr>
                    <w:t>Итого по разделу I</w:t>
                  </w:r>
                </w:p>
              </w:tc>
              <w:tc>
                <w:tcPr>
                  <w:tcW w:w="38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160785,0</w:t>
                  </w:r>
                </w:p>
              </w:tc>
              <w:tc>
                <w:tcPr>
                  <w:tcW w:w="38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158115,0</w:t>
                  </w:r>
                </w:p>
              </w:tc>
            </w:tr>
            <w:tr w:rsidR="0026111D" w:rsidRPr="0026111D" w:rsidTr="008171E5">
              <w:trPr>
                <w:trHeight w:val="284"/>
              </w:trPr>
              <w:tc>
                <w:tcPr>
                  <w:tcW w:w="152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bCs/>
                      <w:lang w:val="ru-RU" w:eastAsia="ru-RU"/>
                    </w:rPr>
                    <w:t>II. Оборотные активы</w:t>
                  </w:r>
                </w:p>
              </w:tc>
              <w:tc>
                <w:tcPr>
                  <w:tcW w:w="38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38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26111D" w:rsidRPr="0026111D" w:rsidTr="008171E5">
              <w:trPr>
                <w:trHeight w:val="284"/>
              </w:trPr>
              <w:tc>
                <w:tcPr>
                  <w:tcW w:w="152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both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lastRenderedPageBreak/>
                    <w:t>Запасы</w:t>
                  </w:r>
                </w:p>
              </w:tc>
              <w:tc>
                <w:tcPr>
                  <w:tcW w:w="38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84092,0</w:t>
                  </w:r>
                </w:p>
              </w:tc>
              <w:tc>
                <w:tcPr>
                  <w:tcW w:w="38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103464,0</w:t>
                  </w:r>
                </w:p>
              </w:tc>
            </w:tr>
            <w:tr w:rsidR="0026111D" w:rsidRPr="0026111D" w:rsidTr="008171E5">
              <w:trPr>
                <w:trHeight w:val="284"/>
              </w:trPr>
              <w:tc>
                <w:tcPr>
                  <w:tcW w:w="152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both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t>Дебиторская задолженность</w:t>
                  </w:r>
                </w:p>
              </w:tc>
              <w:tc>
                <w:tcPr>
                  <w:tcW w:w="38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37612,0</w:t>
                  </w:r>
                </w:p>
              </w:tc>
              <w:tc>
                <w:tcPr>
                  <w:tcW w:w="38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31348,0</w:t>
                  </w:r>
                </w:p>
              </w:tc>
            </w:tr>
            <w:tr w:rsidR="0026111D" w:rsidRPr="0026111D" w:rsidTr="008171E5">
              <w:trPr>
                <w:trHeight w:val="284"/>
              </w:trPr>
              <w:tc>
                <w:tcPr>
                  <w:tcW w:w="152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both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t>Финансовые вложения</w:t>
                  </w:r>
                </w:p>
              </w:tc>
              <w:tc>
                <w:tcPr>
                  <w:tcW w:w="38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0,0</w:t>
                  </w:r>
                </w:p>
              </w:tc>
              <w:tc>
                <w:tcPr>
                  <w:tcW w:w="38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0,0</w:t>
                  </w:r>
                </w:p>
              </w:tc>
            </w:tr>
            <w:tr w:rsidR="0026111D" w:rsidRPr="008075DA" w:rsidTr="008171E5">
              <w:trPr>
                <w:trHeight w:val="284"/>
              </w:trPr>
              <w:tc>
                <w:tcPr>
                  <w:tcW w:w="152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both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t>Денежные средства и денежные эквиваленты</w:t>
                  </w:r>
                </w:p>
              </w:tc>
              <w:tc>
                <w:tcPr>
                  <w:tcW w:w="38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126,0</w:t>
                  </w:r>
                </w:p>
              </w:tc>
              <w:tc>
                <w:tcPr>
                  <w:tcW w:w="38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160,0</w:t>
                  </w:r>
                </w:p>
              </w:tc>
            </w:tr>
            <w:tr w:rsidR="0026111D" w:rsidRPr="008075DA" w:rsidTr="008171E5">
              <w:trPr>
                <w:trHeight w:val="284"/>
              </w:trPr>
              <w:tc>
                <w:tcPr>
                  <w:tcW w:w="152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both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t>Прочие оборотные активы</w:t>
                  </w:r>
                </w:p>
              </w:tc>
              <w:tc>
                <w:tcPr>
                  <w:tcW w:w="38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173,0</w:t>
                  </w:r>
                </w:p>
              </w:tc>
              <w:tc>
                <w:tcPr>
                  <w:tcW w:w="38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139,0</w:t>
                  </w:r>
                </w:p>
              </w:tc>
            </w:tr>
            <w:tr w:rsidR="0026111D" w:rsidRPr="008075DA" w:rsidTr="008171E5">
              <w:trPr>
                <w:trHeight w:val="284"/>
              </w:trPr>
              <w:tc>
                <w:tcPr>
                  <w:tcW w:w="152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bCs/>
                      <w:lang w:val="ru-RU" w:eastAsia="ru-RU"/>
                    </w:rPr>
                    <w:t>Итого по разделу II</w:t>
                  </w:r>
                </w:p>
              </w:tc>
              <w:tc>
                <w:tcPr>
                  <w:tcW w:w="38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122006,0</w:t>
                  </w:r>
                </w:p>
              </w:tc>
              <w:tc>
                <w:tcPr>
                  <w:tcW w:w="38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135116,0</w:t>
                  </w:r>
                </w:p>
              </w:tc>
            </w:tr>
            <w:tr w:rsidR="0026111D" w:rsidRPr="008075DA" w:rsidTr="008171E5">
              <w:trPr>
                <w:trHeight w:val="284"/>
              </w:trPr>
              <w:tc>
                <w:tcPr>
                  <w:tcW w:w="152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bCs/>
                      <w:lang w:val="ru-RU" w:eastAsia="ru-RU"/>
                    </w:rPr>
                    <w:t>Баланс</w:t>
                  </w:r>
                </w:p>
              </w:tc>
              <w:tc>
                <w:tcPr>
                  <w:tcW w:w="38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282791,0</w:t>
                  </w:r>
                </w:p>
              </w:tc>
              <w:tc>
                <w:tcPr>
                  <w:tcW w:w="38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293232,0</w:t>
                  </w:r>
                </w:p>
              </w:tc>
            </w:tr>
            <w:tr w:rsidR="0026111D" w:rsidRPr="008075DA" w:rsidTr="008171E5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84"/>
              </w:trPr>
              <w:tc>
                <w:tcPr>
                  <w:tcW w:w="1523" w:type="pct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both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lang w:eastAsia="ru-RU"/>
                    </w:rPr>
                    <w:t>III</w:t>
                  </w:r>
                  <w:r w:rsidRPr="0026111D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t xml:space="preserve"> Капитал и резервы</w:t>
                  </w:r>
                </w:p>
              </w:tc>
              <w:tc>
                <w:tcPr>
                  <w:tcW w:w="381" w:type="pct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381" w:type="pct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26111D" w:rsidRPr="008075DA" w:rsidTr="008171E5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84"/>
              </w:trPr>
              <w:tc>
                <w:tcPr>
                  <w:tcW w:w="1523" w:type="pct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both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t>Уставный капитал</w:t>
                  </w:r>
                </w:p>
              </w:tc>
              <w:tc>
                <w:tcPr>
                  <w:tcW w:w="381" w:type="pct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102768,0</w:t>
                  </w:r>
                </w:p>
              </w:tc>
              <w:tc>
                <w:tcPr>
                  <w:tcW w:w="381" w:type="pct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102768,0</w:t>
                  </w:r>
                </w:p>
              </w:tc>
            </w:tr>
            <w:tr w:rsidR="0026111D" w:rsidRPr="008075DA" w:rsidTr="008171E5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84"/>
              </w:trPr>
              <w:tc>
                <w:tcPr>
                  <w:tcW w:w="1523" w:type="pct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both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t>Резервный капитал</w:t>
                  </w:r>
                </w:p>
              </w:tc>
              <w:tc>
                <w:tcPr>
                  <w:tcW w:w="381" w:type="pct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1392,0</w:t>
                  </w:r>
                </w:p>
              </w:tc>
              <w:tc>
                <w:tcPr>
                  <w:tcW w:w="381" w:type="pct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1906,0</w:t>
                  </w:r>
                </w:p>
              </w:tc>
            </w:tr>
            <w:tr w:rsidR="0026111D" w:rsidRPr="008075DA" w:rsidTr="008171E5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84"/>
              </w:trPr>
              <w:tc>
                <w:tcPr>
                  <w:tcW w:w="1523" w:type="pct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both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t>Нераспределенная прибыль</w:t>
                  </w:r>
                </w:p>
              </w:tc>
              <w:tc>
                <w:tcPr>
                  <w:tcW w:w="381" w:type="pct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166117,0</w:t>
                  </w:r>
                </w:p>
              </w:tc>
              <w:tc>
                <w:tcPr>
                  <w:tcW w:w="381" w:type="pct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175883,0</w:t>
                  </w:r>
                </w:p>
              </w:tc>
            </w:tr>
            <w:tr w:rsidR="0026111D" w:rsidRPr="008075DA" w:rsidTr="008171E5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84"/>
              </w:trPr>
              <w:tc>
                <w:tcPr>
                  <w:tcW w:w="1523" w:type="pct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both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t xml:space="preserve">Итого по разделу </w:t>
                  </w:r>
                  <w:r w:rsidRPr="0026111D">
                    <w:rPr>
                      <w:rFonts w:ascii="Times New Roman" w:eastAsia="Times New Roman" w:hAnsi="Times New Roman" w:cs="Times New Roman"/>
                      <w:lang w:eastAsia="ru-RU"/>
                    </w:rPr>
                    <w:t>III</w:t>
                  </w:r>
                </w:p>
              </w:tc>
              <w:tc>
                <w:tcPr>
                  <w:tcW w:w="381" w:type="pct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270277,0</w:t>
                  </w:r>
                </w:p>
              </w:tc>
              <w:tc>
                <w:tcPr>
                  <w:tcW w:w="381" w:type="pct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280557,0</w:t>
                  </w:r>
                </w:p>
              </w:tc>
            </w:tr>
            <w:tr w:rsidR="0026111D" w:rsidRPr="008075DA" w:rsidTr="008171E5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84"/>
              </w:trPr>
              <w:tc>
                <w:tcPr>
                  <w:tcW w:w="1523" w:type="pct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both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br w:type="page"/>
                  </w:r>
                  <w:r w:rsidRPr="0026111D">
                    <w:rPr>
                      <w:rFonts w:ascii="Times New Roman" w:eastAsia="Times New Roman" w:hAnsi="Times New Roman" w:cs="Times New Roman"/>
                      <w:lang w:eastAsia="ru-RU"/>
                    </w:rPr>
                    <w:t>IV</w:t>
                  </w:r>
                  <w:r w:rsidRPr="0026111D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t xml:space="preserve"> Долгосрочные обязательства</w:t>
                  </w:r>
                </w:p>
              </w:tc>
              <w:tc>
                <w:tcPr>
                  <w:tcW w:w="381" w:type="pct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381" w:type="pct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26111D" w:rsidRPr="008075DA" w:rsidTr="008171E5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84"/>
              </w:trPr>
              <w:tc>
                <w:tcPr>
                  <w:tcW w:w="1523" w:type="pct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both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t>Отложенные налоговые обязательства</w:t>
                  </w:r>
                </w:p>
              </w:tc>
              <w:tc>
                <w:tcPr>
                  <w:tcW w:w="381" w:type="pct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49,0</w:t>
                  </w:r>
                </w:p>
              </w:tc>
              <w:tc>
                <w:tcPr>
                  <w:tcW w:w="381" w:type="pct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58,0</w:t>
                  </w:r>
                </w:p>
              </w:tc>
            </w:tr>
            <w:tr w:rsidR="0026111D" w:rsidRPr="008075DA" w:rsidTr="008171E5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84"/>
              </w:trPr>
              <w:tc>
                <w:tcPr>
                  <w:tcW w:w="1523" w:type="pct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both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t xml:space="preserve">Итого по разделу </w:t>
                  </w:r>
                  <w:r w:rsidRPr="0026111D">
                    <w:rPr>
                      <w:rFonts w:ascii="Times New Roman" w:eastAsia="Times New Roman" w:hAnsi="Times New Roman" w:cs="Times New Roman"/>
                      <w:lang w:eastAsia="ru-RU"/>
                    </w:rPr>
                    <w:t>IV</w:t>
                  </w:r>
                </w:p>
              </w:tc>
              <w:tc>
                <w:tcPr>
                  <w:tcW w:w="381" w:type="pct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49,0</w:t>
                  </w:r>
                </w:p>
              </w:tc>
              <w:tc>
                <w:tcPr>
                  <w:tcW w:w="381" w:type="pct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58,0</w:t>
                  </w:r>
                </w:p>
              </w:tc>
            </w:tr>
            <w:tr w:rsidR="0026111D" w:rsidRPr="008075DA" w:rsidTr="008171E5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84"/>
              </w:trPr>
              <w:tc>
                <w:tcPr>
                  <w:tcW w:w="1523" w:type="pct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both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lang w:eastAsia="ru-RU"/>
                    </w:rPr>
                    <w:t>V</w:t>
                  </w:r>
                  <w:r w:rsidRPr="0026111D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t>. Краткосрочные обязательства</w:t>
                  </w:r>
                </w:p>
              </w:tc>
              <w:tc>
                <w:tcPr>
                  <w:tcW w:w="381" w:type="pct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381" w:type="pct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26111D" w:rsidRPr="008075DA" w:rsidTr="008171E5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84"/>
              </w:trPr>
              <w:tc>
                <w:tcPr>
                  <w:tcW w:w="1523" w:type="pct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both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t>Кредиторская задолженность</w:t>
                  </w:r>
                </w:p>
              </w:tc>
              <w:tc>
                <w:tcPr>
                  <w:tcW w:w="381" w:type="pct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11169,0</w:t>
                  </w:r>
                </w:p>
              </w:tc>
              <w:tc>
                <w:tcPr>
                  <w:tcW w:w="381" w:type="pct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11247,0</w:t>
                  </w:r>
                </w:p>
              </w:tc>
            </w:tr>
            <w:tr w:rsidR="0026111D" w:rsidRPr="008075DA" w:rsidTr="008171E5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84"/>
              </w:trPr>
              <w:tc>
                <w:tcPr>
                  <w:tcW w:w="1523" w:type="pct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both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t>Оценочные обязательства</w:t>
                  </w:r>
                </w:p>
              </w:tc>
              <w:tc>
                <w:tcPr>
                  <w:tcW w:w="381" w:type="pct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1296,0</w:t>
                  </w:r>
                </w:p>
              </w:tc>
              <w:tc>
                <w:tcPr>
                  <w:tcW w:w="381" w:type="pct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1370,0</w:t>
                  </w:r>
                </w:p>
              </w:tc>
            </w:tr>
            <w:tr w:rsidR="0026111D" w:rsidRPr="008075DA" w:rsidTr="008171E5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84"/>
              </w:trPr>
              <w:tc>
                <w:tcPr>
                  <w:tcW w:w="1523" w:type="pct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both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t xml:space="preserve">Итого по разделу </w:t>
                  </w:r>
                  <w:r w:rsidRPr="0026111D">
                    <w:rPr>
                      <w:rFonts w:ascii="Times New Roman" w:eastAsia="Times New Roman" w:hAnsi="Times New Roman" w:cs="Times New Roman"/>
                      <w:lang w:eastAsia="ru-RU"/>
                    </w:rPr>
                    <w:t>V</w:t>
                  </w:r>
                </w:p>
              </w:tc>
              <w:tc>
                <w:tcPr>
                  <w:tcW w:w="381" w:type="pct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12465,0</w:t>
                  </w:r>
                </w:p>
              </w:tc>
              <w:tc>
                <w:tcPr>
                  <w:tcW w:w="381" w:type="pct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12617,0</w:t>
                  </w:r>
                </w:p>
              </w:tc>
            </w:tr>
            <w:tr w:rsidR="0026111D" w:rsidRPr="008075DA" w:rsidTr="008171E5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80"/>
              </w:trPr>
              <w:tc>
                <w:tcPr>
                  <w:tcW w:w="1523" w:type="pct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both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t>Баланс</w:t>
                  </w:r>
                </w:p>
              </w:tc>
              <w:tc>
                <w:tcPr>
                  <w:tcW w:w="381" w:type="pct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282791,0</w:t>
                  </w:r>
                </w:p>
              </w:tc>
              <w:tc>
                <w:tcPr>
                  <w:tcW w:w="381" w:type="pct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293232,0</w:t>
                  </w:r>
                </w:p>
              </w:tc>
            </w:tr>
          </w:tbl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</w:p>
          <w:p w:rsidR="0026111D" w:rsidRPr="0026111D" w:rsidRDefault="0026111D" w:rsidP="0026111D">
            <w:pPr>
              <w:widowControl w:val="0"/>
              <w:tabs>
                <w:tab w:val="left" w:pos="720"/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№2. 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Ознакомьтесь с основными звеньями саморегулирующейся системы финансов корпораций и определите их место в организации финансовых отношений (см. рис.). Назовите звенья, характеризующие движение финансовых и денежных потоков, цели предпринимательской деятельности и механизм их достижения.</w:t>
            </w:r>
          </w:p>
          <w:p w:rsidR="0026111D" w:rsidRPr="0026111D" w:rsidRDefault="0026111D" w:rsidP="0026111D">
            <w:pPr>
              <w:widowControl w:val="0"/>
              <w:tabs>
                <w:tab w:val="left" w:pos="720"/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4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  <w:lastRenderedPageBreak/>
              <w:drawing>
                <wp:inline distT="0" distB="0" distL="0" distR="0">
                  <wp:extent cx="4200525" cy="33051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912" t="28648" r="36984" b="123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0525" cy="3305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111D" w:rsidRPr="008075DA" w:rsidTr="008171E5">
        <w:trPr>
          <w:trHeight w:val="753"/>
        </w:trPr>
        <w:tc>
          <w:tcPr>
            <w:tcW w:w="576" w:type="pct"/>
            <w:vAlign w:val="center"/>
            <w:hideMark/>
          </w:tcPr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Владеть</w:t>
            </w:r>
          </w:p>
        </w:tc>
        <w:tc>
          <w:tcPr>
            <w:tcW w:w="1478" w:type="pct"/>
            <w:vAlign w:val="center"/>
            <w:hideMark/>
          </w:tcPr>
          <w:p w:rsidR="0026111D" w:rsidRPr="0026111D" w:rsidRDefault="0026111D" w:rsidP="0026111D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23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профессиональным языком предметной области знания;</w:t>
            </w:r>
          </w:p>
          <w:p w:rsidR="0026111D" w:rsidRPr="0026111D" w:rsidRDefault="0026111D" w:rsidP="0026111D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23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навыками выявления специфики и возможностей использования понятийно-категориального аппарата корпоративных финансов в различных сферах профессиональной деятельности;</w:t>
            </w:r>
          </w:p>
        </w:tc>
        <w:tc>
          <w:tcPr>
            <w:tcW w:w="2946" w:type="pct"/>
            <w:vAlign w:val="center"/>
            <w:hideMark/>
          </w:tcPr>
          <w:p w:rsidR="0026111D" w:rsidRPr="0026111D" w:rsidRDefault="0026111D" w:rsidP="0026111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Примерный перечень тем комплексного расчетно-аналитического задания:</w:t>
            </w:r>
          </w:p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 Сравнительная характеристика механизма формирования, распределения и использования финансового капитала различных видов корпоративных форм бизнеса.</w:t>
            </w:r>
          </w:p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Особенности финансового капитала (основного капитала, оборотного капитала) корпораций по отраслям (отраслевая принадлежность корпорации – выбор обучающегося).</w:t>
            </w:r>
          </w:p>
        </w:tc>
      </w:tr>
      <w:tr w:rsidR="0026111D" w:rsidRPr="008075DA" w:rsidTr="008171E5">
        <w:trPr>
          <w:trHeight w:val="753"/>
        </w:trPr>
        <w:tc>
          <w:tcPr>
            <w:tcW w:w="5000" w:type="pct"/>
            <w:gridSpan w:val="3"/>
            <w:vAlign w:val="center"/>
            <w:hideMark/>
          </w:tcPr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ПК-1 – способностью собрать и проанализировать исходные данные, необходимые для расчета экономических и социально-экономических показателей, характеризующих деятельность хозяйствующих субъектов</w:t>
            </w:r>
          </w:p>
        </w:tc>
      </w:tr>
      <w:tr w:rsidR="0026111D" w:rsidRPr="008075DA" w:rsidTr="008171E5">
        <w:trPr>
          <w:trHeight w:val="753"/>
        </w:trPr>
        <w:tc>
          <w:tcPr>
            <w:tcW w:w="576" w:type="pct"/>
            <w:vAlign w:val="center"/>
            <w:hideMark/>
          </w:tcPr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1478" w:type="pct"/>
            <w:vAlign w:val="center"/>
            <w:hideMark/>
          </w:tcPr>
          <w:p w:rsidR="0026111D" w:rsidRPr="0026111D" w:rsidRDefault="0026111D" w:rsidP="0026111D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23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источники получения информации, необходимой для расчета показателей, характеризующих финансовую 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деятельность хозяйствующих субъектов;</w:t>
            </w:r>
          </w:p>
          <w:p w:rsidR="0026111D" w:rsidRPr="0026111D" w:rsidRDefault="0026111D" w:rsidP="0026111D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23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принципы, методы и методики сбора, систематизации и анализа исходных данных, необходимых для расчета показателей, характеризующих финансовую деятельность хозяйствующих субъектов;</w:t>
            </w:r>
          </w:p>
        </w:tc>
        <w:tc>
          <w:tcPr>
            <w:tcW w:w="2946" w:type="pct"/>
            <w:vAlign w:val="center"/>
            <w:hideMark/>
          </w:tcPr>
          <w:p w:rsidR="0026111D" w:rsidRPr="0026111D" w:rsidRDefault="0026111D" w:rsidP="0026111D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lastRenderedPageBreak/>
              <w:t>Перечень теоретических вопросов к зачету:</w:t>
            </w:r>
          </w:p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 Понятие и состав корпоративной финансовой отчетности.</w:t>
            </w:r>
          </w:p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Роль корпоративной финансовой отчетности в принятии управленческих решений.</w:t>
            </w:r>
          </w:p>
        </w:tc>
      </w:tr>
      <w:tr w:rsidR="0026111D" w:rsidRPr="0026111D" w:rsidTr="008171E5">
        <w:trPr>
          <w:trHeight w:val="753"/>
        </w:trPr>
        <w:tc>
          <w:tcPr>
            <w:tcW w:w="576" w:type="pct"/>
            <w:vAlign w:val="center"/>
            <w:hideMark/>
          </w:tcPr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Уметь</w:t>
            </w:r>
          </w:p>
        </w:tc>
        <w:tc>
          <w:tcPr>
            <w:tcW w:w="1478" w:type="pct"/>
            <w:vAlign w:val="center"/>
            <w:hideMark/>
          </w:tcPr>
          <w:p w:rsidR="0026111D" w:rsidRPr="0026111D" w:rsidRDefault="0026111D" w:rsidP="0026111D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23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осуществлять поиск информации, необходимой для расчета показателей, характеризующих финансовую деятельность хозяйствующих субъектов;</w:t>
            </w:r>
          </w:p>
          <w:p w:rsidR="0026111D" w:rsidRPr="0026111D" w:rsidRDefault="0026111D" w:rsidP="0026111D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23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осуществлять сбор, систематизацию и анализ исходных данных, необходимых для расчета показателей, характеризующих финансовую деятельность хозяйствующих субъектов, в том числе с использованием современных программных средств;</w:t>
            </w:r>
          </w:p>
        </w:tc>
        <w:tc>
          <w:tcPr>
            <w:tcW w:w="2946" w:type="pct"/>
            <w:vAlign w:val="center"/>
            <w:hideMark/>
          </w:tcPr>
          <w:p w:rsidR="0026111D" w:rsidRPr="0026111D" w:rsidRDefault="0026111D" w:rsidP="0026111D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Примерные практические задания для зачета:</w:t>
            </w:r>
          </w:p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№1. Определите, какой из указанных категорий пользователей корпоративной финансовой отчетности свойственны перечисленные в таблице информационные потребности.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67"/>
              <w:gridCol w:w="6120"/>
            </w:tblGrid>
            <w:tr w:rsidR="0026111D" w:rsidRPr="0026111D" w:rsidTr="008171E5">
              <w:tc>
                <w:tcPr>
                  <w:tcW w:w="3067" w:type="dxa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Категории пользователей</w:t>
                  </w:r>
                </w:p>
              </w:tc>
              <w:tc>
                <w:tcPr>
                  <w:tcW w:w="6121" w:type="dxa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Информационные потребности</w:t>
                  </w:r>
                </w:p>
              </w:tc>
            </w:tr>
            <w:tr w:rsidR="0026111D" w:rsidRPr="008075DA" w:rsidTr="008171E5">
              <w:tc>
                <w:tcPr>
                  <w:tcW w:w="3067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numPr>
                      <w:ilvl w:val="0"/>
                      <w:numId w:val="48"/>
                    </w:numPr>
                    <w:tabs>
                      <w:tab w:val="left" w:pos="408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Инвесторы</w:t>
                  </w:r>
                </w:p>
              </w:tc>
              <w:tc>
                <w:tcPr>
                  <w:tcW w:w="6121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А) Данные о способности корпорации оплачивать полученные материальные ценности</w:t>
                  </w:r>
                </w:p>
              </w:tc>
            </w:tr>
            <w:tr w:rsidR="0026111D" w:rsidRPr="008075DA" w:rsidTr="008171E5">
              <w:tc>
                <w:tcPr>
                  <w:tcW w:w="3067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numPr>
                      <w:ilvl w:val="0"/>
                      <w:numId w:val="48"/>
                    </w:numPr>
                    <w:tabs>
                      <w:tab w:val="left" w:pos="408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Служащие</w:t>
                  </w:r>
                </w:p>
              </w:tc>
              <w:tc>
                <w:tcPr>
                  <w:tcW w:w="6121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Б) Сведения, которые помогают определить, следует покупать, продавать или сохранять ценные бумаги</w:t>
                  </w:r>
                </w:p>
              </w:tc>
            </w:tr>
            <w:tr w:rsidR="0026111D" w:rsidRPr="008075DA" w:rsidTr="008171E5">
              <w:tc>
                <w:tcPr>
                  <w:tcW w:w="3067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numPr>
                      <w:ilvl w:val="0"/>
                      <w:numId w:val="48"/>
                    </w:numPr>
                    <w:tabs>
                      <w:tab w:val="left" w:pos="408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Кредиторы</w:t>
                  </w:r>
                </w:p>
              </w:tc>
              <w:tc>
                <w:tcPr>
                  <w:tcW w:w="6121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В) Сведения, позволяющие определить прибыль корпорации в целях налогообложения, сведения статистики</w:t>
                  </w:r>
                </w:p>
              </w:tc>
            </w:tr>
            <w:tr w:rsidR="0026111D" w:rsidRPr="008075DA" w:rsidTr="008171E5">
              <w:tc>
                <w:tcPr>
                  <w:tcW w:w="3067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numPr>
                      <w:ilvl w:val="0"/>
                      <w:numId w:val="48"/>
                    </w:numPr>
                    <w:tabs>
                      <w:tab w:val="left" w:pos="408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Поставщики и другие коммерческие кредиторы</w:t>
                  </w:r>
                </w:p>
              </w:tc>
              <w:tc>
                <w:tcPr>
                  <w:tcW w:w="6121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Г) Данные о способности корпорации продолжать свою деятельность в будущем</w:t>
                  </w:r>
                </w:p>
              </w:tc>
            </w:tr>
            <w:tr w:rsidR="0026111D" w:rsidRPr="008075DA" w:rsidTr="008171E5">
              <w:tc>
                <w:tcPr>
                  <w:tcW w:w="3067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numPr>
                      <w:ilvl w:val="0"/>
                      <w:numId w:val="48"/>
                    </w:numPr>
                    <w:tabs>
                      <w:tab w:val="left" w:pos="408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Правительство и государственные учреждения</w:t>
                  </w:r>
                </w:p>
              </w:tc>
              <w:tc>
                <w:tcPr>
                  <w:tcW w:w="6121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Д) Данные о возможности корпорации вовремя вернуть взятые кредиты и выплатить проценты по ним</w:t>
                  </w:r>
                </w:p>
              </w:tc>
            </w:tr>
            <w:tr w:rsidR="0026111D" w:rsidRPr="008075DA" w:rsidTr="008171E5">
              <w:tc>
                <w:tcPr>
                  <w:tcW w:w="3067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numPr>
                      <w:ilvl w:val="0"/>
                      <w:numId w:val="48"/>
                    </w:numPr>
                    <w:tabs>
                      <w:tab w:val="left" w:pos="408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Общественность</w:t>
                  </w:r>
                </w:p>
              </w:tc>
              <w:tc>
                <w:tcPr>
                  <w:tcW w:w="6121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Ж) Данные о способности корпорации выплачивать заработную плату, предоставлять льготы по выходу на пенсию</w:t>
                  </w:r>
                </w:p>
              </w:tc>
            </w:tr>
          </w:tbl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№2. Определите, является ли приведенная в балансе корпорации информация нейтральной, существенной для пользователей и пригодной для расчета показателей, характеризующих финансовую деятельность корпорации, если дебиторская задолженность в сумме 100,0 </w:t>
            </w:r>
            <w:proofErr w:type="spellStart"/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тыс.руб</w:t>
            </w:r>
            <w:proofErr w:type="spellEnd"/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является сомнительной. Внесите необходимые 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исправления в отчетность (свободные колонки).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1"/>
              <w:gridCol w:w="1331"/>
              <w:gridCol w:w="1330"/>
              <w:gridCol w:w="2113"/>
              <w:gridCol w:w="1331"/>
              <w:gridCol w:w="1331"/>
            </w:tblGrid>
            <w:tr w:rsidR="0026111D" w:rsidRPr="0026111D" w:rsidTr="008171E5">
              <w:tc>
                <w:tcPr>
                  <w:tcW w:w="1751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Актив</w:t>
                  </w:r>
                </w:p>
              </w:tc>
              <w:tc>
                <w:tcPr>
                  <w:tcW w:w="1489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Сумма, руб.</w:t>
                  </w:r>
                </w:p>
              </w:tc>
              <w:tc>
                <w:tcPr>
                  <w:tcW w:w="1488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Сумма, руб.</w:t>
                  </w:r>
                </w:p>
              </w:tc>
              <w:tc>
                <w:tcPr>
                  <w:tcW w:w="1487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Пассив</w:t>
                  </w:r>
                </w:p>
              </w:tc>
              <w:tc>
                <w:tcPr>
                  <w:tcW w:w="1489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Сумма, руб.</w:t>
                  </w:r>
                </w:p>
              </w:tc>
              <w:tc>
                <w:tcPr>
                  <w:tcW w:w="1489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Сумма, руб.</w:t>
                  </w:r>
                </w:p>
              </w:tc>
            </w:tr>
            <w:tr w:rsidR="0026111D" w:rsidRPr="0026111D" w:rsidTr="008171E5">
              <w:tc>
                <w:tcPr>
                  <w:tcW w:w="1751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Основные средства</w:t>
                  </w:r>
                </w:p>
              </w:tc>
              <w:tc>
                <w:tcPr>
                  <w:tcW w:w="1489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500,0</w:t>
                  </w:r>
                </w:p>
              </w:tc>
              <w:tc>
                <w:tcPr>
                  <w:tcW w:w="1488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87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Уставный капитал</w:t>
                  </w:r>
                </w:p>
              </w:tc>
              <w:tc>
                <w:tcPr>
                  <w:tcW w:w="1489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600,0</w:t>
                  </w:r>
                </w:p>
              </w:tc>
              <w:tc>
                <w:tcPr>
                  <w:tcW w:w="1489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26111D" w:rsidRPr="0026111D" w:rsidTr="008171E5">
              <w:tc>
                <w:tcPr>
                  <w:tcW w:w="1751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в </w:t>
                  </w:r>
                  <w:proofErr w:type="spellStart"/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т.ч</w:t>
                  </w:r>
                  <w:proofErr w:type="spellEnd"/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. объекты жилищного фонда</w:t>
                  </w:r>
                </w:p>
              </w:tc>
              <w:tc>
                <w:tcPr>
                  <w:tcW w:w="1489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10,0</w:t>
                  </w:r>
                </w:p>
              </w:tc>
              <w:tc>
                <w:tcPr>
                  <w:tcW w:w="1488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87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Нераспределенная прибыль</w:t>
                  </w:r>
                </w:p>
              </w:tc>
              <w:tc>
                <w:tcPr>
                  <w:tcW w:w="1489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100,0</w:t>
                  </w:r>
                </w:p>
              </w:tc>
              <w:tc>
                <w:tcPr>
                  <w:tcW w:w="1489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26111D" w:rsidRPr="0026111D" w:rsidTr="008171E5">
              <w:tc>
                <w:tcPr>
                  <w:tcW w:w="1751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Дебиторская задолженность</w:t>
                  </w:r>
                </w:p>
              </w:tc>
              <w:tc>
                <w:tcPr>
                  <w:tcW w:w="1489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300,0</w:t>
                  </w:r>
                </w:p>
              </w:tc>
              <w:tc>
                <w:tcPr>
                  <w:tcW w:w="1488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87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Кредиторская задолженность</w:t>
                  </w:r>
                </w:p>
              </w:tc>
              <w:tc>
                <w:tcPr>
                  <w:tcW w:w="1489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300,0</w:t>
                  </w:r>
                </w:p>
              </w:tc>
              <w:tc>
                <w:tcPr>
                  <w:tcW w:w="1489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26111D" w:rsidRPr="0026111D" w:rsidTr="008171E5">
              <w:tc>
                <w:tcPr>
                  <w:tcW w:w="1751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Денежные средства</w:t>
                  </w:r>
                </w:p>
              </w:tc>
              <w:tc>
                <w:tcPr>
                  <w:tcW w:w="1489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100,0</w:t>
                  </w:r>
                </w:p>
              </w:tc>
              <w:tc>
                <w:tcPr>
                  <w:tcW w:w="1488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87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в </w:t>
                  </w:r>
                  <w:proofErr w:type="spellStart"/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т.ч</w:t>
                  </w:r>
                  <w:proofErr w:type="spellEnd"/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. АО «Кристалл»</w:t>
                  </w:r>
                </w:p>
              </w:tc>
              <w:tc>
                <w:tcPr>
                  <w:tcW w:w="1489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25,0</w:t>
                  </w:r>
                </w:p>
              </w:tc>
              <w:tc>
                <w:tcPr>
                  <w:tcW w:w="1489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26111D" w:rsidRPr="0026111D" w:rsidTr="008171E5">
              <w:tc>
                <w:tcPr>
                  <w:tcW w:w="1751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Баланс</w:t>
                  </w:r>
                </w:p>
              </w:tc>
              <w:tc>
                <w:tcPr>
                  <w:tcW w:w="1489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900,0</w:t>
                  </w:r>
                </w:p>
              </w:tc>
              <w:tc>
                <w:tcPr>
                  <w:tcW w:w="1488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87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Баланс </w:t>
                  </w:r>
                </w:p>
              </w:tc>
              <w:tc>
                <w:tcPr>
                  <w:tcW w:w="1489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900,0</w:t>
                  </w:r>
                </w:p>
              </w:tc>
              <w:tc>
                <w:tcPr>
                  <w:tcW w:w="1489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</w:tbl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6111D" w:rsidRPr="008075DA" w:rsidTr="008171E5">
        <w:trPr>
          <w:trHeight w:val="753"/>
        </w:trPr>
        <w:tc>
          <w:tcPr>
            <w:tcW w:w="576" w:type="pct"/>
            <w:vAlign w:val="center"/>
            <w:hideMark/>
          </w:tcPr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Владеть</w:t>
            </w:r>
          </w:p>
        </w:tc>
        <w:tc>
          <w:tcPr>
            <w:tcW w:w="1478" w:type="pct"/>
            <w:vAlign w:val="center"/>
            <w:hideMark/>
          </w:tcPr>
          <w:p w:rsidR="0026111D" w:rsidRPr="0026111D" w:rsidRDefault="0026111D" w:rsidP="0026111D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23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навыками поиска информации, необходимой для расчета показателей, характеризующих финансовую деятельность хозяйствующих субъектов;</w:t>
            </w:r>
          </w:p>
          <w:p w:rsidR="0026111D" w:rsidRPr="0026111D" w:rsidRDefault="0026111D" w:rsidP="0026111D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23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навыками сбора, систематизации и анализа исходных данных, необходимых для расчета показателей, характеризующих финансовую деятельность хозяйствующих субъектов, в том числе с использованием современных программных средств;</w:t>
            </w:r>
          </w:p>
        </w:tc>
        <w:tc>
          <w:tcPr>
            <w:tcW w:w="2946" w:type="pct"/>
            <w:vAlign w:val="center"/>
            <w:hideMark/>
          </w:tcPr>
          <w:p w:rsidR="0026111D" w:rsidRPr="0026111D" w:rsidRDefault="0026111D" w:rsidP="0026111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Примерный перечень тем комплексного расчетно-аналитического задания:</w:t>
            </w:r>
          </w:p>
          <w:p w:rsidR="0026111D" w:rsidRPr="0026111D" w:rsidRDefault="0026111D" w:rsidP="0026111D">
            <w:pPr>
              <w:tabs>
                <w:tab w:val="left" w:pos="356"/>
                <w:tab w:val="left" w:pos="851"/>
              </w:tabs>
              <w:spacing w:after="0" w:line="22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 Финансовая отчетность как источник информации об эффективности финансовой деятельности корпорации.</w:t>
            </w:r>
          </w:p>
          <w:p w:rsidR="0026111D" w:rsidRPr="0026111D" w:rsidRDefault="0026111D" w:rsidP="0026111D">
            <w:pPr>
              <w:tabs>
                <w:tab w:val="left" w:pos="356"/>
                <w:tab w:val="left" w:pos="851"/>
              </w:tabs>
              <w:spacing w:after="0" w:line="22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Отраслевые особенности анализа финансовой отчетности корпораций (отраслевая принадлежность корпорации – выбор обучающегося).</w:t>
            </w:r>
          </w:p>
        </w:tc>
      </w:tr>
      <w:tr w:rsidR="0026111D" w:rsidRPr="008075DA" w:rsidTr="008171E5">
        <w:trPr>
          <w:trHeight w:val="753"/>
        </w:trPr>
        <w:tc>
          <w:tcPr>
            <w:tcW w:w="5000" w:type="pct"/>
            <w:gridSpan w:val="3"/>
            <w:vAlign w:val="center"/>
            <w:hideMark/>
          </w:tcPr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ПК-2 – способностью на основе типовых методик и действующей нормативно-правовой базы рассчитать экономические и социально-экономические показатели, характеризующие деятельность хозяйствующих субъектов</w:t>
            </w:r>
          </w:p>
        </w:tc>
      </w:tr>
      <w:tr w:rsidR="0026111D" w:rsidRPr="008075DA" w:rsidTr="008171E5">
        <w:trPr>
          <w:trHeight w:val="753"/>
        </w:trPr>
        <w:tc>
          <w:tcPr>
            <w:tcW w:w="576" w:type="pct"/>
            <w:vAlign w:val="center"/>
            <w:hideMark/>
          </w:tcPr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1478" w:type="pct"/>
            <w:vAlign w:val="center"/>
            <w:hideMark/>
          </w:tcPr>
          <w:p w:rsidR="0026111D" w:rsidRPr="0026111D" w:rsidRDefault="0026111D" w:rsidP="0026111D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23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ключевые показатели, характеризующие финансовую деятельность хозяйствующих субъектов;</w:t>
            </w:r>
          </w:p>
          <w:p w:rsidR="0026111D" w:rsidRPr="0026111D" w:rsidRDefault="0026111D" w:rsidP="0026111D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23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типовые методики расчета 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показателей, характеризующих финансовую деятельность хозяйствующих субъектов;</w:t>
            </w:r>
          </w:p>
          <w:p w:rsidR="0026111D" w:rsidRPr="0026111D" w:rsidRDefault="0026111D" w:rsidP="0026111D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23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действующие нормативные документы и методические материалы, регулирующие процесс организации и управления корпоративными финансами</w:t>
            </w:r>
            <w:r w:rsidRPr="00261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;</w:t>
            </w:r>
          </w:p>
        </w:tc>
        <w:tc>
          <w:tcPr>
            <w:tcW w:w="2946" w:type="pct"/>
            <w:vAlign w:val="center"/>
            <w:hideMark/>
          </w:tcPr>
          <w:p w:rsidR="0026111D" w:rsidRPr="0026111D" w:rsidRDefault="0026111D" w:rsidP="0026111D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lastRenderedPageBreak/>
              <w:t>Перечень теоретических вопросов к зачету:</w:t>
            </w:r>
          </w:p>
          <w:p w:rsidR="0026111D" w:rsidRPr="0026111D" w:rsidRDefault="0026111D" w:rsidP="0026111D">
            <w:pPr>
              <w:widowControl w:val="0"/>
              <w:shd w:val="clear" w:color="auto" w:fill="FFFFFF"/>
              <w:tabs>
                <w:tab w:val="left" w:pos="39"/>
                <w:tab w:val="left" w:pos="46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 Собственный капитал корпорации, критерии эффективности его формирования, распределения и использования.</w:t>
            </w:r>
          </w:p>
          <w:p w:rsidR="0026111D" w:rsidRPr="0026111D" w:rsidRDefault="0026111D" w:rsidP="0026111D">
            <w:pPr>
              <w:widowControl w:val="0"/>
              <w:shd w:val="clear" w:color="auto" w:fill="FFFFFF"/>
              <w:tabs>
                <w:tab w:val="left" w:pos="39"/>
                <w:tab w:val="left" w:pos="46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Заемные капитал корпорации, положительные и отрицательные последствия его привлечения.</w:t>
            </w:r>
          </w:p>
          <w:p w:rsidR="0026111D" w:rsidRPr="0026111D" w:rsidRDefault="0026111D" w:rsidP="0026111D">
            <w:pPr>
              <w:widowControl w:val="0"/>
              <w:shd w:val="clear" w:color="auto" w:fill="FFFFFF"/>
              <w:tabs>
                <w:tab w:val="left" w:pos="39"/>
                <w:tab w:val="left" w:pos="46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3. Модели оценки стоимости финансового капитала корпорации.</w:t>
            </w:r>
          </w:p>
          <w:p w:rsidR="0026111D" w:rsidRPr="0026111D" w:rsidRDefault="0026111D" w:rsidP="0026111D">
            <w:pPr>
              <w:widowControl w:val="0"/>
              <w:shd w:val="clear" w:color="auto" w:fill="FFFFFF"/>
              <w:tabs>
                <w:tab w:val="left" w:pos="39"/>
                <w:tab w:val="left" w:pos="46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 Стоимость собственного капитала корпорации и способы ее определения.</w:t>
            </w:r>
          </w:p>
          <w:p w:rsidR="0026111D" w:rsidRPr="0026111D" w:rsidRDefault="0026111D" w:rsidP="0026111D">
            <w:pPr>
              <w:widowControl w:val="0"/>
              <w:shd w:val="clear" w:color="auto" w:fill="FFFFFF"/>
              <w:tabs>
                <w:tab w:val="left" w:pos="39"/>
                <w:tab w:val="left" w:pos="46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 Стоимость заемного капитала корпорации и способы ее определения.</w:t>
            </w:r>
          </w:p>
          <w:p w:rsidR="0026111D" w:rsidRPr="0026111D" w:rsidRDefault="0026111D" w:rsidP="0026111D">
            <w:pPr>
              <w:widowControl w:val="0"/>
              <w:shd w:val="clear" w:color="auto" w:fill="FFFFFF"/>
              <w:tabs>
                <w:tab w:val="left" w:pos="39"/>
                <w:tab w:val="left" w:pos="46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6. Средневзвешенная и предельная стоимости капитала корпорации.</w:t>
            </w:r>
          </w:p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7. Источники и подходы к финансированию оборотного капитала корпорации.</w:t>
            </w:r>
          </w:p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8. Источники и подходы к финансированию основного капитала корпорации.</w:t>
            </w:r>
          </w:p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9. Показатели, характеризующие эффективность дивидендной политики корпорации.</w:t>
            </w:r>
          </w:p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10. Подходы и методы оценки стоимости корпорации.</w:t>
            </w:r>
          </w:p>
        </w:tc>
      </w:tr>
      <w:tr w:rsidR="0026111D" w:rsidRPr="008075DA" w:rsidTr="008171E5">
        <w:trPr>
          <w:trHeight w:val="753"/>
        </w:trPr>
        <w:tc>
          <w:tcPr>
            <w:tcW w:w="576" w:type="pct"/>
            <w:vAlign w:val="center"/>
            <w:hideMark/>
          </w:tcPr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Уметь</w:t>
            </w:r>
          </w:p>
        </w:tc>
        <w:tc>
          <w:tcPr>
            <w:tcW w:w="1478" w:type="pct"/>
            <w:vAlign w:val="center"/>
            <w:hideMark/>
          </w:tcPr>
          <w:p w:rsidR="0026111D" w:rsidRPr="0026111D" w:rsidRDefault="0026111D" w:rsidP="0026111D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23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выбирать и применять рациональные методики расчета показателей, характеризующих финансовую деятельность хозяйствующих субъектов;</w:t>
            </w:r>
          </w:p>
          <w:p w:rsidR="0026111D" w:rsidRPr="0026111D" w:rsidRDefault="0026111D" w:rsidP="0026111D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23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идентифицировать корректные 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нормативные документы и методические материалы, регулирующие процесс организации и управления корпоративными финансами</w:t>
            </w:r>
            <w:r w:rsidRPr="00261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;</w:t>
            </w:r>
          </w:p>
        </w:tc>
        <w:tc>
          <w:tcPr>
            <w:tcW w:w="2946" w:type="pct"/>
            <w:vAlign w:val="center"/>
            <w:hideMark/>
          </w:tcPr>
          <w:p w:rsidR="0026111D" w:rsidRPr="0026111D" w:rsidRDefault="0026111D" w:rsidP="0026111D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Примерные практические задания для зачета:</w:t>
            </w:r>
          </w:p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№1. Рассчитайте эффект финансового рычага (</w:t>
            </w:r>
            <w:proofErr w:type="spellStart"/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левериджа</w:t>
            </w:r>
            <w:proofErr w:type="spellEnd"/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 по данным, приведенным в таблице, и сделайте выводы.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568"/>
              <w:gridCol w:w="1230"/>
              <w:gridCol w:w="1230"/>
              <w:gridCol w:w="1159"/>
            </w:tblGrid>
            <w:tr w:rsidR="0026111D" w:rsidRPr="0026111D" w:rsidTr="008171E5">
              <w:tc>
                <w:tcPr>
                  <w:tcW w:w="5574" w:type="dxa"/>
                  <w:vMerge w:val="restart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Показатель</w:t>
                  </w:r>
                </w:p>
              </w:tc>
              <w:tc>
                <w:tcPr>
                  <w:tcW w:w="3619" w:type="dxa"/>
                  <w:gridSpan w:val="3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Корпорация</w:t>
                  </w:r>
                </w:p>
              </w:tc>
            </w:tr>
            <w:tr w:rsidR="0026111D" w:rsidRPr="0026111D" w:rsidTr="008171E5">
              <w:tc>
                <w:tcPr>
                  <w:tcW w:w="5574" w:type="dxa"/>
                  <w:vMerge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230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А</w:t>
                  </w:r>
                </w:p>
              </w:tc>
              <w:tc>
                <w:tcPr>
                  <w:tcW w:w="1230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В</w:t>
                  </w:r>
                </w:p>
              </w:tc>
              <w:tc>
                <w:tcPr>
                  <w:tcW w:w="1159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С</w:t>
                  </w:r>
                </w:p>
              </w:tc>
            </w:tr>
            <w:tr w:rsidR="0026111D" w:rsidRPr="0026111D" w:rsidTr="008171E5">
              <w:tc>
                <w:tcPr>
                  <w:tcW w:w="5574" w:type="dxa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Сумма капитала, тыс. руб.</w:t>
                  </w:r>
                </w:p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в </w:t>
                  </w:r>
                  <w:proofErr w:type="spellStart"/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т.ч</w:t>
                  </w:r>
                  <w:proofErr w:type="spellEnd"/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.:</w:t>
                  </w:r>
                </w:p>
              </w:tc>
              <w:tc>
                <w:tcPr>
                  <w:tcW w:w="1230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2000,0</w:t>
                  </w:r>
                </w:p>
              </w:tc>
              <w:tc>
                <w:tcPr>
                  <w:tcW w:w="1230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2000,0</w:t>
                  </w:r>
                </w:p>
              </w:tc>
              <w:tc>
                <w:tcPr>
                  <w:tcW w:w="1159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2000,0</w:t>
                  </w:r>
                </w:p>
              </w:tc>
            </w:tr>
            <w:tr w:rsidR="0026111D" w:rsidRPr="0026111D" w:rsidTr="008171E5">
              <w:tc>
                <w:tcPr>
                  <w:tcW w:w="5574" w:type="dxa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- сумма собственного капитала, </w:t>
                  </w:r>
                  <w:proofErr w:type="spellStart"/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тыс.руб</w:t>
                  </w:r>
                  <w:proofErr w:type="spellEnd"/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.</w:t>
                  </w:r>
                </w:p>
              </w:tc>
              <w:tc>
                <w:tcPr>
                  <w:tcW w:w="1230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2000,0</w:t>
                  </w:r>
                </w:p>
              </w:tc>
              <w:tc>
                <w:tcPr>
                  <w:tcW w:w="1230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1500,0</w:t>
                  </w:r>
                </w:p>
              </w:tc>
              <w:tc>
                <w:tcPr>
                  <w:tcW w:w="1159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1000,0</w:t>
                  </w:r>
                </w:p>
              </w:tc>
            </w:tr>
            <w:tr w:rsidR="0026111D" w:rsidRPr="0026111D" w:rsidTr="008171E5">
              <w:tc>
                <w:tcPr>
                  <w:tcW w:w="5574" w:type="dxa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- сумма заемного капитала, тыс. руб.</w:t>
                  </w:r>
                </w:p>
              </w:tc>
              <w:tc>
                <w:tcPr>
                  <w:tcW w:w="1230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-</w:t>
                  </w:r>
                </w:p>
              </w:tc>
              <w:tc>
                <w:tcPr>
                  <w:tcW w:w="1230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500,0</w:t>
                  </w:r>
                </w:p>
              </w:tc>
              <w:tc>
                <w:tcPr>
                  <w:tcW w:w="1159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1000,0</w:t>
                  </w:r>
                </w:p>
              </w:tc>
            </w:tr>
            <w:tr w:rsidR="0026111D" w:rsidRPr="0026111D" w:rsidTr="008171E5">
              <w:tc>
                <w:tcPr>
                  <w:tcW w:w="5574" w:type="dxa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Сумма прибыли до уплаты процентов за пользование заемными средствами и уплаты налогов, тыс. руб.</w:t>
                  </w:r>
                </w:p>
              </w:tc>
              <w:tc>
                <w:tcPr>
                  <w:tcW w:w="1230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800,0</w:t>
                  </w:r>
                </w:p>
              </w:tc>
              <w:tc>
                <w:tcPr>
                  <w:tcW w:w="1230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800,0</w:t>
                  </w:r>
                </w:p>
              </w:tc>
              <w:tc>
                <w:tcPr>
                  <w:tcW w:w="1159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800,0</w:t>
                  </w:r>
                </w:p>
              </w:tc>
            </w:tr>
            <w:tr w:rsidR="0026111D" w:rsidRPr="0026111D" w:rsidTr="008171E5">
              <w:tc>
                <w:tcPr>
                  <w:tcW w:w="5574" w:type="dxa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Экономическая рентабельность активов, %</w:t>
                  </w:r>
                </w:p>
              </w:tc>
              <w:tc>
                <w:tcPr>
                  <w:tcW w:w="1230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230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159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26111D" w:rsidRPr="0026111D" w:rsidTr="008171E5">
              <w:tc>
                <w:tcPr>
                  <w:tcW w:w="5574" w:type="dxa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Средний уровень платы за кредит, %</w:t>
                  </w:r>
                </w:p>
              </w:tc>
              <w:tc>
                <w:tcPr>
                  <w:tcW w:w="1230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27,0</w:t>
                  </w:r>
                </w:p>
              </w:tc>
              <w:tc>
                <w:tcPr>
                  <w:tcW w:w="1230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27,0</w:t>
                  </w:r>
                </w:p>
              </w:tc>
              <w:tc>
                <w:tcPr>
                  <w:tcW w:w="1159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27,0</w:t>
                  </w:r>
                </w:p>
              </w:tc>
            </w:tr>
            <w:tr w:rsidR="0026111D" w:rsidRPr="008075DA" w:rsidTr="008171E5">
              <w:tc>
                <w:tcPr>
                  <w:tcW w:w="5574" w:type="dxa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Сумма процентов за кредит, уплаченная за пользование заемными средствами, тыс. руб.</w:t>
                  </w:r>
                </w:p>
              </w:tc>
              <w:tc>
                <w:tcPr>
                  <w:tcW w:w="1230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230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159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26111D" w:rsidRPr="008075DA" w:rsidTr="008171E5">
              <w:tc>
                <w:tcPr>
                  <w:tcW w:w="5574" w:type="dxa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Сумма прибыли до налогообложения, тыс. руб.</w:t>
                  </w:r>
                </w:p>
              </w:tc>
              <w:tc>
                <w:tcPr>
                  <w:tcW w:w="1230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230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159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26111D" w:rsidRPr="0026111D" w:rsidTr="008171E5">
              <w:tc>
                <w:tcPr>
                  <w:tcW w:w="5574" w:type="dxa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Ставка налога на прибыль, %</w:t>
                  </w:r>
                </w:p>
              </w:tc>
              <w:tc>
                <w:tcPr>
                  <w:tcW w:w="1230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230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159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26111D" w:rsidRPr="008075DA" w:rsidTr="008171E5">
              <w:tc>
                <w:tcPr>
                  <w:tcW w:w="5574" w:type="dxa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Сумма налога на прибыль, тыс. руб.</w:t>
                  </w:r>
                </w:p>
              </w:tc>
              <w:tc>
                <w:tcPr>
                  <w:tcW w:w="1230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230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159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26111D" w:rsidRPr="008075DA" w:rsidTr="008171E5">
              <w:tc>
                <w:tcPr>
                  <w:tcW w:w="5574" w:type="dxa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Сумма чистой прибыли, остающейся в распоряжении корпорации, тыс. руб.</w:t>
                  </w:r>
                </w:p>
              </w:tc>
              <w:tc>
                <w:tcPr>
                  <w:tcW w:w="1230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230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159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26111D" w:rsidRPr="0026111D" w:rsidTr="008171E5">
              <w:tc>
                <w:tcPr>
                  <w:tcW w:w="5574" w:type="dxa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Рентабельность собственного капитала, %</w:t>
                  </w:r>
                </w:p>
              </w:tc>
              <w:tc>
                <w:tcPr>
                  <w:tcW w:w="1230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230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159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26111D" w:rsidRPr="0026111D" w:rsidTr="008171E5">
              <w:tc>
                <w:tcPr>
                  <w:tcW w:w="5574" w:type="dxa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Эффект финансового рычага, %</w:t>
                  </w:r>
                </w:p>
              </w:tc>
              <w:tc>
                <w:tcPr>
                  <w:tcW w:w="1230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230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159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</w:tbl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6111D" w:rsidRPr="0026111D" w:rsidRDefault="0026111D" w:rsidP="0026111D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№2. Располагая собственным капиталом в 100,0 </w:t>
            </w:r>
            <w:proofErr w:type="spellStart"/>
            <w:r w:rsidRPr="0026111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ru-RU"/>
              </w:rPr>
              <w:t>млн.руб</w:t>
            </w:r>
            <w:proofErr w:type="spellEnd"/>
            <w:r w:rsidRPr="0026111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., корпорация решила </w:t>
            </w:r>
            <w:r w:rsidRPr="0026111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ru-RU"/>
              </w:rPr>
              <w:lastRenderedPageBreak/>
              <w:t>существенно увеличить объем своей хозяйственной деятельности за счет привлечения заемного капитала. Экономическая рентабельность составляет 20,0</w:t>
            </w:r>
            <w:proofErr w:type="gramStart"/>
            <w:r w:rsidRPr="0026111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ru-RU"/>
              </w:rPr>
              <w:t>% ,</w:t>
            </w:r>
            <w:proofErr w:type="gramEnd"/>
            <w:r w:rsidRPr="0026111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минимальная ставка процента за кредит – 18,0%. Определите оптимальную (эффективную) структуру финансового капитала корпорации опираясь на критерии:</w:t>
            </w:r>
          </w:p>
          <w:p w:rsidR="0026111D" w:rsidRPr="0026111D" w:rsidRDefault="0026111D" w:rsidP="0026111D">
            <w:pPr>
              <w:widowControl w:val="0"/>
              <w:tabs>
                <w:tab w:val="num" w:pos="0"/>
                <w:tab w:val="left" w:pos="720"/>
                <w:tab w:val="left" w:pos="108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ru-RU"/>
              </w:rPr>
              <w:t>А) максимизация уровня рентабельности собственного капитала;</w:t>
            </w:r>
          </w:p>
          <w:p w:rsidR="0026111D" w:rsidRPr="0026111D" w:rsidRDefault="0026111D" w:rsidP="0026111D">
            <w:pPr>
              <w:widowControl w:val="0"/>
              <w:tabs>
                <w:tab w:val="num" w:pos="0"/>
                <w:tab w:val="left" w:pos="720"/>
                <w:tab w:val="left" w:pos="108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ru-RU"/>
              </w:rPr>
              <w:t>Б) минимизация стоимости капитала.</w:t>
            </w:r>
          </w:p>
          <w:p w:rsidR="0026111D" w:rsidRPr="0026111D" w:rsidRDefault="0026111D" w:rsidP="0026111D">
            <w:pPr>
              <w:widowControl w:val="0"/>
              <w:tabs>
                <w:tab w:val="num" w:pos="0"/>
                <w:tab w:val="left" w:pos="720"/>
                <w:tab w:val="left" w:pos="108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ru-RU"/>
              </w:rPr>
              <w:t>Решение рекомендуется представить в табличной форме.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23"/>
              <w:gridCol w:w="1050"/>
              <w:gridCol w:w="1051"/>
              <w:gridCol w:w="1052"/>
              <w:gridCol w:w="1052"/>
              <w:gridCol w:w="1053"/>
              <w:gridCol w:w="1053"/>
              <w:gridCol w:w="1053"/>
            </w:tblGrid>
            <w:tr w:rsidR="0026111D" w:rsidRPr="0026111D" w:rsidTr="008171E5">
              <w:tc>
                <w:tcPr>
                  <w:tcW w:w="1823" w:type="dxa"/>
                  <w:vMerge w:val="restart"/>
                  <w:vAlign w:val="center"/>
                </w:tcPr>
                <w:p w:rsidR="0026111D" w:rsidRPr="0026111D" w:rsidRDefault="0026111D" w:rsidP="0026111D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  <w:t>Показатели</w:t>
                  </w:r>
                </w:p>
              </w:tc>
              <w:tc>
                <w:tcPr>
                  <w:tcW w:w="7392" w:type="dxa"/>
                  <w:gridSpan w:val="7"/>
                  <w:vAlign w:val="center"/>
                </w:tcPr>
                <w:p w:rsidR="0026111D" w:rsidRPr="0026111D" w:rsidRDefault="0026111D" w:rsidP="0026111D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  <w:t>Варианты расчета</w:t>
                  </w:r>
                </w:p>
              </w:tc>
            </w:tr>
            <w:tr w:rsidR="0026111D" w:rsidRPr="0026111D" w:rsidTr="008171E5">
              <w:tc>
                <w:tcPr>
                  <w:tcW w:w="1823" w:type="dxa"/>
                  <w:vMerge/>
                  <w:vAlign w:val="center"/>
                </w:tcPr>
                <w:p w:rsidR="0026111D" w:rsidRPr="0026111D" w:rsidRDefault="0026111D" w:rsidP="0026111D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054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  <w:t>1</w:t>
                  </w:r>
                </w:p>
              </w:tc>
              <w:tc>
                <w:tcPr>
                  <w:tcW w:w="1055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  <w:t>2</w:t>
                  </w:r>
                </w:p>
              </w:tc>
              <w:tc>
                <w:tcPr>
                  <w:tcW w:w="1056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  <w:t>3</w:t>
                  </w:r>
                </w:p>
              </w:tc>
              <w:tc>
                <w:tcPr>
                  <w:tcW w:w="1056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  <w:t>4</w:t>
                  </w:r>
                </w:p>
              </w:tc>
              <w:tc>
                <w:tcPr>
                  <w:tcW w:w="1057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  <w:t>5</w:t>
                  </w:r>
                </w:p>
              </w:tc>
              <w:tc>
                <w:tcPr>
                  <w:tcW w:w="1057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  <w:t>6</w:t>
                  </w:r>
                </w:p>
              </w:tc>
              <w:tc>
                <w:tcPr>
                  <w:tcW w:w="1057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  <w:t>7</w:t>
                  </w:r>
                </w:p>
              </w:tc>
            </w:tr>
            <w:tr w:rsidR="0026111D" w:rsidRPr="008075DA" w:rsidTr="008171E5">
              <w:tc>
                <w:tcPr>
                  <w:tcW w:w="1823" w:type="dxa"/>
                </w:tcPr>
                <w:p w:rsidR="0026111D" w:rsidRPr="0026111D" w:rsidRDefault="0026111D" w:rsidP="0026111D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  <w:t>Сумма собственного капитала, млн. руб.</w:t>
                  </w:r>
                </w:p>
              </w:tc>
              <w:tc>
                <w:tcPr>
                  <w:tcW w:w="1054" w:type="dxa"/>
                </w:tcPr>
                <w:p w:rsidR="0026111D" w:rsidRPr="0026111D" w:rsidRDefault="0026111D" w:rsidP="0026111D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055" w:type="dxa"/>
                </w:tcPr>
                <w:p w:rsidR="0026111D" w:rsidRPr="0026111D" w:rsidRDefault="0026111D" w:rsidP="0026111D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056" w:type="dxa"/>
                </w:tcPr>
                <w:p w:rsidR="0026111D" w:rsidRPr="0026111D" w:rsidRDefault="0026111D" w:rsidP="0026111D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056" w:type="dxa"/>
                </w:tcPr>
                <w:p w:rsidR="0026111D" w:rsidRPr="0026111D" w:rsidRDefault="0026111D" w:rsidP="0026111D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057" w:type="dxa"/>
                </w:tcPr>
                <w:p w:rsidR="0026111D" w:rsidRPr="0026111D" w:rsidRDefault="0026111D" w:rsidP="0026111D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057" w:type="dxa"/>
                </w:tcPr>
                <w:p w:rsidR="0026111D" w:rsidRPr="0026111D" w:rsidRDefault="0026111D" w:rsidP="0026111D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057" w:type="dxa"/>
                </w:tcPr>
                <w:p w:rsidR="0026111D" w:rsidRPr="0026111D" w:rsidRDefault="0026111D" w:rsidP="0026111D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26111D" w:rsidRPr="008075DA" w:rsidTr="008171E5">
              <w:tc>
                <w:tcPr>
                  <w:tcW w:w="1823" w:type="dxa"/>
                </w:tcPr>
                <w:p w:rsidR="0026111D" w:rsidRPr="0026111D" w:rsidRDefault="0026111D" w:rsidP="0026111D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  <w:t>Возможная сумма заемного капитала, млн. руб.</w:t>
                  </w:r>
                </w:p>
              </w:tc>
              <w:tc>
                <w:tcPr>
                  <w:tcW w:w="1054" w:type="dxa"/>
                </w:tcPr>
                <w:p w:rsidR="0026111D" w:rsidRPr="0026111D" w:rsidRDefault="0026111D" w:rsidP="0026111D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055" w:type="dxa"/>
                </w:tcPr>
                <w:p w:rsidR="0026111D" w:rsidRPr="0026111D" w:rsidRDefault="0026111D" w:rsidP="0026111D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056" w:type="dxa"/>
                </w:tcPr>
                <w:p w:rsidR="0026111D" w:rsidRPr="0026111D" w:rsidRDefault="0026111D" w:rsidP="0026111D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056" w:type="dxa"/>
                </w:tcPr>
                <w:p w:rsidR="0026111D" w:rsidRPr="0026111D" w:rsidRDefault="0026111D" w:rsidP="0026111D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057" w:type="dxa"/>
                </w:tcPr>
                <w:p w:rsidR="0026111D" w:rsidRPr="0026111D" w:rsidRDefault="0026111D" w:rsidP="0026111D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057" w:type="dxa"/>
                </w:tcPr>
                <w:p w:rsidR="0026111D" w:rsidRPr="0026111D" w:rsidRDefault="0026111D" w:rsidP="0026111D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057" w:type="dxa"/>
                </w:tcPr>
                <w:p w:rsidR="0026111D" w:rsidRPr="0026111D" w:rsidRDefault="0026111D" w:rsidP="0026111D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26111D" w:rsidRPr="008075DA" w:rsidTr="008171E5">
              <w:tc>
                <w:tcPr>
                  <w:tcW w:w="1823" w:type="dxa"/>
                </w:tcPr>
                <w:p w:rsidR="0026111D" w:rsidRPr="0026111D" w:rsidRDefault="0026111D" w:rsidP="0026111D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  <w:t xml:space="preserve">Коэффициент финансового </w:t>
                  </w:r>
                  <w:proofErr w:type="spellStart"/>
                  <w:r w:rsidRPr="0026111D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  <w:t>левериджа</w:t>
                  </w:r>
                  <w:proofErr w:type="spellEnd"/>
                  <w:r w:rsidRPr="0026111D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  <w:t xml:space="preserve"> («плечо» рычага)</w:t>
                  </w:r>
                </w:p>
              </w:tc>
              <w:tc>
                <w:tcPr>
                  <w:tcW w:w="1054" w:type="dxa"/>
                </w:tcPr>
                <w:p w:rsidR="0026111D" w:rsidRPr="0026111D" w:rsidRDefault="0026111D" w:rsidP="0026111D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055" w:type="dxa"/>
                </w:tcPr>
                <w:p w:rsidR="0026111D" w:rsidRPr="0026111D" w:rsidRDefault="0026111D" w:rsidP="0026111D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056" w:type="dxa"/>
                </w:tcPr>
                <w:p w:rsidR="0026111D" w:rsidRPr="0026111D" w:rsidRDefault="0026111D" w:rsidP="0026111D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056" w:type="dxa"/>
                </w:tcPr>
                <w:p w:rsidR="0026111D" w:rsidRPr="0026111D" w:rsidRDefault="0026111D" w:rsidP="0026111D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057" w:type="dxa"/>
                </w:tcPr>
                <w:p w:rsidR="0026111D" w:rsidRPr="0026111D" w:rsidRDefault="0026111D" w:rsidP="0026111D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057" w:type="dxa"/>
                </w:tcPr>
                <w:p w:rsidR="0026111D" w:rsidRPr="0026111D" w:rsidRDefault="0026111D" w:rsidP="0026111D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057" w:type="dxa"/>
                </w:tcPr>
                <w:p w:rsidR="0026111D" w:rsidRPr="0026111D" w:rsidRDefault="0026111D" w:rsidP="0026111D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26111D" w:rsidRPr="0026111D" w:rsidTr="008171E5">
              <w:tc>
                <w:tcPr>
                  <w:tcW w:w="1823" w:type="dxa"/>
                </w:tcPr>
                <w:p w:rsidR="0026111D" w:rsidRPr="0026111D" w:rsidRDefault="0026111D" w:rsidP="0026111D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  <w:t>Рентабельность активов, %</w:t>
                  </w:r>
                </w:p>
              </w:tc>
              <w:tc>
                <w:tcPr>
                  <w:tcW w:w="1054" w:type="dxa"/>
                </w:tcPr>
                <w:p w:rsidR="0026111D" w:rsidRPr="0026111D" w:rsidRDefault="0026111D" w:rsidP="0026111D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055" w:type="dxa"/>
                </w:tcPr>
                <w:p w:rsidR="0026111D" w:rsidRPr="0026111D" w:rsidRDefault="0026111D" w:rsidP="0026111D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056" w:type="dxa"/>
                </w:tcPr>
                <w:p w:rsidR="0026111D" w:rsidRPr="0026111D" w:rsidRDefault="0026111D" w:rsidP="0026111D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056" w:type="dxa"/>
                </w:tcPr>
                <w:p w:rsidR="0026111D" w:rsidRPr="0026111D" w:rsidRDefault="0026111D" w:rsidP="0026111D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057" w:type="dxa"/>
                </w:tcPr>
                <w:p w:rsidR="0026111D" w:rsidRPr="0026111D" w:rsidRDefault="0026111D" w:rsidP="0026111D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057" w:type="dxa"/>
                </w:tcPr>
                <w:p w:rsidR="0026111D" w:rsidRPr="0026111D" w:rsidRDefault="0026111D" w:rsidP="0026111D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057" w:type="dxa"/>
                </w:tcPr>
                <w:p w:rsidR="0026111D" w:rsidRPr="0026111D" w:rsidRDefault="0026111D" w:rsidP="0026111D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26111D" w:rsidRPr="008075DA" w:rsidTr="008171E5">
              <w:tc>
                <w:tcPr>
                  <w:tcW w:w="1823" w:type="dxa"/>
                </w:tcPr>
                <w:p w:rsidR="0026111D" w:rsidRPr="0026111D" w:rsidRDefault="0026111D" w:rsidP="0026111D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  <w:t>Ставка процента за кредит без риска, %</w:t>
                  </w:r>
                </w:p>
              </w:tc>
              <w:tc>
                <w:tcPr>
                  <w:tcW w:w="1054" w:type="dxa"/>
                </w:tcPr>
                <w:p w:rsidR="0026111D" w:rsidRPr="0026111D" w:rsidRDefault="0026111D" w:rsidP="0026111D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055" w:type="dxa"/>
                </w:tcPr>
                <w:p w:rsidR="0026111D" w:rsidRPr="0026111D" w:rsidRDefault="0026111D" w:rsidP="0026111D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056" w:type="dxa"/>
                </w:tcPr>
                <w:p w:rsidR="0026111D" w:rsidRPr="0026111D" w:rsidRDefault="0026111D" w:rsidP="0026111D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056" w:type="dxa"/>
                </w:tcPr>
                <w:p w:rsidR="0026111D" w:rsidRPr="0026111D" w:rsidRDefault="0026111D" w:rsidP="0026111D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057" w:type="dxa"/>
                </w:tcPr>
                <w:p w:rsidR="0026111D" w:rsidRPr="0026111D" w:rsidRDefault="0026111D" w:rsidP="0026111D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057" w:type="dxa"/>
                </w:tcPr>
                <w:p w:rsidR="0026111D" w:rsidRPr="0026111D" w:rsidRDefault="0026111D" w:rsidP="0026111D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057" w:type="dxa"/>
                </w:tcPr>
                <w:p w:rsidR="0026111D" w:rsidRPr="0026111D" w:rsidRDefault="0026111D" w:rsidP="0026111D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26111D" w:rsidRPr="0026111D" w:rsidTr="008171E5">
              <w:tc>
                <w:tcPr>
                  <w:tcW w:w="1823" w:type="dxa"/>
                </w:tcPr>
                <w:p w:rsidR="0026111D" w:rsidRPr="0026111D" w:rsidRDefault="0026111D" w:rsidP="0026111D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  <w:t>Премия за риск, %</w:t>
                  </w:r>
                </w:p>
              </w:tc>
              <w:tc>
                <w:tcPr>
                  <w:tcW w:w="1054" w:type="dxa"/>
                </w:tcPr>
                <w:p w:rsidR="0026111D" w:rsidRPr="0026111D" w:rsidRDefault="0026111D" w:rsidP="0026111D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055" w:type="dxa"/>
                </w:tcPr>
                <w:p w:rsidR="0026111D" w:rsidRPr="0026111D" w:rsidRDefault="0026111D" w:rsidP="0026111D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056" w:type="dxa"/>
                </w:tcPr>
                <w:p w:rsidR="0026111D" w:rsidRPr="0026111D" w:rsidRDefault="0026111D" w:rsidP="0026111D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056" w:type="dxa"/>
                </w:tcPr>
                <w:p w:rsidR="0026111D" w:rsidRPr="0026111D" w:rsidRDefault="0026111D" w:rsidP="0026111D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057" w:type="dxa"/>
                </w:tcPr>
                <w:p w:rsidR="0026111D" w:rsidRPr="0026111D" w:rsidRDefault="0026111D" w:rsidP="0026111D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057" w:type="dxa"/>
                </w:tcPr>
                <w:p w:rsidR="0026111D" w:rsidRPr="0026111D" w:rsidRDefault="0026111D" w:rsidP="0026111D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057" w:type="dxa"/>
                </w:tcPr>
                <w:p w:rsidR="0026111D" w:rsidRPr="0026111D" w:rsidRDefault="0026111D" w:rsidP="0026111D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26111D" w:rsidRPr="008075DA" w:rsidTr="008171E5">
              <w:tc>
                <w:tcPr>
                  <w:tcW w:w="1823" w:type="dxa"/>
                </w:tcPr>
                <w:p w:rsidR="0026111D" w:rsidRPr="0026111D" w:rsidRDefault="0026111D" w:rsidP="0026111D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  <w:t xml:space="preserve">Ставка процента за </w:t>
                  </w:r>
                  <w:r w:rsidRPr="0026111D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  <w:lastRenderedPageBreak/>
                    <w:t>кредит с учетом риска, %</w:t>
                  </w:r>
                </w:p>
              </w:tc>
              <w:tc>
                <w:tcPr>
                  <w:tcW w:w="1054" w:type="dxa"/>
                </w:tcPr>
                <w:p w:rsidR="0026111D" w:rsidRPr="0026111D" w:rsidRDefault="0026111D" w:rsidP="0026111D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055" w:type="dxa"/>
                </w:tcPr>
                <w:p w:rsidR="0026111D" w:rsidRPr="0026111D" w:rsidRDefault="0026111D" w:rsidP="0026111D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056" w:type="dxa"/>
                </w:tcPr>
                <w:p w:rsidR="0026111D" w:rsidRPr="0026111D" w:rsidRDefault="0026111D" w:rsidP="0026111D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056" w:type="dxa"/>
                </w:tcPr>
                <w:p w:rsidR="0026111D" w:rsidRPr="0026111D" w:rsidRDefault="0026111D" w:rsidP="0026111D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057" w:type="dxa"/>
                </w:tcPr>
                <w:p w:rsidR="0026111D" w:rsidRPr="0026111D" w:rsidRDefault="0026111D" w:rsidP="0026111D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057" w:type="dxa"/>
                </w:tcPr>
                <w:p w:rsidR="0026111D" w:rsidRPr="0026111D" w:rsidRDefault="0026111D" w:rsidP="0026111D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057" w:type="dxa"/>
                </w:tcPr>
                <w:p w:rsidR="0026111D" w:rsidRPr="0026111D" w:rsidRDefault="0026111D" w:rsidP="0026111D">
                  <w:pPr>
                    <w:widowControl w:val="0"/>
                    <w:tabs>
                      <w:tab w:val="num" w:pos="0"/>
                      <w:tab w:val="left" w:pos="720"/>
                      <w:tab w:val="left" w:pos="1080"/>
                      <w:tab w:val="left" w:pos="12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</w:tbl>
          <w:p w:rsidR="0026111D" w:rsidRPr="0026111D" w:rsidRDefault="0026111D" w:rsidP="0026111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</w:pPr>
          </w:p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№3. </w:t>
            </w:r>
            <w:r w:rsidRPr="0026111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ru-RU"/>
              </w:rPr>
              <w:t>Переоцененная рыночная стоимость материальных активов корпорации – 200,0 млн. руб. Чистая рентабельность собственного капитала в отрасли, к которой принадлежит корпорация, равна 15,0 %. Средняя годовая чистая прибыль корпорации за предыдущие 5 лет в ценах года, когда производится оценка, составляет 35,0 млн. руб. Рекомендуемый коэффициент капитализации прибылей корпорации – 25,0%. Оцените стоимость «гудвилла» и суммарную рыночную стоимость корпорации согласно методу накопления активов.</w:t>
            </w:r>
          </w:p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</w:p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№4. 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Оценить обоснованную рыночную стоимость корпорации, используя сравнительный подход, если </w:t>
            </w:r>
            <w:proofErr w:type="gramStart"/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известно</w:t>
            </w:r>
            <w:proofErr w:type="gramEnd"/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что: </w:t>
            </w:r>
          </w:p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рыночная стоимость одной акции корпорации-аналога равна 113,0 руб.; </w:t>
            </w:r>
          </w:p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общее количество акций корпорации-аналога, указанное в её опубликованном финансовом отчете, составляет 130000 акций; </w:t>
            </w:r>
          </w:p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доли заёмного капитала оцениваемой корпорации и корпорации-аналога в стоимости совокупного финансового капитала одинаковы, а общие абсолютные размеры их задолженности составляют соответственно 5,0 и 10,0 млн. руб.; </w:t>
            </w:r>
          </w:p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средняя кредитная ставка по оцениваемой корпорации в 1,5 раза больше, чем по корпорации-аналогу; </w:t>
            </w:r>
          </w:p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объявленная прибыль корпорации-аналога до процентов и налогов равна 1,5 млн. руб., прибыль оцениваемой корпорации до процентов и налогов – 1,2 млн. руб.</w:t>
            </w:r>
          </w:p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6111D" w:rsidRPr="0026111D" w:rsidRDefault="0026111D" w:rsidP="0026111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№5. Чистая прибыль корпорации за отчетный год составила 200000,0 </w:t>
            </w:r>
            <w:proofErr w:type="spellStart"/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тыс.руб</w:t>
            </w:r>
            <w:proofErr w:type="spellEnd"/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., из которых на капитальные вложения направлено 80000,0 </w:t>
            </w:r>
            <w:proofErr w:type="spellStart"/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тыс.руб</w:t>
            </w:r>
            <w:proofErr w:type="spellEnd"/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Необходимо сделать обязательные отчисления в резервный капитал в сумме 10000,0 </w:t>
            </w:r>
            <w:proofErr w:type="spellStart"/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тыс.руб</w:t>
            </w:r>
            <w:proofErr w:type="spellEnd"/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Определите, какую сумму можно предложить к выплате дивидендов и сколько процентов выплачивать на каждую обыкновенную акцию, если корпорация эмитировала 20000 шт. обыкновенных акций и 10000 шт. привилегированных акций номинальной стоимостью 2,0 </w:t>
            </w:r>
            <w:proofErr w:type="spellStart"/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тыс.руб</w:t>
            </w:r>
            <w:proofErr w:type="spellEnd"/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за акцию. Гарантированные дивиденды на каждую привилегированную акцию – 1,0 </w:t>
            </w:r>
            <w:proofErr w:type="spellStart"/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тыс.руб</w:t>
            </w:r>
            <w:proofErr w:type="spellEnd"/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26111D" w:rsidRPr="0026111D" w:rsidTr="008171E5">
        <w:trPr>
          <w:trHeight w:val="753"/>
        </w:trPr>
        <w:tc>
          <w:tcPr>
            <w:tcW w:w="576" w:type="pct"/>
            <w:vAlign w:val="center"/>
            <w:hideMark/>
          </w:tcPr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Владеть</w:t>
            </w:r>
          </w:p>
        </w:tc>
        <w:tc>
          <w:tcPr>
            <w:tcW w:w="1478" w:type="pct"/>
            <w:vAlign w:val="center"/>
            <w:hideMark/>
          </w:tcPr>
          <w:p w:rsidR="0026111D" w:rsidRPr="0026111D" w:rsidRDefault="0026111D" w:rsidP="0026111D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23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навыками обоснованного выбора и применения типовых методик расчета показателей, характеризующих финансовую деятельность хозяйствующих субъектов;</w:t>
            </w:r>
          </w:p>
          <w:p w:rsidR="0026111D" w:rsidRPr="0026111D" w:rsidRDefault="0026111D" w:rsidP="0026111D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23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навыками идентификации и применения корректных нормативных документов и методических материалов, регулирующих процесс организации и управления корпоративными финансами;</w:t>
            </w:r>
          </w:p>
        </w:tc>
        <w:tc>
          <w:tcPr>
            <w:tcW w:w="2946" w:type="pct"/>
            <w:vAlign w:val="center"/>
            <w:hideMark/>
          </w:tcPr>
          <w:p w:rsidR="0026111D" w:rsidRPr="0026111D" w:rsidRDefault="0026111D" w:rsidP="0026111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Примерный перечень тем комплексного расчетно-аналитического задания:</w:t>
            </w:r>
          </w:p>
          <w:p w:rsidR="0026111D" w:rsidRPr="0026111D" w:rsidRDefault="0026111D" w:rsidP="0026111D">
            <w:pPr>
              <w:widowControl w:val="0"/>
              <w:shd w:val="clear" w:color="auto" w:fill="FFFFFF"/>
              <w:tabs>
                <w:tab w:val="left" w:pos="39"/>
                <w:tab w:val="left" w:pos="46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 Анализ эффективности формирования, распределения и использования собственного капитала (заемного капитала) корпорации.</w:t>
            </w:r>
          </w:p>
          <w:p w:rsidR="0026111D" w:rsidRPr="0026111D" w:rsidRDefault="0026111D" w:rsidP="0026111D">
            <w:pPr>
              <w:widowControl w:val="0"/>
              <w:shd w:val="clear" w:color="auto" w:fill="FFFFFF"/>
              <w:tabs>
                <w:tab w:val="left" w:pos="39"/>
                <w:tab w:val="left" w:pos="46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Оценка стоимости и эффективности структуры финансового капитала корпорации.</w:t>
            </w:r>
          </w:p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Особенности выбора источников финансированию основного капитала (оборотного капитала) корпораций по отраслям (отраслевая принадлежность корпорации – выбор обучающегося).</w:t>
            </w:r>
          </w:p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 Выбор и обоснование эффективности подхода к формированию дивидендной политики корпорации.</w:t>
            </w:r>
          </w:p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 Оценка стоимости корпорации.</w:t>
            </w:r>
          </w:p>
        </w:tc>
      </w:tr>
      <w:tr w:rsidR="0026111D" w:rsidRPr="008075DA" w:rsidTr="008171E5">
        <w:trPr>
          <w:trHeight w:val="753"/>
        </w:trPr>
        <w:tc>
          <w:tcPr>
            <w:tcW w:w="5000" w:type="pct"/>
            <w:gridSpan w:val="3"/>
            <w:vAlign w:val="center"/>
            <w:hideMark/>
          </w:tcPr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ПК-3 - способностью выполнять необходимые для составления экономических разделов планов расчеты, обосновывать их и представлять результаты работы в соответствии с принятыми в организации стандартами</w:t>
            </w:r>
          </w:p>
        </w:tc>
      </w:tr>
      <w:tr w:rsidR="0026111D" w:rsidRPr="008075DA" w:rsidTr="008171E5">
        <w:trPr>
          <w:trHeight w:val="753"/>
        </w:trPr>
        <w:tc>
          <w:tcPr>
            <w:tcW w:w="576" w:type="pct"/>
            <w:vAlign w:val="center"/>
            <w:hideMark/>
          </w:tcPr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1478" w:type="pct"/>
            <w:vAlign w:val="center"/>
            <w:hideMark/>
          </w:tcPr>
          <w:p w:rsidR="0026111D" w:rsidRPr="0026111D" w:rsidRDefault="0026111D" w:rsidP="0026111D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23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систему инструментальных средств, необходимых для проведения расчетов и обработки расчетных данных, характеризующих обоснованность экономических разделов планов организаций, их преимущества и недостатки;</w:t>
            </w:r>
          </w:p>
          <w:p w:rsidR="0026111D" w:rsidRPr="0026111D" w:rsidRDefault="0026111D" w:rsidP="0026111D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23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принципы и алгоритмы проведения расчетов, необходимых для составления экономических разделов планов организации, обоснования и представления результатов проведенной работы в соответствии с принятыми в организации стандартами;</w:t>
            </w:r>
          </w:p>
        </w:tc>
        <w:tc>
          <w:tcPr>
            <w:tcW w:w="2946" w:type="pct"/>
            <w:vAlign w:val="center"/>
            <w:hideMark/>
          </w:tcPr>
          <w:p w:rsidR="0026111D" w:rsidRPr="0026111D" w:rsidRDefault="0026111D" w:rsidP="0026111D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Перечень теоретических вопросов к зачету:</w:t>
            </w:r>
          </w:p>
          <w:p w:rsidR="0026111D" w:rsidRPr="0026111D" w:rsidRDefault="0026111D" w:rsidP="0026111D">
            <w:pPr>
              <w:widowControl w:val="0"/>
              <w:shd w:val="clear" w:color="auto" w:fill="FFFFFF"/>
              <w:tabs>
                <w:tab w:val="left" w:pos="39"/>
                <w:tab w:val="left" w:pos="46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 Модели и методы управления основным капиталом корпорации, их преимущества и недостатки.</w:t>
            </w:r>
          </w:p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Показатели эффективности управления основным капиталом корпорации.</w:t>
            </w:r>
          </w:p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Критерии оценки эффективности инвестиций в основной капитал корпорации.</w:t>
            </w:r>
          </w:p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 Модели и методы управления оборотным капиталом корпорации, их преимущества и недостатки.</w:t>
            </w:r>
          </w:p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 Показатели эффективности управления оборотным капиталом корпорации.</w:t>
            </w:r>
          </w:p>
          <w:p w:rsidR="0026111D" w:rsidRPr="0026111D" w:rsidRDefault="0026111D" w:rsidP="0026111D">
            <w:pPr>
              <w:widowControl w:val="0"/>
              <w:shd w:val="clear" w:color="auto" w:fill="FFFFFF"/>
              <w:tabs>
                <w:tab w:val="left" w:pos="32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6. Понятие риска, необходимость его учета в процессе корпоративного планирования. </w:t>
            </w:r>
          </w:p>
        </w:tc>
      </w:tr>
      <w:tr w:rsidR="0026111D" w:rsidRPr="008075DA" w:rsidTr="008171E5">
        <w:trPr>
          <w:trHeight w:val="753"/>
        </w:trPr>
        <w:tc>
          <w:tcPr>
            <w:tcW w:w="576" w:type="pct"/>
            <w:vAlign w:val="center"/>
            <w:hideMark/>
          </w:tcPr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Уметь</w:t>
            </w:r>
          </w:p>
        </w:tc>
        <w:tc>
          <w:tcPr>
            <w:tcW w:w="1478" w:type="pct"/>
            <w:vAlign w:val="center"/>
            <w:hideMark/>
          </w:tcPr>
          <w:p w:rsidR="0026111D" w:rsidRPr="0026111D" w:rsidRDefault="0026111D" w:rsidP="0026111D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23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обоснованно выбирать и </w:t>
            </w:r>
            <w:r w:rsidRPr="00261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применять инструментальные средства, необходимые для проведения расчетов и обработки расчетных данных, характеризующих обоснованность экономических разделов планов организаций;</w:t>
            </w:r>
          </w:p>
          <w:p w:rsidR="0026111D" w:rsidRPr="0026111D" w:rsidRDefault="0026111D" w:rsidP="0026111D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23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оперировать </w:t>
            </w:r>
            <w:r w:rsidRPr="00261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принципами и алгоритмами проведения расчетов, необходимых для составления экономических разделов планов организации, обосновывать и представлять результаты проведенной работы в соответствии с принятыми в организации стандартами;</w:t>
            </w:r>
          </w:p>
        </w:tc>
        <w:tc>
          <w:tcPr>
            <w:tcW w:w="2946" w:type="pct"/>
            <w:vAlign w:val="center"/>
            <w:hideMark/>
          </w:tcPr>
          <w:p w:rsidR="0026111D" w:rsidRPr="0026111D" w:rsidRDefault="0026111D" w:rsidP="0026111D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lastRenderedPageBreak/>
              <w:t>Примерные практические задания для зачета:</w:t>
            </w:r>
          </w:p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№1. Корпорация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имеет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дебиторскую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задолженность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в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размере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1400,0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тыс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руб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Себестоимость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составляет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в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среднем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30,0 %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от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цены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реализации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Затраты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на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материально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товарные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запасы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–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5,0 %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от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цены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реализации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Комиссионные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при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продаже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составляют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7,0 %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от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продажи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Рассчитайте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средние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вложения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в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счета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дебиторов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№2.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Оцените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реальное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состояние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дебиторской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задолженности и уровень эффективности управления дебиторской задолженностью корпорации.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Выполните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расчеты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результаты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занесите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в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таблицу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94"/>
              <w:gridCol w:w="1694"/>
              <w:gridCol w:w="1175"/>
              <w:gridCol w:w="1465"/>
              <w:gridCol w:w="1465"/>
              <w:gridCol w:w="1694"/>
            </w:tblGrid>
            <w:tr w:rsidR="0026111D" w:rsidRPr="008075DA" w:rsidTr="008171E5">
              <w:tc>
                <w:tcPr>
                  <w:tcW w:w="1531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NewRomanPSMT" w:hAnsi="Times New Roman" w:cs="Times New Roman"/>
                      <w:lang w:val="ru-RU" w:eastAsia="ru-RU"/>
                    </w:rPr>
                  </w:pPr>
                  <w:r w:rsidRPr="0026111D">
                    <w:rPr>
                      <w:rFonts w:ascii="Times New Roman" w:eastAsia="TimesNewRomanPSMT" w:hAnsi="Times New Roman" w:cs="Times New Roman"/>
                      <w:lang w:val="ru-RU" w:eastAsia="ru-RU"/>
                    </w:rPr>
                    <w:t xml:space="preserve">Классификация дебиторов по срокам возникновения задолженности, </w:t>
                  </w:r>
                  <w:proofErr w:type="spellStart"/>
                  <w:r w:rsidRPr="0026111D">
                    <w:rPr>
                      <w:rFonts w:ascii="Times New Roman" w:eastAsia="TimesNewRomanPSMT" w:hAnsi="Times New Roman" w:cs="Times New Roman"/>
                      <w:lang w:val="ru-RU" w:eastAsia="ru-RU"/>
                    </w:rPr>
                    <w:t>дн</w:t>
                  </w:r>
                  <w:proofErr w:type="spellEnd"/>
                  <w:r w:rsidRPr="0026111D">
                    <w:rPr>
                      <w:rFonts w:ascii="Times New Roman" w:eastAsia="TimesNewRomanPSMT" w:hAnsi="Times New Roman" w:cs="Times New Roman"/>
                      <w:lang w:val="ru-RU" w:eastAsia="ru-RU"/>
                    </w:rPr>
                    <w:t>.</w:t>
                  </w:r>
                </w:p>
              </w:tc>
              <w:tc>
                <w:tcPr>
                  <w:tcW w:w="1531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NewRomanPSMT" w:hAnsi="Times New Roman" w:cs="Times New Roman"/>
                      <w:lang w:val="ru-RU" w:eastAsia="ru-RU"/>
                    </w:rPr>
                  </w:pPr>
                  <w:r w:rsidRPr="0026111D">
                    <w:rPr>
                      <w:rFonts w:ascii="Times New Roman" w:eastAsia="TimesNewRomanPSMT" w:hAnsi="Times New Roman" w:cs="Times New Roman"/>
                      <w:lang w:val="ru-RU" w:eastAsia="ru-RU"/>
                    </w:rPr>
                    <w:t xml:space="preserve">Сумма дебиторской задолженности, </w:t>
                  </w:r>
                  <w:proofErr w:type="spellStart"/>
                  <w:r w:rsidRPr="0026111D">
                    <w:rPr>
                      <w:rFonts w:ascii="Times New Roman" w:eastAsia="TimesNewRomanPSMT" w:hAnsi="Times New Roman" w:cs="Times New Roman"/>
                      <w:lang w:val="ru-RU" w:eastAsia="ru-RU"/>
                    </w:rPr>
                    <w:t>тыс.руб</w:t>
                  </w:r>
                  <w:proofErr w:type="spellEnd"/>
                  <w:r w:rsidRPr="0026111D">
                    <w:rPr>
                      <w:rFonts w:ascii="Times New Roman" w:eastAsia="TimesNewRomanPSMT" w:hAnsi="Times New Roman" w:cs="Times New Roman"/>
                      <w:lang w:val="ru-RU" w:eastAsia="ru-RU"/>
                    </w:rPr>
                    <w:t>.</w:t>
                  </w:r>
                </w:p>
              </w:tc>
              <w:tc>
                <w:tcPr>
                  <w:tcW w:w="1531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NewRomanPSMT" w:hAnsi="Times New Roman" w:cs="Times New Roman"/>
                      <w:lang w:val="ru-RU" w:eastAsia="ru-RU"/>
                    </w:rPr>
                  </w:pPr>
                  <w:r w:rsidRPr="0026111D">
                    <w:rPr>
                      <w:rFonts w:ascii="Times New Roman" w:eastAsia="TimesNewRomanPSMT" w:hAnsi="Times New Roman" w:cs="Times New Roman"/>
                      <w:lang w:val="ru-RU" w:eastAsia="ru-RU"/>
                    </w:rPr>
                    <w:t>Удельный вес в общей сумме, %</w:t>
                  </w:r>
                </w:p>
              </w:tc>
              <w:tc>
                <w:tcPr>
                  <w:tcW w:w="1531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NewRomanPSMT" w:hAnsi="Times New Roman" w:cs="Times New Roman"/>
                      <w:lang w:val="ru-RU" w:eastAsia="ru-RU"/>
                    </w:rPr>
                  </w:pPr>
                  <w:r w:rsidRPr="0026111D">
                    <w:rPr>
                      <w:rFonts w:ascii="Times New Roman" w:eastAsia="TimesNewRomanPSMT" w:hAnsi="Times New Roman" w:cs="Times New Roman"/>
                      <w:lang w:val="ru-RU" w:eastAsia="ru-RU"/>
                    </w:rPr>
                    <w:t>Вероятность безнадежных долгов, %</w:t>
                  </w:r>
                </w:p>
              </w:tc>
              <w:tc>
                <w:tcPr>
                  <w:tcW w:w="1532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NewRomanPSMT" w:hAnsi="Times New Roman" w:cs="Times New Roman"/>
                      <w:lang w:val="ru-RU" w:eastAsia="ru-RU"/>
                    </w:rPr>
                  </w:pPr>
                  <w:r w:rsidRPr="0026111D">
                    <w:rPr>
                      <w:rFonts w:ascii="Times New Roman" w:eastAsia="TimesNewRomanPSMT" w:hAnsi="Times New Roman" w:cs="Times New Roman"/>
                      <w:lang w:val="ru-RU" w:eastAsia="ru-RU"/>
                    </w:rPr>
                    <w:t xml:space="preserve">Сумма безнадежных долгов, </w:t>
                  </w:r>
                  <w:proofErr w:type="spellStart"/>
                  <w:r w:rsidRPr="0026111D">
                    <w:rPr>
                      <w:rFonts w:ascii="Times New Roman" w:eastAsia="TimesNewRomanPSMT" w:hAnsi="Times New Roman" w:cs="Times New Roman"/>
                      <w:lang w:val="ru-RU" w:eastAsia="ru-RU"/>
                    </w:rPr>
                    <w:t>тыс.руб</w:t>
                  </w:r>
                  <w:proofErr w:type="spellEnd"/>
                  <w:r w:rsidRPr="0026111D">
                    <w:rPr>
                      <w:rFonts w:ascii="Times New Roman" w:eastAsia="TimesNewRomanPSMT" w:hAnsi="Times New Roman" w:cs="Times New Roman"/>
                      <w:lang w:val="ru-RU" w:eastAsia="ru-RU"/>
                    </w:rPr>
                    <w:t>.</w:t>
                  </w:r>
                </w:p>
              </w:tc>
              <w:tc>
                <w:tcPr>
                  <w:tcW w:w="1532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NewRomanPSMT" w:hAnsi="Times New Roman" w:cs="Times New Roman"/>
                      <w:lang w:val="ru-RU" w:eastAsia="ru-RU"/>
                    </w:rPr>
                  </w:pPr>
                  <w:r w:rsidRPr="0026111D">
                    <w:rPr>
                      <w:rFonts w:ascii="Times New Roman" w:eastAsia="TimesNewRomanPSMT" w:hAnsi="Times New Roman" w:cs="Times New Roman"/>
                      <w:lang w:val="ru-RU" w:eastAsia="ru-RU"/>
                    </w:rPr>
                    <w:t xml:space="preserve">Реальная величина задолженности, </w:t>
                  </w:r>
                  <w:proofErr w:type="spellStart"/>
                  <w:r w:rsidRPr="0026111D">
                    <w:rPr>
                      <w:rFonts w:ascii="Times New Roman" w:eastAsia="TimesNewRomanPSMT" w:hAnsi="Times New Roman" w:cs="Times New Roman"/>
                      <w:lang w:val="ru-RU" w:eastAsia="ru-RU"/>
                    </w:rPr>
                    <w:t>тыс.руб</w:t>
                  </w:r>
                  <w:proofErr w:type="spellEnd"/>
                  <w:r w:rsidRPr="0026111D">
                    <w:rPr>
                      <w:rFonts w:ascii="Times New Roman" w:eastAsia="TimesNewRomanPSMT" w:hAnsi="Times New Roman" w:cs="Times New Roman"/>
                      <w:lang w:val="ru-RU" w:eastAsia="ru-RU"/>
                    </w:rPr>
                    <w:t>.</w:t>
                  </w:r>
                </w:p>
              </w:tc>
            </w:tr>
            <w:tr w:rsidR="0026111D" w:rsidRPr="008075DA" w:rsidTr="008171E5">
              <w:tc>
                <w:tcPr>
                  <w:tcW w:w="1531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t>0-30</w:t>
                  </w:r>
                </w:p>
              </w:tc>
              <w:tc>
                <w:tcPr>
                  <w:tcW w:w="1531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t>2000,0</w:t>
                  </w:r>
                </w:p>
              </w:tc>
              <w:tc>
                <w:tcPr>
                  <w:tcW w:w="1531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t>2,5</w:t>
                  </w:r>
                </w:p>
              </w:tc>
              <w:tc>
                <w:tcPr>
                  <w:tcW w:w="1532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</w:p>
              </w:tc>
              <w:tc>
                <w:tcPr>
                  <w:tcW w:w="1532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</w:p>
              </w:tc>
            </w:tr>
            <w:tr w:rsidR="0026111D" w:rsidRPr="008075DA" w:rsidTr="008171E5">
              <w:tc>
                <w:tcPr>
                  <w:tcW w:w="1531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t>30-60</w:t>
                  </w:r>
                </w:p>
              </w:tc>
              <w:tc>
                <w:tcPr>
                  <w:tcW w:w="1531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t>1200,0</w:t>
                  </w:r>
                </w:p>
              </w:tc>
              <w:tc>
                <w:tcPr>
                  <w:tcW w:w="1531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t>5,0</w:t>
                  </w:r>
                </w:p>
              </w:tc>
              <w:tc>
                <w:tcPr>
                  <w:tcW w:w="1532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</w:p>
              </w:tc>
              <w:tc>
                <w:tcPr>
                  <w:tcW w:w="1532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</w:p>
              </w:tc>
            </w:tr>
            <w:tr w:rsidR="0026111D" w:rsidRPr="008075DA" w:rsidTr="008171E5">
              <w:tc>
                <w:tcPr>
                  <w:tcW w:w="1531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t>60-90</w:t>
                  </w:r>
                </w:p>
              </w:tc>
              <w:tc>
                <w:tcPr>
                  <w:tcW w:w="1531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t>1000,0</w:t>
                  </w:r>
                </w:p>
              </w:tc>
              <w:tc>
                <w:tcPr>
                  <w:tcW w:w="1531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t>7,5</w:t>
                  </w:r>
                </w:p>
              </w:tc>
              <w:tc>
                <w:tcPr>
                  <w:tcW w:w="1532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</w:p>
              </w:tc>
              <w:tc>
                <w:tcPr>
                  <w:tcW w:w="1532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</w:p>
              </w:tc>
            </w:tr>
            <w:tr w:rsidR="0026111D" w:rsidRPr="008075DA" w:rsidTr="008171E5">
              <w:tc>
                <w:tcPr>
                  <w:tcW w:w="1531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t>90-120</w:t>
                  </w:r>
                </w:p>
              </w:tc>
              <w:tc>
                <w:tcPr>
                  <w:tcW w:w="1531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t>200,0</w:t>
                  </w:r>
                </w:p>
              </w:tc>
              <w:tc>
                <w:tcPr>
                  <w:tcW w:w="1531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t>10,0</w:t>
                  </w:r>
                </w:p>
              </w:tc>
              <w:tc>
                <w:tcPr>
                  <w:tcW w:w="1532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</w:p>
              </w:tc>
              <w:tc>
                <w:tcPr>
                  <w:tcW w:w="1532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</w:p>
              </w:tc>
            </w:tr>
            <w:tr w:rsidR="0026111D" w:rsidRPr="008075DA" w:rsidTr="008171E5">
              <w:tc>
                <w:tcPr>
                  <w:tcW w:w="1531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t>120-150</w:t>
                  </w:r>
                </w:p>
              </w:tc>
              <w:tc>
                <w:tcPr>
                  <w:tcW w:w="1531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t>100,0</w:t>
                  </w:r>
                </w:p>
              </w:tc>
              <w:tc>
                <w:tcPr>
                  <w:tcW w:w="1531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t>15,0</w:t>
                  </w:r>
                </w:p>
              </w:tc>
              <w:tc>
                <w:tcPr>
                  <w:tcW w:w="1532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</w:p>
              </w:tc>
              <w:tc>
                <w:tcPr>
                  <w:tcW w:w="1532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</w:p>
              </w:tc>
            </w:tr>
            <w:tr w:rsidR="0026111D" w:rsidRPr="008075DA" w:rsidTr="008171E5">
              <w:tc>
                <w:tcPr>
                  <w:tcW w:w="1531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t>150-180</w:t>
                  </w:r>
                </w:p>
              </w:tc>
              <w:tc>
                <w:tcPr>
                  <w:tcW w:w="1531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t>40,0</w:t>
                  </w:r>
                </w:p>
              </w:tc>
              <w:tc>
                <w:tcPr>
                  <w:tcW w:w="1531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t>30,0</w:t>
                  </w:r>
                </w:p>
              </w:tc>
              <w:tc>
                <w:tcPr>
                  <w:tcW w:w="1532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</w:p>
              </w:tc>
              <w:tc>
                <w:tcPr>
                  <w:tcW w:w="1532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</w:p>
              </w:tc>
            </w:tr>
            <w:tr w:rsidR="0026111D" w:rsidRPr="008075DA" w:rsidTr="008171E5">
              <w:tc>
                <w:tcPr>
                  <w:tcW w:w="1531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t>180-360</w:t>
                  </w:r>
                </w:p>
              </w:tc>
              <w:tc>
                <w:tcPr>
                  <w:tcW w:w="1531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t>20,0</w:t>
                  </w:r>
                </w:p>
              </w:tc>
              <w:tc>
                <w:tcPr>
                  <w:tcW w:w="1531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t>60,0</w:t>
                  </w:r>
                </w:p>
              </w:tc>
              <w:tc>
                <w:tcPr>
                  <w:tcW w:w="1532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</w:p>
              </w:tc>
              <w:tc>
                <w:tcPr>
                  <w:tcW w:w="1532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</w:p>
              </w:tc>
            </w:tr>
            <w:tr w:rsidR="0026111D" w:rsidRPr="008075DA" w:rsidTr="008171E5">
              <w:tc>
                <w:tcPr>
                  <w:tcW w:w="1531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  <w:proofErr w:type="gramStart"/>
                  <w:r w:rsidRPr="0026111D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t>свыше</w:t>
                  </w:r>
                  <w:proofErr w:type="gramEnd"/>
                  <w:r w:rsidRPr="0026111D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t xml:space="preserve"> 360</w:t>
                  </w:r>
                </w:p>
              </w:tc>
              <w:tc>
                <w:tcPr>
                  <w:tcW w:w="1531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t>4,0</w:t>
                  </w:r>
                </w:p>
              </w:tc>
              <w:tc>
                <w:tcPr>
                  <w:tcW w:w="1531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t>90,0</w:t>
                  </w:r>
                </w:p>
              </w:tc>
              <w:tc>
                <w:tcPr>
                  <w:tcW w:w="1532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</w:p>
              </w:tc>
              <w:tc>
                <w:tcPr>
                  <w:tcW w:w="1532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</w:p>
              </w:tc>
            </w:tr>
          </w:tbl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№3. Потребность корпорации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в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наличных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составляет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10,0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млн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руб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в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месяц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Ожидается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что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наличные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будут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оплачиваться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равномерно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Годовая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ставка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составляет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20,0 %.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Стоимость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каждой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операции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займа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или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снятия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денег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со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счета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составляет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150,0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руб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Определит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е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оптимальную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сумму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операции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среднюю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величину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кассового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остатка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№4. В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ходе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подготовки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обоснования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проекта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были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рассмотрены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условия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снабжения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производства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необходимыми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материалами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и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условия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сбыта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готовой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продукции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Материалы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используемые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в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производстве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будут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оплачены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50,0 %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в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текущем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месяце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50,0 %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–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в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следующем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Запас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сырья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и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материалов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создается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корпорацией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на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месяц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Продукция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будет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реализована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в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том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же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месяце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в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кредит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с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оплатой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покупателями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через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два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месяца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Месячная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периодичность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закупок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материалов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и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вывоза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готовой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продукции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сохранится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на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весь</w:t>
            </w:r>
          </w:p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период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жизни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проекта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Ежемесячный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расход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сырья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и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материалов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составляет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1 200,0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тыс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руб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.;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ежемесячные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продажи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готовой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продукции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–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2 400,0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тыс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руб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Определите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необходимую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сумму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финансовых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средств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инвестируемых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в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предстоящем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периоде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111D"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 w:eastAsia="ru-RU"/>
              </w:rPr>
              <w:t>в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оборотный капитал.</w:t>
            </w:r>
          </w:p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6111D" w:rsidRPr="0026111D" w:rsidRDefault="0026111D" w:rsidP="0026111D">
            <w:pPr>
              <w:widowControl w:val="0"/>
              <w:tabs>
                <w:tab w:val="num" w:pos="1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№5. </w:t>
            </w:r>
            <w:r w:rsidRPr="0026111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Оцените уровень эффективности проекта, предполагающего приобретение оборудования, с двухлетним сроком реализации, используя показатель NPV, если инвестиционные затраты составляют 1050,0 тыс. руб., дисконтная ставка – 12,0 %, величина чистого денежного потока за первый год – 550,0 тыс. руб. и за второй год – 680,0 тыс. руб.</w:t>
            </w:r>
          </w:p>
        </w:tc>
      </w:tr>
      <w:tr w:rsidR="0026111D" w:rsidRPr="008075DA" w:rsidTr="008171E5">
        <w:trPr>
          <w:trHeight w:val="753"/>
        </w:trPr>
        <w:tc>
          <w:tcPr>
            <w:tcW w:w="576" w:type="pct"/>
            <w:vAlign w:val="center"/>
            <w:hideMark/>
          </w:tcPr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Владеть</w:t>
            </w:r>
          </w:p>
        </w:tc>
        <w:tc>
          <w:tcPr>
            <w:tcW w:w="1478" w:type="pct"/>
            <w:vAlign w:val="center"/>
            <w:hideMark/>
          </w:tcPr>
          <w:p w:rsidR="0026111D" w:rsidRPr="0026111D" w:rsidRDefault="0026111D" w:rsidP="0026111D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23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навыками обоснованного выбора и применения инструментальных средств, </w:t>
            </w:r>
            <w:r w:rsidRPr="00261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необходимых для проведения расчетов и обработки расчетных данных, характеризующих обоснованность экономических разделов планов организаций;</w:t>
            </w:r>
          </w:p>
          <w:p w:rsidR="0026111D" w:rsidRPr="0026111D" w:rsidRDefault="0026111D" w:rsidP="0026111D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23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навыками аргументации и представления результатов проведенных расчетов и обработки расчетных данных, характеризующих обоснованность экономических разделов планов организаций, в соответствии с принятыми в организации стандартами.</w:t>
            </w:r>
          </w:p>
        </w:tc>
        <w:tc>
          <w:tcPr>
            <w:tcW w:w="2946" w:type="pct"/>
            <w:vAlign w:val="center"/>
            <w:hideMark/>
          </w:tcPr>
          <w:p w:rsidR="0026111D" w:rsidRPr="0026111D" w:rsidRDefault="0026111D" w:rsidP="0026111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Примерный перечень тем комплексного расчетно-аналитического задания:</w:t>
            </w:r>
          </w:p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 Особенности выбора модели управления основным капиталом (оборотным капиталом) корпораций по отраслям (отраслевая принадлежность корпорации – выбор обучающегося).</w:t>
            </w:r>
          </w:p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Анализ эффективности управления основным капиталом (оборотным капиталом) корпорации.</w:t>
            </w:r>
          </w:p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3. </w:t>
            </w:r>
            <w:r w:rsidRPr="00261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Финансовые риски в деятельности корпораций различных отраслей и способы их минимизации 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(отраслевая принадлежность корпорации – выбор обучающегося).</w:t>
            </w:r>
          </w:p>
        </w:tc>
      </w:tr>
      <w:tr w:rsidR="0026111D" w:rsidRPr="008075DA" w:rsidTr="008171E5">
        <w:trPr>
          <w:trHeight w:val="283"/>
        </w:trPr>
        <w:tc>
          <w:tcPr>
            <w:tcW w:w="5000" w:type="pct"/>
            <w:gridSpan w:val="3"/>
            <w:vAlign w:val="center"/>
            <w:hideMark/>
          </w:tcPr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ПК-21 - способностью составлять финансовые планы организации, обеспечивать осуществление финансовых взаимоотношений с организациями, органами государственной власти и местного самоуправления</w:t>
            </w:r>
          </w:p>
        </w:tc>
      </w:tr>
      <w:tr w:rsidR="0026111D" w:rsidRPr="008075DA" w:rsidTr="008171E5">
        <w:trPr>
          <w:trHeight w:val="225"/>
        </w:trPr>
        <w:tc>
          <w:tcPr>
            <w:tcW w:w="576" w:type="pct"/>
            <w:vAlign w:val="center"/>
            <w:hideMark/>
          </w:tcPr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1478" w:type="pct"/>
            <w:vAlign w:val="center"/>
            <w:hideMark/>
          </w:tcPr>
          <w:p w:rsidR="0026111D" w:rsidRPr="0026111D" w:rsidRDefault="0026111D" w:rsidP="0026111D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23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сущность, назначение, виды и структуру финансовых планов организации, содержание, характер и особенности финансовых взаимоотношений с другими организациями, с органами государственной власти и местного самоуправления;</w:t>
            </w:r>
          </w:p>
          <w:p w:rsidR="0026111D" w:rsidRPr="0026111D" w:rsidRDefault="0026111D" w:rsidP="0026111D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23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систему инструментальных средств, необходимых для формирования обоснованных финансовых планов организации, их преимущества и недостатки;</w:t>
            </w:r>
          </w:p>
          <w:p w:rsidR="0026111D" w:rsidRPr="0026111D" w:rsidRDefault="0026111D" w:rsidP="0026111D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23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принципы и алгоритмы осуществления эффективных финансовых взаимоотношений с организациями, органами государственной власти и местного самоуправления;</w:t>
            </w:r>
          </w:p>
        </w:tc>
        <w:tc>
          <w:tcPr>
            <w:tcW w:w="2946" w:type="pct"/>
            <w:vAlign w:val="center"/>
            <w:hideMark/>
          </w:tcPr>
          <w:p w:rsidR="0026111D" w:rsidRPr="0026111D" w:rsidRDefault="0026111D" w:rsidP="0026111D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lastRenderedPageBreak/>
              <w:t>Перечень теоретических вопросов к зачету:</w:t>
            </w:r>
          </w:p>
          <w:p w:rsidR="0026111D" w:rsidRPr="0026111D" w:rsidRDefault="0026111D" w:rsidP="0026111D">
            <w:pPr>
              <w:widowControl w:val="0"/>
              <w:numPr>
                <w:ilvl w:val="0"/>
                <w:numId w:val="34"/>
              </w:numPr>
              <w:shd w:val="clear" w:color="auto" w:fill="FFFFFF"/>
              <w:tabs>
                <w:tab w:val="left" w:pos="322"/>
              </w:tabs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Содержание и цели корпоративного финансового планирования.</w:t>
            </w:r>
          </w:p>
          <w:p w:rsidR="0026111D" w:rsidRPr="0026111D" w:rsidRDefault="0026111D" w:rsidP="0026111D">
            <w:pPr>
              <w:widowControl w:val="0"/>
              <w:numPr>
                <w:ilvl w:val="0"/>
                <w:numId w:val="34"/>
              </w:numPr>
              <w:shd w:val="clear" w:color="auto" w:fill="FFFFFF"/>
              <w:tabs>
                <w:tab w:val="left" w:pos="322"/>
              </w:tabs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Принципы корпоративного финансового планирования, их характеристика.</w:t>
            </w:r>
          </w:p>
          <w:p w:rsidR="0026111D" w:rsidRPr="0026111D" w:rsidRDefault="0026111D" w:rsidP="0026111D">
            <w:pPr>
              <w:widowControl w:val="0"/>
              <w:numPr>
                <w:ilvl w:val="0"/>
                <w:numId w:val="34"/>
              </w:numPr>
              <w:shd w:val="clear" w:color="auto" w:fill="FFFFFF"/>
              <w:tabs>
                <w:tab w:val="left" w:pos="322"/>
              </w:tabs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Методы корпоративного финансового планирования, их характеристика.</w:t>
            </w:r>
          </w:p>
          <w:p w:rsidR="0026111D" w:rsidRPr="0026111D" w:rsidRDefault="0026111D" w:rsidP="0026111D">
            <w:pPr>
              <w:widowControl w:val="0"/>
              <w:numPr>
                <w:ilvl w:val="0"/>
                <w:numId w:val="34"/>
              </w:numPr>
              <w:shd w:val="clear" w:color="auto" w:fill="FFFFFF"/>
              <w:tabs>
                <w:tab w:val="left" w:pos="322"/>
              </w:tabs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Бюджетирование как инструмент корпоративного финансового планирования.</w:t>
            </w:r>
          </w:p>
          <w:p w:rsidR="0026111D" w:rsidRPr="0026111D" w:rsidRDefault="0026111D" w:rsidP="0026111D">
            <w:pPr>
              <w:widowControl w:val="0"/>
              <w:numPr>
                <w:ilvl w:val="0"/>
                <w:numId w:val="34"/>
              </w:numPr>
              <w:shd w:val="clear" w:color="auto" w:fill="FFFFFF"/>
              <w:tabs>
                <w:tab w:val="left" w:pos="322"/>
              </w:tabs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Понятие бюджета. Виды бюджетов корпорации.</w:t>
            </w:r>
          </w:p>
        </w:tc>
      </w:tr>
      <w:tr w:rsidR="0026111D" w:rsidRPr="008075DA" w:rsidTr="008171E5">
        <w:trPr>
          <w:trHeight w:val="258"/>
        </w:trPr>
        <w:tc>
          <w:tcPr>
            <w:tcW w:w="576" w:type="pct"/>
            <w:vAlign w:val="center"/>
            <w:hideMark/>
          </w:tcPr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Уметь</w:t>
            </w:r>
          </w:p>
        </w:tc>
        <w:tc>
          <w:tcPr>
            <w:tcW w:w="1478" w:type="pct"/>
            <w:vAlign w:val="center"/>
            <w:hideMark/>
          </w:tcPr>
          <w:p w:rsidR="0026111D" w:rsidRPr="0026111D" w:rsidRDefault="0026111D" w:rsidP="0026111D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23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применять теоретические знания </w:t>
            </w:r>
            <w:r w:rsidRPr="00261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 процессе формирования финансовых планов организации и осуществления финансовых взаимоотношений с организациями, органами государственной власти и местного самоуправления;</w:t>
            </w:r>
          </w:p>
          <w:p w:rsidR="0026111D" w:rsidRPr="0026111D" w:rsidRDefault="0026111D" w:rsidP="0026111D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23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выбирать и корректно </w:t>
            </w:r>
            <w:r w:rsidRPr="00261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применять инструментальные средства, необходимые для формирования обоснованных финансовых планов организации;</w:t>
            </w:r>
          </w:p>
          <w:p w:rsidR="0026111D" w:rsidRPr="0026111D" w:rsidRDefault="0026111D" w:rsidP="0026111D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23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оперировать </w:t>
            </w:r>
            <w:r w:rsidRPr="00261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принципами и алгоритмами осуществления эффективных финансовых взаимоотношений с организациями, органами государственной власти и местного самоуправления;</w:t>
            </w:r>
          </w:p>
        </w:tc>
        <w:tc>
          <w:tcPr>
            <w:tcW w:w="2946" w:type="pct"/>
            <w:vAlign w:val="center"/>
            <w:hideMark/>
          </w:tcPr>
          <w:p w:rsidR="0026111D" w:rsidRPr="0026111D" w:rsidRDefault="0026111D" w:rsidP="0026111D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Примерные практические задания для зачета:</w:t>
            </w:r>
          </w:p>
          <w:p w:rsidR="0026111D" w:rsidRPr="0026111D" w:rsidRDefault="0026111D" w:rsidP="0026111D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№1. Корпорация имеет 2000 штук выпущенных и оплаченных акций на общую сумму 200000,0 руб. и рассматривает альтернативные возможности: осуществить дополнительную эмиссию акций того же номинала еще на 200000,0 руб.; привлечь банковский кредит на сумму 200000,0 руб. Посредством применения экономико-математического метода финансового планирования, выясните, что выгоднее, если валовая прибыль составляет 50000,0 руб., а вся чистая прибыль выплачивается в качестве дивидендов.</w:t>
            </w:r>
          </w:p>
          <w:p w:rsidR="0026111D" w:rsidRPr="0026111D" w:rsidRDefault="0026111D" w:rsidP="0026111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26111D" w:rsidRPr="0026111D" w:rsidRDefault="0026111D" w:rsidP="0026111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№2. Корпорация имеет следующую структуру финансового капитала на начало года (тыс. руб.):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628"/>
              <w:gridCol w:w="4559"/>
            </w:tblGrid>
            <w:tr w:rsidR="0026111D" w:rsidRPr="008075DA" w:rsidTr="008171E5">
              <w:tc>
                <w:tcPr>
                  <w:tcW w:w="4640" w:type="dxa"/>
                </w:tcPr>
                <w:p w:rsidR="0026111D" w:rsidRPr="0026111D" w:rsidRDefault="0026111D" w:rsidP="0026111D">
                  <w:pPr>
                    <w:widowControl w:val="0"/>
                    <w:tabs>
                      <w:tab w:val="left" w:pos="90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Показатель</w:t>
                  </w:r>
                </w:p>
              </w:tc>
              <w:tc>
                <w:tcPr>
                  <w:tcW w:w="4575" w:type="dxa"/>
                </w:tcPr>
                <w:p w:rsidR="0026111D" w:rsidRPr="0026111D" w:rsidRDefault="0026111D" w:rsidP="0026111D">
                  <w:pPr>
                    <w:widowControl w:val="0"/>
                    <w:tabs>
                      <w:tab w:val="left" w:pos="90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Сумма, тыс. руб.</w:t>
                  </w:r>
                </w:p>
              </w:tc>
            </w:tr>
            <w:tr w:rsidR="0026111D" w:rsidRPr="008075DA" w:rsidTr="008171E5">
              <w:tc>
                <w:tcPr>
                  <w:tcW w:w="4640" w:type="dxa"/>
                </w:tcPr>
                <w:p w:rsidR="0026111D" w:rsidRPr="0026111D" w:rsidRDefault="0026111D" w:rsidP="0026111D">
                  <w:pPr>
                    <w:widowControl w:val="0"/>
                    <w:tabs>
                      <w:tab w:val="left" w:pos="90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Капитал и резервы:</w:t>
                  </w:r>
                </w:p>
              </w:tc>
              <w:tc>
                <w:tcPr>
                  <w:tcW w:w="4575" w:type="dxa"/>
                </w:tcPr>
                <w:p w:rsidR="0026111D" w:rsidRPr="0026111D" w:rsidRDefault="0026111D" w:rsidP="0026111D">
                  <w:pPr>
                    <w:widowControl w:val="0"/>
                    <w:tabs>
                      <w:tab w:val="left" w:pos="90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26111D" w:rsidRPr="008075DA" w:rsidTr="008171E5">
              <w:tc>
                <w:tcPr>
                  <w:tcW w:w="4640" w:type="dxa"/>
                </w:tcPr>
                <w:p w:rsidR="0026111D" w:rsidRPr="0026111D" w:rsidRDefault="0026111D" w:rsidP="0026111D">
                  <w:pPr>
                    <w:widowControl w:val="0"/>
                    <w:tabs>
                      <w:tab w:val="left" w:pos="90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- уставный капитал</w:t>
                  </w:r>
                </w:p>
              </w:tc>
              <w:tc>
                <w:tcPr>
                  <w:tcW w:w="4575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tabs>
                      <w:tab w:val="left" w:pos="90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100,0</w:t>
                  </w:r>
                </w:p>
              </w:tc>
            </w:tr>
            <w:tr w:rsidR="0026111D" w:rsidRPr="008075DA" w:rsidTr="008171E5">
              <w:tc>
                <w:tcPr>
                  <w:tcW w:w="4640" w:type="dxa"/>
                </w:tcPr>
                <w:p w:rsidR="0026111D" w:rsidRPr="0026111D" w:rsidRDefault="0026111D" w:rsidP="0026111D">
                  <w:pPr>
                    <w:widowControl w:val="0"/>
                    <w:tabs>
                      <w:tab w:val="left" w:pos="90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- добавочный капитал</w:t>
                  </w:r>
                </w:p>
              </w:tc>
              <w:tc>
                <w:tcPr>
                  <w:tcW w:w="4575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tabs>
                      <w:tab w:val="left" w:pos="90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450,0</w:t>
                  </w:r>
                </w:p>
              </w:tc>
            </w:tr>
            <w:tr w:rsidR="0026111D" w:rsidRPr="008075DA" w:rsidTr="008171E5">
              <w:tc>
                <w:tcPr>
                  <w:tcW w:w="4640" w:type="dxa"/>
                </w:tcPr>
                <w:p w:rsidR="0026111D" w:rsidRPr="0026111D" w:rsidRDefault="0026111D" w:rsidP="0026111D">
                  <w:pPr>
                    <w:widowControl w:val="0"/>
                    <w:tabs>
                      <w:tab w:val="left" w:pos="90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- резервный капитал</w:t>
                  </w:r>
                </w:p>
              </w:tc>
              <w:tc>
                <w:tcPr>
                  <w:tcW w:w="4575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tabs>
                      <w:tab w:val="left" w:pos="90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1000,0</w:t>
                  </w:r>
                </w:p>
              </w:tc>
            </w:tr>
            <w:tr w:rsidR="0026111D" w:rsidRPr="008075DA" w:rsidTr="008171E5">
              <w:tc>
                <w:tcPr>
                  <w:tcW w:w="4640" w:type="dxa"/>
                </w:tcPr>
                <w:p w:rsidR="0026111D" w:rsidRPr="0026111D" w:rsidRDefault="0026111D" w:rsidP="0026111D">
                  <w:pPr>
                    <w:widowControl w:val="0"/>
                    <w:tabs>
                      <w:tab w:val="left" w:pos="90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- нераспределенная прибыль прошлых лет</w:t>
                  </w:r>
                </w:p>
              </w:tc>
              <w:tc>
                <w:tcPr>
                  <w:tcW w:w="4575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tabs>
                      <w:tab w:val="left" w:pos="90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2600,0</w:t>
                  </w:r>
                </w:p>
              </w:tc>
            </w:tr>
            <w:tr w:rsidR="0026111D" w:rsidRPr="008075DA" w:rsidTr="008171E5">
              <w:tc>
                <w:tcPr>
                  <w:tcW w:w="4640" w:type="dxa"/>
                </w:tcPr>
                <w:p w:rsidR="0026111D" w:rsidRPr="0026111D" w:rsidRDefault="0026111D" w:rsidP="0026111D">
                  <w:pPr>
                    <w:widowControl w:val="0"/>
                    <w:tabs>
                      <w:tab w:val="left" w:pos="90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- нераспределенная прибыль отчетного года</w:t>
                  </w:r>
                </w:p>
              </w:tc>
              <w:tc>
                <w:tcPr>
                  <w:tcW w:w="4575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tabs>
                      <w:tab w:val="left" w:pos="90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600,0</w:t>
                  </w:r>
                </w:p>
              </w:tc>
            </w:tr>
            <w:tr w:rsidR="0026111D" w:rsidRPr="008075DA" w:rsidTr="008171E5">
              <w:tc>
                <w:tcPr>
                  <w:tcW w:w="4640" w:type="dxa"/>
                </w:tcPr>
                <w:p w:rsidR="0026111D" w:rsidRPr="0026111D" w:rsidRDefault="0026111D" w:rsidP="0026111D">
                  <w:pPr>
                    <w:widowControl w:val="0"/>
                    <w:tabs>
                      <w:tab w:val="left" w:pos="90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Долгосрочные обязательства:</w:t>
                  </w:r>
                </w:p>
              </w:tc>
              <w:tc>
                <w:tcPr>
                  <w:tcW w:w="4575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tabs>
                      <w:tab w:val="left" w:pos="90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26111D" w:rsidRPr="008075DA" w:rsidTr="008171E5">
              <w:tc>
                <w:tcPr>
                  <w:tcW w:w="4640" w:type="dxa"/>
                </w:tcPr>
                <w:p w:rsidR="0026111D" w:rsidRPr="0026111D" w:rsidRDefault="0026111D" w:rsidP="0026111D">
                  <w:pPr>
                    <w:widowControl w:val="0"/>
                    <w:tabs>
                      <w:tab w:val="left" w:pos="90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- кредит банка</w:t>
                  </w:r>
                </w:p>
              </w:tc>
              <w:tc>
                <w:tcPr>
                  <w:tcW w:w="4575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tabs>
                      <w:tab w:val="left" w:pos="90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2000,0</w:t>
                  </w:r>
                </w:p>
              </w:tc>
            </w:tr>
            <w:tr w:rsidR="0026111D" w:rsidRPr="008075DA" w:rsidTr="008171E5">
              <w:tc>
                <w:tcPr>
                  <w:tcW w:w="4640" w:type="dxa"/>
                </w:tcPr>
                <w:p w:rsidR="0026111D" w:rsidRPr="0026111D" w:rsidRDefault="0026111D" w:rsidP="0026111D">
                  <w:pPr>
                    <w:widowControl w:val="0"/>
                    <w:tabs>
                      <w:tab w:val="left" w:pos="90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Всего финансовый капитал</w:t>
                  </w:r>
                </w:p>
              </w:tc>
              <w:tc>
                <w:tcPr>
                  <w:tcW w:w="4575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tabs>
                      <w:tab w:val="left" w:pos="90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6750,0</w:t>
                  </w:r>
                </w:p>
              </w:tc>
            </w:tr>
          </w:tbl>
          <w:p w:rsidR="0026111D" w:rsidRPr="0026111D" w:rsidRDefault="0026111D" w:rsidP="0026111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 течение года планируется эмитировать обыкновенные акции на сумму 250,0 тыс. руб., получить чистую прибыль за год в сумме 2200,0 тыс. руб., 55,0% которой использовать для начисления дивидендов. Кроме того, планируется сделать отчисления в резервный капитал в сумме 5,0 % чистой прибыли. Выясните, как будет выглядеть структура финансового капитала корпорации на начало следующего финансового года после 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полного распределения прибыли, если в результате переоценки </w:t>
            </w:r>
            <w:proofErr w:type="spellStart"/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внеоборотных</w:t>
            </w:r>
            <w:proofErr w:type="spellEnd"/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активов их стоимостная оценка увеличится на 150,0 тыс. руб., а 20,0 % банковского кредита подлежат погашению.</w:t>
            </w:r>
          </w:p>
          <w:p w:rsidR="0026111D" w:rsidRPr="0026111D" w:rsidRDefault="0026111D" w:rsidP="0026111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№3. Рассчитайте средневзвешенную стоимость капитала по данным таблицы и сделайте вывод о целесообразности планируемых корпорацией вложений средств в инвестиционный проект, внутренняя норма доходности которого составляет 22,0%.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18"/>
              <w:gridCol w:w="3034"/>
              <w:gridCol w:w="3035"/>
            </w:tblGrid>
            <w:tr w:rsidR="0026111D" w:rsidRPr="008075DA" w:rsidTr="008171E5">
              <w:trPr>
                <w:jc w:val="center"/>
              </w:trPr>
              <w:tc>
                <w:tcPr>
                  <w:tcW w:w="3124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Наименование источника средств</w:t>
                  </w:r>
                </w:p>
              </w:tc>
              <w:tc>
                <w:tcPr>
                  <w:tcW w:w="3045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Средняя стоимость источника средств, %</w:t>
                  </w:r>
                </w:p>
              </w:tc>
              <w:tc>
                <w:tcPr>
                  <w:tcW w:w="3046" w:type="dxa"/>
                  <w:vAlign w:val="center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Удельный вес данного источника средств в пассиве</w:t>
                  </w:r>
                </w:p>
              </w:tc>
            </w:tr>
            <w:tr w:rsidR="0026111D" w:rsidRPr="0026111D" w:rsidTr="008171E5">
              <w:trPr>
                <w:jc w:val="center"/>
              </w:trPr>
              <w:tc>
                <w:tcPr>
                  <w:tcW w:w="3124" w:type="dxa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Привилегированные акции</w:t>
                  </w:r>
                </w:p>
              </w:tc>
              <w:tc>
                <w:tcPr>
                  <w:tcW w:w="3045" w:type="dxa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10,0</w:t>
                  </w:r>
                </w:p>
              </w:tc>
              <w:tc>
                <w:tcPr>
                  <w:tcW w:w="3046" w:type="dxa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0,4</w:t>
                  </w:r>
                </w:p>
              </w:tc>
            </w:tr>
            <w:tr w:rsidR="0026111D" w:rsidRPr="008075DA" w:rsidTr="008171E5">
              <w:trPr>
                <w:jc w:val="center"/>
              </w:trPr>
              <w:tc>
                <w:tcPr>
                  <w:tcW w:w="3124" w:type="dxa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Обыкновенные акции и нераспределенная прибыль</w:t>
                  </w:r>
                </w:p>
              </w:tc>
              <w:tc>
                <w:tcPr>
                  <w:tcW w:w="3045" w:type="dxa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25,0</w:t>
                  </w:r>
                </w:p>
              </w:tc>
              <w:tc>
                <w:tcPr>
                  <w:tcW w:w="3046" w:type="dxa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0,1</w:t>
                  </w:r>
                </w:p>
              </w:tc>
            </w:tr>
            <w:tr w:rsidR="0026111D" w:rsidRPr="008075DA" w:rsidTr="008171E5">
              <w:trPr>
                <w:jc w:val="center"/>
              </w:trPr>
              <w:tc>
                <w:tcPr>
                  <w:tcW w:w="3124" w:type="dxa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Заемные средства</w:t>
                  </w:r>
                </w:p>
              </w:tc>
              <w:tc>
                <w:tcPr>
                  <w:tcW w:w="3045" w:type="dxa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30,0</w:t>
                  </w:r>
                </w:p>
              </w:tc>
              <w:tc>
                <w:tcPr>
                  <w:tcW w:w="3046" w:type="dxa"/>
                </w:tcPr>
                <w:p w:rsidR="0026111D" w:rsidRPr="0026111D" w:rsidRDefault="0026111D" w:rsidP="00261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61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0,5</w:t>
                  </w:r>
                </w:p>
              </w:tc>
            </w:tr>
          </w:tbl>
          <w:p w:rsidR="0026111D" w:rsidRPr="0026111D" w:rsidRDefault="0026111D" w:rsidP="0026111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</w:pPr>
          </w:p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№4. Определите необходимую величину уставного капитала вновь образуемой корпорации методом удельной капиталоемкости, если планируемый объем производства продукции составляет 45000 ед. в год. Среднеотраслевая капиталоемкость сложилась в размере 550,0 руб. на единицу произведенной продукции. Предстартовые расходы и единовременные затраты, связанные с созданием новой корпорации, планируются в размере 2000,0 тыс. руб.</w:t>
            </w:r>
          </w:p>
          <w:p w:rsidR="0026111D" w:rsidRPr="0026111D" w:rsidRDefault="0026111D" w:rsidP="0026111D">
            <w:pPr>
              <w:widowControl w:val="0"/>
              <w:tabs>
                <w:tab w:val="left" w:pos="540"/>
                <w:tab w:val="left" w:pos="900"/>
                <w:tab w:val="left" w:pos="108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26111D" w:rsidRPr="0026111D" w:rsidRDefault="0026111D" w:rsidP="0026111D">
            <w:pPr>
              <w:widowControl w:val="0"/>
              <w:tabs>
                <w:tab w:val="left" w:pos="540"/>
                <w:tab w:val="left" w:pos="900"/>
                <w:tab w:val="left" w:pos="108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№5.</w:t>
            </w: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Произведите плановый расчет поступлений от финансовой деятельности, используя метод оптимизации плановых решений. В базовом году они составили 200,0 тыс. руб. Намечаемые мероприятия предполагают их рост на 13,0 %. Изучение конкретных условий для реализации плана показывает, что в предыдущие 5 лет темп роста этих доходов колебался от 5,0 до 8,0%. Кроме того, при увеличении объема операций не учтена тенденция снижения процентных ставок на финансовые вложения на 0,5% в год. При уточнении финансового плана необходимо составить несколько его вариантов и выбрать наиболее реальный.</w:t>
            </w:r>
          </w:p>
        </w:tc>
      </w:tr>
      <w:tr w:rsidR="0026111D" w:rsidRPr="008075DA" w:rsidTr="008171E5">
        <w:trPr>
          <w:trHeight w:val="446"/>
        </w:trPr>
        <w:tc>
          <w:tcPr>
            <w:tcW w:w="576" w:type="pct"/>
            <w:vAlign w:val="center"/>
            <w:hideMark/>
          </w:tcPr>
          <w:p w:rsidR="0026111D" w:rsidRPr="0026111D" w:rsidRDefault="0026111D" w:rsidP="0026111D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Владеть</w:t>
            </w:r>
          </w:p>
        </w:tc>
        <w:tc>
          <w:tcPr>
            <w:tcW w:w="1478" w:type="pct"/>
            <w:vAlign w:val="center"/>
            <w:hideMark/>
          </w:tcPr>
          <w:p w:rsidR="0026111D" w:rsidRPr="0026111D" w:rsidRDefault="0026111D" w:rsidP="0026111D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23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навыками применения теоретических знаний </w:t>
            </w:r>
            <w:r w:rsidRPr="00261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 процессе формирования финансовых планов </w:t>
            </w:r>
            <w:r w:rsidRPr="00261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организации и осуществления финансовых взаимоотношений с организациями, органами государственной власти и местного самоуправления;</w:t>
            </w:r>
          </w:p>
          <w:p w:rsidR="0026111D" w:rsidRPr="0026111D" w:rsidRDefault="0026111D" w:rsidP="0026111D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23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навыками </w:t>
            </w:r>
            <w:r w:rsidRPr="00261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формирования обоснованных финансовых планов организаций;</w:t>
            </w:r>
          </w:p>
          <w:p w:rsidR="0026111D" w:rsidRPr="0026111D" w:rsidRDefault="0026111D" w:rsidP="0026111D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23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навыками осуществления финансовых взаимоотношений с организациями, органами государственной власти и местного самоуправления.</w:t>
            </w:r>
          </w:p>
        </w:tc>
        <w:tc>
          <w:tcPr>
            <w:tcW w:w="2946" w:type="pct"/>
            <w:vAlign w:val="center"/>
            <w:hideMark/>
          </w:tcPr>
          <w:p w:rsidR="0026111D" w:rsidRPr="0026111D" w:rsidRDefault="0026111D" w:rsidP="0026111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lastRenderedPageBreak/>
              <w:t>Примерный перечень тем комплексного расчетно-аналитического задания:</w:t>
            </w:r>
          </w:p>
          <w:p w:rsidR="0026111D" w:rsidRPr="0026111D" w:rsidRDefault="0026111D" w:rsidP="0026111D">
            <w:pPr>
              <w:widowControl w:val="0"/>
              <w:numPr>
                <w:ilvl w:val="0"/>
                <w:numId w:val="47"/>
              </w:numPr>
              <w:shd w:val="clear" w:color="auto" w:fill="FFFFFF"/>
              <w:tabs>
                <w:tab w:val="left" w:pos="32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Анализ системы финансового планирования корпорации.</w:t>
            </w:r>
          </w:p>
          <w:p w:rsidR="0026111D" w:rsidRPr="0026111D" w:rsidRDefault="0026111D" w:rsidP="0026111D">
            <w:pPr>
              <w:widowControl w:val="0"/>
              <w:numPr>
                <w:ilvl w:val="0"/>
                <w:numId w:val="47"/>
              </w:numPr>
              <w:shd w:val="clear" w:color="auto" w:fill="FFFFFF"/>
              <w:tabs>
                <w:tab w:val="left" w:pos="32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Проблемы постановки системы бюджетирования в российских корпорациях.</w:t>
            </w:r>
          </w:p>
          <w:p w:rsidR="0026111D" w:rsidRPr="0026111D" w:rsidRDefault="0026111D" w:rsidP="0026111D">
            <w:pPr>
              <w:widowControl w:val="0"/>
              <w:shd w:val="clear" w:color="auto" w:fill="FFFFFF"/>
              <w:tabs>
                <w:tab w:val="left" w:pos="46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 w:eastAsia="ru-RU"/>
              </w:rPr>
            </w:pPr>
            <w:r w:rsidRPr="002611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3. Анализ и оценка финансовых взаимоотношений корпорации с другими хозяйствующими субъектами, органами государственной власти и местного самоуправления (объект финансовых взаимоотношений – выбор обучающегося).</w:t>
            </w:r>
          </w:p>
        </w:tc>
      </w:tr>
    </w:tbl>
    <w:p w:rsidR="0026111D" w:rsidRDefault="0026111D" w:rsidP="0026111D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6111D" w:rsidRDefault="0026111D" w:rsidP="0026111D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6111D" w:rsidRDefault="0026111D" w:rsidP="0026111D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6111D" w:rsidRDefault="0026111D" w:rsidP="0026111D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6111D" w:rsidRDefault="0026111D" w:rsidP="0026111D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6111D" w:rsidRDefault="0026111D" w:rsidP="0026111D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6111D" w:rsidRDefault="0026111D" w:rsidP="0026111D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6111D" w:rsidRDefault="0026111D" w:rsidP="0026111D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6111D" w:rsidRDefault="0026111D" w:rsidP="0026111D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6111D" w:rsidRDefault="0026111D" w:rsidP="0026111D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6111D" w:rsidRDefault="0026111D" w:rsidP="0026111D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6111D" w:rsidRDefault="0026111D" w:rsidP="0026111D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  <w:sectPr w:rsidR="0026111D" w:rsidSect="0026111D">
          <w:pgSz w:w="16840" w:h="11907" w:orient="landscape"/>
          <w:pgMar w:top="851" w:right="811" w:bottom="1701" w:left="1134" w:header="709" w:footer="709" w:gutter="0"/>
          <w:cols w:space="708"/>
          <w:docGrid w:linePitch="360"/>
        </w:sectPr>
      </w:pP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б) Порядок проведения промежуточной аттестации, показатели и критерии оценивания: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Промежуточная аттестация по дисциплине «Корпоративные финансы»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зачета.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Зачет по данной дисциплине проводится в устной форме по билетам, каждый из которых включает один теоретический вопрос и одно практическое задание. 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Показатели и критерии оценивания зачета: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– на оценку </w:t>
      </w:r>
      <w:r w:rsidRPr="002611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«зачтено»</w:t>
      </w:r>
      <w:r w:rsidRPr="0026111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– 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сложности;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– на оценку </w:t>
      </w:r>
      <w:r w:rsidRPr="002611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«не</w:t>
      </w:r>
      <w:r w:rsidR="007F01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r w:rsidRPr="002611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зачтено»</w:t>
      </w:r>
      <w:r w:rsidRPr="0026111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26111D" w:rsidRDefault="0026111D" w:rsidP="0026111D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F0160" w:rsidRDefault="007F0160" w:rsidP="0026111D">
      <w:pPr>
        <w:pageBreakBefore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  <w:sectPr w:rsidR="007F0160" w:rsidSect="0026111D">
          <w:pgSz w:w="16840" w:h="11907" w:orient="landscape"/>
          <w:pgMar w:top="851" w:right="811" w:bottom="1701" w:left="1134" w:header="709" w:footer="709" w:gutter="0"/>
          <w:cols w:space="708"/>
          <w:docGrid w:linePitch="360"/>
        </w:sectPr>
      </w:pPr>
    </w:p>
    <w:p w:rsidR="0026111D" w:rsidRDefault="0026111D" w:rsidP="0026111D">
      <w:pPr>
        <w:pageBreakBefore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Приложение 3</w:t>
      </w:r>
    </w:p>
    <w:p w:rsidR="0026111D" w:rsidRPr="0026111D" w:rsidRDefault="0026111D" w:rsidP="0026111D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ru-RU" w:eastAsia="ru-RU"/>
        </w:rPr>
      </w:pPr>
      <w:r w:rsidRPr="0026111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ru-RU" w:eastAsia="ru-RU"/>
        </w:rPr>
        <w:t xml:space="preserve">Методические рекомендации по подготовке комплексного </w:t>
      </w:r>
    </w:p>
    <w:p w:rsidR="0026111D" w:rsidRPr="0026111D" w:rsidRDefault="0026111D" w:rsidP="0026111D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ru-RU" w:eastAsia="ru-RU"/>
        </w:rPr>
      </w:pPr>
      <w:r w:rsidRPr="0026111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ru-RU" w:eastAsia="ru-RU"/>
        </w:rPr>
        <w:t>расчетно-аналитического задания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Целью комплексного расчетно-аналитического задания является углубление, обобщение, закрепление полученных теоретических знаний, развитие умений и навыков принятия самостоятельных обоснованных решений в </w:t>
      </w:r>
      <w:r w:rsidRPr="0026111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области эффективного корпоративного управления</w:t>
      </w: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финансами</w:t>
      </w:r>
      <w:r w:rsidRPr="0026111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Выполнение комплексного расчетно-аналитического задания – это творческий и потому индивидуальный процесс. Однако в процессе выполнения комплексного расчетно-аналитического задания необходимо соблюдать ряд требований к его структуре: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титульный лист;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содержание;</w:t>
      </w:r>
    </w:p>
    <w:p w:rsidR="0026111D" w:rsidRPr="0026111D" w:rsidRDefault="0026111D" w:rsidP="002611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введение;</w:t>
      </w:r>
    </w:p>
    <w:p w:rsidR="0026111D" w:rsidRPr="0026111D" w:rsidRDefault="0026111D" w:rsidP="002611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основная часть;</w:t>
      </w:r>
    </w:p>
    <w:p w:rsidR="0026111D" w:rsidRPr="0026111D" w:rsidRDefault="0026111D" w:rsidP="002611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заключение;</w:t>
      </w:r>
    </w:p>
    <w:p w:rsidR="0026111D" w:rsidRPr="0026111D" w:rsidRDefault="0026111D" w:rsidP="002611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список использованных источников;</w:t>
      </w:r>
    </w:p>
    <w:p w:rsidR="0026111D" w:rsidRPr="0026111D" w:rsidRDefault="0026111D" w:rsidP="002611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приложения.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Указанный перечень определяет последовательность составных частей работы.</w:t>
      </w:r>
    </w:p>
    <w:p w:rsidR="0026111D" w:rsidRPr="0026111D" w:rsidRDefault="0026111D" w:rsidP="002611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Во введении обосновывается актуальность исследуемой проблемы, раскрывается степень ее изученности, формулируются цели и задачи, определяется предмет, объект и методы, период исследования. 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Основная часть должна содержать текстовые материалы и числовые данные, отражающие существо, методику и отдельные результаты, достигнутые в ходе выполнения комплексного расчетно-аналитического задания. Материал основной части рекомендуется делить на два раздела (параграфа):</w:t>
      </w:r>
    </w:p>
    <w:p w:rsidR="0026111D" w:rsidRPr="0026111D" w:rsidRDefault="0026111D" w:rsidP="002611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теоретический раздел, в котором на основе изучения литературных источников отечественных и зарубежных авторов рассматривается сущность, содержание, организация исследуемого направления финансовой деятельности корпорации, его составные элементы, а также раскрывается содержание методик анализа, используемых во втором (аналитическом) разделе работы;</w:t>
      </w:r>
    </w:p>
    <w:p w:rsidR="0026111D" w:rsidRPr="0026111D" w:rsidRDefault="0026111D" w:rsidP="002611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- аналитическая раздел, предполагает краткую характеристику конкретной корпорации, анализ фактического материала, отражающего эффективность организации исследуемого направления финансовой деятельности корпорации. </w:t>
      </w: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Второй раздел комплексного расчетно-аналитического задания должен базироваться на анализе отчетности конкретной корпорации за два последних года. Выбор корпорации обучающийся осуществляет самостоятельно, руководствуясь своим опытом, знаниями, возможностями получения необходимой информации. 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Каждый раздел должен содержать законченную информацию, логически вписывающуюся в общую структуру работы и способствующую достижению ее целей.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заключении раскрывается значимость рассмотренных вопросов для теории и практики управления финансами, приводятся выводы, характеризующие итоги проделанной работы. </w:t>
      </w:r>
    </w:p>
    <w:p w:rsidR="0026111D" w:rsidRPr="0026111D" w:rsidRDefault="0026111D" w:rsidP="0026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Приложения помещаются в конце работы в порядке их упоминания в тексте и должны содержать весь фактический материал, применяемый в процессе исследования практических аспектов управления финансами конкретной корпорации. </w:t>
      </w:r>
    </w:p>
    <w:p w:rsidR="0026111D" w:rsidRPr="0026111D" w:rsidRDefault="0026111D" w:rsidP="007F016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6111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Объем выполненного</w:t>
      </w:r>
      <w:r w:rsidRPr="002611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расчетно-аналитического задания</w:t>
      </w:r>
      <w:r w:rsidRPr="0026111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должен составлять 15-20 страниц машинописного текста.</w:t>
      </w:r>
      <w:r w:rsidR="007F0160" w:rsidRPr="0026111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sectPr w:rsidR="0026111D" w:rsidRPr="0026111D" w:rsidSect="007F0160">
      <w:pgSz w:w="11907" w:h="16840"/>
      <w:pgMar w:top="811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2"/>
    <w:multiLevelType w:val="singleLevel"/>
    <w:tmpl w:val="D9264398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6005CCE"/>
    <w:multiLevelType w:val="hybridMultilevel"/>
    <w:tmpl w:val="5016B1F6"/>
    <w:lvl w:ilvl="0" w:tplc="09C2ADD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79461F9"/>
    <w:multiLevelType w:val="hybridMultilevel"/>
    <w:tmpl w:val="E08E2EA8"/>
    <w:lvl w:ilvl="0" w:tplc="90E6367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07BE2FD8"/>
    <w:multiLevelType w:val="hybridMultilevel"/>
    <w:tmpl w:val="F1F038FC"/>
    <w:lvl w:ilvl="0" w:tplc="897CE528">
      <w:start w:val="1"/>
      <w:numFmt w:val="decimal"/>
      <w:lvlText w:val="%1."/>
      <w:lvlJc w:val="left"/>
      <w:pPr>
        <w:tabs>
          <w:tab w:val="num" w:pos="1572"/>
        </w:tabs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0AF6329F"/>
    <w:multiLevelType w:val="hybridMultilevel"/>
    <w:tmpl w:val="99F48B9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CD207AA"/>
    <w:multiLevelType w:val="hybridMultilevel"/>
    <w:tmpl w:val="E86C14C6"/>
    <w:lvl w:ilvl="0" w:tplc="AC666CF8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0CEF5E18"/>
    <w:multiLevelType w:val="hybridMultilevel"/>
    <w:tmpl w:val="EBB29C4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EE03A0"/>
    <w:multiLevelType w:val="singleLevel"/>
    <w:tmpl w:val="DA4C55A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8">
    <w:nsid w:val="0EB90BAC"/>
    <w:multiLevelType w:val="hybridMultilevel"/>
    <w:tmpl w:val="FFB20F18"/>
    <w:lvl w:ilvl="0" w:tplc="B20E43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8163FAC"/>
    <w:multiLevelType w:val="hybridMultilevel"/>
    <w:tmpl w:val="D1101412"/>
    <w:lvl w:ilvl="0" w:tplc="6C1A8BC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CC5761E"/>
    <w:multiLevelType w:val="hybridMultilevel"/>
    <w:tmpl w:val="ABA0A824"/>
    <w:lvl w:ilvl="0" w:tplc="F54C301A">
      <w:start w:val="6"/>
      <w:numFmt w:val="decimal"/>
      <w:lvlText w:val="%1."/>
      <w:lvlJc w:val="left"/>
      <w:pPr>
        <w:ind w:left="3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2">
    <w:nsid w:val="1D13082A"/>
    <w:multiLevelType w:val="hybridMultilevel"/>
    <w:tmpl w:val="8196D606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1D9C3298"/>
    <w:multiLevelType w:val="hybridMultilevel"/>
    <w:tmpl w:val="97C25DDA"/>
    <w:lvl w:ilvl="0" w:tplc="EFBA65C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>
    <w:nsid w:val="20226672"/>
    <w:multiLevelType w:val="hybridMultilevel"/>
    <w:tmpl w:val="CD34D6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441119F"/>
    <w:multiLevelType w:val="hybridMultilevel"/>
    <w:tmpl w:val="A782C5E4"/>
    <w:lvl w:ilvl="0" w:tplc="4A3E9A6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76D2818"/>
    <w:multiLevelType w:val="hybridMultilevel"/>
    <w:tmpl w:val="5B1CC112"/>
    <w:lvl w:ilvl="0" w:tplc="F9B436F8">
      <w:start w:val="1"/>
      <w:numFmt w:val="decimal"/>
      <w:lvlText w:val="%1."/>
      <w:lvlJc w:val="left"/>
      <w:pPr>
        <w:tabs>
          <w:tab w:val="num" w:pos="957"/>
        </w:tabs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>
    <w:nsid w:val="2E8B4942"/>
    <w:multiLevelType w:val="hybridMultilevel"/>
    <w:tmpl w:val="21E25BF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441B46"/>
    <w:multiLevelType w:val="hybridMultilevel"/>
    <w:tmpl w:val="FB1CF226"/>
    <w:lvl w:ilvl="0" w:tplc="04190017">
      <w:start w:val="1"/>
      <w:numFmt w:val="lowerLetter"/>
      <w:lvlText w:val="%1)"/>
      <w:lvlJc w:val="left"/>
      <w:pPr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9">
    <w:nsid w:val="34794226"/>
    <w:multiLevelType w:val="hybridMultilevel"/>
    <w:tmpl w:val="C1068EC2"/>
    <w:lvl w:ilvl="0" w:tplc="2F8090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15579A"/>
    <w:multiLevelType w:val="hybridMultilevel"/>
    <w:tmpl w:val="EA36B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501B3C"/>
    <w:multiLevelType w:val="hybridMultilevel"/>
    <w:tmpl w:val="45AAE994"/>
    <w:lvl w:ilvl="0" w:tplc="FCF6FBB4">
      <w:start w:val="1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hint="default"/>
      </w:rPr>
    </w:lvl>
    <w:lvl w:ilvl="1" w:tplc="982099D0">
      <w:start w:val="1"/>
      <w:numFmt w:val="decimal"/>
      <w:lvlText w:val="%2)"/>
      <w:lvlJc w:val="left"/>
      <w:pPr>
        <w:tabs>
          <w:tab w:val="num" w:pos="2202"/>
        </w:tabs>
        <w:ind w:left="2202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2">
    <w:nsid w:val="3DF050E8"/>
    <w:multiLevelType w:val="hybridMultilevel"/>
    <w:tmpl w:val="0E82ED00"/>
    <w:lvl w:ilvl="0" w:tplc="30FA5616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3FC7788C"/>
    <w:multiLevelType w:val="hybridMultilevel"/>
    <w:tmpl w:val="C9B604C2"/>
    <w:lvl w:ilvl="0" w:tplc="218A161E">
      <w:start w:val="1"/>
      <w:numFmt w:val="decimal"/>
      <w:lvlText w:val="%1."/>
      <w:lvlJc w:val="left"/>
      <w:pPr>
        <w:tabs>
          <w:tab w:val="num" w:pos="1572"/>
        </w:tabs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4">
    <w:nsid w:val="41FA63DC"/>
    <w:multiLevelType w:val="multilevel"/>
    <w:tmpl w:val="932EB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3402220"/>
    <w:multiLevelType w:val="hybridMultilevel"/>
    <w:tmpl w:val="B248E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52C5AFE"/>
    <w:multiLevelType w:val="hybridMultilevel"/>
    <w:tmpl w:val="381CDE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779411D"/>
    <w:multiLevelType w:val="hybridMultilevel"/>
    <w:tmpl w:val="8196D606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8">
    <w:nsid w:val="4C1209B2"/>
    <w:multiLevelType w:val="hybridMultilevel"/>
    <w:tmpl w:val="4D4A70D8"/>
    <w:lvl w:ilvl="0" w:tplc="D598C45A">
      <w:start w:val="1"/>
      <w:numFmt w:val="decimal"/>
      <w:lvlText w:val="%1."/>
      <w:lvlJc w:val="left"/>
      <w:pPr>
        <w:tabs>
          <w:tab w:val="num" w:pos="1467"/>
        </w:tabs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9">
    <w:nsid w:val="4C7D2F2E"/>
    <w:multiLevelType w:val="multilevel"/>
    <w:tmpl w:val="674A05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E415130"/>
    <w:multiLevelType w:val="hybridMultilevel"/>
    <w:tmpl w:val="C2B66A9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08D00AC"/>
    <w:multiLevelType w:val="hybridMultilevel"/>
    <w:tmpl w:val="4F840782"/>
    <w:lvl w:ilvl="0" w:tplc="247E461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2">
    <w:nsid w:val="51A333C5"/>
    <w:multiLevelType w:val="hybridMultilevel"/>
    <w:tmpl w:val="4D924C9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5DCD3A86"/>
    <w:multiLevelType w:val="hybridMultilevel"/>
    <w:tmpl w:val="E1202E90"/>
    <w:lvl w:ilvl="0" w:tplc="23000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E2C7548"/>
    <w:multiLevelType w:val="hybridMultilevel"/>
    <w:tmpl w:val="9FB0C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5F105F"/>
    <w:multiLevelType w:val="hybridMultilevel"/>
    <w:tmpl w:val="7A4296CE"/>
    <w:lvl w:ilvl="0" w:tplc="04190017">
      <w:start w:val="1"/>
      <w:numFmt w:val="lowerLetter"/>
      <w:lvlText w:val="%1)"/>
      <w:lvlJc w:val="left"/>
      <w:pPr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6">
    <w:nsid w:val="60283980"/>
    <w:multiLevelType w:val="hybridMultilevel"/>
    <w:tmpl w:val="568E05BA"/>
    <w:lvl w:ilvl="0" w:tplc="59AED9C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7">
    <w:nsid w:val="61181D55"/>
    <w:multiLevelType w:val="multilevel"/>
    <w:tmpl w:val="FE5E0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24A7F3D"/>
    <w:multiLevelType w:val="hybridMultilevel"/>
    <w:tmpl w:val="89527D74"/>
    <w:lvl w:ilvl="0" w:tplc="4E78D5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9">
    <w:nsid w:val="67F568F7"/>
    <w:multiLevelType w:val="hybridMultilevel"/>
    <w:tmpl w:val="9AEA82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BCE15BA"/>
    <w:multiLevelType w:val="hybridMultilevel"/>
    <w:tmpl w:val="21C87CAC"/>
    <w:lvl w:ilvl="0" w:tplc="3F1A41E6">
      <w:start w:val="1"/>
      <w:numFmt w:val="decimal"/>
      <w:lvlText w:val="%1."/>
      <w:lvlJc w:val="left"/>
      <w:pPr>
        <w:ind w:left="39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41">
    <w:nsid w:val="6ED11FDE"/>
    <w:multiLevelType w:val="hybridMultilevel"/>
    <w:tmpl w:val="8196D606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2">
    <w:nsid w:val="72B13553"/>
    <w:multiLevelType w:val="hybridMultilevel"/>
    <w:tmpl w:val="ADCE40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4E30204"/>
    <w:multiLevelType w:val="hybridMultilevel"/>
    <w:tmpl w:val="A782C5E4"/>
    <w:lvl w:ilvl="0" w:tplc="4A3E9A6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77624B11"/>
    <w:multiLevelType w:val="hybridMultilevel"/>
    <w:tmpl w:val="7F60EC38"/>
    <w:lvl w:ilvl="0" w:tplc="8E18C4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5">
    <w:nsid w:val="7AAB33EB"/>
    <w:multiLevelType w:val="multilevel"/>
    <w:tmpl w:val="6C2AE7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DB37DFB"/>
    <w:multiLevelType w:val="hybridMultilevel"/>
    <w:tmpl w:val="CFE4E036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0"/>
  </w:num>
  <w:num w:numId="2">
    <w:abstractNumId w:val="0"/>
  </w:num>
  <w:num w:numId="3">
    <w:abstractNumId w:val="33"/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"/>
  </w:num>
  <w:num w:numId="7">
    <w:abstractNumId w:val="20"/>
  </w:num>
  <w:num w:numId="8">
    <w:abstractNumId w:val="25"/>
  </w:num>
  <w:num w:numId="9">
    <w:abstractNumId w:val="22"/>
  </w:num>
  <w:num w:numId="10">
    <w:abstractNumId w:val="31"/>
  </w:num>
  <w:num w:numId="11">
    <w:abstractNumId w:val="5"/>
  </w:num>
  <w:num w:numId="1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9"/>
  </w:num>
  <w:num w:numId="17">
    <w:abstractNumId w:val="32"/>
  </w:num>
  <w:num w:numId="18">
    <w:abstractNumId w:val="44"/>
  </w:num>
  <w:num w:numId="19">
    <w:abstractNumId w:val="42"/>
  </w:num>
  <w:num w:numId="20">
    <w:abstractNumId w:val="23"/>
  </w:num>
  <w:num w:numId="21">
    <w:abstractNumId w:val="36"/>
  </w:num>
  <w:num w:numId="22">
    <w:abstractNumId w:val="9"/>
  </w:num>
  <w:num w:numId="23">
    <w:abstractNumId w:val="28"/>
  </w:num>
  <w:num w:numId="24">
    <w:abstractNumId w:val="16"/>
  </w:num>
  <w:num w:numId="25">
    <w:abstractNumId w:val="13"/>
  </w:num>
  <w:num w:numId="26">
    <w:abstractNumId w:val="21"/>
  </w:num>
  <w:num w:numId="27">
    <w:abstractNumId w:val="3"/>
  </w:num>
  <w:num w:numId="28">
    <w:abstractNumId w:val="38"/>
  </w:num>
  <w:num w:numId="29">
    <w:abstractNumId w:val="46"/>
  </w:num>
  <w:num w:numId="30">
    <w:abstractNumId w:val="2"/>
  </w:num>
  <w:num w:numId="31">
    <w:abstractNumId w:val="18"/>
  </w:num>
  <w:num w:numId="32">
    <w:abstractNumId w:val="35"/>
  </w:num>
  <w:num w:numId="33">
    <w:abstractNumId w:val="24"/>
  </w:num>
  <w:num w:numId="34">
    <w:abstractNumId w:val="43"/>
  </w:num>
  <w:num w:numId="35">
    <w:abstractNumId w:val="30"/>
  </w:num>
  <w:num w:numId="36">
    <w:abstractNumId w:val="15"/>
  </w:num>
  <w:num w:numId="37">
    <w:abstractNumId w:val="41"/>
  </w:num>
  <w:num w:numId="38">
    <w:abstractNumId w:val="14"/>
  </w:num>
  <w:num w:numId="39">
    <w:abstractNumId w:val="12"/>
  </w:num>
  <w:num w:numId="40">
    <w:abstractNumId w:val="4"/>
  </w:num>
  <w:num w:numId="41">
    <w:abstractNumId w:val="6"/>
  </w:num>
  <w:num w:numId="42">
    <w:abstractNumId w:val="45"/>
  </w:num>
  <w:num w:numId="43">
    <w:abstractNumId w:val="29"/>
  </w:num>
  <w:num w:numId="44">
    <w:abstractNumId w:val="11"/>
  </w:num>
  <w:num w:numId="45">
    <w:abstractNumId w:val="37"/>
  </w:num>
  <w:num w:numId="46">
    <w:abstractNumId w:val="27"/>
  </w:num>
  <w:num w:numId="47">
    <w:abstractNumId w:val="40"/>
  </w:num>
  <w:num w:numId="48">
    <w:abstractNumId w:val="34"/>
  </w:num>
  <w:num w:numId="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A3692"/>
    <w:rsid w:val="001F0BC7"/>
    <w:rsid w:val="0026111D"/>
    <w:rsid w:val="00747AD9"/>
    <w:rsid w:val="007F0160"/>
    <w:rsid w:val="008075DA"/>
    <w:rsid w:val="00903062"/>
    <w:rsid w:val="00BE24CF"/>
    <w:rsid w:val="00C2775E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C6413D-91C5-454B-8C29-7DC591EF0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26111D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paragraph" w:styleId="2">
    <w:name w:val="heading 2"/>
    <w:basedOn w:val="a0"/>
    <w:next w:val="a0"/>
    <w:link w:val="20"/>
    <w:qFormat/>
    <w:rsid w:val="0026111D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Times New Roman"/>
      <w:b/>
      <w:bCs/>
      <w:i/>
      <w:sz w:val="24"/>
      <w:szCs w:val="20"/>
      <w:lang w:val="ru-RU" w:eastAsia="ru-RU"/>
    </w:rPr>
  </w:style>
  <w:style w:type="paragraph" w:styleId="3">
    <w:name w:val="heading 3"/>
    <w:basedOn w:val="a0"/>
    <w:next w:val="a0"/>
    <w:link w:val="30"/>
    <w:semiHidden/>
    <w:unhideWhenUsed/>
    <w:qFormat/>
    <w:rsid w:val="0026111D"/>
    <w:pPr>
      <w:keepNext/>
      <w:widowControl w:val="0"/>
      <w:autoSpaceDE w:val="0"/>
      <w:autoSpaceDN w:val="0"/>
      <w:adjustRightInd w:val="0"/>
      <w:spacing w:before="240" w:after="60" w:line="240" w:lineRule="auto"/>
      <w:ind w:firstLine="567"/>
      <w:jc w:val="both"/>
      <w:outlineLvl w:val="2"/>
    </w:pPr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8">
    <w:name w:val="heading 8"/>
    <w:basedOn w:val="a0"/>
    <w:next w:val="a0"/>
    <w:link w:val="80"/>
    <w:unhideWhenUsed/>
    <w:qFormat/>
    <w:rsid w:val="0026111D"/>
    <w:pPr>
      <w:widowControl w:val="0"/>
      <w:autoSpaceDE w:val="0"/>
      <w:autoSpaceDN w:val="0"/>
      <w:adjustRightInd w:val="0"/>
      <w:spacing w:before="240" w:after="60" w:line="240" w:lineRule="auto"/>
      <w:ind w:firstLine="567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2775E"/>
    <w:pPr>
      <w:ind w:left="720"/>
      <w:contextualSpacing/>
    </w:pPr>
  </w:style>
  <w:style w:type="character" w:styleId="a5">
    <w:name w:val="Hyperlink"/>
    <w:basedOn w:val="a1"/>
    <w:unhideWhenUsed/>
    <w:rsid w:val="00C2775E"/>
    <w:rPr>
      <w:color w:val="0563C1" w:themeColor="hyperlink"/>
      <w:u w:val="single"/>
    </w:rPr>
  </w:style>
  <w:style w:type="character" w:customStyle="1" w:styleId="10">
    <w:name w:val="Заголовок 1 Знак"/>
    <w:basedOn w:val="a1"/>
    <w:link w:val="1"/>
    <w:rsid w:val="0026111D"/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character" w:customStyle="1" w:styleId="20">
    <w:name w:val="Заголовок 2 Знак"/>
    <w:basedOn w:val="a1"/>
    <w:link w:val="2"/>
    <w:rsid w:val="0026111D"/>
    <w:rPr>
      <w:rFonts w:ascii="Times New Roman" w:eastAsia="Times New Roman" w:hAnsi="Times New Roman" w:cs="Times New Roman"/>
      <w:b/>
      <w:bCs/>
      <w:i/>
      <w:sz w:val="24"/>
      <w:szCs w:val="20"/>
      <w:lang w:val="ru-RU" w:eastAsia="ru-RU"/>
    </w:rPr>
  </w:style>
  <w:style w:type="character" w:customStyle="1" w:styleId="30">
    <w:name w:val="Заголовок 3 Знак"/>
    <w:basedOn w:val="a1"/>
    <w:link w:val="3"/>
    <w:semiHidden/>
    <w:rsid w:val="0026111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80">
    <w:name w:val="Заголовок 8 Знак"/>
    <w:basedOn w:val="a1"/>
    <w:link w:val="8"/>
    <w:rsid w:val="0026111D"/>
    <w:rPr>
      <w:rFonts w:ascii="Calibri" w:eastAsia="Times New Roman" w:hAnsi="Calibri" w:cs="Times New Roman"/>
      <w:i/>
      <w:iCs/>
      <w:sz w:val="24"/>
      <w:szCs w:val="24"/>
      <w:lang w:val="ru-RU" w:eastAsia="ru-RU"/>
    </w:rPr>
  </w:style>
  <w:style w:type="numbering" w:customStyle="1" w:styleId="11">
    <w:name w:val="Нет списка1"/>
    <w:next w:val="a3"/>
    <w:uiPriority w:val="99"/>
    <w:semiHidden/>
    <w:unhideWhenUsed/>
    <w:rsid w:val="0026111D"/>
  </w:style>
  <w:style w:type="paragraph" w:customStyle="1" w:styleId="Style1">
    <w:name w:val="Style1"/>
    <w:basedOn w:val="a0"/>
    <w:rsid w:val="002611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">
    <w:name w:val="Style2"/>
    <w:basedOn w:val="a0"/>
    <w:rsid w:val="002611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">
    <w:name w:val="Style3"/>
    <w:basedOn w:val="a0"/>
    <w:rsid w:val="002611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4">
    <w:name w:val="Style4"/>
    <w:basedOn w:val="a0"/>
    <w:rsid w:val="002611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5">
    <w:name w:val="Style5"/>
    <w:basedOn w:val="a0"/>
    <w:rsid w:val="002611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6">
    <w:name w:val="Style6"/>
    <w:basedOn w:val="a0"/>
    <w:rsid w:val="002611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7">
    <w:name w:val="Style7"/>
    <w:basedOn w:val="a0"/>
    <w:rsid w:val="002611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8">
    <w:name w:val="Style8"/>
    <w:basedOn w:val="a0"/>
    <w:rsid w:val="002611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1">
    <w:name w:val="Font Style11"/>
    <w:rsid w:val="0026111D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26111D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26111D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26111D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26111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26111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26111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26111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26111D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26111D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26111D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26111D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26111D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26111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26111D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0"/>
    <w:rsid w:val="002611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0">
    <w:name w:val="Style10"/>
    <w:basedOn w:val="a0"/>
    <w:rsid w:val="002611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1">
    <w:name w:val="Style11"/>
    <w:basedOn w:val="a0"/>
    <w:rsid w:val="002611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2">
    <w:name w:val="Style12"/>
    <w:basedOn w:val="a0"/>
    <w:rsid w:val="002611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3">
    <w:name w:val="Style13"/>
    <w:basedOn w:val="a0"/>
    <w:rsid w:val="002611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4">
    <w:name w:val="Style14"/>
    <w:basedOn w:val="a0"/>
    <w:rsid w:val="002611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5">
    <w:name w:val="Style15"/>
    <w:basedOn w:val="a0"/>
    <w:rsid w:val="002611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6">
    <w:name w:val="Style16"/>
    <w:basedOn w:val="a0"/>
    <w:rsid w:val="002611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7">
    <w:name w:val="Style17"/>
    <w:basedOn w:val="a0"/>
    <w:rsid w:val="002611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8">
    <w:name w:val="Style18"/>
    <w:basedOn w:val="a0"/>
    <w:rsid w:val="002611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9">
    <w:name w:val="Style19"/>
    <w:basedOn w:val="a0"/>
    <w:rsid w:val="002611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6">
    <w:name w:val="Font Style26"/>
    <w:rsid w:val="0026111D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26111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26111D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26111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26111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26111D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26111D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26111D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26111D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26111D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26111D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26111D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26111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26111D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26111D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0"/>
    <w:rsid w:val="002611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1">
    <w:name w:val="Style21"/>
    <w:basedOn w:val="a0"/>
    <w:rsid w:val="002611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2">
    <w:name w:val="Style22"/>
    <w:basedOn w:val="a0"/>
    <w:rsid w:val="002611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3">
    <w:name w:val="Style23"/>
    <w:basedOn w:val="a0"/>
    <w:rsid w:val="002611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4">
    <w:name w:val="Style24"/>
    <w:basedOn w:val="a0"/>
    <w:rsid w:val="002611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41">
    <w:name w:val="Font Style41"/>
    <w:rsid w:val="0026111D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26111D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26111D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26111D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0"/>
    <w:rsid w:val="002611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6">
    <w:name w:val="Style26"/>
    <w:basedOn w:val="a0"/>
    <w:rsid w:val="002611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7">
    <w:name w:val="Style27"/>
    <w:basedOn w:val="a0"/>
    <w:rsid w:val="002611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8">
    <w:name w:val="Style28"/>
    <w:basedOn w:val="a0"/>
    <w:rsid w:val="002611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9">
    <w:name w:val="Style29"/>
    <w:basedOn w:val="a0"/>
    <w:rsid w:val="002611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0">
    <w:name w:val="Style30"/>
    <w:basedOn w:val="a0"/>
    <w:rsid w:val="002611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1">
    <w:name w:val="Style31"/>
    <w:basedOn w:val="a0"/>
    <w:rsid w:val="002611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2">
    <w:name w:val="Style32"/>
    <w:basedOn w:val="a0"/>
    <w:rsid w:val="002611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3">
    <w:name w:val="Style33"/>
    <w:basedOn w:val="a0"/>
    <w:rsid w:val="002611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4">
    <w:name w:val="Style34"/>
    <w:basedOn w:val="a0"/>
    <w:rsid w:val="002611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5">
    <w:name w:val="Style35"/>
    <w:basedOn w:val="a0"/>
    <w:rsid w:val="002611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45">
    <w:name w:val="Font Style45"/>
    <w:rsid w:val="0026111D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26111D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26111D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26111D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26111D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26111D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26111D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26111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26111D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26111D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26111D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26111D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26111D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26111D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26111D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26111D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6">
    <w:name w:val="footer"/>
    <w:basedOn w:val="a0"/>
    <w:link w:val="a7"/>
    <w:rsid w:val="0026111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Нижний колонтитул Знак"/>
    <w:basedOn w:val="a1"/>
    <w:link w:val="a6"/>
    <w:rsid w:val="0026111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page number"/>
    <w:basedOn w:val="a1"/>
    <w:rsid w:val="0026111D"/>
  </w:style>
  <w:style w:type="table" w:styleId="a9">
    <w:name w:val="Table Grid"/>
    <w:basedOn w:val="a2"/>
    <w:rsid w:val="002611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"/>
    <w:basedOn w:val="a0"/>
    <w:next w:val="a0"/>
    <w:rsid w:val="0026111D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Arial"/>
      <w:sz w:val="24"/>
      <w:szCs w:val="28"/>
      <w:lang w:val="ru-RU" w:eastAsia="ru-RU"/>
    </w:rPr>
  </w:style>
  <w:style w:type="paragraph" w:customStyle="1" w:styleId="Style77">
    <w:name w:val="Style77"/>
    <w:basedOn w:val="a0"/>
    <w:rsid w:val="002611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78">
    <w:name w:val="Font Style278"/>
    <w:rsid w:val="0026111D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0"/>
    <w:rsid w:val="002611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63">
    <w:name w:val="Style63"/>
    <w:basedOn w:val="a0"/>
    <w:rsid w:val="002611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70">
    <w:name w:val="Style70"/>
    <w:basedOn w:val="a0"/>
    <w:rsid w:val="002611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79">
    <w:name w:val="Style79"/>
    <w:basedOn w:val="a0"/>
    <w:rsid w:val="002611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80">
    <w:name w:val="Style80"/>
    <w:basedOn w:val="a0"/>
    <w:rsid w:val="002611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85">
    <w:name w:val="Style85"/>
    <w:basedOn w:val="a0"/>
    <w:rsid w:val="002611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89">
    <w:name w:val="Style89"/>
    <w:basedOn w:val="a0"/>
    <w:rsid w:val="002611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13">
    <w:name w:val="Style113"/>
    <w:basedOn w:val="a0"/>
    <w:rsid w:val="002611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14">
    <w:name w:val="Style114"/>
    <w:basedOn w:val="a0"/>
    <w:rsid w:val="002611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16">
    <w:name w:val="Style116"/>
    <w:basedOn w:val="a0"/>
    <w:rsid w:val="002611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58">
    <w:name w:val="Font Style258"/>
    <w:rsid w:val="0026111D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26111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26111D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26111D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26111D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26111D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26111D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2611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a">
    <w:name w:val="Body Text Indent"/>
    <w:basedOn w:val="a0"/>
    <w:link w:val="ab"/>
    <w:rsid w:val="0026111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character" w:customStyle="1" w:styleId="ab">
    <w:name w:val="Основной текст с отступом Знак"/>
    <w:basedOn w:val="a1"/>
    <w:link w:val="aa"/>
    <w:rsid w:val="0026111D"/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character" w:styleId="ac">
    <w:name w:val="Emphasis"/>
    <w:qFormat/>
    <w:rsid w:val="0026111D"/>
    <w:rPr>
      <w:i/>
      <w:iCs/>
    </w:rPr>
  </w:style>
  <w:style w:type="paragraph" w:styleId="ad">
    <w:name w:val="Balloon Text"/>
    <w:basedOn w:val="a0"/>
    <w:link w:val="ae"/>
    <w:semiHidden/>
    <w:rsid w:val="002611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e">
    <w:name w:val="Текст выноски Знак"/>
    <w:basedOn w:val="a1"/>
    <w:link w:val="ad"/>
    <w:semiHidden/>
    <w:rsid w:val="0026111D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f">
    <w:name w:val="header"/>
    <w:aliases w:val=" Знак"/>
    <w:basedOn w:val="a0"/>
    <w:link w:val="af0"/>
    <w:uiPriority w:val="99"/>
    <w:rsid w:val="0026111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0">
    <w:name w:val="Верхний колонтитул Знак"/>
    <w:aliases w:val=" Знак Знак"/>
    <w:basedOn w:val="a1"/>
    <w:link w:val="af"/>
    <w:uiPriority w:val="99"/>
    <w:rsid w:val="0026111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1">
    <w:name w:val="annotation reference"/>
    <w:rsid w:val="0026111D"/>
    <w:rPr>
      <w:sz w:val="16"/>
      <w:szCs w:val="16"/>
    </w:rPr>
  </w:style>
  <w:style w:type="paragraph" w:styleId="af2">
    <w:name w:val="annotation text"/>
    <w:basedOn w:val="a0"/>
    <w:link w:val="af3"/>
    <w:rsid w:val="002611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3">
    <w:name w:val="Текст примечания Знак"/>
    <w:basedOn w:val="a1"/>
    <w:link w:val="af2"/>
    <w:rsid w:val="0026111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4">
    <w:name w:val="annotation subject"/>
    <w:basedOn w:val="af2"/>
    <w:next w:val="af2"/>
    <w:link w:val="af5"/>
    <w:rsid w:val="0026111D"/>
    <w:rPr>
      <w:b/>
      <w:bCs/>
    </w:rPr>
  </w:style>
  <w:style w:type="character" w:customStyle="1" w:styleId="af5">
    <w:name w:val="Тема примечания Знак"/>
    <w:basedOn w:val="af3"/>
    <w:link w:val="af4"/>
    <w:rsid w:val="0026111D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f6">
    <w:name w:val="footnote text"/>
    <w:basedOn w:val="a0"/>
    <w:link w:val="af7"/>
    <w:rsid w:val="002611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7">
    <w:name w:val="Текст сноски Знак"/>
    <w:basedOn w:val="a1"/>
    <w:link w:val="af6"/>
    <w:rsid w:val="0026111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8">
    <w:name w:val="footnote reference"/>
    <w:rsid w:val="0026111D"/>
    <w:rPr>
      <w:vertAlign w:val="superscript"/>
    </w:rPr>
  </w:style>
  <w:style w:type="paragraph" w:customStyle="1" w:styleId="12">
    <w:name w:val="Обычный1"/>
    <w:rsid w:val="0026111D"/>
    <w:pPr>
      <w:widowControl w:val="0"/>
      <w:spacing w:before="60" w:after="0" w:line="260" w:lineRule="auto"/>
      <w:ind w:firstLine="680"/>
      <w:jc w:val="both"/>
    </w:pPr>
    <w:rPr>
      <w:rFonts w:ascii="Times New Roman" w:eastAsia="Times New Roman" w:hAnsi="Times New Roman" w:cs="Times New Roman"/>
      <w:snapToGrid w:val="0"/>
      <w:szCs w:val="20"/>
      <w:lang w:val="ru-RU" w:eastAsia="ru-RU"/>
    </w:rPr>
  </w:style>
  <w:style w:type="paragraph" w:styleId="22">
    <w:name w:val="Body Text 2"/>
    <w:basedOn w:val="a0"/>
    <w:link w:val="23"/>
    <w:rsid w:val="0026111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3">
    <w:name w:val="Основной текст 2 Знак"/>
    <w:basedOn w:val="a1"/>
    <w:link w:val="22"/>
    <w:rsid w:val="0026111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4">
    <w:name w:val="Body Text Indent 2"/>
    <w:basedOn w:val="a0"/>
    <w:link w:val="25"/>
    <w:rsid w:val="0026111D"/>
    <w:pPr>
      <w:widowControl w:val="0"/>
      <w:autoSpaceDE w:val="0"/>
      <w:autoSpaceDN w:val="0"/>
      <w:adjustRightInd w:val="0"/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5">
    <w:name w:val="Основной текст с отступом 2 Знак"/>
    <w:basedOn w:val="a1"/>
    <w:link w:val="24"/>
    <w:rsid w:val="0026111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9">
    <w:name w:val="Normal (Web)"/>
    <w:basedOn w:val="a0"/>
    <w:rsid w:val="0026111D"/>
    <w:pPr>
      <w:spacing w:before="100" w:beforeAutospacing="1" w:after="100" w:afterAutospacing="1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paragraph" w:styleId="afa">
    <w:name w:val="Subtitle"/>
    <w:basedOn w:val="a0"/>
    <w:link w:val="afb"/>
    <w:qFormat/>
    <w:rsid w:val="0026111D"/>
    <w:pPr>
      <w:spacing w:before="60" w:after="60" w:line="360" w:lineRule="auto"/>
      <w:ind w:left="567"/>
    </w:pPr>
    <w:rPr>
      <w:rFonts w:ascii="Times New Roman" w:eastAsia="Times New Roman" w:hAnsi="Times New Roman" w:cs="Times New Roman"/>
      <w:b/>
      <w:bCs/>
      <w:sz w:val="20"/>
      <w:szCs w:val="24"/>
      <w:lang w:val="ru-RU" w:eastAsia="ru-RU"/>
    </w:rPr>
  </w:style>
  <w:style w:type="character" w:customStyle="1" w:styleId="afb">
    <w:name w:val="Подзаголовок Знак"/>
    <w:basedOn w:val="a1"/>
    <w:link w:val="afa"/>
    <w:rsid w:val="0026111D"/>
    <w:rPr>
      <w:rFonts w:ascii="Times New Roman" w:eastAsia="Times New Roman" w:hAnsi="Times New Roman" w:cs="Times New Roman"/>
      <w:b/>
      <w:bCs/>
      <w:sz w:val="20"/>
      <w:szCs w:val="24"/>
      <w:lang w:val="ru-RU" w:eastAsia="ru-RU"/>
    </w:rPr>
  </w:style>
  <w:style w:type="character" w:customStyle="1" w:styleId="apple-converted-space">
    <w:name w:val="apple-converted-space"/>
    <w:basedOn w:val="a1"/>
    <w:rsid w:val="0026111D"/>
  </w:style>
  <w:style w:type="character" w:customStyle="1" w:styleId="butback">
    <w:name w:val="butback"/>
    <w:basedOn w:val="a1"/>
    <w:rsid w:val="0026111D"/>
  </w:style>
  <w:style w:type="character" w:customStyle="1" w:styleId="submenu-table">
    <w:name w:val="submenu-table"/>
    <w:basedOn w:val="a1"/>
    <w:rsid w:val="0026111D"/>
  </w:style>
  <w:style w:type="character" w:customStyle="1" w:styleId="blk">
    <w:name w:val="blk"/>
    <w:basedOn w:val="a1"/>
    <w:rsid w:val="0026111D"/>
  </w:style>
  <w:style w:type="paragraph" w:customStyle="1" w:styleId="afc">
    <w:basedOn w:val="a0"/>
    <w:next w:val="afd"/>
    <w:link w:val="afe"/>
    <w:qFormat/>
    <w:rsid w:val="0026111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fe">
    <w:name w:val="Название Знак"/>
    <w:link w:val="afc"/>
    <w:rsid w:val="0026111D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13">
    <w:name w:val="Знак Знак Знак Знак Знак Знак1 Знак"/>
    <w:basedOn w:val="a0"/>
    <w:rsid w:val="0026111D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a">
    <w:name w:val="список с точками"/>
    <w:basedOn w:val="a0"/>
    <w:rsid w:val="0026111D"/>
    <w:pPr>
      <w:numPr>
        <w:numId w:val="2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6">
    <w:name w:val="Обычный2"/>
    <w:rsid w:val="0026111D"/>
    <w:pPr>
      <w:widowControl w:val="0"/>
      <w:spacing w:after="0" w:line="480" w:lineRule="auto"/>
      <w:ind w:firstLine="280"/>
      <w:jc w:val="both"/>
    </w:pPr>
    <w:rPr>
      <w:rFonts w:ascii="Times New Roman" w:eastAsia="Times New Roman" w:hAnsi="Times New Roman" w:cs="Times New Roman"/>
      <w:snapToGrid w:val="0"/>
      <w:sz w:val="16"/>
      <w:szCs w:val="20"/>
      <w:lang w:val="ru-RU" w:eastAsia="ru-RU"/>
    </w:rPr>
  </w:style>
  <w:style w:type="paragraph" w:styleId="31">
    <w:name w:val="Body Text Indent 3"/>
    <w:basedOn w:val="a0"/>
    <w:link w:val="32"/>
    <w:rsid w:val="0026111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2">
    <w:name w:val="Основной текст с отступом 3 Знак"/>
    <w:basedOn w:val="a1"/>
    <w:link w:val="31"/>
    <w:rsid w:val="0026111D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ConsPlusNormal">
    <w:name w:val="ConsPlusNormal"/>
    <w:rsid w:val="002611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styleId="aff">
    <w:name w:val="Strong"/>
    <w:uiPriority w:val="22"/>
    <w:qFormat/>
    <w:rsid w:val="0026111D"/>
    <w:rPr>
      <w:b/>
      <w:bCs/>
    </w:rPr>
  </w:style>
  <w:style w:type="paragraph" w:styleId="z-">
    <w:name w:val="HTML Top of Form"/>
    <w:basedOn w:val="a0"/>
    <w:next w:val="a0"/>
    <w:link w:val="z-0"/>
    <w:hidden/>
    <w:uiPriority w:val="99"/>
    <w:unhideWhenUsed/>
    <w:rsid w:val="0026111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0">
    <w:name w:val="z-Начало формы Знак"/>
    <w:basedOn w:val="a1"/>
    <w:link w:val="z-"/>
    <w:uiPriority w:val="99"/>
    <w:rsid w:val="0026111D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0"/>
    <w:next w:val="a0"/>
    <w:link w:val="z-2"/>
    <w:hidden/>
    <w:uiPriority w:val="99"/>
    <w:unhideWhenUsed/>
    <w:rsid w:val="0026111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2">
    <w:name w:val="z-Конец формы Знак"/>
    <w:basedOn w:val="a1"/>
    <w:link w:val="z-1"/>
    <w:uiPriority w:val="99"/>
    <w:rsid w:val="0026111D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customStyle="1" w:styleId="text">
    <w:name w:val="text"/>
    <w:basedOn w:val="a0"/>
    <w:rsid w:val="00261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f0">
    <w:name w:val="FollowedHyperlink"/>
    <w:rsid w:val="0026111D"/>
    <w:rPr>
      <w:color w:val="800080"/>
      <w:u w:val="single"/>
    </w:rPr>
  </w:style>
  <w:style w:type="paragraph" w:customStyle="1" w:styleId="Default">
    <w:name w:val="Default"/>
    <w:rsid w:val="002611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d">
    <w:name w:val="Title"/>
    <w:basedOn w:val="a0"/>
    <w:next w:val="a0"/>
    <w:link w:val="14"/>
    <w:uiPriority w:val="10"/>
    <w:qFormat/>
    <w:rsid w:val="0026111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4">
    <w:name w:val="Название Знак1"/>
    <w:basedOn w:val="a1"/>
    <w:link w:val="afd"/>
    <w:uiPriority w:val="10"/>
    <w:rsid w:val="00261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numbering" w:customStyle="1" w:styleId="27">
    <w:name w:val="Нет списка2"/>
    <w:next w:val="a3"/>
    <w:uiPriority w:val="99"/>
    <w:semiHidden/>
    <w:unhideWhenUsed/>
    <w:rsid w:val="0026111D"/>
  </w:style>
  <w:style w:type="table" w:customStyle="1" w:styleId="15">
    <w:name w:val="Сетка таблицы1"/>
    <w:basedOn w:val="a2"/>
    <w:next w:val="a9"/>
    <w:rsid w:val="002611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com/read?id=355200" TargetMode="External"/><Relationship Id="rId13" Type="http://schemas.openxmlformats.org/officeDocument/2006/relationships/hyperlink" Target="https://elibrary.ru/project_risc.asp" TargetMode="External"/><Relationship Id="rId18" Type="http://schemas.openxmlformats.org/officeDocument/2006/relationships/hyperlink" Target="http://ecsocman.hse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copus.com" TargetMode="External"/><Relationship Id="rId7" Type="http://schemas.openxmlformats.org/officeDocument/2006/relationships/hyperlink" Target="https://znanium.com/read?id=353484" TargetMode="External"/><Relationship Id="rId12" Type="http://schemas.openxmlformats.org/officeDocument/2006/relationships/hyperlink" Target="https://dlib.eastview.com/" TargetMode="External"/><Relationship Id="rId17" Type="http://schemas.openxmlformats.org/officeDocument/2006/relationships/hyperlink" Target="http://magtu.ru:8085/marcweb2/Default.asp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rsl.ru/ru/4readers/catalogues/" TargetMode="External"/><Relationship Id="rId20" Type="http://schemas.openxmlformats.org/officeDocument/2006/relationships/hyperlink" Target="http://webofscience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urait.ru/viewer/korporativnye-finansy-praktikum-454476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://window.edu.ru/" TargetMode="External"/><Relationship Id="rId23" Type="http://schemas.openxmlformats.org/officeDocument/2006/relationships/image" Target="media/image3.png"/><Relationship Id="rId10" Type="http://schemas.openxmlformats.org/officeDocument/2006/relationships/hyperlink" Target="https://urait.ru/viewer/korporativnye-finansy-praktikum-450064" TargetMode="External"/><Relationship Id="rId19" Type="http://schemas.openxmlformats.org/officeDocument/2006/relationships/hyperlink" Target="https://uisrussia.ms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nanium.com/read?id=335578" TargetMode="External"/><Relationship Id="rId14" Type="http://schemas.openxmlformats.org/officeDocument/2006/relationships/hyperlink" Target="https://scholar.google.ru/" TargetMode="External"/><Relationship Id="rId22" Type="http://schemas.openxmlformats.org/officeDocument/2006/relationships/hyperlink" Target="http://link.springer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37</Pages>
  <Words>10628</Words>
  <Characters>60586</Characters>
  <Application>Microsoft Office Word</Application>
  <DocSecurity>0</DocSecurity>
  <Lines>504</Lines>
  <Paragraphs>142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71072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2020-2021_38_03_01-дЭЭб-20_69_plx_Корпоративные финансы</dc:title>
  <dc:creator>FastReport.NET</dc:creator>
  <cp:lastModifiedBy>1</cp:lastModifiedBy>
  <cp:revision>9</cp:revision>
  <dcterms:created xsi:type="dcterms:W3CDTF">2020-10-25T17:58:00Z</dcterms:created>
  <dcterms:modified xsi:type="dcterms:W3CDTF">2020-11-26T16:47:00Z</dcterms:modified>
</cp:coreProperties>
</file>