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0" w:rsidRPr="002A402D" w:rsidRDefault="007B7EE0" w:rsidP="007B7EE0">
      <w:pPr>
        <w:spacing w:after="200"/>
        <w:ind w:left="-113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47534"/>
            <wp:effectExtent l="19050" t="0" r="3175" b="0"/>
            <wp:docPr id="1" name="Рисунок 1" descr="C:\Users\Аленка\Desktop\ИСОп-18-2\Практикум по спец. дошк. пе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Практикум по спец. дошк. пед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E0" w:rsidRPr="002A402D" w:rsidRDefault="007B7EE0" w:rsidP="007B7EE0">
      <w:pPr>
        <w:ind w:left="-1134"/>
        <w:rPr>
          <w:b/>
          <w:bCs/>
        </w:rPr>
      </w:pPr>
      <w:r w:rsidRPr="002A402D"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7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E0" w:rsidRPr="002A402D" w:rsidRDefault="007B7EE0" w:rsidP="007B7EE0">
      <w:pPr>
        <w:widowControl/>
        <w:autoSpaceDE/>
        <w:autoSpaceDN/>
        <w:adjustRightInd/>
        <w:ind w:firstLine="0"/>
        <w:rPr>
          <w:b/>
          <w:bCs/>
        </w:rPr>
      </w:pPr>
      <w:r w:rsidRPr="002A402D">
        <w:rPr>
          <w:b/>
          <w:bCs/>
        </w:rPr>
        <w:br w:type="page"/>
      </w:r>
    </w:p>
    <w:p w:rsidR="00E152E6" w:rsidRDefault="00513DBE" w:rsidP="00E152E6">
      <w:pPr>
        <w:ind w:left="-567"/>
        <w:rPr>
          <w:b/>
          <w:iCs/>
        </w:rPr>
      </w:pPr>
      <w:r>
        <w:rPr>
          <w:b/>
          <w:i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3" name="Рисунок 2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2E6" w:rsidRDefault="00E152E6">
      <w:pPr>
        <w:widowControl/>
        <w:autoSpaceDE/>
        <w:autoSpaceDN/>
        <w:adjustRightInd/>
        <w:ind w:firstLine="0"/>
        <w:rPr>
          <w:b/>
          <w:iCs/>
        </w:rPr>
      </w:pPr>
      <w:r>
        <w:rPr>
          <w:b/>
          <w:iCs/>
        </w:rPr>
        <w:br w:type="page"/>
      </w:r>
    </w:p>
    <w:p w:rsidR="007B7EE0" w:rsidRPr="00E4103B" w:rsidRDefault="007B7EE0" w:rsidP="007B7EE0">
      <w:pPr>
        <w:ind w:left="567"/>
        <w:rPr>
          <w:b/>
          <w:iCs/>
        </w:rPr>
      </w:pPr>
      <w:r w:rsidRPr="00E4103B">
        <w:rPr>
          <w:b/>
          <w:iCs/>
        </w:rPr>
        <w:lastRenderedPageBreak/>
        <w:t>1 Цели освоения дисциплины</w:t>
      </w:r>
    </w:p>
    <w:p w:rsidR="007B7EE0" w:rsidRPr="00E4103B" w:rsidRDefault="007B7EE0" w:rsidP="007B7EE0">
      <w:pPr>
        <w:ind w:firstLine="709"/>
      </w:pPr>
      <w:r w:rsidRPr="00E4103B">
        <w:rPr>
          <w:bCs/>
        </w:rPr>
        <w:t>Целями освоения дисциплины «Практикум по специальной дошкольной педагогике» являются:</w:t>
      </w:r>
      <w:r w:rsidRPr="00E4103B">
        <w:t xml:space="preserve"> изучение теории и практики организации специального (коррекционного) образования, изучение специфики реализации образовательных программ для разных категорий лиц с ОВЗ, формирование у студентов профессиональных подходов к решению практических задач организации профессиональной деятельности в области специального образования ознакомление с инновационными тенденциями в данной области.</w:t>
      </w:r>
    </w:p>
    <w:p w:rsidR="007B7EE0" w:rsidRPr="00E4103B" w:rsidRDefault="007B7EE0" w:rsidP="007B7EE0">
      <w:pPr>
        <w:rPr>
          <w:b/>
          <w:iCs/>
        </w:rPr>
      </w:pPr>
      <w:r w:rsidRPr="00E4103B">
        <w:rPr>
          <w:b/>
          <w:iCs/>
        </w:rPr>
        <w:t>2 Место дисциплины в структуре образовательной программы подготовки бакалавра</w:t>
      </w:r>
    </w:p>
    <w:p w:rsidR="007B7EE0" w:rsidRPr="00E4103B" w:rsidRDefault="007B7EE0" w:rsidP="007B7EE0">
      <w:pPr>
        <w:rPr>
          <w:bCs/>
        </w:rPr>
      </w:pPr>
      <w:r w:rsidRPr="00E4103B">
        <w:rPr>
          <w:bCs/>
        </w:rPr>
        <w:t>Дисциплина «Практикум по специальной дошкольной педагогике» входит в базовую часть образовательной программы по направлению подготовки 44.03.03 Специальное (дефектологическое) образование.</w:t>
      </w:r>
    </w:p>
    <w:p w:rsidR="007B7EE0" w:rsidRPr="00E4103B" w:rsidRDefault="007B7EE0" w:rsidP="007B7EE0">
      <w:pPr>
        <w:rPr>
          <w:bCs/>
        </w:rPr>
      </w:pPr>
      <w:r w:rsidRPr="00E4103B">
        <w:rPr>
          <w:rStyle w:val="FontStyle16"/>
          <w:b w:val="0"/>
          <w:sz w:val="24"/>
          <w:szCs w:val="24"/>
        </w:rPr>
        <w:t>Для изучения дисциплины необходимы знания и умения, сформированные в результате</w:t>
      </w:r>
      <w:r w:rsidRPr="00E4103B">
        <w:rPr>
          <w:rStyle w:val="FontStyle16"/>
          <w:sz w:val="24"/>
          <w:szCs w:val="24"/>
        </w:rPr>
        <w:t xml:space="preserve"> </w:t>
      </w:r>
      <w:r w:rsidRPr="00E4103B">
        <w:t xml:space="preserve">следующих курсов: </w:t>
      </w:r>
      <w:r w:rsidRPr="00E4103B">
        <w:rPr>
          <w:bCs/>
        </w:rPr>
        <w:t>«Психология (общая)», «Дошкольная (специальная) психология», «Дошкольная (специальная) педагогика», «Общеметодические аспекты обучения в специальных образовательных учреждениях», модульный блок «Медико-биологические основы дефектологии», «Введение в специальность».</w:t>
      </w:r>
    </w:p>
    <w:p w:rsidR="007B7EE0" w:rsidRPr="00E4103B" w:rsidRDefault="007B7EE0" w:rsidP="007B7EE0">
      <w:pPr>
        <w:rPr>
          <w:bCs/>
        </w:rPr>
      </w:pPr>
      <w:r w:rsidRPr="00E4103B">
        <w:rPr>
          <w:rStyle w:val="FontStyle16"/>
          <w:b w:val="0"/>
          <w:sz w:val="24"/>
          <w:szCs w:val="24"/>
        </w:rPr>
        <w:t xml:space="preserve">Знания, умения, владения, полученные при изучении данной дисциплины, будут необходимы студентам для изучения курсов: </w:t>
      </w:r>
      <w:r w:rsidRPr="00E4103B">
        <w:rPr>
          <w:b/>
          <w:bCs/>
        </w:rPr>
        <w:t>«</w:t>
      </w:r>
      <w:r w:rsidRPr="00E4103B">
        <w:rPr>
          <w:bCs/>
        </w:rPr>
        <w:t xml:space="preserve">Технологии обучения и воспитания дошкольников с ОВЗ» «Основы теории и методики воспитательной работы с детьми», «Коррекционная ритмика для детей с ограниченными возможностями здоровья», «Семейное воспитание детей с ограниченными возможностями здоровья», «Организация содержания работы психоллого-медико-педагогической консультации», «Общеметодические аспекты обучения в специальных образовательных учреждениях» и др. </w:t>
      </w:r>
    </w:p>
    <w:p w:rsidR="007B7EE0" w:rsidRPr="00E4103B" w:rsidRDefault="007B7EE0" w:rsidP="007B7EE0">
      <w:pPr>
        <w:rPr>
          <w:b/>
          <w:iCs/>
        </w:rPr>
      </w:pPr>
      <w:r w:rsidRPr="00E4103B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7B7EE0" w:rsidRPr="001B28F0" w:rsidRDefault="007B7EE0" w:rsidP="007B7EE0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>
        <w:rPr>
          <w:bCs/>
        </w:rPr>
        <w:t>Практикум по специальной дошкольной педагогике»</w:t>
      </w:r>
      <w:r w:rsidRPr="001B28F0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7B7EE0" w:rsidRPr="001B28F0" w:rsidRDefault="007B7EE0" w:rsidP="007B7EE0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7B7EE0" w:rsidRPr="00631977" w:rsidTr="007B7EE0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631977" w:rsidRDefault="007B7EE0" w:rsidP="007B7EE0">
            <w:pPr>
              <w:ind w:firstLine="0"/>
              <w:jc w:val="center"/>
            </w:pPr>
            <w:r w:rsidRPr="00631977">
              <w:t xml:space="preserve">Структурный </w:t>
            </w:r>
            <w:r w:rsidRPr="00631977">
              <w:br/>
              <w:t xml:space="preserve">элемент </w:t>
            </w:r>
            <w:r w:rsidRPr="00631977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631977" w:rsidRDefault="007B7EE0" w:rsidP="007B7EE0">
            <w:pPr>
              <w:ind w:firstLine="0"/>
              <w:jc w:val="center"/>
            </w:pPr>
            <w:r w:rsidRPr="00631977">
              <w:rPr>
                <w:bCs/>
              </w:rPr>
              <w:t xml:space="preserve">Планируемые результаты обучения 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631977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способами </w:t>
            </w:r>
            <w:r w:rsidRPr="00631977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631977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</w:t>
            </w:r>
            <w:r w:rsidRPr="00631977">
              <w:rPr>
                <w:sz w:val="24"/>
                <w:szCs w:val="24"/>
              </w:rPr>
              <w:lastRenderedPageBreak/>
              <w:t>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 xml:space="preserve">ПК-4 - </w:t>
            </w:r>
            <w:r w:rsidRPr="00631977">
              <w:rPr>
                <w:color w:val="000000"/>
              </w:rPr>
              <w:t>способностью к организации, совершенствованию и анализу собственной образовательно-коррекционной детельности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способы совершенствования  и анализа </w:t>
            </w:r>
            <w:r w:rsidRPr="00631977">
              <w:rPr>
                <w:color w:val="000000"/>
              </w:rPr>
              <w:t>собственной образовательно-коррекционной детельности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организовать и совершенствовать </w:t>
            </w:r>
            <w:r w:rsidRPr="00631977">
              <w:rPr>
                <w:color w:val="000000"/>
              </w:rPr>
              <w:t>собственную образовательно-коррекционную деятельность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способами, методами и средствами совершенствования  и анализа </w:t>
            </w:r>
            <w:r w:rsidRPr="00631977">
              <w:rPr>
                <w:color w:val="000000"/>
              </w:rPr>
              <w:t>собственной образовательно-коррекционной детельности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rPr>
                <w:lang w:eastAsia="en-US"/>
              </w:rPr>
              <w:t xml:space="preserve">ПК-11 - способностью к взаимодействию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>самостоятельно изучить</w:t>
            </w:r>
          </w:p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lang w:eastAsia="en-US"/>
              </w:rPr>
              <w:t xml:space="preserve">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631977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 xml:space="preserve">ДПК 1 - </w:t>
            </w:r>
            <w:r w:rsidRPr="00631977">
              <w:rPr>
                <w:color w:val="000000"/>
              </w:rPr>
              <w:t xml:space="preserve">Способность к осуществлению инновационной деятельности в области специального образования, психолого-педагогическому сопровождению инноваций в </w:t>
            </w:r>
            <w:r w:rsidRPr="00631977">
              <w:rPr>
                <w:color w:val="000000"/>
              </w:rPr>
              <w:lastRenderedPageBreak/>
              <w:t>специальном образовании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t xml:space="preserve">Особенности </w:t>
            </w:r>
            <w:r w:rsidRPr="00631977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Способностью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 w:rsidRPr="00631977">
              <w:t xml:space="preserve">ДПК 2 - </w:t>
            </w:r>
            <w:r w:rsidRPr="00631977">
              <w:rPr>
                <w:color w:val="000000"/>
              </w:rPr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Способностью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B7EE0" w:rsidRPr="00631977" w:rsidTr="007B7EE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</w:pPr>
            <w:r>
              <w:t>ДПК</w:t>
            </w:r>
            <w:r w:rsidRPr="00631977">
              <w:t xml:space="preserve"> 3-  </w:t>
            </w:r>
            <w:r w:rsidRPr="00631977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B7EE0" w:rsidRPr="00631977" w:rsidTr="007B7EE0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  <w:rPr>
                <w:color w:val="000000"/>
              </w:rPr>
            </w:pPr>
            <w:r w:rsidRPr="00631977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Обладать знаниями в области нейрофизиологии и высшей нервной деятельности</w:t>
            </w:r>
          </w:p>
        </w:tc>
      </w:tr>
      <w:tr w:rsidR="007B7EE0" w:rsidRPr="00631977" w:rsidTr="007B7EE0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B7EE0" w:rsidRPr="00631977" w:rsidTr="007B7EE0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jc w:val="left"/>
            </w:pPr>
            <w:r w:rsidRPr="00631977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631977" w:rsidRDefault="007B7EE0" w:rsidP="007B7EE0">
            <w:pPr>
              <w:ind w:firstLine="0"/>
              <w:rPr>
                <w:color w:val="000000"/>
              </w:rPr>
            </w:pPr>
            <w:r w:rsidRPr="00631977">
              <w:rPr>
                <w:color w:val="000000"/>
              </w:rPr>
              <w:t>Готовностью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B7EE0" w:rsidRPr="002A402D" w:rsidRDefault="007B7EE0" w:rsidP="007B7EE0">
      <w:pPr>
        <w:pStyle w:val="1"/>
        <w:rPr>
          <w:rStyle w:val="FontStyle18"/>
          <w:b/>
          <w:sz w:val="24"/>
          <w:szCs w:val="24"/>
        </w:rPr>
      </w:pPr>
    </w:p>
    <w:p w:rsidR="007B7EE0" w:rsidRPr="002A402D" w:rsidRDefault="007B7EE0" w:rsidP="007B7EE0">
      <w:pPr>
        <w:sectPr w:rsidR="007B7EE0" w:rsidRPr="002A402D" w:rsidSect="007B7EE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B7EE0" w:rsidRPr="002A402D" w:rsidRDefault="007B7EE0" w:rsidP="007B7EE0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B7EE0" w:rsidRPr="002A402D" w:rsidRDefault="007B7EE0" w:rsidP="007B7E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8F301F">
        <w:rPr>
          <w:rStyle w:val="FontStyle18"/>
          <w:b w:val="0"/>
          <w:sz w:val="24"/>
          <w:szCs w:val="24"/>
        </w:rPr>
        <w:t>3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 w:rsidR="008F301F">
        <w:rPr>
          <w:rStyle w:val="FontStyle18"/>
          <w:b w:val="0"/>
          <w:sz w:val="24"/>
          <w:szCs w:val="24"/>
        </w:rPr>
        <w:t>108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7B7EE0" w:rsidRPr="002A402D" w:rsidRDefault="007B7EE0" w:rsidP="007B7E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4,</w:t>
      </w:r>
      <w:r w:rsidR="008F301F"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7B7EE0" w:rsidRPr="002A402D" w:rsidRDefault="007B7EE0" w:rsidP="007B7EE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аудиторная – __</w:t>
      </w:r>
      <w:r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/</w:t>
      </w:r>
      <w:r w:rsidR="008F301F"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__ акад. часов;</w:t>
      </w:r>
    </w:p>
    <w:p w:rsidR="007B7EE0" w:rsidRPr="002A402D" w:rsidRDefault="007B7EE0" w:rsidP="007B7EE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внеаудиторная – __</w:t>
      </w:r>
      <w:r>
        <w:rPr>
          <w:rStyle w:val="FontStyle18"/>
          <w:b w:val="0"/>
          <w:sz w:val="24"/>
          <w:szCs w:val="24"/>
        </w:rPr>
        <w:t>0,1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7B7EE0" w:rsidRDefault="007B7EE0" w:rsidP="007B7EE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8F301F">
        <w:rPr>
          <w:rStyle w:val="FontStyle18"/>
          <w:b w:val="0"/>
          <w:sz w:val="24"/>
          <w:szCs w:val="24"/>
        </w:rPr>
        <w:t>99,7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8F301F" w:rsidRPr="002A402D" w:rsidRDefault="008F301F" w:rsidP="007B7EE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p w:rsidR="007B7EE0" w:rsidRPr="002A402D" w:rsidRDefault="007B7EE0" w:rsidP="007B7EE0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2A402D">
        <w:rPr>
          <w:rStyle w:val="FontStyle18"/>
          <w:b w:val="0"/>
          <w:i/>
          <w:sz w:val="24"/>
          <w:szCs w:val="24"/>
        </w:rPr>
        <w:t xml:space="preserve"> </w:t>
      </w:r>
    </w:p>
    <w:p w:rsidR="007B7EE0" w:rsidRPr="002A402D" w:rsidRDefault="007B7EE0" w:rsidP="007B7EE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B7EE0" w:rsidRPr="002A402D" w:rsidTr="007B7EE0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B7EE0" w:rsidRPr="002A402D" w:rsidRDefault="007B7EE0" w:rsidP="007B7EE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B7EE0" w:rsidRPr="002A402D" w:rsidRDefault="007B7EE0" w:rsidP="007B7EE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B7EE0" w:rsidRPr="002A402D" w:rsidRDefault="008F301F" w:rsidP="007B7EE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B7EE0" w:rsidRPr="002A402D" w:rsidRDefault="007B7EE0" w:rsidP="007B7EE0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B7EE0" w:rsidRPr="002A402D" w:rsidRDefault="007B7EE0" w:rsidP="007B7EE0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B7EE0" w:rsidRPr="002A402D" w:rsidRDefault="007B7EE0" w:rsidP="007B7EE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B7EE0" w:rsidRPr="002A402D" w:rsidRDefault="007B7EE0" w:rsidP="007B7EE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B7EE0" w:rsidRPr="002A402D" w:rsidRDefault="007B7EE0" w:rsidP="007B7EE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B7EE0" w:rsidRPr="002A402D" w:rsidRDefault="007B7EE0" w:rsidP="007B7EE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B7EE0" w:rsidRPr="002A402D" w:rsidTr="007B7EE0">
        <w:trPr>
          <w:cantSplit/>
          <w:trHeight w:val="798"/>
          <w:tblHeader/>
        </w:trPr>
        <w:tc>
          <w:tcPr>
            <w:tcW w:w="1765" w:type="pct"/>
            <w:vMerge/>
          </w:tcPr>
          <w:p w:rsidR="007B7EE0" w:rsidRPr="002A402D" w:rsidRDefault="007B7EE0" w:rsidP="007B7EE0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B7EE0" w:rsidRPr="002A402D" w:rsidRDefault="007B7EE0" w:rsidP="007B7EE0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  <w:r w:rsidRPr="002A402D">
              <w:t>лаборат.</w:t>
            </w:r>
          </w:p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  <w:r w:rsidRPr="002A402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7B7EE0" w:rsidRPr="002A402D" w:rsidRDefault="007B7EE0" w:rsidP="007B7EE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B7EE0" w:rsidRPr="002A402D" w:rsidRDefault="007B7EE0" w:rsidP="007B7EE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B7EE0" w:rsidRPr="002A402D" w:rsidRDefault="007B7EE0" w:rsidP="007B7EE0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B7EE0" w:rsidRPr="002A402D" w:rsidRDefault="007B7EE0" w:rsidP="007B7EE0">
            <w:pPr>
              <w:pStyle w:val="Style14"/>
              <w:widowControl/>
              <w:jc w:val="center"/>
            </w:pPr>
          </w:p>
        </w:tc>
      </w:tr>
      <w:tr w:rsidR="007B7EE0" w:rsidRPr="002A402D" w:rsidTr="007B7EE0">
        <w:trPr>
          <w:trHeight w:val="268"/>
        </w:trPr>
        <w:tc>
          <w:tcPr>
            <w:tcW w:w="1765" w:type="pct"/>
          </w:tcPr>
          <w:p w:rsidR="007B7EE0" w:rsidRPr="00D26F32" w:rsidRDefault="007B7EE0" w:rsidP="007B7EE0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 xml:space="preserve">1. </w:t>
            </w:r>
            <w:r w:rsidRPr="00D109BB">
              <w:rPr>
                <w:b/>
              </w:rPr>
              <w:t>Организация специального образования для различных групп лиц с ОВЗ</w:t>
            </w:r>
          </w:p>
        </w:tc>
        <w:tc>
          <w:tcPr>
            <w:tcW w:w="180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</w:p>
        </w:tc>
      </w:tr>
      <w:tr w:rsidR="007B7EE0" w:rsidRPr="002A402D" w:rsidTr="007B7EE0">
        <w:trPr>
          <w:trHeight w:val="268"/>
        </w:trPr>
        <w:tc>
          <w:tcPr>
            <w:tcW w:w="1765" w:type="pct"/>
          </w:tcPr>
          <w:p w:rsidR="007B7EE0" w:rsidRPr="002A402D" w:rsidRDefault="007B7EE0" w:rsidP="007B7EE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1</w:t>
            </w:r>
            <w:r w:rsidRPr="002A402D">
              <w:rPr>
                <w:rFonts w:cs="Times New Roman"/>
                <w:lang w:eastAsia="ar-SA"/>
              </w:rPr>
              <w:t xml:space="preserve">.1. </w:t>
            </w:r>
            <w:r w:rsidRPr="002A402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180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0,5/0,5</w:t>
            </w:r>
            <w:r w:rsidR="00C45443">
              <w:t>И</w:t>
            </w: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7B7EE0" w:rsidRPr="00D109BB" w:rsidRDefault="00845444" w:rsidP="007B7EE0">
            <w:pPr>
              <w:ind w:firstLine="100"/>
            </w:pPr>
            <w:r>
              <w:t>Выполнить задания</w:t>
            </w: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  <w:r w:rsidRPr="002A402D">
              <w:t>ПК-3-з</w:t>
            </w:r>
          </w:p>
        </w:tc>
      </w:tr>
      <w:tr w:rsidR="007B7EE0" w:rsidRPr="002A402D" w:rsidTr="007B7EE0">
        <w:trPr>
          <w:trHeight w:val="268"/>
        </w:trPr>
        <w:tc>
          <w:tcPr>
            <w:tcW w:w="1765" w:type="pct"/>
          </w:tcPr>
          <w:p w:rsidR="007B7EE0" w:rsidRPr="002A402D" w:rsidRDefault="007B7EE0" w:rsidP="007B7EE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.2. </w:t>
            </w:r>
            <w:r w:rsidRPr="002A402D">
              <w:t>Обучение и воспитание детей с нарушениями слуха</w:t>
            </w:r>
          </w:p>
        </w:tc>
        <w:tc>
          <w:tcPr>
            <w:tcW w:w="180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0,5/0,5</w:t>
            </w:r>
            <w:r w:rsidR="00C45443">
              <w:t>И</w:t>
            </w: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B7EE0" w:rsidRPr="00D109BB" w:rsidRDefault="00845444" w:rsidP="007B7EE0">
            <w:pPr>
              <w:ind w:firstLine="100"/>
            </w:pPr>
            <w:r>
              <w:t>Выполнить задания</w:t>
            </w:r>
          </w:p>
        </w:tc>
        <w:tc>
          <w:tcPr>
            <w:tcW w:w="809" w:type="pct"/>
          </w:tcPr>
          <w:p w:rsidR="007B7EE0" w:rsidRPr="002A402D" w:rsidRDefault="00845444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  <w:r w:rsidRPr="002A402D">
              <w:t>ДПК-1-зув</w:t>
            </w:r>
          </w:p>
        </w:tc>
      </w:tr>
      <w:tr w:rsidR="007B7EE0" w:rsidRPr="002A402D" w:rsidTr="007B7EE0">
        <w:trPr>
          <w:trHeight w:val="268"/>
        </w:trPr>
        <w:tc>
          <w:tcPr>
            <w:tcW w:w="1765" w:type="pct"/>
          </w:tcPr>
          <w:p w:rsidR="007B7EE0" w:rsidRPr="002A402D" w:rsidRDefault="007B7EE0" w:rsidP="007B7EE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.3. </w:t>
            </w:r>
            <w:r w:rsidRPr="002A402D">
              <w:t>Обучение и воспитание детей с нарушениями зрения</w:t>
            </w:r>
          </w:p>
        </w:tc>
        <w:tc>
          <w:tcPr>
            <w:tcW w:w="180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B7EE0" w:rsidRPr="00D109BB" w:rsidRDefault="007B7EE0" w:rsidP="00845444">
            <w:pPr>
              <w:ind w:firstLine="0"/>
            </w:pPr>
            <w:r w:rsidRPr="00D109BB">
              <w:t xml:space="preserve"> </w:t>
            </w:r>
            <w:r w:rsidR="00845444">
              <w:t>Выполнить задания</w:t>
            </w: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  <w:r w:rsidRPr="002A402D">
              <w:t>ДПК-1-зу</w:t>
            </w:r>
          </w:p>
        </w:tc>
      </w:tr>
      <w:tr w:rsidR="007B7EE0" w:rsidRPr="002A402D" w:rsidTr="007B7EE0">
        <w:trPr>
          <w:trHeight w:val="313"/>
        </w:trPr>
        <w:tc>
          <w:tcPr>
            <w:tcW w:w="176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.4 Обучение и воспитание детей с нарушениями ОДА</w:t>
            </w:r>
          </w:p>
        </w:tc>
        <w:tc>
          <w:tcPr>
            <w:tcW w:w="180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0,5/0,5</w:t>
            </w:r>
            <w:r w:rsidR="00C45443">
              <w:t>И</w:t>
            </w: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B7EE0" w:rsidRPr="00D109BB" w:rsidRDefault="00845444" w:rsidP="007B7EE0">
            <w:pPr>
              <w:ind w:firstLine="100"/>
            </w:pPr>
            <w:r>
              <w:t>Выполнить задания. Составить отчет</w:t>
            </w:r>
          </w:p>
        </w:tc>
        <w:tc>
          <w:tcPr>
            <w:tcW w:w="809" w:type="pct"/>
          </w:tcPr>
          <w:p w:rsidR="007B7EE0" w:rsidRPr="002A402D" w:rsidRDefault="00845444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B7EE0" w:rsidRPr="002A402D" w:rsidTr="007B7EE0">
        <w:trPr>
          <w:trHeight w:val="313"/>
        </w:trPr>
        <w:tc>
          <w:tcPr>
            <w:tcW w:w="1765" w:type="pct"/>
          </w:tcPr>
          <w:p w:rsidR="007B7EE0" w:rsidRPr="002A402D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="007B7EE0" w:rsidRPr="002A402D">
              <w:t>.5 Обучение и воспитание детей с комплексными нарушениями</w:t>
            </w:r>
          </w:p>
        </w:tc>
        <w:tc>
          <w:tcPr>
            <w:tcW w:w="180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B7EE0" w:rsidRPr="00D109BB" w:rsidRDefault="007B7EE0" w:rsidP="007B7EE0">
            <w:pPr>
              <w:ind w:firstLine="100"/>
            </w:pPr>
            <w:r w:rsidRPr="00D109BB">
              <w:t>Устный опрос</w:t>
            </w: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125CD" w:rsidRPr="002A402D" w:rsidTr="007B7EE0">
        <w:trPr>
          <w:trHeight w:val="313"/>
        </w:trPr>
        <w:tc>
          <w:tcPr>
            <w:tcW w:w="176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1</w:t>
            </w:r>
            <w:r w:rsidRPr="002A402D">
              <w:t>.6</w:t>
            </w:r>
            <w:r w:rsidRPr="002A402D">
              <w:rPr>
                <w:b/>
              </w:rPr>
              <w:t xml:space="preserve"> </w:t>
            </w:r>
            <w:r w:rsidRPr="002A402D">
              <w:t>Обучение и воспитание детей с нарушениями речи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8125CD" w:rsidRPr="00D109BB" w:rsidRDefault="008125CD" w:rsidP="008013CE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8125CD" w:rsidRPr="002A402D" w:rsidRDefault="008125CD" w:rsidP="008013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125CD" w:rsidRDefault="008125CD" w:rsidP="007B7EE0">
            <w:pPr>
              <w:ind w:firstLine="0"/>
            </w:pPr>
            <w:r>
              <w:t>ПК-1,2, 3,4,11-зув</w:t>
            </w:r>
          </w:p>
          <w:p w:rsidR="008125CD" w:rsidRDefault="008125CD" w:rsidP="007B7EE0">
            <w:pPr>
              <w:ind w:firstLine="0"/>
            </w:pPr>
            <w:r>
              <w:t>ДПК-1,2,3 зув</w:t>
            </w:r>
          </w:p>
          <w:p w:rsidR="008125CD" w:rsidRPr="00D109BB" w:rsidRDefault="008125CD" w:rsidP="007B7EE0">
            <w:pPr>
              <w:ind w:firstLine="100"/>
            </w:pPr>
          </w:p>
        </w:tc>
      </w:tr>
      <w:tr w:rsidR="008125CD" w:rsidRPr="002A402D" w:rsidTr="007B7EE0">
        <w:trPr>
          <w:trHeight w:val="313"/>
        </w:trPr>
        <w:tc>
          <w:tcPr>
            <w:tcW w:w="176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.7 Обучение и воспитание детей с нарушениями в эмоционально-волевой сфере и поведения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14" w:type="pct"/>
          </w:tcPr>
          <w:p w:rsidR="008125CD" w:rsidRDefault="008125CD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9" w:type="pct"/>
          </w:tcPr>
          <w:p w:rsidR="008125CD" w:rsidRPr="00D109BB" w:rsidRDefault="008125CD" w:rsidP="008013CE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8125CD" w:rsidRPr="002A402D" w:rsidRDefault="008125CD" w:rsidP="008013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125CD" w:rsidRDefault="008125CD" w:rsidP="007B7EE0">
            <w:pPr>
              <w:ind w:firstLine="0"/>
            </w:pPr>
            <w:r>
              <w:t>ПК-1,2, 3,4,11-зув</w:t>
            </w:r>
          </w:p>
          <w:p w:rsidR="008125CD" w:rsidRDefault="008125CD" w:rsidP="007B7EE0">
            <w:pPr>
              <w:ind w:firstLine="0"/>
            </w:pPr>
            <w:r>
              <w:t>ДПК-1,2,3 зув</w:t>
            </w:r>
          </w:p>
          <w:p w:rsidR="008125CD" w:rsidRPr="00D109BB" w:rsidRDefault="008125CD" w:rsidP="007B7EE0">
            <w:pPr>
              <w:ind w:firstLine="100"/>
            </w:pPr>
          </w:p>
        </w:tc>
      </w:tr>
      <w:tr w:rsidR="007B7EE0" w:rsidRPr="002A402D" w:rsidTr="007B7EE0">
        <w:trPr>
          <w:trHeight w:val="313"/>
        </w:trPr>
        <w:tc>
          <w:tcPr>
            <w:tcW w:w="1765" w:type="pct"/>
          </w:tcPr>
          <w:p w:rsidR="007B7EE0" w:rsidRPr="00D26F32" w:rsidRDefault="007B7EE0" w:rsidP="007B7EE0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  <w:r w:rsidR="00C45443">
              <w:rPr>
                <w:b/>
              </w:rPr>
              <w:t>И</w:t>
            </w:r>
          </w:p>
        </w:tc>
        <w:tc>
          <w:tcPr>
            <w:tcW w:w="314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B7EE0" w:rsidRPr="002A402D" w:rsidTr="007B7EE0">
        <w:trPr>
          <w:trHeight w:val="499"/>
        </w:trPr>
        <w:tc>
          <w:tcPr>
            <w:tcW w:w="1765" w:type="pct"/>
          </w:tcPr>
          <w:p w:rsidR="007B7EE0" w:rsidRPr="00D109BB" w:rsidRDefault="007B7EE0" w:rsidP="007B7EE0">
            <w:pPr>
              <w:ind w:left="142" w:firstLine="0"/>
              <w:contextualSpacing/>
              <w:jc w:val="left"/>
            </w:pPr>
            <w:r>
              <w:rPr>
                <w:b/>
              </w:rPr>
              <w:t>2.</w:t>
            </w:r>
            <w:r w:rsidRPr="00D109BB">
              <w:rPr>
                <w:b/>
                <w:bCs/>
                <w:bdr w:val="none" w:sz="0" w:space="0" w:color="auto" w:frame="1"/>
              </w:rPr>
              <w:t> </w:t>
            </w:r>
            <w:r w:rsidRPr="00D109BB">
              <w:rPr>
                <w:b/>
              </w:rPr>
              <w:t>Социальная адаптация, реабилитация и интеграция лиц с ОВЗ в социум</w:t>
            </w:r>
          </w:p>
        </w:tc>
        <w:tc>
          <w:tcPr>
            <w:tcW w:w="180" w:type="pct"/>
          </w:tcPr>
          <w:p w:rsidR="007B7EE0" w:rsidRPr="002A402D" w:rsidRDefault="008F301F" w:rsidP="007B7EE0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B7EE0" w:rsidRPr="002A402D" w:rsidRDefault="007B7EE0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125CD" w:rsidRPr="002A402D" w:rsidTr="007B7EE0">
        <w:trPr>
          <w:trHeight w:val="1185"/>
        </w:trPr>
        <w:tc>
          <w:tcPr>
            <w:tcW w:w="1765" w:type="pct"/>
          </w:tcPr>
          <w:p w:rsidR="008125CD" w:rsidRPr="00D109BB" w:rsidRDefault="008125CD" w:rsidP="007B7EE0">
            <w:pPr>
              <w:ind w:firstLine="142"/>
              <w:contextualSpacing/>
              <w:jc w:val="left"/>
              <w:rPr>
                <w:b/>
              </w:rPr>
            </w:pPr>
            <w:r>
              <w:t>2</w:t>
            </w:r>
            <w:r w:rsidRPr="00D109BB">
              <w:t>.1. 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1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9" w:type="pct"/>
          </w:tcPr>
          <w:p w:rsidR="008125CD" w:rsidRPr="00D109BB" w:rsidRDefault="008125CD" w:rsidP="008013CE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8125CD" w:rsidRPr="002A402D" w:rsidRDefault="008125CD" w:rsidP="008013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</w:pPr>
            <w:r w:rsidRPr="002A402D">
              <w:t>ДПК-1-з</w:t>
            </w:r>
          </w:p>
        </w:tc>
      </w:tr>
      <w:tr w:rsidR="008125CD" w:rsidRPr="002A402D" w:rsidTr="007B7EE0">
        <w:trPr>
          <w:trHeight w:val="70"/>
        </w:trPr>
        <w:tc>
          <w:tcPr>
            <w:tcW w:w="1765" w:type="pct"/>
          </w:tcPr>
          <w:p w:rsidR="008125CD" w:rsidRPr="00D109BB" w:rsidRDefault="008125CD" w:rsidP="007B7EE0">
            <w:pPr>
              <w:ind w:firstLine="142"/>
              <w:contextualSpacing/>
              <w:jc w:val="left"/>
            </w:pPr>
            <w:r>
              <w:t>2</w:t>
            </w:r>
            <w:r w:rsidRPr="00D109BB">
              <w:t>.2. Система государственной социальной психолого-педагогической помощи детям и взрослым с проблемами в развитии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1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  <w:r>
              <w:t>22</w:t>
            </w:r>
          </w:p>
        </w:tc>
        <w:tc>
          <w:tcPr>
            <w:tcW w:w="809" w:type="pct"/>
          </w:tcPr>
          <w:p w:rsidR="008125CD" w:rsidRPr="00D109BB" w:rsidRDefault="008125CD" w:rsidP="008013CE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8125CD" w:rsidRPr="002A402D" w:rsidRDefault="008125CD" w:rsidP="008013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</w:pPr>
            <w:r w:rsidRPr="002A402D">
              <w:t>ДПК-1-зу</w:t>
            </w:r>
          </w:p>
        </w:tc>
      </w:tr>
      <w:tr w:rsidR="008125CD" w:rsidRPr="002A402D" w:rsidTr="007B7EE0">
        <w:trPr>
          <w:trHeight w:val="70"/>
        </w:trPr>
        <w:tc>
          <w:tcPr>
            <w:tcW w:w="1765" w:type="pct"/>
          </w:tcPr>
          <w:p w:rsidR="008125CD" w:rsidRPr="00D109BB" w:rsidRDefault="008125CD" w:rsidP="007B7EE0">
            <w:pPr>
              <w:ind w:firstLine="142"/>
              <w:contextualSpacing/>
              <w:jc w:val="left"/>
            </w:pPr>
            <w:r>
              <w:t>2</w:t>
            </w:r>
            <w:r w:rsidRPr="00D109BB">
              <w:t>.3. Профессиональное образование и социальная адаптация, обеспечение трудоустройства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</w:pPr>
            <w:r>
              <w:t>22</w:t>
            </w:r>
          </w:p>
        </w:tc>
        <w:tc>
          <w:tcPr>
            <w:tcW w:w="809" w:type="pct"/>
          </w:tcPr>
          <w:p w:rsidR="008125CD" w:rsidRPr="00D109BB" w:rsidRDefault="008125CD" w:rsidP="008013CE">
            <w:pPr>
              <w:ind w:firstLine="0"/>
            </w:pPr>
            <w:r w:rsidRPr="00D109BB">
              <w:t xml:space="preserve"> </w:t>
            </w:r>
            <w:r>
              <w:t>Выполнить задания</w:t>
            </w:r>
          </w:p>
        </w:tc>
        <w:tc>
          <w:tcPr>
            <w:tcW w:w="809" w:type="pct"/>
          </w:tcPr>
          <w:p w:rsidR="008125CD" w:rsidRPr="002A402D" w:rsidRDefault="008125CD" w:rsidP="008013C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</w:pPr>
          </w:p>
        </w:tc>
      </w:tr>
      <w:tr w:rsidR="008125CD" w:rsidRPr="002A402D" w:rsidTr="007B7EE0">
        <w:trPr>
          <w:trHeight w:val="313"/>
        </w:trPr>
        <w:tc>
          <w:tcPr>
            <w:tcW w:w="1765" w:type="pct"/>
          </w:tcPr>
          <w:p w:rsidR="008125CD" w:rsidRPr="00D26F32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14" w:type="pct"/>
          </w:tcPr>
          <w:p w:rsidR="008125CD" w:rsidRPr="00716E26" w:rsidRDefault="008125CD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0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125CD" w:rsidRDefault="008125CD" w:rsidP="007B7EE0">
            <w:pPr>
              <w:ind w:firstLine="0"/>
            </w:pPr>
            <w:r>
              <w:t>ПК-1,2, 3,4,11-зув</w:t>
            </w:r>
          </w:p>
          <w:p w:rsidR="008125CD" w:rsidRDefault="008125CD" w:rsidP="007B7EE0">
            <w:pPr>
              <w:ind w:firstLine="0"/>
            </w:pPr>
            <w:r>
              <w:t>ДПК-1,2,3 зув</w:t>
            </w:r>
          </w:p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125CD" w:rsidRPr="002A402D" w:rsidTr="007B7EE0">
        <w:trPr>
          <w:trHeight w:val="313"/>
        </w:trPr>
        <w:tc>
          <w:tcPr>
            <w:tcW w:w="1765" w:type="pct"/>
          </w:tcPr>
          <w:p w:rsidR="008125CD" w:rsidRPr="00D26F32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lastRenderedPageBreak/>
              <w:t>Итого по курсу</w:t>
            </w:r>
          </w:p>
        </w:tc>
        <w:tc>
          <w:tcPr>
            <w:tcW w:w="180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14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80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8125CD" w:rsidRPr="002A402D" w:rsidRDefault="008125CD" w:rsidP="007B7EE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B7EE0" w:rsidRPr="002A402D" w:rsidRDefault="007B7EE0" w:rsidP="007B7EE0">
      <w:pPr>
        <w:pStyle w:val="1"/>
        <w:ind w:left="0"/>
        <w:rPr>
          <w:szCs w:val="24"/>
          <w:lang w:eastAsia="ar-SA"/>
        </w:rPr>
      </w:pPr>
    </w:p>
    <w:p w:rsidR="007B7EE0" w:rsidRPr="002A402D" w:rsidRDefault="007B7EE0" w:rsidP="007B7EE0">
      <w:pPr>
        <w:rPr>
          <w:lang w:eastAsia="ar-SA"/>
        </w:rPr>
        <w:sectPr w:rsidR="007B7EE0" w:rsidRPr="002A402D" w:rsidSect="007B7EE0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B7EE0" w:rsidRPr="00845444" w:rsidRDefault="007B7EE0" w:rsidP="007B7EE0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845444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845444" w:rsidRPr="00845444" w:rsidRDefault="007B7EE0" w:rsidP="00845444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45444">
        <w:rPr>
          <w:bCs/>
        </w:rPr>
        <w:t>Практикум по специальной дошкольной педагогике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845444"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осуществляется дистанционное обучение и планируется проведение он-лайн занятий</w:t>
      </w:r>
      <w:r w:rsidR="00845444" w:rsidRPr="00845444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845444" w:rsidRPr="00845444" w:rsidRDefault="00845444" w:rsidP="00845444">
      <w:pPr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компьютером. </w:t>
      </w:r>
    </w:p>
    <w:p w:rsidR="00845444" w:rsidRPr="00845444" w:rsidRDefault="00845444" w:rsidP="00845444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845444" w:rsidRPr="00845444" w:rsidRDefault="00845444" w:rsidP="00845444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845444" w:rsidRDefault="00845444" w:rsidP="00845444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845444">
        <w:t>этики педагогического общения</w:t>
      </w:r>
      <w:r w:rsidRPr="00845444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 xml:space="preserve"> (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например, </w:t>
      </w:r>
      <w:r w:rsidRPr="00845444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845444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)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; проведение мини-конференций (например, обсуждение правил </w:t>
      </w:r>
      <w:r w:rsidRPr="00845444">
        <w:t>этикета в педагогической деятельности</w:t>
      </w:r>
      <w:r w:rsidRPr="0084544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845444" w:rsidRPr="00845444" w:rsidRDefault="00845444" w:rsidP="00845444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7B7EE0" w:rsidRPr="002A402D" w:rsidRDefault="007B7EE0" w:rsidP="00845444">
      <w:r w:rsidRPr="002A402D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9701" w:type="dxa"/>
        <w:tblInd w:w="-25" w:type="dxa"/>
        <w:tblLayout w:type="fixed"/>
        <w:tblLook w:val="0000"/>
      </w:tblPr>
      <w:tblGrid>
        <w:gridCol w:w="2260"/>
        <w:gridCol w:w="3827"/>
        <w:gridCol w:w="1134"/>
        <w:gridCol w:w="2463"/>
        <w:gridCol w:w="17"/>
      </w:tblGrid>
      <w:tr w:rsidR="007B7EE0" w:rsidRPr="002A402D" w:rsidTr="007B7EE0">
        <w:trPr>
          <w:gridAfter w:val="1"/>
          <w:wAfter w:w="17" w:type="dxa"/>
          <w:tblHeader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EE0" w:rsidRPr="002A402D" w:rsidRDefault="007B7EE0" w:rsidP="007B7EE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EE0" w:rsidRPr="002A402D" w:rsidRDefault="007B7EE0" w:rsidP="007B7EE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EE0" w:rsidRPr="002A402D" w:rsidRDefault="007B7EE0" w:rsidP="007B7EE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EE0" w:rsidRPr="002A402D" w:rsidRDefault="007B7EE0" w:rsidP="007B7EE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7B7EE0" w:rsidRPr="002A402D" w:rsidTr="007B7EE0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EE0" w:rsidRPr="002A402D" w:rsidRDefault="007B7EE0" w:rsidP="007B7EE0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2A402D">
              <w:rPr>
                <w:b/>
                <w:lang w:eastAsia="ar-SA"/>
              </w:rPr>
              <w:t>1</w:t>
            </w:r>
            <w:r w:rsidRPr="002A402D">
              <w:rPr>
                <w:b/>
                <w:i/>
                <w:lang w:eastAsia="ar-SA"/>
              </w:rPr>
              <w:t xml:space="preserve">. </w:t>
            </w:r>
            <w:r w:rsidRPr="00D109BB">
              <w:rPr>
                <w:b/>
              </w:rPr>
              <w:t>Организация специального образования для различных групп лиц с ОВЗ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1</w:t>
            </w:r>
            <w:r w:rsidRPr="002A402D">
              <w:rPr>
                <w:rFonts w:cs="Times New Roman"/>
                <w:lang w:eastAsia="ar-SA"/>
              </w:rPr>
              <w:t xml:space="preserve">.1. </w:t>
            </w:r>
            <w:r w:rsidRPr="002A402D">
              <w:rPr>
                <w:rFonts w:cs="Times New Roman"/>
              </w:rPr>
              <w:t>Обучение и воспитание детей с нарушениями в интеллектуальной сфере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D109BB" w:rsidRDefault="008125CD" w:rsidP="007B7EE0">
            <w:pPr>
              <w:ind w:firstLine="0"/>
            </w:pPr>
            <w:r>
              <w:t>Задание (письменно ответить на вопросы):</w:t>
            </w:r>
          </w:p>
          <w:p w:rsidR="008F301F" w:rsidRPr="00013761" w:rsidRDefault="008F301F" w:rsidP="005374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8F301F" w:rsidRPr="00013761" w:rsidRDefault="008F301F" w:rsidP="005374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8F301F" w:rsidRPr="00013761" w:rsidRDefault="008F301F" w:rsidP="005374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Система трудового обучения УО школьников.</w:t>
            </w:r>
          </w:p>
          <w:p w:rsidR="008F301F" w:rsidRPr="00013761" w:rsidRDefault="008F301F" w:rsidP="005374A5">
            <w:pPr>
              <w:pStyle w:val="af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013761">
              <w:rPr>
                <w:lang w:val="ru-RU"/>
              </w:rPr>
              <w:t>Профе</w:t>
            </w:r>
            <w:r w:rsidR="00013761" w:rsidRPr="00013761">
              <w:rPr>
                <w:lang w:val="ru-RU"/>
              </w:rPr>
              <w:t>ссиональная подготовка лиц с УО.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Наследственный характер нарушений в интеллектуальной сфере.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Особенности развития детей с синдромом Дауна.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Гидроцефалия. Диагностика, осложнения и лечение.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rPr>
                <w:lang w:val="en-US"/>
              </w:rPr>
              <w:t>F</w:t>
            </w:r>
            <w:r w:rsidRPr="00DC2D8B">
              <w:t xml:space="preserve"> 79. Общая характеристика группы нарушений.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Социальная адаптация лиц с УО.</w:t>
            </w:r>
          </w:p>
          <w:p w:rsidR="00013761" w:rsidRPr="00DC2D8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>Профессиональная подготовка.</w:t>
            </w:r>
          </w:p>
          <w:p w:rsidR="00013761" w:rsidRPr="00D109BB" w:rsidRDefault="00013761" w:rsidP="005374A5">
            <w:pPr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contextualSpacing/>
            </w:pPr>
            <w:r w:rsidRPr="00DC2D8B">
              <w:t xml:space="preserve">Проблемы трудоустройства.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F301F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2A402D" w:rsidRDefault="008F301F" w:rsidP="007B7EE0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A402D">
              <w:rPr>
                <w:lang w:eastAsia="ar-SA"/>
              </w:rPr>
              <w:t xml:space="preserve">.2. </w:t>
            </w:r>
            <w:r w:rsidRPr="002A402D">
              <w:t xml:space="preserve">Обучение и воспитание детей с нарушениями </w:t>
            </w:r>
            <w:r w:rsidRPr="002A402D">
              <w:lastRenderedPageBreak/>
              <w:t>слуха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lastRenderedPageBreak/>
              <w:t>Задание (письменно ответить на вопросы):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 xml:space="preserve">1.Особенности работы педагога со </w:t>
            </w:r>
            <w:r w:rsidRPr="00D109BB">
              <w:lastRenderedPageBreak/>
              <w:t>слухопротезированными детьми.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>2. Особенности работы педагога с детьми, имеющими минимальные расстройства слуха.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>3. Интеграция слабослышащих детей в общеобразовательную среду.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2A402D" w:rsidRDefault="008125CD" w:rsidP="008125CD">
            <w:pPr>
              <w:ind w:firstLine="0"/>
              <w:rPr>
                <w:lang w:eastAsia="ar-SA"/>
              </w:rPr>
            </w:pPr>
            <w:r>
              <w:rPr>
                <w:lang w:eastAsia="ar-SA"/>
              </w:rPr>
              <w:t xml:space="preserve">на образовательном </w:t>
            </w:r>
            <w:r>
              <w:rPr>
                <w:lang w:eastAsia="ar-SA"/>
              </w:rPr>
              <w:lastRenderedPageBreak/>
              <w:t>портале МГТУ</w:t>
            </w:r>
            <w:r w:rsidRPr="002A402D">
              <w:rPr>
                <w:lang w:eastAsia="ar-SA"/>
              </w:rPr>
              <w:t xml:space="preserve"> 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  <w:r w:rsidRPr="002A402D">
              <w:rPr>
                <w:lang w:eastAsia="ar-SA"/>
              </w:rPr>
              <w:t xml:space="preserve">.3. </w:t>
            </w:r>
            <w:r w:rsidRPr="002A402D">
              <w:t>Обучение и воспитание детей с нарушениями зрения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t>Задание (письменно ответить на вопросы):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>1. Гигиена зрительного анализатора.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>2. Гимнастика для глаз.</w:t>
            </w:r>
          </w:p>
          <w:p w:rsidR="008F301F" w:rsidRPr="00D109BB" w:rsidRDefault="008F301F" w:rsidP="007B7EE0">
            <w:pPr>
              <w:ind w:firstLine="0"/>
              <w:contextualSpacing/>
            </w:pPr>
            <w:r w:rsidRPr="00D109BB">
              <w:t>3. Требования к организации учебного процесса с детьми с нарушением зрения.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2A402D" w:rsidRDefault="008125CD" w:rsidP="008125CD">
            <w:pPr>
              <w:snapToGrid w:val="0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.4 Обучение и воспитание детей с нарушениями ОДА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t>Задание (письменно ответить на вопросы):</w:t>
            </w:r>
          </w:p>
          <w:p w:rsidR="008F301F" w:rsidRPr="00D109BB" w:rsidRDefault="008F301F" w:rsidP="007B7EE0">
            <w:pPr>
              <w:ind w:firstLine="0"/>
            </w:pPr>
            <w:r w:rsidRPr="00D109BB">
              <w:t>1.Инновационные разработки, используемые в коррекции последствий ДЦП.</w:t>
            </w:r>
          </w:p>
          <w:p w:rsidR="008F301F" w:rsidRPr="00D109BB" w:rsidRDefault="008F301F" w:rsidP="007B7EE0">
            <w:pPr>
              <w:ind w:firstLine="0"/>
            </w:pPr>
            <w:r w:rsidRPr="00D109BB">
              <w:t>2. Рефлексогенный комбинезон.</w:t>
            </w:r>
          </w:p>
          <w:p w:rsidR="008F301F" w:rsidRPr="00D109BB" w:rsidRDefault="008F301F" w:rsidP="007B7EE0">
            <w:pPr>
              <w:ind w:firstLine="0"/>
            </w:pPr>
            <w:r w:rsidRPr="00D109BB">
              <w:t>3. Технические средства в помощь родителям, воспитывающим ребенка с ДЦП.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2A402D" w:rsidRDefault="008125CD" w:rsidP="008125C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на образовательном портале МГТУ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125CD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="008F301F" w:rsidRPr="002A402D">
              <w:t>.5 Обучение и воспитание детей с комплексными нарушениями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13761" w:rsidRPr="00845444" w:rsidRDefault="00013761" w:rsidP="00013761">
            <w:pPr>
              <w:pStyle w:val="af5"/>
              <w:tabs>
                <w:tab w:val="left" w:pos="317"/>
              </w:tabs>
              <w:ind w:left="0" w:firstLine="3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Выполнить задание (письменно ответить на вопросы)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Программы ранней помощи семьям, воспитывающим детей со сложными нарушениями.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9"/>
              </w:numPr>
              <w:tabs>
                <w:tab w:val="left" w:pos="284"/>
                <w:tab w:val="left" w:pos="317"/>
                <w:tab w:val="left" w:pos="993"/>
              </w:tabs>
              <w:ind w:left="33" w:firstLine="0"/>
              <w:rPr>
                <w:lang w:val="ru-RU"/>
              </w:rPr>
            </w:pPr>
            <w:r w:rsidRPr="00845444">
              <w:rPr>
                <w:lang w:val="ru-RU"/>
              </w:rPr>
              <w:t>Системы коммуникации со слепоглухонемыми людьми.</w:t>
            </w:r>
          </w:p>
          <w:p w:rsidR="008125CD" w:rsidRPr="00845444" w:rsidRDefault="008125CD" w:rsidP="005374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 xml:space="preserve">Коррекционно-реабилитационный центр в Сергиевом Посаде. </w:t>
            </w:r>
          </w:p>
          <w:p w:rsidR="008125CD" w:rsidRPr="00845444" w:rsidRDefault="008125CD" w:rsidP="005374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>Опыт воспитания детей со сложными нарушениями в семьях.</w:t>
            </w:r>
          </w:p>
          <w:p w:rsidR="008F301F" w:rsidRPr="00D109BB" w:rsidRDefault="008125CD" w:rsidP="005374A5">
            <w:pPr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contextualSpacing/>
            </w:pPr>
            <w:r w:rsidRPr="00845444">
              <w:t>Система коммуникации со слепоглухонемыми людьми.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>
              <w:t>1</w:t>
            </w:r>
            <w:r w:rsidRPr="002A402D">
              <w:t>.6</w:t>
            </w:r>
            <w:r w:rsidRPr="002A402D">
              <w:rPr>
                <w:b/>
              </w:rPr>
              <w:t xml:space="preserve"> </w:t>
            </w:r>
            <w:r w:rsidRPr="002A402D">
              <w:t>Обучение и воспитание детей с нарушениями речи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845444" w:rsidRDefault="008125CD" w:rsidP="008125CD">
            <w:pPr>
              <w:pStyle w:val="af5"/>
              <w:tabs>
                <w:tab w:val="left" w:pos="317"/>
              </w:tabs>
              <w:ind w:left="0" w:firstLine="33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Выполнить задание (письменно ответить на вопросы)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Организация взаимодействия с заикающимися детьми.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Создание речевой среды для детей с ЗРР и ОНР.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lastRenderedPageBreak/>
              <w:t>Стимуляция коммуникативного взаимодействия и развитие коммуникативных навыков.</w:t>
            </w:r>
          </w:p>
          <w:p w:rsidR="008125CD" w:rsidRPr="00DC2D8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 xml:space="preserve">Заикание. Виды заикания. </w:t>
            </w:r>
          </w:p>
          <w:p w:rsidR="008125CD" w:rsidRPr="00DC2D8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 xml:space="preserve">Методы коррекции заикания. </w:t>
            </w:r>
          </w:p>
          <w:p w:rsidR="008125CD" w:rsidRPr="00DC2D8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Особенности взаимодействия педагога с заикающимися детьми.</w:t>
            </w:r>
          </w:p>
          <w:p w:rsidR="008125CD" w:rsidRPr="00DC2D8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</w:pPr>
            <w:r w:rsidRPr="00DC2D8B">
              <w:t>Дисграфия. Методы коррекционной работы.</w:t>
            </w:r>
          </w:p>
          <w:p w:rsidR="008125CD" w:rsidRPr="00DC2D8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</w:pPr>
            <w:r w:rsidRPr="00DC2D8B">
              <w:t xml:space="preserve"> Дислексия. Методы коррекционной работы.</w:t>
            </w:r>
          </w:p>
          <w:p w:rsidR="008F301F" w:rsidRPr="00D109BB" w:rsidRDefault="008125CD" w:rsidP="005374A5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Двуязычная среда воспитания и обучения.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1</w:t>
            </w:r>
            <w:r w:rsidRPr="002A402D">
              <w:t>.7 Обучение и воспитание детей с нарушениями в эмоционально-волевой сфере и поведения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C2D8B" w:rsidRDefault="008125CD" w:rsidP="008125CD">
            <w:pPr>
              <w:tabs>
                <w:tab w:val="left" w:pos="317"/>
              </w:tabs>
              <w:ind w:firstLine="33"/>
            </w:pPr>
            <w:r>
              <w:t>Задание (письменно ответить на вопросы):</w:t>
            </w:r>
          </w:p>
          <w:p w:rsidR="008125CD" w:rsidRPr="00845444" w:rsidRDefault="008125CD" w:rsidP="005374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lang w:val="ru-RU"/>
              </w:rPr>
            </w:pPr>
            <w:r w:rsidRPr="00845444">
              <w:rPr>
                <w:lang w:val="ru-RU"/>
              </w:rPr>
              <w:t>Нарушения в эмоционально-волевой сфере препятствующие адекватной социальной адаптации.</w:t>
            </w:r>
          </w:p>
          <w:p w:rsidR="008125CD" w:rsidRPr="00DC2D8B" w:rsidRDefault="008125CD" w:rsidP="005374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r w:rsidRPr="00DC2D8B">
              <w:t>Коррекция агрессивности.</w:t>
            </w:r>
          </w:p>
          <w:p w:rsidR="008125CD" w:rsidRPr="00DC2D8B" w:rsidRDefault="008125CD" w:rsidP="005374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r w:rsidRPr="00DC2D8B">
              <w:t>Коррекция замкнутости и застенчивости.</w:t>
            </w:r>
          </w:p>
          <w:p w:rsidR="008125CD" w:rsidRPr="00DC2D8B" w:rsidRDefault="008125CD" w:rsidP="005374A5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</w:pPr>
            <w:r w:rsidRPr="00DC2D8B">
              <w:t>Коррекция вспыльчивости и импульсивности</w:t>
            </w:r>
          </w:p>
          <w:p w:rsidR="008125CD" w:rsidRPr="00DC2D8B" w:rsidRDefault="008125CD" w:rsidP="005374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Девиации, их виды и способы коррекции в условиях образовательной среды.</w:t>
            </w:r>
          </w:p>
          <w:p w:rsidR="008125CD" w:rsidRPr="00DC2D8B" w:rsidRDefault="008125CD" w:rsidP="005374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Воспитание как основной фактор воздействия на процесс становления характера и развития эмоционально-волевой сферы.</w:t>
            </w:r>
          </w:p>
          <w:p w:rsidR="008F301F" w:rsidRPr="00D109BB" w:rsidRDefault="008125CD" w:rsidP="005374A5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contextualSpacing/>
            </w:pPr>
            <w:r w:rsidRPr="00DC2D8B">
              <w:t>Трудовая терапия. Физическое воспитание. Закаливание.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1F" w:rsidRPr="002A402D" w:rsidRDefault="008F301F" w:rsidP="007B7EE0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B7EE0" w:rsidRPr="002A402D" w:rsidTr="007B7EE0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EE0" w:rsidRPr="008640C4" w:rsidRDefault="007B7EE0" w:rsidP="007B7EE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640C4">
              <w:rPr>
                <w:b/>
              </w:rPr>
              <w:t xml:space="preserve">2. </w:t>
            </w:r>
            <w:r w:rsidRPr="00D109BB">
              <w:rPr>
                <w:b/>
              </w:rPr>
              <w:t>Социальная адаптация, реабилитация и интеграция лиц с ОВЗ в социум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D109BB" w:rsidRDefault="008F301F" w:rsidP="007B7EE0">
            <w:pPr>
              <w:ind w:firstLine="142"/>
              <w:contextualSpacing/>
              <w:jc w:val="left"/>
              <w:rPr>
                <w:b/>
              </w:rPr>
            </w:pPr>
            <w:r>
              <w:t>2</w:t>
            </w:r>
            <w:r w:rsidRPr="00D109BB">
              <w:t>.1. Дифференцированное обучение и интеграция как формы организации обучения и воспитания лиц с ОВЗ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t>Задание (письменно ответить на вопросы):</w:t>
            </w:r>
          </w:p>
          <w:p w:rsidR="008125CD" w:rsidRPr="00D109BB" w:rsidRDefault="008125CD" w:rsidP="005374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 xml:space="preserve">Полная и частичная интеграция детей с ОВЗ в общеобразовательную среду. </w:t>
            </w:r>
          </w:p>
          <w:p w:rsidR="008125CD" w:rsidRPr="00D109BB" w:rsidRDefault="008125CD" w:rsidP="005374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>Инклюзивное образование.</w:t>
            </w:r>
          </w:p>
          <w:p w:rsidR="008125CD" w:rsidRPr="00D109BB" w:rsidRDefault="008125CD" w:rsidP="005374A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contextualSpacing/>
            </w:pPr>
            <w:r w:rsidRPr="00D109BB">
              <w:t>Система тьюторства.</w:t>
            </w:r>
          </w:p>
          <w:p w:rsidR="008F301F" w:rsidRPr="00D109BB" w:rsidRDefault="008F301F" w:rsidP="007B7EE0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D109BB" w:rsidRDefault="008F301F" w:rsidP="007B7EE0">
            <w:pPr>
              <w:ind w:firstLine="142"/>
              <w:contextualSpacing/>
              <w:jc w:val="left"/>
            </w:pPr>
            <w:r>
              <w:t>2</w:t>
            </w:r>
            <w:r w:rsidRPr="00D109BB">
              <w:t xml:space="preserve">.2. Система государственной социальной психолого-педагогической помощи детям и </w:t>
            </w:r>
            <w:r w:rsidRPr="00D109BB">
              <w:lastRenderedPageBreak/>
              <w:t>взрослым с проблемами в развитии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lastRenderedPageBreak/>
              <w:t>Задание (письменно ответить на вопросы):</w:t>
            </w:r>
          </w:p>
          <w:p w:rsidR="008125CD" w:rsidRPr="00D109BB" w:rsidRDefault="008125CD" w:rsidP="008125CD">
            <w:pPr>
              <w:ind w:firstLine="0"/>
              <w:contextualSpacing/>
            </w:pPr>
            <w:r w:rsidRPr="00D109BB">
              <w:t>«Коррекционно-реабилитационн</w:t>
            </w:r>
            <w:r>
              <w:t>ый</w:t>
            </w:r>
            <w:r w:rsidRPr="00D109BB">
              <w:t xml:space="preserve"> центр помощи лицам с ОВЗ». Описать структуру центра, направления работы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rPr>
                <w:b/>
              </w:rPr>
              <w:lastRenderedPageBreak/>
              <w:t>Схема письменного отчета.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t>1.Дата посещения.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t>2.Вид СОУ и его назначение.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t>3.Перечень основных подразделений СОУ.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t>4. Режим работы.</w:t>
            </w:r>
          </w:p>
          <w:p w:rsidR="008125CD" w:rsidRPr="00D109BB" w:rsidRDefault="008125CD" w:rsidP="008125CD">
            <w:pPr>
              <w:ind w:firstLine="33"/>
              <w:contextualSpacing/>
            </w:pPr>
            <w:r w:rsidRPr="00D109BB">
              <w:t xml:space="preserve">5. Расписание занятий (класс по выбору студента).  </w:t>
            </w:r>
          </w:p>
          <w:p w:rsidR="008125CD" w:rsidRPr="00D109BB" w:rsidRDefault="008125CD" w:rsidP="008125CD">
            <w:pPr>
              <w:ind w:firstLine="33"/>
              <w:contextualSpacing/>
              <w:rPr>
                <w:b/>
              </w:rPr>
            </w:pPr>
            <w:r w:rsidRPr="00D109BB">
              <w:t>6. Документация специалиста.</w:t>
            </w:r>
          </w:p>
          <w:p w:rsidR="008F301F" w:rsidRPr="00D109BB" w:rsidRDefault="008F301F" w:rsidP="007B7EE0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</w:pPr>
            <w:r>
              <w:lastRenderedPageBreak/>
              <w:t>22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D109BB" w:rsidRDefault="008F301F" w:rsidP="007B7EE0">
            <w:pPr>
              <w:ind w:firstLine="142"/>
              <w:contextualSpacing/>
              <w:jc w:val="left"/>
            </w:pPr>
            <w:r>
              <w:lastRenderedPageBreak/>
              <w:t>2</w:t>
            </w:r>
            <w:r w:rsidRPr="00D109BB">
              <w:t>.3. Профессиональное образование и социальная адаптация, обеспечение трудоустройства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125CD" w:rsidRPr="00D109BB" w:rsidRDefault="008125CD" w:rsidP="008125CD">
            <w:pPr>
              <w:ind w:firstLine="0"/>
            </w:pPr>
            <w:r>
              <w:t>Задание (письменно ответить на вопросы):</w:t>
            </w:r>
          </w:p>
          <w:p w:rsidR="008125CD" w:rsidRPr="00D109BB" w:rsidRDefault="008125CD" w:rsidP="005374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Создание «доступной среды».</w:t>
            </w:r>
          </w:p>
          <w:p w:rsidR="008125CD" w:rsidRPr="00D109BB" w:rsidRDefault="008125CD" w:rsidP="005374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СПО и ВПО реализующие программы подготовки для лиц с ОВЗ.</w:t>
            </w:r>
          </w:p>
          <w:p w:rsidR="008125CD" w:rsidRPr="00D109BB" w:rsidRDefault="008125CD" w:rsidP="005374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Государственные программы трудоустройства лиц с ОВЗ.</w:t>
            </w:r>
          </w:p>
          <w:p w:rsidR="008F301F" w:rsidRPr="00D109BB" w:rsidRDefault="008125CD" w:rsidP="005374A5">
            <w:pPr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contextualSpacing/>
            </w:pPr>
            <w:r w:rsidRPr="00D109BB">
              <w:t>Нормативно-правовые аспекты трудоустройства лиц с ОВЗ.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</w:pPr>
            <w:r>
              <w:t>22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D" w:rsidRDefault="008125CD" w:rsidP="008125CD">
            <w:pPr>
              <w:snapToGrid w:val="0"/>
              <w:ind w:firstLine="0"/>
              <w:rPr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материалов на </w:t>
            </w:r>
          </w:p>
          <w:p w:rsidR="008F301F" w:rsidRPr="00D109BB" w:rsidRDefault="008125CD" w:rsidP="008125CD">
            <w:pPr>
              <w:ind w:firstLine="100"/>
              <w:jc w:val="left"/>
            </w:pPr>
            <w:r>
              <w:rPr>
                <w:lang w:eastAsia="ar-SA"/>
              </w:rPr>
              <w:t>на образовательном портале МГТУ</w:t>
            </w: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716E26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</w:tr>
      <w:tr w:rsidR="008F301F" w:rsidRPr="002A402D" w:rsidTr="007B7EE0">
        <w:trPr>
          <w:gridAfter w:val="1"/>
          <w:wAfter w:w="17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2A402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7B7EE0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F301F" w:rsidRPr="002A402D" w:rsidRDefault="008F301F" w:rsidP="00C4544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1F" w:rsidRPr="002A402D" w:rsidRDefault="008F301F" w:rsidP="007B7EE0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2A402D">
              <w:rPr>
                <w:b/>
              </w:rPr>
              <w:t>Промежуточный контроль (зачет</w:t>
            </w:r>
            <w:r w:rsidRPr="002A402D">
              <w:rPr>
                <w:b/>
                <w:bCs/>
                <w:lang w:eastAsia="ar-SA"/>
              </w:rPr>
              <w:t xml:space="preserve"> с оценкой)</w:t>
            </w:r>
          </w:p>
        </w:tc>
      </w:tr>
    </w:tbl>
    <w:p w:rsidR="007B7EE0" w:rsidRPr="002A402D" w:rsidRDefault="007B7EE0" w:rsidP="007B7EE0"/>
    <w:p w:rsidR="007B7EE0" w:rsidRPr="002A402D" w:rsidRDefault="007B7EE0" w:rsidP="007B7EE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7B7EE0" w:rsidRPr="002A402D" w:rsidRDefault="007B7EE0" w:rsidP="007B7EE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</w:t>
      </w:r>
      <w:r w:rsidR="00845444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самостоятельной </w:t>
      </w: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подготовки:</w:t>
      </w:r>
    </w:p>
    <w:p w:rsidR="007B7EE0" w:rsidRDefault="007B7EE0" w:rsidP="007B7EE0">
      <w:pPr>
        <w:contextualSpacing/>
        <w:rPr>
          <w:b/>
          <w:bCs/>
          <w:bdr w:val="none" w:sz="0" w:space="0" w:color="auto" w:frame="1"/>
        </w:rPr>
      </w:pPr>
    </w:p>
    <w:p w:rsidR="007B7EE0" w:rsidRPr="00DC2D8B" w:rsidRDefault="007B7EE0" w:rsidP="007B7EE0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  <w:r>
        <w:rPr>
          <w:b/>
        </w:rPr>
        <w:t>1</w:t>
      </w:r>
      <w:r w:rsidRPr="00DC2D8B">
        <w:rPr>
          <w:b/>
        </w:rPr>
        <w:t xml:space="preserve"> Организация специального образования для различных групп лиц с ОВЗ</w:t>
      </w:r>
    </w:p>
    <w:p w:rsidR="007B7EE0" w:rsidRPr="00DC2D8B" w:rsidRDefault="007B7EE0" w:rsidP="007B7EE0">
      <w:pPr>
        <w:ind w:firstLine="142"/>
        <w:rPr>
          <w:b/>
        </w:rPr>
      </w:pPr>
      <w:r>
        <w:rPr>
          <w:b/>
        </w:rPr>
        <w:t>1</w:t>
      </w:r>
      <w:r w:rsidRPr="00DC2D8B">
        <w:rPr>
          <w:b/>
        </w:rPr>
        <w:t>.1 Обучение и воспитание детей с нарушениями в интеллектуальной сфере</w:t>
      </w:r>
    </w:p>
    <w:p w:rsidR="007B7EE0" w:rsidRPr="00DC2D8B" w:rsidRDefault="007B7EE0" w:rsidP="007B7EE0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Изучить понятия: </w:t>
      </w: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умственная отсталость, виды умственной отсталости</w:t>
      </w:r>
    </w:p>
    <w:p w:rsidR="007B7EE0" w:rsidRPr="00DC2D8B" w:rsidRDefault="007B7EE0" w:rsidP="007B7EE0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7B7EE0" w:rsidRPr="00013761" w:rsidRDefault="007B7EE0" w:rsidP="005374A5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Биологические и социальные факторы, обусловливающие нормальное развитие интеллекта.</w:t>
      </w:r>
    </w:p>
    <w:p w:rsidR="007B7EE0" w:rsidRPr="00013761" w:rsidRDefault="007B7EE0" w:rsidP="005374A5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Направленность системы обучения и воспитания умственно отсталых школьников.</w:t>
      </w:r>
    </w:p>
    <w:p w:rsidR="007B7EE0" w:rsidRPr="00013761" w:rsidRDefault="007B7EE0" w:rsidP="005374A5">
      <w:pPr>
        <w:pStyle w:val="af5"/>
        <w:numPr>
          <w:ilvl w:val="0"/>
          <w:numId w:val="25"/>
        </w:numPr>
        <w:rPr>
          <w:lang w:val="ru-RU"/>
        </w:rPr>
      </w:pPr>
      <w:r w:rsidRPr="00013761">
        <w:rPr>
          <w:lang w:val="ru-RU"/>
        </w:rPr>
        <w:t>Система трудового обучения УО школьников.</w:t>
      </w:r>
    </w:p>
    <w:p w:rsidR="007B7EE0" w:rsidRPr="00013761" w:rsidRDefault="007B7EE0" w:rsidP="005374A5">
      <w:pPr>
        <w:pStyle w:val="af5"/>
        <w:numPr>
          <w:ilvl w:val="0"/>
          <w:numId w:val="25"/>
        </w:numPr>
        <w:tabs>
          <w:tab w:val="left" w:pos="993"/>
        </w:tabs>
        <w:rPr>
          <w:bCs/>
          <w:iCs/>
          <w:lang w:val="ru-RU" w:eastAsia="ar-SA"/>
        </w:rPr>
      </w:pPr>
      <w:r w:rsidRPr="00013761">
        <w:rPr>
          <w:lang w:val="ru-RU"/>
        </w:rPr>
        <w:t>Профессиональная подготовка лиц с УО.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>Наследственный характер нарушений в интеллектуальной сфере.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>Особенности развития детей с синдромом Дауна.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>Гидроцефалия. Диагностика, осложнения и лечение.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rPr>
          <w:lang w:val="en-US"/>
        </w:rPr>
        <w:t>F</w:t>
      </w:r>
      <w:r w:rsidRPr="00DC2D8B">
        <w:t xml:space="preserve"> 79. Общая характеристика группы нарушений.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>Социальная адаптация лиц с УО.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>Профессиональная подготовка.</w:t>
      </w:r>
    </w:p>
    <w:p w:rsidR="007B7EE0" w:rsidRPr="00DC2D8B" w:rsidRDefault="007B7EE0" w:rsidP="005374A5">
      <w:pPr>
        <w:numPr>
          <w:ilvl w:val="0"/>
          <w:numId w:val="25"/>
        </w:numPr>
        <w:contextualSpacing/>
      </w:pPr>
      <w:r w:rsidRPr="00DC2D8B">
        <w:t xml:space="preserve">Проблемы трудоустройства. 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widowControl/>
        <w:numPr>
          <w:ilvl w:val="0"/>
          <w:numId w:val="7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widowControl/>
        <w:numPr>
          <w:ilvl w:val="0"/>
          <w:numId w:val="7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DC2D8B">
        <w:lastRenderedPageBreak/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2" w:history="1">
        <w:r w:rsidRPr="00DC2D8B">
          <w:rPr>
            <w:rStyle w:val="afb"/>
          </w:rPr>
          <w:t>http://e.lanbook.com/ books/element.phppl1_id=2417</w:t>
        </w:r>
      </w:hyperlink>
    </w:p>
    <w:p w:rsidR="007B7EE0" w:rsidRPr="00DC2D8B" w:rsidRDefault="007B7EE0" w:rsidP="005374A5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ind w:firstLine="142"/>
        <w:rPr>
          <w:b/>
        </w:rPr>
      </w:pPr>
      <w:r>
        <w:rPr>
          <w:b/>
          <w:lang w:eastAsia="ar-SA"/>
        </w:rPr>
        <w:t>1</w:t>
      </w:r>
      <w:r w:rsidRPr="00DC2D8B">
        <w:rPr>
          <w:b/>
          <w:lang w:eastAsia="ar-SA"/>
        </w:rPr>
        <w:t xml:space="preserve">.2. </w:t>
      </w:r>
      <w:r w:rsidRPr="00DC2D8B">
        <w:rPr>
          <w:b/>
        </w:rPr>
        <w:t>Обучение и воспитание детей с нарушениями слуха</w:t>
      </w:r>
    </w:p>
    <w:p w:rsidR="007B7EE0" w:rsidRPr="00DC2D8B" w:rsidRDefault="007B7EE0" w:rsidP="007B7EE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B7EE0" w:rsidRPr="00DC2D8B" w:rsidRDefault="007B7EE0" w:rsidP="007B7EE0">
      <w:pPr>
        <w:tabs>
          <w:tab w:val="left" w:pos="851"/>
          <w:tab w:val="left" w:pos="993"/>
        </w:tabs>
        <w:rPr>
          <w:iCs/>
          <w:lang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DC2D8B">
        <w:rPr>
          <w:bCs/>
          <w:iCs/>
          <w:lang w:eastAsia="ar-SA"/>
        </w:rPr>
        <w:t xml:space="preserve"> понятия: </w:t>
      </w:r>
      <w:r w:rsidRPr="00DC2D8B">
        <w:rPr>
          <w:iCs/>
          <w:lang w:eastAsia="ar-SA"/>
        </w:rPr>
        <w:t>нарушение зрения, остаточное зрение, тотальная слепота.</w:t>
      </w:r>
    </w:p>
    <w:p w:rsidR="007B7EE0" w:rsidRPr="00DC2D8B" w:rsidRDefault="007B7EE0" w:rsidP="007B7EE0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DC2D8B">
        <w:rPr>
          <w:b/>
          <w:i/>
          <w:lang w:eastAsia="ar-SA"/>
        </w:rPr>
        <w:t xml:space="preserve"> </w:t>
      </w:r>
      <w:r w:rsidRPr="00DC2D8B">
        <w:rPr>
          <w:lang w:eastAsia="ar-SA"/>
        </w:rPr>
        <w:t>Ответить на следующие вопросы:</w:t>
      </w:r>
    </w:p>
    <w:p w:rsidR="007B7EE0" w:rsidRPr="00DC2D8B" w:rsidRDefault="007B7EE0" w:rsidP="007B7EE0">
      <w:pPr>
        <w:ind w:firstLine="0"/>
        <w:contextualSpacing/>
      </w:pPr>
      <w:r w:rsidRPr="00DC2D8B">
        <w:t>1.Особенности работы педагога со слухопротезированными детьми.</w:t>
      </w:r>
    </w:p>
    <w:p w:rsidR="007B7EE0" w:rsidRPr="00DC2D8B" w:rsidRDefault="007B7EE0" w:rsidP="007B7EE0">
      <w:pPr>
        <w:ind w:firstLine="0"/>
        <w:contextualSpacing/>
      </w:pPr>
      <w:r w:rsidRPr="00DC2D8B">
        <w:t>2. Особенности работы педагога с детьми, имеющими минимальные расстройства слуха.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t>3. Интеграция слабослышащих детей в общеобразовательную среду.</w:t>
      </w:r>
    </w:p>
    <w:p w:rsidR="007B7EE0" w:rsidRPr="00DC2D8B" w:rsidRDefault="00013761" w:rsidP="00013761">
      <w:pPr>
        <w:ind w:firstLine="0"/>
        <w:contextualSpacing/>
      </w:pPr>
      <w:r>
        <w:t xml:space="preserve">4. </w:t>
      </w:r>
      <w:r w:rsidR="007B7EE0" w:rsidRPr="00DC2D8B">
        <w:t>Посещение занятия коррекционного занятия сурдопедагога или дефектолога.</w:t>
      </w:r>
    </w:p>
    <w:p w:rsidR="007B7EE0" w:rsidRPr="00DC2D8B" w:rsidRDefault="007B7EE0" w:rsidP="007B7EE0">
      <w:pPr>
        <w:contextualSpacing/>
      </w:pPr>
      <w:r w:rsidRPr="00DC2D8B">
        <w:t xml:space="preserve">Анализ занятия  (письменно). Примерная схема анализа  </w:t>
      </w:r>
    </w:p>
    <w:p w:rsidR="007B7EE0" w:rsidRPr="00DC2D8B" w:rsidRDefault="007B7EE0" w:rsidP="007B7EE0">
      <w:pPr>
        <w:contextualSpacing/>
      </w:pPr>
      <w:r w:rsidRPr="00DC2D8B">
        <w:t>1. Дата. Учреждение. Класс, группа.</w:t>
      </w:r>
    </w:p>
    <w:p w:rsidR="007B7EE0" w:rsidRPr="00DC2D8B" w:rsidRDefault="007B7EE0" w:rsidP="007B7EE0">
      <w:pPr>
        <w:contextualSpacing/>
      </w:pPr>
      <w:r w:rsidRPr="00DC2D8B">
        <w:t>2. ФИО специалиста, проводящего занятие.</w:t>
      </w:r>
    </w:p>
    <w:p w:rsidR="007B7EE0" w:rsidRPr="00DC2D8B" w:rsidRDefault="007B7EE0" w:rsidP="007B7EE0">
      <w:pPr>
        <w:contextualSpacing/>
      </w:pPr>
      <w:r w:rsidRPr="00DC2D8B">
        <w:t>3. Форма проведения.</w:t>
      </w:r>
    </w:p>
    <w:p w:rsidR="007B7EE0" w:rsidRPr="00DC2D8B" w:rsidRDefault="007B7EE0" w:rsidP="007B7EE0">
      <w:pPr>
        <w:contextualSpacing/>
      </w:pPr>
      <w:r w:rsidRPr="00DC2D8B">
        <w:t xml:space="preserve">4. Тема занятия. </w:t>
      </w:r>
    </w:p>
    <w:p w:rsidR="007B7EE0" w:rsidRPr="00DC2D8B" w:rsidRDefault="007B7EE0" w:rsidP="007B7EE0">
      <w:pPr>
        <w:contextualSpacing/>
      </w:pPr>
      <w:r w:rsidRPr="00DC2D8B">
        <w:t>5.Цель и задачи  занятия.</w:t>
      </w:r>
    </w:p>
    <w:p w:rsidR="007B7EE0" w:rsidRPr="00DC2D8B" w:rsidRDefault="007B7EE0" w:rsidP="007B7EE0">
      <w:pPr>
        <w:contextualSpacing/>
      </w:pPr>
      <w:r w:rsidRPr="00DC2D8B">
        <w:t>6. Основные компоненты занятия с анализом.</w:t>
      </w:r>
    </w:p>
    <w:p w:rsidR="007B7EE0" w:rsidRPr="00DC2D8B" w:rsidRDefault="007B7EE0" w:rsidP="007B7EE0">
      <w:pPr>
        <w:contextualSpacing/>
      </w:pPr>
      <w:r w:rsidRPr="00DC2D8B">
        <w:t>7. Методы и формы работы.</w:t>
      </w:r>
    </w:p>
    <w:p w:rsidR="007B7EE0" w:rsidRPr="00DC2D8B" w:rsidRDefault="007B7EE0" w:rsidP="007B7EE0">
      <w:pPr>
        <w:contextualSpacing/>
      </w:pPr>
      <w:r w:rsidRPr="00DC2D8B">
        <w:t>8.Наличие индивидуального и дифференцированного подхода.</w:t>
      </w:r>
    </w:p>
    <w:p w:rsidR="007B7EE0" w:rsidRPr="00DC2D8B" w:rsidRDefault="007B7EE0" w:rsidP="007B7EE0">
      <w:pPr>
        <w:contextualSpacing/>
      </w:pPr>
      <w:r w:rsidRPr="00DC2D8B">
        <w:t>9. Методы и формы активизации деятельности детей.</w:t>
      </w:r>
    </w:p>
    <w:p w:rsidR="007B7EE0" w:rsidRPr="00DC2D8B" w:rsidRDefault="007B7EE0" w:rsidP="007B7EE0">
      <w:pPr>
        <w:contextualSpacing/>
      </w:pPr>
      <w:r w:rsidRPr="00DC2D8B">
        <w:t>10. Соблюдение лечебно-оздоровительного режима.</w:t>
      </w:r>
    </w:p>
    <w:p w:rsidR="007B7EE0" w:rsidRPr="00DC2D8B" w:rsidRDefault="007B7EE0" w:rsidP="007B7EE0">
      <w:pPr>
        <w:contextualSpacing/>
      </w:pPr>
      <w:r w:rsidRPr="00DC2D8B">
        <w:t>11.Наглядные и ТСО.</w:t>
      </w:r>
    </w:p>
    <w:p w:rsidR="007B7EE0" w:rsidRPr="00DC2D8B" w:rsidRDefault="007B7EE0" w:rsidP="007B7EE0">
      <w:pPr>
        <w:contextualSpacing/>
      </w:pPr>
      <w:r w:rsidRPr="00DC2D8B">
        <w:t>12. Коррекционно-практическая направленность урока.</w:t>
      </w:r>
    </w:p>
    <w:p w:rsidR="007B7EE0" w:rsidRPr="00DC2D8B" w:rsidRDefault="007B7EE0" w:rsidP="007B7EE0">
      <w:pPr>
        <w:contextualSpacing/>
      </w:pPr>
      <w:r w:rsidRPr="00DC2D8B">
        <w:t xml:space="preserve">13.Деятельность и личность специалиста, проводимого занятия. </w:t>
      </w:r>
    </w:p>
    <w:p w:rsidR="007B7EE0" w:rsidRPr="00DC2D8B" w:rsidRDefault="007B7EE0" w:rsidP="007B7EE0">
      <w:pPr>
        <w:contextualSpacing/>
      </w:pPr>
      <w:r w:rsidRPr="00DC2D8B">
        <w:t>14. Общая оценка занятия.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pStyle w:val="af5"/>
        <w:tabs>
          <w:tab w:val="left" w:pos="720"/>
          <w:tab w:val="left" w:pos="993"/>
          <w:tab w:val="left" w:pos="2160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widowControl/>
        <w:numPr>
          <w:ilvl w:val="0"/>
          <w:numId w:val="8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DC2D8B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3" w:history="1">
        <w:r w:rsidRPr="00DC2D8B">
          <w:rPr>
            <w:rStyle w:val="afb"/>
          </w:rPr>
          <w:t>http://e.lanbook.com/ books/element.phppl1_id=2417</w:t>
        </w:r>
      </w:hyperlink>
    </w:p>
    <w:p w:rsidR="007B7EE0" w:rsidRPr="00DC2D8B" w:rsidRDefault="007B7EE0" w:rsidP="005374A5">
      <w:pPr>
        <w:pStyle w:val="af5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7B7EE0" w:rsidRPr="00DC2D8B" w:rsidRDefault="007B7EE0" w:rsidP="007B7EE0">
      <w:pPr>
        <w:widowControl/>
        <w:tabs>
          <w:tab w:val="left" w:pos="993"/>
        </w:tabs>
        <w:rPr>
          <w:bCs/>
          <w:iCs/>
          <w:lang w:eastAsia="ar-SA"/>
        </w:rPr>
      </w:pPr>
    </w:p>
    <w:p w:rsidR="007B7EE0" w:rsidRPr="00BA522E" w:rsidRDefault="007B7EE0" w:rsidP="005374A5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rPr>
          <w:rStyle w:val="afb"/>
          <w:b/>
          <w:i/>
          <w:color w:val="auto"/>
          <w:szCs w:val="24"/>
          <w:lang w:val="ru-RU" w:eastAsia="ar-SA"/>
        </w:rPr>
      </w:pPr>
      <w:r w:rsidRPr="00BA522E">
        <w:rPr>
          <w:b/>
          <w:lang w:val="ru-RU"/>
        </w:rPr>
        <w:t>Обучение и воспитание детей с нарушениями зрения</w:t>
      </w:r>
      <w:r w:rsidRPr="00BA522E">
        <w:rPr>
          <w:rStyle w:val="afb"/>
          <w:b/>
          <w:i/>
          <w:color w:val="auto"/>
          <w:szCs w:val="24"/>
          <w:lang w:val="ru-RU" w:eastAsia="ar-SA"/>
        </w:rPr>
        <w:t xml:space="preserve"> </w:t>
      </w:r>
    </w:p>
    <w:p w:rsidR="007B7EE0" w:rsidRPr="00DC2D8B" w:rsidRDefault="007B7EE0" w:rsidP="007B7EE0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7B7EE0" w:rsidRPr="00DC2D8B" w:rsidRDefault="007B7EE0" w:rsidP="007B7EE0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DC2D8B">
        <w:rPr>
          <w:bCs/>
          <w:iCs/>
          <w:szCs w:val="24"/>
          <w:lang w:val="ru-RU" w:eastAsia="ar-SA"/>
        </w:rPr>
        <w:t xml:space="preserve"> понятия: </w:t>
      </w:r>
      <w:r w:rsidRPr="00DC2D8B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7B7EE0" w:rsidRPr="00DC2D8B" w:rsidRDefault="007B7EE0" w:rsidP="007B7EE0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lastRenderedPageBreak/>
        <w:t>2.</w:t>
      </w:r>
      <w:r w:rsidRPr="00DC2D8B">
        <w:rPr>
          <w:b/>
          <w:i/>
          <w:szCs w:val="24"/>
          <w:lang w:val="ru-RU" w:eastAsia="ar-SA"/>
        </w:rPr>
        <w:t xml:space="preserve"> </w:t>
      </w:r>
      <w:r w:rsidRPr="00DC2D8B">
        <w:rPr>
          <w:szCs w:val="24"/>
          <w:lang w:val="ru-RU" w:eastAsia="ar-SA"/>
        </w:rPr>
        <w:t>Ответить на следующие вопросы:</w:t>
      </w:r>
    </w:p>
    <w:p w:rsidR="007B7EE0" w:rsidRPr="00DC2D8B" w:rsidRDefault="007B7EE0" w:rsidP="005374A5">
      <w:pPr>
        <w:pStyle w:val="af5"/>
        <w:numPr>
          <w:ilvl w:val="0"/>
          <w:numId w:val="24"/>
        </w:numPr>
      </w:pPr>
      <w:r w:rsidRPr="00DC2D8B">
        <w:t>Гигиена зрительного анализатора.</w:t>
      </w:r>
    </w:p>
    <w:p w:rsidR="007B7EE0" w:rsidRPr="00DC2D8B" w:rsidRDefault="007B7EE0" w:rsidP="005374A5">
      <w:pPr>
        <w:pStyle w:val="af5"/>
        <w:numPr>
          <w:ilvl w:val="0"/>
          <w:numId w:val="24"/>
        </w:numPr>
      </w:pPr>
      <w:r w:rsidRPr="00DC2D8B">
        <w:t>Гимнастика для глаз.</w:t>
      </w:r>
    </w:p>
    <w:p w:rsidR="007B7EE0" w:rsidRPr="00DC2D8B" w:rsidRDefault="007B7EE0" w:rsidP="005374A5">
      <w:pPr>
        <w:pStyle w:val="af5"/>
        <w:numPr>
          <w:ilvl w:val="0"/>
          <w:numId w:val="24"/>
        </w:numPr>
        <w:tabs>
          <w:tab w:val="left" w:pos="0"/>
          <w:tab w:val="left" w:pos="284"/>
        </w:tabs>
        <w:rPr>
          <w:szCs w:val="24"/>
          <w:lang w:val="ru-RU"/>
        </w:rPr>
      </w:pPr>
      <w:r w:rsidRPr="00DC2D8B">
        <w:rPr>
          <w:szCs w:val="24"/>
          <w:lang w:val="ru-RU"/>
        </w:rPr>
        <w:t>Требования к организации учебного процесса с детьми с нарушением зрения.</w:t>
      </w:r>
    </w:p>
    <w:p w:rsidR="007B7EE0" w:rsidRPr="00DC2D8B" w:rsidRDefault="007B7EE0" w:rsidP="005374A5">
      <w:pPr>
        <w:numPr>
          <w:ilvl w:val="0"/>
          <w:numId w:val="24"/>
        </w:numPr>
        <w:contextualSpacing/>
      </w:pPr>
      <w:r w:rsidRPr="00DC2D8B">
        <w:t>Нарушение зрительного восприятия как препятствие овладению пространственной ориентировкой и социальной адаптации человека.</w:t>
      </w:r>
    </w:p>
    <w:p w:rsidR="007B7EE0" w:rsidRPr="00DC2D8B" w:rsidRDefault="007B7EE0" w:rsidP="005374A5">
      <w:pPr>
        <w:numPr>
          <w:ilvl w:val="0"/>
          <w:numId w:val="24"/>
        </w:numPr>
        <w:contextualSpacing/>
      </w:pPr>
      <w:r w:rsidRPr="00DC2D8B">
        <w:t>Роль зрительного восприятия в познавательных процессах.</w:t>
      </w:r>
    </w:p>
    <w:p w:rsidR="007B7EE0" w:rsidRPr="00DC2D8B" w:rsidRDefault="007B7EE0" w:rsidP="005374A5">
      <w:pPr>
        <w:numPr>
          <w:ilvl w:val="0"/>
          <w:numId w:val="24"/>
        </w:numPr>
        <w:contextualSpacing/>
      </w:pPr>
      <w:r w:rsidRPr="00DC2D8B">
        <w:t>Компенсация нарушений зрительного восприятия.</w:t>
      </w:r>
    </w:p>
    <w:p w:rsidR="007B7EE0" w:rsidRPr="00DC2D8B" w:rsidRDefault="007B7EE0" w:rsidP="005374A5">
      <w:pPr>
        <w:numPr>
          <w:ilvl w:val="0"/>
          <w:numId w:val="24"/>
        </w:numPr>
        <w:contextualSpacing/>
      </w:pPr>
      <w:r w:rsidRPr="00DC2D8B">
        <w:t>Технические средства коррекции зрения.</w:t>
      </w:r>
    </w:p>
    <w:p w:rsidR="007B7EE0" w:rsidRPr="00DC2D8B" w:rsidRDefault="007B7EE0" w:rsidP="005374A5">
      <w:pPr>
        <w:numPr>
          <w:ilvl w:val="0"/>
          <w:numId w:val="24"/>
        </w:numPr>
        <w:contextualSpacing/>
      </w:pPr>
      <w:r w:rsidRPr="00DC2D8B">
        <w:t>Овладение незрячими и слабовидящими навыками самообслуживания.</w:t>
      </w:r>
    </w:p>
    <w:p w:rsidR="007B7EE0" w:rsidRPr="00DC2D8B" w:rsidRDefault="007B7EE0" w:rsidP="007B7EE0">
      <w:pPr>
        <w:pStyle w:val="af5"/>
        <w:tabs>
          <w:tab w:val="left" w:pos="0"/>
          <w:tab w:val="left" w:pos="284"/>
        </w:tabs>
        <w:ind w:left="0" w:firstLine="0"/>
        <w:rPr>
          <w:szCs w:val="24"/>
          <w:lang w:val="ru-RU"/>
        </w:rPr>
      </w:pPr>
    </w:p>
    <w:p w:rsidR="007B7EE0" w:rsidRPr="00DC2D8B" w:rsidRDefault="007B7EE0" w:rsidP="007B7EE0">
      <w:pPr>
        <w:pStyle w:val="af5"/>
        <w:tabs>
          <w:tab w:val="left" w:pos="0"/>
          <w:tab w:val="left" w:pos="284"/>
        </w:tabs>
        <w:ind w:left="0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7B7EE0" w:rsidRPr="00DC2D8B" w:rsidRDefault="007B7EE0" w:rsidP="005374A5">
      <w:pPr>
        <w:widowControl/>
        <w:numPr>
          <w:ilvl w:val="0"/>
          <w:numId w:val="9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widowControl/>
        <w:numPr>
          <w:ilvl w:val="0"/>
          <w:numId w:val="9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DC2D8B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4" w:history="1">
        <w:r w:rsidRPr="00DC2D8B">
          <w:rPr>
            <w:rStyle w:val="afb"/>
          </w:rPr>
          <w:t>http://e.lanbook.com/ books/element.phppl1_id=2417</w:t>
        </w:r>
      </w:hyperlink>
    </w:p>
    <w:p w:rsidR="007B7EE0" w:rsidRPr="00DC2D8B" w:rsidRDefault="007B7EE0" w:rsidP="005374A5">
      <w:pPr>
        <w:pStyle w:val="af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pStyle w:val="af5"/>
        <w:tabs>
          <w:tab w:val="left" w:pos="0"/>
          <w:tab w:val="left" w:pos="284"/>
        </w:tabs>
        <w:ind w:left="0"/>
        <w:rPr>
          <w:b/>
          <w:bCs/>
          <w:iCs/>
          <w:szCs w:val="24"/>
          <w:lang w:val="ru-RU" w:eastAsia="ar-SA"/>
        </w:rPr>
      </w:pPr>
    </w:p>
    <w:p w:rsidR="007B7EE0" w:rsidRPr="00DC2D8B" w:rsidRDefault="007B7EE0" w:rsidP="007B7EE0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7B7EE0" w:rsidRPr="00013761" w:rsidRDefault="007B7EE0" w:rsidP="005374A5">
      <w:pPr>
        <w:pStyle w:val="af5"/>
        <w:numPr>
          <w:ilvl w:val="1"/>
          <w:numId w:val="16"/>
        </w:numPr>
        <w:rPr>
          <w:b/>
          <w:lang w:val="ru-RU"/>
        </w:rPr>
      </w:pPr>
      <w:r w:rsidRPr="00013761">
        <w:rPr>
          <w:b/>
          <w:lang w:val="ru-RU"/>
        </w:rPr>
        <w:t>Обучение и воспитание детей с нарушениями ОДА</w:t>
      </w:r>
    </w:p>
    <w:p w:rsidR="00013761" w:rsidRPr="00013761" w:rsidRDefault="00013761" w:rsidP="00013761">
      <w:pPr>
        <w:pStyle w:val="af5"/>
        <w:ind w:left="360" w:firstLine="0"/>
        <w:rPr>
          <w:lang w:val="ru-RU"/>
        </w:rPr>
      </w:pPr>
      <w:r w:rsidRPr="00013761">
        <w:rPr>
          <w:lang w:val="ru-RU"/>
        </w:rPr>
        <w:t>Задание (письменно ответить на вопросы):</w:t>
      </w:r>
    </w:p>
    <w:p w:rsidR="007B7EE0" w:rsidRPr="00DC2D8B" w:rsidRDefault="007B7EE0" w:rsidP="007B7EE0">
      <w:pPr>
        <w:ind w:firstLine="0"/>
      </w:pPr>
      <w:r w:rsidRPr="00DC2D8B">
        <w:t>1.Инновационные разработки, используемые в коррекции последствий ДЦП.</w:t>
      </w:r>
    </w:p>
    <w:p w:rsidR="00013761" w:rsidRDefault="007B7EE0" w:rsidP="00013761">
      <w:pPr>
        <w:ind w:firstLine="0"/>
      </w:pPr>
      <w:r w:rsidRPr="00DC2D8B">
        <w:t>2. Рефлексогенный комбинезон.</w:t>
      </w:r>
    </w:p>
    <w:p w:rsidR="007B7EE0" w:rsidRPr="00DC2D8B" w:rsidRDefault="00013761" w:rsidP="00013761">
      <w:pPr>
        <w:ind w:firstLine="0"/>
      </w:pPr>
      <w:r>
        <w:t xml:space="preserve">3. </w:t>
      </w:r>
      <w:r w:rsidR="007B7EE0" w:rsidRPr="00DC2D8B">
        <w:t>Посещение занятия коррекционного занятия (психолога, логопеда по выбору студента).</w:t>
      </w:r>
    </w:p>
    <w:p w:rsidR="007B7EE0" w:rsidRPr="00DC2D8B" w:rsidRDefault="007B7EE0" w:rsidP="00013761">
      <w:pPr>
        <w:ind w:firstLine="0"/>
        <w:contextualSpacing/>
      </w:pPr>
      <w:r w:rsidRPr="00DC2D8B">
        <w:t xml:space="preserve">Анализ занятия  (письменно). </w:t>
      </w:r>
      <w:r w:rsidR="00013761">
        <w:t>Примерная схема анализа:</w:t>
      </w:r>
    </w:p>
    <w:p w:rsidR="007B7EE0" w:rsidRPr="00DC2D8B" w:rsidRDefault="007B7EE0" w:rsidP="007B7EE0">
      <w:pPr>
        <w:contextualSpacing/>
      </w:pPr>
      <w:r w:rsidRPr="00DC2D8B">
        <w:t>1. Дата. Учреждение. Класс, группа.</w:t>
      </w:r>
    </w:p>
    <w:p w:rsidR="007B7EE0" w:rsidRPr="00DC2D8B" w:rsidRDefault="007B7EE0" w:rsidP="007B7EE0">
      <w:pPr>
        <w:contextualSpacing/>
      </w:pPr>
      <w:r w:rsidRPr="00DC2D8B">
        <w:t>2. ФИО специалиста, проводящего занятие.</w:t>
      </w:r>
    </w:p>
    <w:p w:rsidR="007B7EE0" w:rsidRPr="00DC2D8B" w:rsidRDefault="007B7EE0" w:rsidP="007B7EE0">
      <w:pPr>
        <w:contextualSpacing/>
      </w:pPr>
      <w:r w:rsidRPr="00DC2D8B">
        <w:t>3. Форма проведения.</w:t>
      </w:r>
    </w:p>
    <w:p w:rsidR="007B7EE0" w:rsidRPr="00DC2D8B" w:rsidRDefault="007B7EE0" w:rsidP="007B7EE0">
      <w:pPr>
        <w:contextualSpacing/>
      </w:pPr>
      <w:r w:rsidRPr="00DC2D8B">
        <w:t xml:space="preserve">4. Тема занятия. </w:t>
      </w:r>
    </w:p>
    <w:p w:rsidR="007B7EE0" w:rsidRPr="00DC2D8B" w:rsidRDefault="007B7EE0" w:rsidP="007B7EE0">
      <w:pPr>
        <w:contextualSpacing/>
      </w:pPr>
      <w:r w:rsidRPr="00DC2D8B">
        <w:t>5.Цель и задачи  занятия.</w:t>
      </w:r>
    </w:p>
    <w:p w:rsidR="007B7EE0" w:rsidRPr="00DC2D8B" w:rsidRDefault="007B7EE0" w:rsidP="007B7EE0">
      <w:pPr>
        <w:contextualSpacing/>
      </w:pPr>
      <w:r w:rsidRPr="00DC2D8B">
        <w:t>6. Основные компоненты занятия с анализом.</w:t>
      </w:r>
    </w:p>
    <w:p w:rsidR="007B7EE0" w:rsidRPr="00DC2D8B" w:rsidRDefault="007B7EE0" w:rsidP="007B7EE0">
      <w:pPr>
        <w:contextualSpacing/>
      </w:pPr>
      <w:r w:rsidRPr="00DC2D8B">
        <w:t>7. Методы и формы работы.</w:t>
      </w:r>
    </w:p>
    <w:p w:rsidR="007B7EE0" w:rsidRPr="00DC2D8B" w:rsidRDefault="007B7EE0" w:rsidP="007B7EE0">
      <w:pPr>
        <w:contextualSpacing/>
      </w:pPr>
      <w:r w:rsidRPr="00DC2D8B">
        <w:t>8.Наличие индивидуального  дифференцированного подхода.</w:t>
      </w:r>
    </w:p>
    <w:p w:rsidR="007B7EE0" w:rsidRPr="00DC2D8B" w:rsidRDefault="007B7EE0" w:rsidP="007B7EE0">
      <w:pPr>
        <w:contextualSpacing/>
      </w:pPr>
      <w:r w:rsidRPr="00DC2D8B">
        <w:t>9. Методы и формы активизации деятельности детей.</w:t>
      </w:r>
    </w:p>
    <w:p w:rsidR="007B7EE0" w:rsidRPr="00DC2D8B" w:rsidRDefault="007B7EE0" w:rsidP="007B7EE0">
      <w:pPr>
        <w:contextualSpacing/>
      </w:pPr>
      <w:r w:rsidRPr="00DC2D8B">
        <w:t>10. Соблюдение лечебно-оздоровительного режима.</w:t>
      </w:r>
    </w:p>
    <w:p w:rsidR="007B7EE0" w:rsidRPr="00DC2D8B" w:rsidRDefault="007B7EE0" w:rsidP="007B7EE0">
      <w:pPr>
        <w:contextualSpacing/>
      </w:pPr>
      <w:r w:rsidRPr="00DC2D8B">
        <w:t>11.Наглядные и ТСО.</w:t>
      </w:r>
    </w:p>
    <w:p w:rsidR="007B7EE0" w:rsidRPr="00DC2D8B" w:rsidRDefault="007B7EE0" w:rsidP="007B7EE0">
      <w:pPr>
        <w:contextualSpacing/>
      </w:pPr>
      <w:r w:rsidRPr="00DC2D8B">
        <w:t>12. Коррекционно-практическая направленность урока.</w:t>
      </w:r>
    </w:p>
    <w:p w:rsidR="007B7EE0" w:rsidRPr="00DC2D8B" w:rsidRDefault="007B7EE0" w:rsidP="007B7EE0">
      <w:pPr>
        <w:contextualSpacing/>
      </w:pPr>
      <w:r w:rsidRPr="00DC2D8B">
        <w:t xml:space="preserve">13.Деятельность и личность специалиста, проводимого занятия. </w:t>
      </w:r>
    </w:p>
    <w:p w:rsidR="007B7EE0" w:rsidRPr="00DC2D8B" w:rsidRDefault="007B7EE0" w:rsidP="007B7EE0">
      <w:pPr>
        <w:contextualSpacing/>
      </w:pPr>
      <w:r w:rsidRPr="00DC2D8B">
        <w:t>14. Общая оценка занятия.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widowControl/>
        <w:numPr>
          <w:ilvl w:val="0"/>
          <w:numId w:val="10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widowControl/>
        <w:numPr>
          <w:ilvl w:val="0"/>
          <w:numId w:val="10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DC2D8B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</w:t>
      </w:r>
      <w:r w:rsidRPr="00DC2D8B">
        <w:lastRenderedPageBreak/>
        <w:t xml:space="preserve">МПСИ, 2010. – 376 с. - ISBN 978-5-9765-0127-0. – Режим доступа: </w:t>
      </w:r>
      <w:hyperlink r:id="rId15" w:history="1">
        <w:r w:rsidRPr="00DC2D8B">
          <w:rPr>
            <w:rStyle w:val="afb"/>
          </w:rPr>
          <w:t>http://e.lanbook.com/ books/element.phppl1_id=2417</w:t>
        </w:r>
      </w:hyperlink>
    </w:p>
    <w:p w:rsidR="007B7EE0" w:rsidRPr="00DC2D8B" w:rsidRDefault="007B7EE0" w:rsidP="005374A5">
      <w:pPr>
        <w:pStyle w:val="af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tabs>
          <w:tab w:val="left" w:pos="284"/>
          <w:tab w:val="left" w:pos="993"/>
        </w:tabs>
        <w:rPr>
          <w:b/>
        </w:rPr>
      </w:pPr>
    </w:p>
    <w:p w:rsidR="007B7EE0" w:rsidRDefault="007B7EE0" w:rsidP="007B7EE0">
      <w:pPr>
        <w:ind w:firstLine="142"/>
        <w:rPr>
          <w:b/>
        </w:rPr>
      </w:pPr>
      <w:r>
        <w:rPr>
          <w:b/>
        </w:rPr>
        <w:t>1</w:t>
      </w:r>
      <w:r w:rsidRPr="00DC2D8B">
        <w:rPr>
          <w:b/>
        </w:rPr>
        <w:t>.5 Обучение и воспитание детей с комплексными нарушениями</w:t>
      </w:r>
    </w:p>
    <w:p w:rsidR="00845444" w:rsidRPr="00845444" w:rsidRDefault="00845444" w:rsidP="007B7EE0">
      <w:pPr>
        <w:ind w:firstLine="142"/>
      </w:pPr>
      <w:r w:rsidRPr="00845444">
        <w:t>Задание (письменно ответить на вопросы):</w:t>
      </w:r>
    </w:p>
    <w:p w:rsidR="007B7EE0" w:rsidRPr="00845444" w:rsidRDefault="007B7EE0" w:rsidP="005374A5">
      <w:pPr>
        <w:pStyle w:val="af5"/>
        <w:numPr>
          <w:ilvl w:val="0"/>
          <w:numId w:val="23"/>
        </w:numPr>
        <w:rPr>
          <w:lang w:val="ru-RU"/>
        </w:rPr>
      </w:pPr>
      <w:r w:rsidRPr="00845444">
        <w:rPr>
          <w:lang w:val="ru-RU"/>
        </w:rPr>
        <w:t>Общественные организации, оказывающие помощь и содействие в воспитании ребенка со сложными дефектами.</w:t>
      </w:r>
    </w:p>
    <w:p w:rsidR="007B7EE0" w:rsidRPr="00845444" w:rsidRDefault="007B7EE0" w:rsidP="005374A5">
      <w:pPr>
        <w:pStyle w:val="af5"/>
        <w:numPr>
          <w:ilvl w:val="0"/>
          <w:numId w:val="23"/>
        </w:numPr>
        <w:rPr>
          <w:lang w:val="ru-RU"/>
        </w:rPr>
      </w:pPr>
      <w:r w:rsidRPr="00845444">
        <w:rPr>
          <w:lang w:val="ru-RU"/>
        </w:rPr>
        <w:t>Программы ранней помощи семьям, воспитывающим детей со сложными нарушениями.</w:t>
      </w:r>
    </w:p>
    <w:p w:rsidR="007B7EE0" w:rsidRPr="00845444" w:rsidRDefault="007B7EE0" w:rsidP="005374A5">
      <w:pPr>
        <w:pStyle w:val="af5"/>
        <w:numPr>
          <w:ilvl w:val="0"/>
          <w:numId w:val="23"/>
        </w:numPr>
        <w:tabs>
          <w:tab w:val="left" w:pos="284"/>
          <w:tab w:val="left" w:pos="993"/>
        </w:tabs>
        <w:rPr>
          <w:lang w:val="ru-RU"/>
        </w:rPr>
      </w:pPr>
      <w:r w:rsidRPr="00845444">
        <w:rPr>
          <w:lang w:val="ru-RU"/>
        </w:rPr>
        <w:t>Системы коммуникации со слепоглухонемыми людьми.</w:t>
      </w:r>
    </w:p>
    <w:p w:rsidR="007B7EE0" w:rsidRPr="00845444" w:rsidRDefault="007B7EE0" w:rsidP="005374A5">
      <w:pPr>
        <w:numPr>
          <w:ilvl w:val="0"/>
          <w:numId w:val="23"/>
        </w:numPr>
        <w:contextualSpacing/>
      </w:pPr>
      <w:r w:rsidRPr="00845444">
        <w:t xml:space="preserve">Коррекционно-реабилитационный центр в Сергиевом Посаде. </w:t>
      </w:r>
    </w:p>
    <w:p w:rsidR="007B7EE0" w:rsidRPr="00845444" w:rsidRDefault="007B7EE0" w:rsidP="005374A5">
      <w:pPr>
        <w:numPr>
          <w:ilvl w:val="0"/>
          <w:numId w:val="23"/>
        </w:numPr>
        <w:contextualSpacing/>
      </w:pPr>
      <w:r w:rsidRPr="00845444">
        <w:t>Опыт воспитания детей со сложными нарушениями в семьях.</w:t>
      </w:r>
    </w:p>
    <w:p w:rsidR="007B7EE0" w:rsidRPr="00845444" w:rsidRDefault="007B7EE0" w:rsidP="005374A5">
      <w:pPr>
        <w:numPr>
          <w:ilvl w:val="0"/>
          <w:numId w:val="23"/>
        </w:numPr>
        <w:contextualSpacing/>
      </w:pPr>
      <w:r w:rsidRPr="00845444">
        <w:t>Система коммуникации со слепоглухонемыми людьми.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widowControl/>
        <w:numPr>
          <w:ilvl w:val="0"/>
          <w:numId w:val="11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DC2D8B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widowControl/>
        <w:numPr>
          <w:ilvl w:val="0"/>
          <w:numId w:val="11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DC2D8B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6" w:history="1">
        <w:r w:rsidRPr="00DC2D8B">
          <w:rPr>
            <w:rStyle w:val="afb"/>
          </w:rPr>
          <w:t>http://e.lanbook.com/ books/element.phppl1_id=2417</w:t>
        </w:r>
      </w:hyperlink>
    </w:p>
    <w:p w:rsidR="007B7EE0" w:rsidRPr="00DC2D8B" w:rsidRDefault="007B7EE0" w:rsidP="005374A5">
      <w:pPr>
        <w:pStyle w:val="af5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rPr>
          <w:i/>
          <w:color w:val="C00000"/>
        </w:rPr>
      </w:pPr>
    </w:p>
    <w:p w:rsidR="007B7EE0" w:rsidRPr="00845444" w:rsidRDefault="007B7EE0" w:rsidP="005374A5">
      <w:pPr>
        <w:pStyle w:val="af5"/>
        <w:numPr>
          <w:ilvl w:val="1"/>
          <w:numId w:val="21"/>
        </w:numPr>
        <w:tabs>
          <w:tab w:val="left" w:pos="1276"/>
        </w:tabs>
        <w:ind w:left="0" w:firstLine="709"/>
        <w:rPr>
          <w:b/>
          <w:lang w:val="ru-RU"/>
        </w:rPr>
      </w:pPr>
      <w:r w:rsidRPr="00845444">
        <w:rPr>
          <w:b/>
          <w:lang w:val="ru-RU"/>
        </w:rPr>
        <w:t>Обучение и воспитание детей с нарушениями речи</w:t>
      </w:r>
    </w:p>
    <w:p w:rsidR="00845444" w:rsidRPr="00845444" w:rsidRDefault="00845444" w:rsidP="008125CD">
      <w:pPr>
        <w:pStyle w:val="af5"/>
        <w:tabs>
          <w:tab w:val="left" w:pos="1276"/>
        </w:tabs>
        <w:ind w:left="0"/>
        <w:rPr>
          <w:b/>
          <w:i/>
          <w:lang w:val="ru-RU"/>
        </w:rPr>
      </w:pPr>
      <w:r>
        <w:rPr>
          <w:b/>
          <w:i/>
          <w:lang w:val="ru-RU"/>
        </w:rPr>
        <w:t>Выполнить задание (письменно ответить на вопросы)</w:t>
      </w:r>
    </w:p>
    <w:p w:rsidR="007B7EE0" w:rsidRPr="00443387" w:rsidRDefault="007B7EE0" w:rsidP="005374A5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Организация взаимодействия с заикающимися детьми.</w:t>
      </w:r>
    </w:p>
    <w:p w:rsidR="007B7EE0" w:rsidRPr="00443387" w:rsidRDefault="007B7EE0" w:rsidP="005374A5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Создание речевой среды для детей с ЗРР и ОНР.</w:t>
      </w:r>
    </w:p>
    <w:p w:rsidR="00845444" w:rsidRPr="00443387" w:rsidRDefault="007B7EE0" w:rsidP="005374A5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Стимуляция коммуникативного взаимодействия и развитие коммуникативных навыков.</w:t>
      </w:r>
    </w:p>
    <w:p w:rsidR="007B7EE0" w:rsidRPr="00DC2D8B" w:rsidRDefault="007B7EE0" w:rsidP="005374A5">
      <w:pPr>
        <w:pStyle w:val="af5"/>
        <w:numPr>
          <w:ilvl w:val="0"/>
          <w:numId w:val="22"/>
        </w:numPr>
      </w:pPr>
      <w:r w:rsidRPr="00DC2D8B">
        <w:t xml:space="preserve">Заикание. Виды заикания. </w:t>
      </w:r>
    </w:p>
    <w:p w:rsidR="007B7EE0" w:rsidRPr="00DC2D8B" w:rsidRDefault="007B7EE0" w:rsidP="005374A5">
      <w:pPr>
        <w:pStyle w:val="af5"/>
        <w:numPr>
          <w:ilvl w:val="0"/>
          <w:numId w:val="22"/>
        </w:numPr>
      </w:pPr>
      <w:r w:rsidRPr="00DC2D8B">
        <w:t xml:space="preserve">Методы коррекции заикания. </w:t>
      </w:r>
    </w:p>
    <w:p w:rsidR="007B7EE0" w:rsidRPr="00443387" w:rsidRDefault="007B7EE0" w:rsidP="005374A5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Особенности взаимодействия педагога с заикающимися детьми.</w:t>
      </w:r>
    </w:p>
    <w:p w:rsidR="007B7EE0" w:rsidRPr="00DC2D8B" w:rsidRDefault="007B7EE0" w:rsidP="005374A5">
      <w:pPr>
        <w:pStyle w:val="af5"/>
        <w:numPr>
          <w:ilvl w:val="0"/>
          <w:numId w:val="22"/>
        </w:numPr>
      </w:pPr>
      <w:r w:rsidRPr="00DC2D8B">
        <w:t>Дисграфия. Методы коррекционной работы.</w:t>
      </w:r>
    </w:p>
    <w:p w:rsidR="007B7EE0" w:rsidRPr="00DC2D8B" w:rsidRDefault="007B7EE0" w:rsidP="005374A5">
      <w:pPr>
        <w:pStyle w:val="af5"/>
        <w:numPr>
          <w:ilvl w:val="0"/>
          <w:numId w:val="22"/>
        </w:numPr>
      </w:pPr>
      <w:r w:rsidRPr="00DC2D8B">
        <w:t>Дислексия. Методы коррекционной работы.</w:t>
      </w:r>
    </w:p>
    <w:p w:rsidR="007B7EE0" w:rsidRPr="00443387" w:rsidRDefault="007B7EE0" w:rsidP="005374A5">
      <w:pPr>
        <w:pStyle w:val="af5"/>
        <w:numPr>
          <w:ilvl w:val="0"/>
          <w:numId w:val="22"/>
        </w:numPr>
        <w:rPr>
          <w:lang w:val="ru-RU"/>
        </w:rPr>
      </w:pPr>
      <w:r w:rsidRPr="00443387">
        <w:rPr>
          <w:lang w:val="ru-RU"/>
        </w:rPr>
        <w:t>Двуязычная среда воспитания и обучения.</w:t>
      </w:r>
    </w:p>
    <w:p w:rsidR="007B7EE0" w:rsidRPr="00DC2D8B" w:rsidRDefault="007B7EE0" w:rsidP="007B7EE0">
      <w:pPr>
        <w:tabs>
          <w:tab w:val="left" w:pos="1067"/>
        </w:tabs>
      </w:pP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pStyle w:val="af5"/>
        <w:numPr>
          <w:ilvl w:val="0"/>
          <w:numId w:val="1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DC2D8B">
        <w:rPr>
          <w:szCs w:val="24"/>
          <w:lang w:val="ru-RU"/>
        </w:rPr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pStyle w:val="af5"/>
        <w:numPr>
          <w:ilvl w:val="0"/>
          <w:numId w:val="12"/>
        </w:numPr>
        <w:tabs>
          <w:tab w:val="left" w:pos="851"/>
        </w:tabs>
        <w:suppressAutoHyphens/>
        <w:ind w:left="0" w:firstLine="567"/>
        <w:rPr>
          <w:szCs w:val="24"/>
          <w:lang w:val="ru-RU"/>
        </w:rPr>
      </w:pPr>
      <w:r w:rsidRPr="00DC2D8B">
        <w:rPr>
          <w:szCs w:val="24"/>
          <w:lang w:val="ru-RU"/>
        </w:rPr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</w:t>
      </w:r>
      <w:r w:rsidRPr="00DC2D8B">
        <w:rPr>
          <w:szCs w:val="24"/>
          <w:lang w:val="ru-RU"/>
        </w:rPr>
        <w:lastRenderedPageBreak/>
        <w:t xml:space="preserve">МПСИ, 2010. – 376 с. - </w:t>
      </w:r>
      <w:r w:rsidRPr="00DC2D8B">
        <w:rPr>
          <w:szCs w:val="24"/>
        </w:rPr>
        <w:t>ISBN</w:t>
      </w:r>
      <w:r w:rsidRPr="00DC2D8B">
        <w:rPr>
          <w:szCs w:val="24"/>
          <w:lang w:val="ru-RU"/>
        </w:rPr>
        <w:t xml:space="preserve"> 978-5-9765-0127-0. – Режим доступа: </w:t>
      </w:r>
      <w:hyperlink r:id="rId17" w:history="1">
        <w:r w:rsidRPr="00DC2D8B">
          <w:rPr>
            <w:rStyle w:val="afb"/>
            <w:szCs w:val="24"/>
          </w:rPr>
          <w:t>http</w:t>
        </w:r>
        <w:r w:rsidRPr="00DC2D8B">
          <w:rPr>
            <w:rStyle w:val="afb"/>
            <w:szCs w:val="24"/>
            <w:lang w:val="ru-RU"/>
          </w:rPr>
          <w:t>://</w:t>
        </w:r>
        <w:r w:rsidRPr="00DC2D8B">
          <w:rPr>
            <w:rStyle w:val="afb"/>
            <w:szCs w:val="24"/>
          </w:rPr>
          <w:t>e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lanbook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com</w:t>
        </w:r>
        <w:r w:rsidRPr="00DC2D8B">
          <w:rPr>
            <w:rStyle w:val="afb"/>
            <w:szCs w:val="24"/>
            <w:lang w:val="ru-RU"/>
          </w:rPr>
          <w:t xml:space="preserve">/ </w:t>
        </w:r>
        <w:r w:rsidRPr="00DC2D8B">
          <w:rPr>
            <w:rStyle w:val="afb"/>
            <w:szCs w:val="24"/>
          </w:rPr>
          <w:t>books</w:t>
        </w:r>
        <w:r w:rsidRPr="00DC2D8B">
          <w:rPr>
            <w:rStyle w:val="afb"/>
            <w:szCs w:val="24"/>
            <w:lang w:val="ru-RU"/>
          </w:rPr>
          <w:t>/</w:t>
        </w:r>
        <w:r w:rsidRPr="00DC2D8B">
          <w:rPr>
            <w:rStyle w:val="afb"/>
            <w:szCs w:val="24"/>
          </w:rPr>
          <w:t>element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phppl</w:t>
        </w:r>
        <w:r w:rsidRPr="00DC2D8B">
          <w:rPr>
            <w:rStyle w:val="afb"/>
            <w:szCs w:val="24"/>
            <w:lang w:val="ru-RU"/>
          </w:rPr>
          <w:t>1_</w:t>
        </w:r>
        <w:r w:rsidRPr="00DC2D8B">
          <w:rPr>
            <w:rStyle w:val="afb"/>
            <w:szCs w:val="24"/>
          </w:rPr>
          <w:t>id</w:t>
        </w:r>
        <w:r w:rsidRPr="00DC2D8B">
          <w:rPr>
            <w:rStyle w:val="afb"/>
            <w:szCs w:val="24"/>
            <w:lang w:val="ru-RU"/>
          </w:rPr>
          <w:t>=2417</w:t>
        </w:r>
      </w:hyperlink>
    </w:p>
    <w:p w:rsidR="007B7EE0" w:rsidRPr="00DC2D8B" w:rsidRDefault="007B7EE0" w:rsidP="005374A5">
      <w:pPr>
        <w:pStyle w:val="af5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tabs>
          <w:tab w:val="left" w:pos="1067"/>
        </w:tabs>
      </w:pPr>
    </w:p>
    <w:p w:rsidR="007B7EE0" w:rsidRPr="00DC2D8B" w:rsidRDefault="007B7EE0" w:rsidP="007B7EE0">
      <w:pPr>
        <w:tabs>
          <w:tab w:val="left" w:pos="1067"/>
        </w:tabs>
      </w:pPr>
    </w:p>
    <w:p w:rsidR="007B7EE0" w:rsidRPr="00DC2D8B" w:rsidRDefault="007B7EE0" w:rsidP="007B7EE0">
      <w:pPr>
        <w:rPr>
          <w:b/>
        </w:rPr>
      </w:pPr>
      <w:r>
        <w:rPr>
          <w:b/>
        </w:rPr>
        <w:t>1</w:t>
      </w:r>
      <w:r w:rsidRPr="00DC2D8B">
        <w:rPr>
          <w:b/>
        </w:rPr>
        <w:t>.7 Обучение и воспитание детей с нарушениями в эмоционально-волевой сфере и поведения</w:t>
      </w:r>
    </w:p>
    <w:p w:rsidR="007B7EE0" w:rsidRPr="00DC2D8B" w:rsidRDefault="00845444" w:rsidP="007B7EE0">
      <w:r>
        <w:t>Задание (письменно ответить на вопросы):</w:t>
      </w:r>
    </w:p>
    <w:p w:rsidR="007B7EE0" w:rsidRPr="00443387" w:rsidRDefault="007B7EE0" w:rsidP="005374A5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Нарушения в эмоционально-волевой сфере препятствующие адекватной социальной адаптации.</w:t>
      </w:r>
    </w:p>
    <w:p w:rsidR="007B7EE0" w:rsidRPr="00DC2D8B" w:rsidRDefault="007B7EE0" w:rsidP="005374A5">
      <w:pPr>
        <w:pStyle w:val="af5"/>
        <w:numPr>
          <w:ilvl w:val="0"/>
          <w:numId w:val="36"/>
        </w:numPr>
      </w:pPr>
      <w:r w:rsidRPr="00DC2D8B">
        <w:t>Коррекция агрессивности.</w:t>
      </w:r>
    </w:p>
    <w:p w:rsidR="007B7EE0" w:rsidRPr="00DC2D8B" w:rsidRDefault="007B7EE0" w:rsidP="005374A5">
      <w:pPr>
        <w:pStyle w:val="af5"/>
        <w:numPr>
          <w:ilvl w:val="0"/>
          <w:numId w:val="36"/>
        </w:numPr>
      </w:pPr>
      <w:r w:rsidRPr="00DC2D8B">
        <w:t>Коррекция замкнутости и застенчивости.</w:t>
      </w:r>
    </w:p>
    <w:p w:rsidR="007B7EE0" w:rsidRPr="00DC2D8B" w:rsidRDefault="007B7EE0" w:rsidP="005374A5">
      <w:pPr>
        <w:pStyle w:val="af5"/>
        <w:numPr>
          <w:ilvl w:val="0"/>
          <w:numId w:val="36"/>
        </w:numPr>
      </w:pPr>
      <w:r w:rsidRPr="00DC2D8B">
        <w:t>Коррекция вспыльчивости и импульсивности</w:t>
      </w:r>
    </w:p>
    <w:p w:rsidR="007B7EE0" w:rsidRPr="00443387" w:rsidRDefault="007B7EE0" w:rsidP="005374A5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Девиации, их виды и способы коррекции в условиях образовательной среды.</w:t>
      </w:r>
    </w:p>
    <w:p w:rsidR="007B7EE0" w:rsidRPr="00443387" w:rsidRDefault="007B7EE0" w:rsidP="005374A5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Воспитание как основной фактор воздействия на процесс становления характера и развития эмоционально-волевой сферы.</w:t>
      </w:r>
    </w:p>
    <w:p w:rsidR="007B7EE0" w:rsidRPr="00443387" w:rsidRDefault="007B7EE0" w:rsidP="005374A5">
      <w:pPr>
        <w:pStyle w:val="af5"/>
        <w:numPr>
          <w:ilvl w:val="0"/>
          <w:numId w:val="36"/>
        </w:numPr>
        <w:rPr>
          <w:lang w:val="ru-RU"/>
        </w:rPr>
      </w:pPr>
      <w:r w:rsidRPr="00443387">
        <w:rPr>
          <w:lang w:val="ru-RU"/>
        </w:rPr>
        <w:t>Трудовая терапия. Физическое воспитание. Закаливание.</w:t>
      </w:r>
    </w:p>
    <w:p w:rsidR="007B7EE0" w:rsidRPr="00DC2D8B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2D8B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DC2D8B" w:rsidRDefault="007B7EE0" w:rsidP="005374A5">
      <w:pPr>
        <w:pStyle w:val="af5"/>
        <w:numPr>
          <w:ilvl w:val="0"/>
          <w:numId w:val="13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DC2D8B">
        <w:rPr>
          <w:szCs w:val="24"/>
          <w:lang w:val="ru-RU"/>
        </w:rPr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DC2D8B" w:rsidRDefault="007B7EE0" w:rsidP="005374A5">
      <w:pPr>
        <w:pStyle w:val="af5"/>
        <w:numPr>
          <w:ilvl w:val="0"/>
          <w:numId w:val="13"/>
        </w:numPr>
        <w:tabs>
          <w:tab w:val="left" w:pos="851"/>
        </w:tabs>
        <w:suppressAutoHyphens/>
        <w:ind w:left="0" w:firstLine="567"/>
        <w:rPr>
          <w:szCs w:val="24"/>
          <w:lang w:val="ru-RU"/>
        </w:rPr>
      </w:pPr>
      <w:r w:rsidRPr="00DC2D8B">
        <w:rPr>
          <w:szCs w:val="24"/>
          <w:lang w:val="ru-RU"/>
        </w:rPr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</w:t>
      </w:r>
      <w:r w:rsidRPr="00DC2D8B">
        <w:rPr>
          <w:szCs w:val="24"/>
        </w:rPr>
        <w:t>ISBN</w:t>
      </w:r>
      <w:r w:rsidRPr="00DC2D8B">
        <w:rPr>
          <w:szCs w:val="24"/>
          <w:lang w:val="ru-RU"/>
        </w:rPr>
        <w:t xml:space="preserve"> 978-5-9765-0127-0. – Режим доступа: </w:t>
      </w:r>
      <w:hyperlink r:id="rId18" w:history="1">
        <w:r w:rsidRPr="00DC2D8B">
          <w:rPr>
            <w:rStyle w:val="afb"/>
            <w:szCs w:val="24"/>
          </w:rPr>
          <w:t>http</w:t>
        </w:r>
        <w:r w:rsidRPr="00DC2D8B">
          <w:rPr>
            <w:rStyle w:val="afb"/>
            <w:szCs w:val="24"/>
            <w:lang w:val="ru-RU"/>
          </w:rPr>
          <w:t>://</w:t>
        </w:r>
        <w:r w:rsidRPr="00DC2D8B">
          <w:rPr>
            <w:rStyle w:val="afb"/>
            <w:szCs w:val="24"/>
          </w:rPr>
          <w:t>e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lanbook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com</w:t>
        </w:r>
        <w:r w:rsidRPr="00DC2D8B">
          <w:rPr>
            <w:rStyle w:val="afb"/>
            <w:szCs w:val="24"/>
            <w:lang w:val="ru-RU"/>
          </w:rPr>
          <w:t xml:space="preserve">/ </w:t>
        </w:r>
        <w:r w:rsidRPr="00DC2D8B">
          <w:rPr>
            <w:rStyle w:val="afb"/>
            <w:szCs w:val="24"/>
          </w:rPr>
          <w:t>books</w:t>
        </w:r>
        <w:r w:rsidRPr="00DC2D8B">
          <w:rPr>
            <w:rStyle w:val="afb"/>
            <w:szCs w:val="24"/>
            <w:lang w:val="ru-RU"/>
          </w:rPr>
          <w:t>/</w:t>
        </w:r>
        <w:r w:rsidRPr="00DC2D8B">
          <w:rPr>
            <w:rStyle w:val="afb"/>
            <w:szCs w:val="24"/>
          </w:rPr>
          <w:t>element</w:t>
        </w:r>
        <w:r w:rsidRPr="00DC2D8B">
          <w:rPr>
            <w:rStyle w:val="afb"/>
            <w:szCs w:val="24"/>
            <w:lang w:val="ru-RU"/>
          </w:rPr>
          <w:t>.</w:t>
        </w:r>
        <w:r w:rsidRPr="00DC2D8B">
          <w:rPr>
            <w:rStyle w:val="afb"/>
            <w:szCs w:val="24"/>
          </w:rPr>
          <w:t>phppl</w:t>
        </w:r>
        <w:r w:rsidRPr="00DC2D8B">
          <w:rPr>
            <w:rStyle w:val="afb"/>
            <w:szCs w:val="24"/>
            <w:lang w:val="ru-RU"/>
          </w:rPr>
          <w:t>1_</w:t>
        </w:r>
        <w:r w:rsidRPr="00DC2D8B">
          <w:rPr>
            <w:rStyle w:val="afb"/>
            <w:szCs w:val="24"/>
          </w:rPr>
          <w:t>id</w:t>
        </w:r>
        <w:r w:rsidRPr="00DC2D8B">
          <w:rPr>
            <w:rStyle w:val="afb"/>
            <w:szCs w:val="24"/>
            <w:lang w:val="ru-RU"/>
          </w:rPr>
          <w:t>=2417</w:t>
        </w:r>
      </w:hyperlink>
    </w:p>
    <w:p w:rsidR="007B7EE0" w:rsidRPr="00DC2D8B" w:rsidRDefault="007B7EE0" w:rsidP="005374A5">
      <w:pPr>
        <w:pStyle w:val="af5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DC2D8B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DC2D8B" w:rsidRDefault="007B7EE0" w:rsidP="007B7EE0">
      <w:pPr>
        <w:tabs>
          <w:tab w:val="left" w:pos="1016"/>
        </w:tabs>
        <w:rPr>
          <w:i/>
          <w:color w:val="C00000"/>
        </w:rPr>
      </w:pPr>
    </w:p>
    <w:p w:rsidR="007B7EE0" w:rsidRPr="00D109BB" w:rsidRDefault="007B7EE0" w:rsidP="007B7EE0">
      <w:pPr>
        <w:contextualSpacing/>
        <w:rPr>
          <w:b/>
          <w:i/>
        </w:rPr>
      </w:pPr>
      <w:r>
        <w:rPr>
          <w:b/>
          <w:i/>
        </w:rPr>
        <w:t>2</w:t>
      </w:r>
      <w:r w:rsidRPr="00D109BB">
        <w:rPr>
          <w:b/>
          <w:bCs/>
          <w:i/>
          <w:bdr w:val="none" w:sz="0" w:space="0" w:color="auto" w:frame="1"/>
        </w:rPr>
        <w:t>. </w:t>
      </w:r>
      <w:r w:rsidRPr="00D109BB">
        <w:rPr>
          <w:b/>
          <w:i/>
        </w:rPr>
        <w:t>Социальная адаптация, реабилитация и интеграция лиц с ОВЗ в социум</w:t>
      </w:r>
    </w:p>
    <w:p w:rsidR="008125CD" w:rsidRDefault="008125CD" w:rsidP="007B7EE0">
      <w:pPr>
        <w:contextualSpacing/>
        <w:rPr>
          <w:b/>
        </w:rPr>
      </w:pPr>
    </w:p>
    <w:p w:rsidR="007B7EE0" w:rsidRDefault="007B7EE0" w:rsidP="007B7EE0">
      <w:pPr>
        <w:contextualSpacing/>
        <w:rPr>
          <w:b/>
        </w:rPr>
      </w:pPr>
      <w:r w:rsidRPr="008125CD">
        <w:rPr>
          <w:b/>
        </w:rPr>
        <w:t>2.1. Дифференцированное обучение и интеграция как формы организации обучения и воспитания лиц с ОВЗ</w:t>
      </w:r>
    </w:p>
    <w:p w:rsidR="008125CD" w:rsidRPr="00D109BB" w:rsidRDefault="008125CD" w:rsidP="00BA39DF">
      <w:pPr>
        <w:tabs>
          <w:tab w:val="left" w:pos="993"/>
        </w:tabs>
        <w:ind w:firstLine="709"/>
      </w:pPr>
      <w:r>
        <w:t>Задание (письменно ответить на вопросы):</w:t>
      </w:r>
    </w:p>
    <w:p w:rsidR="007B7EE0" w:rsidRPr="00443387" w:rsidRDefault="007B7EE0" w:rsidP="005374A5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rPr>
          <w:lang w:val="ru-RU"/>
        </w:rPr>
      </w:pPr>
      <w:r w:rsidRPr="00443387">
        <w:rPr>
          <w:lang w:val="ru-RU"/>
        </w:rPr>
        <w:t xml:space="preserve">Полная и частичная интеграция детей с ОВЗ в общеобразовательную среду. </w:t>
      </w:r>
    </w:p>
    <w:p w:rsidR="007B7EE0" w:rsidRPr="00D109BB" w:rsidRDefault="007B7EE0" w:rsidP="005374A5">
      <w:pPr>
        <w:pStyle w:val="af5"/>
        <w:numPr>
          <w:ilvl w:val="0"/>
          <w:numId w:val="29"/>
        </w:numPr>
        <w:tabs>
          <w:tab w:val="left" w:pos="993"/>
        </w:tabs>
        <w:ind w:left="0" w:firstLine="709"/>
      </w:pPr>
      <w:r w:rsidRPr="00D109BB">
        <w:t>Инклюзивное образование.</w:t>
      </w:r>
    </w:p>
    <w:p w:rsidR="007B7EE0" w:rsidRPr="00D109BB" w:rsidRDefault="007B7EE0" w:rsidP="005374A5">
      <w:pPr>
        <w:pStyle w:val="af5"/>
        <w:numPr>
          <w:ilvl w:val="0"/>
          <w:numId w:val="29"/>
        </w:numPr>
        <w:tabs>
          <w:tab w:val="left" w:pos="993"/>
        </w:tabs>
        <w:ind w:left="0" w:firstLine="709"/>
      </w:pPr>
      <w:r w:rsidRPr="00D109BB">
        <w:t>Система тьюторства.</w:t>
      </w:r>
    </w:p>
    <w:p w:rsidR="008125CD" w:rsidRDefault="008125CD" w:rsidP="007B7EE0">
      <w:pPr>
        <w:contextualSpacing/>
        <w:rPr>
          <w:b/>
        </w:rPr>
      </w:pPr>
    </w:p>
    <w:p w:rsidR="008125CD" w:rsidRDefault="007B7EE0" w:rsidP="007B7EE0">
      <w:pPr>
        <w:contextualSpacing/>
        <w:rPr>
          <w:b/>
        </w:rPr>
      </w:pPr>
      <w:r w:rsidRPr="008125CD">
        <w:rPr>
          <w:b/>
        </w:rPr>
        <w:t>2.2. Система государственной социальной психолого-педагогической помощи детям и взрослым с проблемами в развитии</w:t>
      </w:r>
    </w:p>
    <w:p w:rsidR="008125CD" w:rsidRPr="00D109BB" w:rsidRDefault="008125CD" w:rsidP="008125CD">
      <w:pPr>
        <w:ind w:firstLine="0"/>
      </w:pPr>
      <w:r>
        <w:t>Задание (письменно ответить на вопросы):</w:t>
      </w:r>
    </w:p>
    <w:p w:rsidR="007B7EE0" w:rsidRPr="00D109BB" w:rsidRDefault="007B7EE0" w:rsidP="007B7EE0">
      <w:pPr>
        <w:contextualSpacing/>
      </w:pPr>
      <w:r w:rsidRPr="00D109BB">
        <w:t>«Коррекционно-реабилитационн</w:t>
      </w:r>
      <w:r w:rsidR="008125CD">
        <w:t>ый</w:t>
      </w:r>
      <w:r w:rsidRPr="00D109BB">
        <w:t xml:space="preserve"> центр помощи лицам с ОВЗ». Описать структуру центра, направления работы</w:t>
      </w:r>
    </w:p>
    <w:p w:rsidR="007B7EE0" w:rsidRPr="00D109BB" w:rsidRDefault="007B7EE0" w:rsidP="007B7EE0">
      <w:pPr>
        <w:contextualSpacing/>
      </w:pPr>
      <w:r w:rsidRPr="00D109BB">
        <w:rPr>
          <w:b/>
        </w:rPr>
        <w:t>Схема письменного отчета.</w:t>
      </w:r>
    </w:p>
    <w:p w:rsidR="007B7EE0" w:rsidRPr="00D109BB" w:rsidRDefault="007B7EE0" w:rsidP="007B7EE0">
      <w:pPr>
        <w:contextualSpacing/>
      </w:pPr>
      <w:r w:rsidRPr="00D109BB">
        <w:t>1.Дата посещения.</w:t>
      </w:r>
    </w:p>
    <w:p w:rsidR="007B7EE0" w:rsidRPr="00D109BB" w:rsidRDefault="007B7EE0" w:rsidP="007B7EE0">
      <w:pPr>
        <w:contextualSpacing/>
      </w:pPr>
      <w:r w:rsidRPr="00D109BB">
        <w:t>2.Вид СОУ и его назначение.</w:t>
      </w:r>
    </w:p>
    <w:p w:rsidR="007B7EE0" w:rsidRPr="00D109BB" w:rsidRDefault="007B7EE0" w:rsidP="007B7EE0">
      <w:pPr>
        <w:contextualSpacing/>
      </w:pPr>
      <w:r w:rsidRPr="00D109BB">
        <w:t>3.Перечень основных подразделений СОУ.</w:t>
      </w:r>
    </w:p>
    <w:p w:rsidR="007B7EE0" w:rsidRPr="00D109BB" w:rsidRDefault="007B7EE0" w:rsidP="007B7EE0">
      <w:pPr>
        <w:contextualSpacing/>
      </w:pPr>
      <w:r w:rsidRPr="00D109BB">
        <w:lastRenderedPageBreak/>
        <w:t>4. Режим работы.</w:t>
      </w:r>
    </w:p>
    <w:p w:rsidR="007B7EE0" w:rsidRPr="00D109BB" w:rsidRDefault="007B7EE0" w:rsidP="007B7EE0">
      <w:pPr>
        <w:contextualSpacing/>
      </w:pPr>
      <w:r w:rsidRPr="00D109BB">
        <w:t xml:space="preserve">5. Расписание занятий (класс по выбору студента).  </w:t>
      </w:r>
    </w:p>
    <w:p w:rsidR="007B7EE0" w:rsidRPr="00D109BB" w:rsidRDefault="007B7EE0" w:rsidP="007B7EE0">
      <w:pPr>
        <w:contextualSpacing/>
        <w:rPr>
          <w:b/>
        </w:rPr>
      </w:pPr>
      <w:r w:rsidRPr="00D109BB">
        <w:t>6. Документация специалиста.</w:t>
      </w:r>
    </w:p>
    <w:p w:rsidR="008125CD" w:rsidRDefault="008125CD" w:rsidP="007B7EE0">
      <w:pPr>
        <w:contextualSpacing/>
        <w:rPr>
          <w:b/>
        </w:rPr>
      </w:pPr>
    </w:p>
    <w:p w:rsidR="007B7EE0" w:rsidRDefault="007B7EE0" w:rsidP="007B7EE0">
      <w:pPr>
        <w:contextualSpacing/>
        <w:rPr>
          <w:b/>
        </w:rPr>
      </w:pPr>
      <w:r w:rsidRPr="008125CD">
        <w:rPr>
          <w:b/>
        </w:rPr>
        <w:t>2.3. Профессиональное образование и социальная адаптация, обеспечение трудоустройства</w:t>
      </w:r>
    </w:p>
    <w:p w:rsidR="008125CD" w:rsidRPr="00D109BB" w:rsidRDefault="008125CD" w:rsidP="008125CD">
      <w:pPr>
        <w:ind w:firstLine="0"/>
      </w:pPr>
      <w:r>
        <w:t>Задание (письменно ответить на вопросы):</w:t>
      </w:r>
    </w:p>
    <w:p w:rsidR="007B7EE0" w:rsidRPr="00D109BB" w:rsidRDefault="007B7EE0" w:rsidP="005374A5">
      <w:pPr>
        <w:numPr>
          <w:ilvl w:val="0"/>
          <w:numId w:val="30"/>
        </w:numPr>
        <w:contextualSpacing/>
      </w:pPr>
      <w:r w:rsidRPr="00D109BB">
        <w:t>Создание «доступной среды».</w:t>
      </w:r>
    </w:p>
    <w:p w:rsidR="007B7EE0" w:rsidRPr="00D109BB" w:rsidRDefault="007B7EE0" w:rsidP="005374A5">
      <w:pPr>
        <w:numPr>
          <w:ilvl w:val="0"/>
          <w:numId w:val="30"/>
        </w:numPr>
        <w:contextualSpacing/>
      </w:pPr>
      <w:r w:rsidRPr="00D109BB">
        <w:t>СПО и ВПО реализующие программы подготовки для лиц с ОВЗ.</w:t>
      </w:r>
    </w:p>
    <w:p w:rsidR="007B7EE0" w:rsidRPr="00D109BB" w:rsidRDefault="007B7EE0" w:rsidP="005374A5">
      <w:pPr>
        <w:numPr>
          <w:ilvl w:val="0"/>
          <w:numId w:val="30"/>
        </w:numPr>
        <w:contextualSpacing/>
      </w:pPr>
      <w:r w:rsidRPr="00D109BB">
        <w:t>Государственные программы трудоустройства лиц с ОВЗ.</w:t>
      </w:r>
    </w:p>
    <w:p w:rsidR="007B7EE0" w:rsidRPr="00D109BB" w:rsidRDefault="007B7EE0" w:rsidP="005374A5">
      <w:pPr>
        <w:numPr>
          <w:ilvl w:val="0"/>
          <w:numId w:val="30"/>
        </w:numPr>
        <w:contextualSpacing/>
      </w:pPr>
      <w:r w:rsidRPr="00D109BB">
        <w:t>Нормативно-правовые аспекты трудоустройства лиц с ОВЗ.</w:t>
      </w:r>
    </w:p>
    <w:p w:rsidR="007B7EE0" w:rsidRPr="002A402D" w:rsidRDefault="007B7EE0" w:rsidP="007B7EE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B7EE0" w:rsidRPr="002A402D" w:rsidRDefault="007B7EE0" w:rsidP="005374A5">
      <w:pPr>
        <w:widowControl/>
        <w:numPr>
          <w:ilvl w:val="0"/>
          <w:numId w:val="14"/>
        </w:numPr>
        <w:tabs>
          <w:tab w:val="left" w:pos="142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2A402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B7EE0" w:rsidRPr="002A402D" w:rsidRDefault="007B7EE0" w:rsidP="005374A5">
      <w:pPr>
        <w:widowControl/>
        <w:numPr>
          <w:ilvl w:val="0"/>
          <w:numId w:val="14"/>
        </w:numPr>
        <w:tabs>
          <w:tab w:val="left" w:pos="142"/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2A402D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9" w:history="1">
        <w:r w:rsidRPr="002A402D">
          <w:rPr>
            <w:rStyle w:val="afb"/>
          </w:rPr>
          <w:t>http://e.lanbook.com/ books/element.phppl1_id=2417</w:t>
        </w:r>
      </w:hyperlink>
    </w:p>
    <w:p w:rsidR="007B7EE0" w:rsidRPr="002A402D" w:rsidRDefault="007B7EE0" w:rsidP="005374A5">
      <w:pPr>
        <w:pStyle w:val="af5"/>
        <w:numPr>
          <w:ilvl w:val="0"/>
          <w:numId w:val="14"/>
        </w:numPr>
        <w:tabs>
          <w:tab w:val="left" w:pos="142"/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2A402D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7B7EE0" w:rsidRPr="002A402D" w:rsidRDefault="007B7EE0" w:rsidP="007B7EE0">
      <w:pPr>
        <w:tabs>
          <w:tab w:val="left" w:pos="1067"/>
        </w:tabs>
      </w:pPr>
    </w:p>
    <w:p w:rsidR="007B7EE0" w:rsidRPr="002A402D" w:rsidRDefault="007B7EE0" w:rsidP="007B7EE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B7EE0" w:rsidRPr="002A402D" w:rsidRDefault="007B7EE0" w:rsidP="007B7EE0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B7EE0" w:rsidRPr="002A402D" w:rsidRDefault="007B7EE0" w:rsidP="007B7EE0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2929"/>
        <w:gridCol w:w="5042"/>
      </w:tblGrid>
      <w:tr w:rsidR="007B7EE0" w:rsidRPr="00923CA9" w:rsidTr="00923CA9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ind w:firstLine="0"/>
              <w:jc w:val="center"/>
            </w:pPr>
            <w:r w:rsidRPr="00923CA9">
              <w:t xml:space="preserve">Структурный элемент </w:t>
            </w:r>
            <w:r w:rsidRPr="00923CA9">
              <w:br/>
              <w:t>компетенции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ind w:firstLine="0"/>
              <w:jc w:val="center"/>
            </w:pPr>
            <w:r w:rsidRPr="00923CA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ind w:firstLine="0"/>
              <w:jc w:val="center"/>
            </w:pPr>
            <w:r w:rsidRPr="00923CA9">
              <w:t>Оценочные средства</w:t>
            </w:r>
          </w:p>
        </w:tc>
      </w:tr>
      <w:tr w:rsidR="007B7EE0" w:rsidRPr="00923CA9" w:rsidTr="007B7EE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B7EE0" w:rsidRPr="00923CA9" w:rsidTr="00923CA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23CA9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szCs w:val="24"/>
                <w:lang w:val="ru-RU"/>
              </w:rPr>
            </w:pPr>
            <w:r w:rsidRPr="00923CA9">
              <w:rPr>
                <w:i/>
                <w:szCs w:val="24"/>
                <w:lang w:val="ru-RU"/>
              </w:rPr>
              <w:t>Практические задания: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1.Особенности психического развития ребенка с ОВЗ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2. Коррекционно-развивающая работа с ребенком с ОВЗ в условиях общеобразовательного учреждения.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3. Коррекционно-психологическая работа на уроках  в условиях общего образования.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4. Коррекционно-логопедическая работа на уроках  в условиях общего образования.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5..Воспитание проблемного ребенка в семье.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4.Организация режима ребенка с ОВЗ в семье.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5. Лечебно-охранительный режим.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6. Игры и упражнения в развитии ребенка с ОВЗ.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7.  Внеклассное чтение.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8.Арттерапия в работе с ребенком с ОВЗ</w:t>
            </w:r>
          </w:p>
        </w:tc>
      </w:tr>
      <w:tr w:rsidR="007B7EE0" w:rsidRPr="00923CA9" w:rsidTr="00923CA9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 xml:space="preserve">Задание 1. Положение о специальном образовательном учреждении. 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Задание 2. 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      </w:r>
          </w:p>
          <w:p w:rsidR="007B7EE0" w:rsidRPr="00923CA9" w:rsidRDefault="007B7EE0" w:rsidP="00923CA9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0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способами </w:t>
            </w:r>
            <w:r w:rsidRPr="00923CA9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ind w:firstLine="0"/>
              <w:contextualSpacing/>
            </w:pPr>
            <w:r w:rsidRPr="00923CA9">
              <w:t xml:space="preserve">Практическое задание. </w:t>
            </w:r>
            <w:r w:rsidR="00013761" w:rsidRPr="00923CA9">
              <w:t>Схема письменного отчета по посещению коррекционного учреждения.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1.Дата посещения.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2.Вид  СОУ и его назначение.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4. Режим работы.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 xml:space="preserve">5. Расписание  занятий (класс по выбору студента).  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6. Документация логопеда.</w:t>
            </w: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23CA9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ind w:firstLine="0"/>
              <w:contextualSpacing/>
            </w:pPr>
            <w:r w:rsidRPr="00923CA9">
              <w:t>Задание. «Коррекционно-реабилитационный центр помощи лицам с ОВЗ». Описать структуру центра, направления работы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Схема письменного отчета.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1.Дата посещения.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2.Вид СОУ и его назначение.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4. Режим работы.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 xml:space="preserve">5. Расписание занятий (класс по выбору студента).  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6. Документация специалиста.</w:t>
            </w:r>
          </w:p>
          <w:p w:rsidR="007B7EE0" w:rsidRPr="00923CA9" w:rsidRDefault="007B7EE0" w:rsidP="00923CA9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создавать коррекционно-развивающую образовательную среду, пользоваться методическим и техническим обеспечением, планировать и реализовывать </w:t>
            </w:r>
            <w:r w:rsidRPr="00923CA9">
              <w:lastRenderedPageBreak/>
              <w:t>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lastRenderedPageBreak/>
              <w:t>1.Особенности психического развития ребенка с ОВЗ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2. Коррекционно-развивающая работа с ребенком с ОВЗ в условиях общеобразовательного учреждения.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3. Коррекционно-психологическая работа на уроках  в условиях общего образования.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4. Коррекционно-логопедическая работа на уроках  в условиях общего образования.</w:t>
            </w:r>
          </w:p>
          <w:p w:rsidR="007B7EE0" w:rsidRPr="00923CA9" w:rsidRDefault="00164EF8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lastRenderedPageBreak/>
              <w:t>5.</w:t>
            </w:r>
            <w:r w:rsidR="007B7EE0" w:rsidRPr="00923CA9">
              <w:t>Воспитание проблемного ребенка в семье.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4.Организация режима ребенка с ОВЗ в семье.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5. Лечебно-охранительный режим.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6. Игры и упражнения в развитии ребенка с ОВЗ.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7.  Внеклассное чтение.</w:t>
            </w:r>
          </w:p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8.Арттерапия в работе с ребенком с ОВЗ.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12. Соблюдение лечебно-оздоровительного режима.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  <w:r w:rsidRPr="00923CA9">
              <w:t xml:space="preserve">Виды уроков: изучения нового материала; закрепления;  формирования умений и навыков и др. </w:t>
            </w: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4EF8" w:rsidRPr="00923CA9" w:rsidRDefault="00164EF8" w:rsidP="00923CA9">
            <w:pPr>
              <w:ind w:firstLine="0"/>
            </w:pPr>
            <w:r w:rsidRPr="00923CA9">
              <w:t>1.Инновационные разработки, используемые в коррекции последствий ДЦП.</w:t>
            </w:r>
          </w:p>
          <w:p w:rsidR="00164EF8" w:rsidRPr="00923CA9" w:rsidRDefault="00164EF8" w:rsidP="00923CA9">
            <w:pPr>
              <w:ind w:firstLine="0"/>
            </w:pPr>
            <w:r w:rsidRPr="00923CA9">
              <w:t>2. Рефлексогенный комбинезон.</w:t>
            </w:r>
          </w:p>
          <w:p w:rsidR="00164EF8" w:rsidRPr="00923CA9" w:rsidRDefault="00164EF8" w:rsidP="00923CA9">
            <w:pPr>
              <w:ind w:firstLine="0"/>
            </w:pPr>
            <w:r w:rsidRPr="00923CA9">
              <w:t>3. Посещение занятия коррекционного занятия (психолога, логопеда по выбору студента).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Анализ занятия  (письменно). Примерная схема анализа: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lastRenderedPageBreak/>
              <w:t>1. Дата. Учреждение. Класс, группа.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2. ФИО специалиста, проводящего занятие.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3. Форма проведения.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 xml:space="preserve">4. Тема занятия. 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5.Цель и задачи  занятия.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6. Основные компоненты занятия с анализом.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7. Методы и формы работы.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8.Наличие индивидуального  дифференцированного подхода.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9. Методы и формы активизации деятельности детей.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10. Соблюдение лечебно-оздоровительного режима.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11.Наглядные и ТСО.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>12. Коррекционно-практическая направленность урока.</w:t>
            </w:r>
          </w:p>
          <w:p w:rsidR="00164EF8" w:rsidRPr="00923CA9" w:rsidRDefault="00164EF8" w:rsidP="00923CA9">
            <w:pPr>
              <w:ind w:firstLine="0"/>
              <w:contextualSpacing/>
            </w:pPr>
            <w:r w:rsidRPr="00923CA9">
              <w:t xml:space="preserve">13.Деятельность и личность специалиста, проводимого занятия. </w:t>
            </w:r>
          </w:p>
          <w:p w:rsidR="007B7EE0" w:rsidRPr="00923CA9" w:rsidRDefault="00164EF8" w:rsidP="00923CA9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14. Общая оценка занятия.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7EE0" w:rsidRPr="00923CA9" w:rsidRDefault="007B7EE0" w:rsidP="00923CA9">
            <w:pPr>
              <w:ind w:firstLine="0"/>
              <w:contextualSpacing/>
            </w:pPr>
            <w:r w:rsidRPr="00923CA9">
              <w:t>Практические задания.</w:t>
            </w:r>
          </w:p>
          <w:p w:rsidR="007B7EE0" w:rsidRPr="00923CA9" w:rsidRDefault="007B7EE0" w:rsidP="00923CA9">
            <w:pPr>
              <w:ind w:firstLine="0"/>
              <w:contextualSpacing/>
            </w:pPr>
            <w:r w:rsidRPr="00923CA9">
              <w:t>Задание 1. Разработка моделей  коррекционно-образовательных уроков.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rPr>
                <w:i/>
              </w:rPr>
              <w:t>Примерная схема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1) Оргмомент.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2) Логопедическая работа.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3) Повторение пройденного материала.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4) Изучение нового материала.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5) Физкультминутка.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6) Закрепление  нового материала.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 7) Работа над связной речью.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8) Задание на дом.</w:t>
            </w:r>
          </w:p>
          <w:p w:rsidR="007B7EE0" w:rsidRPr="00923CA9" w:rsidRDefault="007B7EE0" w:rsidP="00923CA9">
            <w:pPr>
              <w:tabs>
                <w:tab w:val="left" w:pos="3544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 xml:space="preserve">9) Подведение  итогов урока. 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4EF8" w:rsidRPr="00923CA9" w:rsidRDefault="00164EF8" w:rsidP="00923CA9">
            <w:pPr>
              <w:suppressAutoHyphens/>
              <w:overflowPunct w:val="0"/>
              <w:autoSpaceDN/>
              <w:adjustRightInd/>
              <w:ind w:left="62" w:firstLine="0"/>
              <w:contextualSpacing/>
              <w:textAlignment w:val="baseline"/>
            </w:pPr>
            <w:r w:rsidRPr="00923CA9">
              <w:t>Разработать одну из тем в контрольной работе: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 xml:space="preserve">Организация психологической и педагогической помощи детям и подросткам с отклонениями в развитии в Российской </w:t>
            </w:r>
            <w:r w:rsidRPr="00923CA9">
              <w:lastRenderedPageBreak/>
              <w:t>Федерации.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7B7EE0" w:rsidRPr="00923CA9" w:rsidRDefault="007B7EE0" w:rsidP="005374A5">
            <w:pPr>
              <w:pStyle w:val="af5"/>
              <w:numPr>
                <w:ilvl w:val="0"/>
                <w:numId w:val="15"/>
              </w:numPr>
              <w:suppressAutoHyphens/>
              <w:overflowPunct w:val="0"/>
              <w:spacing w:line="240" w:lineRule="auto"/>
              <w:ind w:left="0" w:firstLine="0"/>
              <w:textAlignment w:val="baseline"/>
              <w:rPr>
                <w:lang w:val="ru-RU"/>
              </w:rPr>
            </w:pPr>
            <w:r w:rsidRPr="00923CA9">
              <w:rPr>
                <w:lang w:val="ru-RU"/>
              </w:rPr>
              <w:t>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>Научная концепция Л.С. Выготского о «зонах актуального и ближайшего развития ребенка» и ее значение для специальной психологии и коррекционной педагогики.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</w:pPr>
            <w:r w:rsidRPr="00923CA9">
      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lang w:val="en-US"/>
              </w:rPr>
            </w:pPr>
            <w:r w:rsidRPr="00923CA9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7B7EE0" w:rsidRPr="00923CA9" w:rsidRDefault="007B7EE0" w:rsidP="005374A5">
            <w:pPr>
              <w:numPr>
                <w:ilvl w:val="0"/>
                <w:numId w:val="15"/>
              </w:numPr>
              <w:suppressAutoHyphens/>
              <w:overflowPunct w:val="0"/>
              <w:autoSpaceDN/>
              <w:adjustRightInd/>
              <w:ind w:left="0"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Педагогическое изучение детей с нарушениями развития.</w:t>
            </w:r>
          </w:p>
        </w:tc>
      </w:tr>
      <w:tr w:rsidR="007B7EE0" w:rsidRPr="00923CA9" w:rsidTr="007B7EE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lastRenderedPageBreak/>
              <w:t xml:space="preserve">ПК-4 - </w:t>
            </w:r>
            <w:r w:rsidRPr="00923CA9">
              <w:rPr>
                <w:color w:val="000000"/>
              </w:rPr>
              <w:t>способностью к организации, совершенствованию и анализу собственной образовательно-коррекционной детельности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способы совершенствования  и анализа </w:t>
            </w:r>
            <w:r w:rsidRPr="00923CA9">
              <w:rPr>
                <w:color w:val="000000"/>
              </w:rPr>
              <w:t>собственной образовательно-коррекционной детельности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A39DF" w:rsidRPr="00923CA9" w:rsidRDefault="00BA39DF" w:rsidP="00923CA9">
            <w:pPr>
              <w:pStyle w:val="af5"/>
              <w:tabs>
                <w:tab w:val="left" w:pos="204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Система трудового обучения УО школьников.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bCs/>
                <w:iCs/>
                <w:lang w:val="ru-RU" w:eastAsia="ar-SA"/>
              </w:rPr>
            </w:pPr>
            <w:r w:rsidRPr="00443387">
              <w:rPr>
                <w:lang w:val="ru-RU"/>
              </w:rPr>
              <w:t>Профессиональная подготовка лиц с УО.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Наследственный характер нарушений в интеллектуальной сфере.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Особенности развития детей с синдромом Дауна.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Гидроцефалия. Диагностика, осложнения и лечение.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t>F</w:t>
            </w:r>
            <w:r w:rsidRPr="00443387">
              <w:rPr>
                <w:lang w:val="ru-RU"/>
              </w:rPr>
              <w:t xml:space="preserve"> 79. Общая характеристика группы нарушений.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Социальная адаптация лиц с УО.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</w:pPr>
            <w:r w:rsidRPr="00923CA9">
              <w:t>Профессиональная подготовка.</w:t>
            </w:r>
          </w:p>
          <w:p w:rsidR="007B7EE0" w:rsidRPr="00923CA9" w:rsidRDefault="00BA39DF" w:rsidP="005374A5">
            <w:pPr>
              <w:pStyle w:val="af5"/>
              <w:numPr>
                <w:ilvl w:val="0"/>
                <w:numId w:val="27"/>
              </w:numPr>
              <w:tabs>
                <w:tab w:val="left" w:pos="204"/>
                <w:tab w:val="left" w:pos="345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sz w:val="24"/>
                <w:szCs w:val="22"/>
              </w:rPr>
            </w:pPr>
            <w:r w:rsidRPr="00923CA9">
              <w:t xml:space="preserve">Проблемы трудоустройства. 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организовать и совершенствовать </w:t>
            </w:r>
            <w:r w:rsidRPr="00923CA9">
              <w:rPr>
                <w:color w:val="000000"/>
              </w:rPr>
              <w:t>собственную образовательно-</w:t>
            </w:r>
            <w:r w:rsidRPr="00923CA9">
              <w:rPr>
                <w:color w:val="000000"/>
              </w:rPr>
              <w:lastRenderedPageBreak/>
              <w:t>коррекционную деятельность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A39DF" w:rsidRPr="00923CA9" w:rsidRDefault="00BA39DF" w:rsidP="00923CA9">
            <w:pPr>
              <w:ind w:firstLine="0"/>
            </w:pPr>
            <w:r w:rsidRPr="00923CA9">
              <w:lastRenderedPageBreak/>
              <w:t>Задание (письменно ответить на вопросы):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28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28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lastRenderedPageBreak/>
              <w:t>Программы ранней помощи семьям, воспитывающим детей со сложными нарушениями.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28"/>
              </w:numPr>
              <w:tabs>
                <w:tab w:val="left" w:pos="284"/>
                <w:tab w:val="left" w:pos="345"/>
                <w:tab w:val="left" w:pos="993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Системы коммуникации со слепоглухонемыми людьми.</w:t>
            </w:r>
          </w:p>
          <w:p w:rsidR="00BA39DF" w:rsidRPr="00923CA9" w:rsidRDefault="00BA39DF" w:rsidP="005374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 xml:space="preserve">Коррекционно-реабилитационный центр в Сергиевом Посаде. </w:t>
            </w:r>
          </w:p>
          <w:p w:rsidR="00BA39DF" w:rsidRPr="00923CA9" w:rsidRDefault="00BA39DF" w:rsidP="005374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Опыт воспитания детей со сложными нарушениями в семьях.</w:t>
            </w:r>
          </w:p>
          <w:p w:rsidR="007B7EE0" w:rsidRPr="00923CA9" w:rsidRDefault="00BA39DF" w:rsidP="005374A5">
            <w:pPr>
              <w:numPr>
                <w:ilvl w:val="0"/>
                <w:numId w:val="28"/>
              </w:numPr>
              <w:tabs>
                <w:tab w:val="left" w:pos="345"/>
              </w:tabs>
              <w:ind w:left="62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Система коммуникации со слепоглухонемыми людьми.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способами, методами и средствами совершенствования  и анализа </w:t>
            </w:r>
            <w:r w:rsidRPr="00923CA9">
              <w:rPr>
                <w:color w:val="000000"/>
              </w:rPr>
              <w:t>собственной образовательно-коррекционной детельности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A39DF" w:rsidRPr="00923CA9" w:rsidRDefault="00BA39DF" w:rsidP="00923CA9">
            <w:pPr>
              <w:tabs>
                <w:tab w:val="left" w:pos="993"/>
              </w:tabs>
              <w:ind w:firstLine="0"/>
            </w:pPr>
            <w:r w:rsidRPr="00923CA9">
              <w:t>Задание (письменно ответить на вопросы):</w:t>
            </w:r>
          </w:p>
          <w:p w:rsidR="00BA39DF" w:rsidRPr="00443387" w:rsidRDefault="00BA39DF" w:rsidP="005374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 xml:space="preserve">Полная и частичная интеграция детей с ОВЗ в общеобразовательную среду. 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</w:pPr>
            <w:r w:rsidRPr="00923CA9">
              <w:t>Инклюзивное образование.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31"/>
              </w:numPr>
              <w:tabs>
                <w:tab w:val="left" w:pos="0"/>
                <w:tab w:val="left" w:pos="345"/>
              </w:tabs>
              <w:spacing w:line="240" w:lineRule="auto"/>
              <w:ind w:left="62" w:firstLine="0"/>
            </w:pPr>
            <w:r w:rsidRPr="00923CA9">
              <w:t>Система тьюторства.</w:t>
            </w:r>
          </w:p>
          <w:p w:rsidR="007B7EE0" w:rsidRPr="00923CA9" w:rsidRDefault="007B7EE0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rPr>
                <w:lang w:eastAsia="en-US"/>
              </w:rPr>
              <w:t xml:space="preserve">ПК-11 - способностью к взаимодействию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A39DF" w:rsidRPr="00923CA9" w:rsidRDefault="00BA39DF" w:rsidP="00923CA9">
            <w:pPr>
              <w:ind w:firstLine="0"/>
            </w:pPr>
            <w:r w:rsidRPr="00923CA9">
              <w:t>Задание (письменно ответить на вопросы):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32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Общественные организации, оказывающие помощь и содействие в воспитании ребенка со сложными дефектами.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32"/>
              </w:numPr>
              <w:tabs>
                <w:tab w:val="left" w:pos="345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Программы ранней помощи семьям, воспитывающим детей со сложными нарушениями.</w:t>
            </w:r>
          </w:p>
          <w:p w:rsidR="00BA39DF" w:rsidRPr="00923CA9" w:rsidRDefault="00BA39DF" w:rsidP="005374A5">
            <w:pPr>
              <w:pStyle w:val="af5"/>
              <w:numPr>
                <w:ilvl w:val="0"/>
                <w:numId w:val="32"/>
              </w:numPr>
              <w:tabs>
                <w:tab w:val="left" w:pos="284"/>
                <w:tab w:val="left" w:pos="345"/>
                <w:tab w:val="left" w:pos="993"/>
              </w:tabs>
              <w:spacing w:line="240" w:lineRule="auto"/>
              <w:ind w:left="62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Системы коммуникации со слепоглухонемыми людьми.</w:t>
            </w:r>
          </w:p>
          <w:p w:rsidR="00BA39DF" w:rsidRPr="00923CA9" w:rsidRDefault="00BA39DF" w:rsidP="005374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 xml:space="preserve">Коррекционно-реабилитационный центр в Сергиевом Посаде. </w:t>
            </w:r>
          </w:p>
          <w:p w:rsidR="00BA39DF" w:rsidRPr="00923CA9" w:rsidRDefault="00BA39DF" w:rsidP="005374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Опыт воспитания детей со сложными нарушениями в семьях.</w:t>
            </w:r>
          </w:p>
          <w:p w:rsidR="007B7EE0" w:rsidRPr="00923CA9" w:rsidRDefault="00BA39DF" w:rsidP="005374A5">
            <w:pPr>
              <w:numPr>
                <w:ilvl w:val="0"/>
                <w:numId w:val="32"/>
              </w:numPr>
              <w:tabs>
                <w:tab w:val="left" w:pos="345"/>
              </w:tabs>
              <w:ind w:left="62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Система коммуникации со слепоглухонемыми людьми.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t>самостоятельно изучить</w:t>
            </w:r>
          </w:p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lang w:eastAsia="en-US"/>
              </w:rPr>
              <w:t xml:space="preserve">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 xml:space="preserve">формирования и укрепления толерантного </w:t>
            </w:r>
            <w:r w:rsidRPr="00923CA9">
              <w:rPr>
                <w:color w:val="000000"/>
              </w:rPr>
              <w:lastRenderedPageBreak/>
              <w:t>сознания и поведения по 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ind w:firstLine="0"/>
              <w:contextualSpacing/>
            </w:pPr>
            <w:r w:rsidRPr="00923CA9">
              <w:lastRenderedPageBreak/>
              <w:t>Задание. «Коррекционно-реабилитационный центр помощи лицам с ОВЗ». Описать структуру центра, направления работы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Схема письменного отчета.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1.Дата посещения.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2.Вид СОУ и его назначение.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3.Перечень основных подразделений СОУ.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4. Режим работы.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 xml:space="preserve">5. Расписание занятий (класс по выбору студента).  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6. Документация специалиста.</w:t>
            </w:r>
          </w:p>
          <w:p w:rsidR="007B7EE0" w:rsidRPr="00923CA9" w:rsidRDefault="007B7EE0" w:rsidP="00923CA9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lang w:eastAsia="en-US"/>
              </w:rPr>
              <w:t xml:space="preserve">навыками конструктивного взаимодействия с общественными и социальными организациями, учреждениями образования, здравоохранения, культуры, с целью </w:t>
            </w:r>
            <w:r w:rsidRPr="00923CA9">
              <w:rPr>
                <w:color w:val="000000"/>
              </w:rPr>
              <w:t>формирования и укрепления толерантного сознания и поведения по отношению к лицам с ограниченными возможностями здоровья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ind w:firstLine="0"/>
            </w:pPr>
            <w:r w:rsidRPr="00923CA9">
              <w:t>Задание (письменно ответить на вопросы):</w:t>
            </w:r>
          </w:p>
          <w:p w:rsidR="00514731" w:rsidRPr="00923CA9" w:rsidRDefault="00514731" w:rsidP="005374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Создание «доступной среды».</w:t>
            </w:r>
          </w:p>
          <w:p w:rsidR="00514731" w:rsidRPr="00923CA9" w:rsidRDefault="00514731" w:rsidP="005374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СПО и ВПО реализующие программы подготовки для лиц с ОВЗ.</w:t>
            </w:r>
          </w:p>
          <w:p w:rsidR="00514731" w:rsidRPr="00923CA9" w:rsidRDefault="00514731" w:rsidP="005374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Государственные программы трудоустройства лиц с ОВЗ.</w:t>
            </w:r>
          </w:p>
          <w:p w:rsidR="00514731" w:rsidRPr="00923CA9" w:rsidRDefault="00514731" w:rsidP="005374A5">
            <w:pPr>
              <w:numPr>
                <w:ilvl w:val="0"/>
                <w:numId w:val="33"/>
              </w:numPr>
              <w:tabs>
                <w:tab w:val="left" w:pos="345"/>
              </w:tabs>
              <w:ind w:left="62" w:firstLine="0"/>
              <w:contextualSpacing/>
            </w:pPr>
            <w:r w:rsidRPr="00923CA9">
              <w:t>Нормативно-правовые аспекты трудоустройства лиц с ОВЗ.</w:t>
            </w:r>
          </w:p>
          <w:p w:rsidR="007B7EE0" w:rsidRPr="00923CA9" w:rsidRDefault="007B7EE0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tabs>
                <w:tab w:val="left" w:pos="5244"/>
                <w:tab w:val="left" w:pos="5457"/>
              </w:tabs>
              <w:ind w:firstLine="0"/>
            </w:pPr>
            <w:r w:rsidRPr="00923CA9">
              <w:t xml:space="preserve">ДПК 1 - </w:t>
            </w:r>
            <w:r w:rsidRPr="00923CA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t xml:space="preserve">Особенности </w:t>
            </w:r>
            <w:r w:rsidRPr="00923CA9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pStyle w:val="af5"/>
              <w:tabs>
                <w:tab w:val="left" w:pos="345"/>
                <w:tab w:val="left" w:pos="487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 xml:space="preserve">Изучить понятия: </w:t>
            </w: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умственная отсталость, виды умственной отсталости</w:t>
            </w:r>
          </w:p>
          <w:p w:rsidR="00514731" w:rsidRPr="00923CA9" w:rsidRDefault="00514731" w:rsidP="00923CA9">
            <w:pPr>
              <w:pStyle w:val="af5"/>
              <w:tabs>
                <w:tab w:val="left" w:pos="345"/>
                <w:tab w:val="left" w:pos="487"/>
              </w:tabs>
              <w:spacing w:line="240" w:lineRule="auto"/>
              <w:ind w:left="62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Система трудового обучения УО школьников.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bCs/>
                <w:iCs/>
                <w:lang w:val="ru-RU" w:eastAsia="ar-SA"/>
              </w:rPr>
            </w:pPr>
            <w:r w:rsidRPr="00443387">
              <w:rPr>
                <w:lang w:val="ru-RU"/>
              </w:rPr>
              <w:t>Профессиональная подготовка лиц с УО.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Наследственный характер нарушений в интеллектуальной сфере.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Особенности развития детей с синдромом Дауна.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Гидроцефалия. Диагностика, осложнения и лечение.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923CA9">
              <w:t>F</w:t>
            </w:r>
            <w:r w:rsidRPr="00443387">
              <w:rPr>
                <w:lang w:val="ru-RU"/>
              </w:rPr>
              <w:t xml:space="preserve"> 79. Общая характеристика группы нарушений.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lang w:val="ru-RU"/>
              </w:rPr>
            </w:pPr>
            <w:r w:rsidRPr="00443387">
              <w:rPr>
                <w:lang w:val="ru-RU"/>
              </w:rPr>
              <w:t>Социальная адаптация лиц с УО.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</w:pPr>
            <w:r w:rsidRPr="00923CA9">
              <w:t>Профессиональная подготовка.</w:t>
            </w:r>
          </w:p>
          <w:p w:rsidR="007B7EE0" w:rsidRPr="00923CA9" w:rsidRDefault="00514731" w:rsidP="005374A5">
            <w:pPr>
              <w:pStyle w:val="af5"/>
              <w:numPr>
                <w:ilvl w:val="0"/>
                <w:numId w:val="34"/>
              </w:numPr>
              <w:tabs>
                <w:tab w:val="left" w:pos="345"/>
                <w:tab w:val="left" w:pos="487"/>
              </w:tabs>
              <w:spacing w:line="240" w:lineRule="auto"/>
              <w:ind w:left="62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2"/>
              </w:rPr>
            </w:pPr>
            <w:r w:rsidRPr="00923CA9">
              <w:t>Проблемы трудоустройства.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 xml:space="preserve">Обладать навыками психолого-педагогического сопровождения инноваций </w:t>
            </w:r>
            <w:r w:rsidRPr="00923CA9">
              <w:rPr>
                <w:color w:val="000000"/>
              </w:rPr>
              <w:lastRenderedPageBreak/>
              <w:t>в специальном образовании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ind w:firstLine="0"/>
            </w:pPr>
            <w:r w:rsidRPr="00923CA9">
              <w:lastRenderedPageBreak/>
              <w:t>Задание (письменно ответить на вопросы):</w:t>
            </w:r>
          </w:p>
          <w:p w:rsidR="00514731" w:rsidRPr="00923CA9" w:rsidRDefault="00514731" w:rsidP="005374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Создание «доступной среды».</w:t>
            </w:r>
          </w:p>
          <w:p w:rsidR="00514731" w:rsidRPr="00923CA9" w:rsidRDefault="00514731" w:rsidP="005374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СПО и ВПО реализующие программы подготовки для лиц с ОВЗ.</w:t>
            </w:r>
          </w:p>
          <w:p w:rsidR="00514731" w:rsidRPr="00923CA9" w:rsidRDefault="00514731" w:rsidP="005374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lastRenderedPageBreak/>
              <w:t>Государственные программы трудоустройства лиц с ОВЗ.</w:t>
            </w:r>
          </w:p>
          <w:p w:rsidR="00514731" w:rsidRPr="00923CA9" w:rsidRDefault="00514731" w:rsidP="005374A5">
            <w:pPr>
              <w:numPr>
                <w:ilvl w:val="0"/>
                <w:numId w:val="35"/>
              </w:numPr>
              <w:ind w:left="62" w:firstLine="0"/>
              <w:contextualSpacing/>
            </w:pPr>
            <w:r w:rsidRPr="00923CA9">
              <w:t>Нормативно-правовые аспекты трудоустройства лиц с ОВЗ.</w:t>
            </w:r>
          </w:p>
          <w:p w:rsidR="007B7EE0" w:rsidRPr="00923CA9" w:rsidRDefault="007B7EE0" w:rsidP="00923CA9">
            <w:pPr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Способностью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12. Соблюдение лечебно-оздоровительного режима.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7B7EE0" w:rsidRPr="00923CA9" w:rsidRDefault="00514731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Виды уроков: изучения нового материала; закрепления;  формирования умений и навыков и др.</w:t>
            </w: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t xml:space="preserve">ДПК 2 - </w:t>
            </w:r>
            <w:r w:rsidRPr="00923CA9">
              <w:rPr>
                <w:color w:val="000000"/>
              </w:rPr>
              <w:t>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Здоровьесберегающие и личностно-ориентированные технологии для детей с нарушениями развития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pStyle w:val="af5"/>
              <w:tabs>
                <w:tab w:val="left" w:pos="851"/>
                <w:tab w:val="left" w:pos="993"/>
              </w:tabs>
              <w:spacing w:line="240" w:lineRule="auto"/>
              <w:ind w:left="927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</w:tabs>
              <w:spacing w:line="240" w:lineRule="auto"/>
              <w:ind w:left="62" w:firstLine="0"/>
              <w:rPr>
                <w:iCs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Изучить</w:t>
            </w:r>
            <w:r w:rsidRPr="00443387">
              <w:rPr>
                <w:bCs/>
                <w:iCs/>
                <w:lang w:val="ru-RU" w:eastAsia="ar-SA"/>
              </w:rPr>
              <w:t xml:space="preserve"> понятия: </w:t>
            </w:r>
            <w:r w:rsidRPr="00443387">
              <w:rPr>
                <w:iCs/>
                <w:lang w:val="ru-RU" w:eastAsia="ar-SA"/>
              </w:rPr>
              <w:t>нарушения речи, тяжелые нарушения речи, алалия, дизартрия.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  <w:tab w:val="left" w:pos="540"/>
                <w:tab w:val="left" w:pos="900"/>
              </w:tabs>
              <w:spacing w:line="240" w:lineRule="auto"/>
              <w:ind w:left="62" w:firstLine="0"/>
              <w:rPr>
                <w:lang w:eastAsia="ar-SA"/>
              </w:rPr>
            </w:pPr>
            <w:r w:rsidRPr="00923CA9">
              <w:rPr>
                <w:lang w:eastAsia="ar-SA"/>
              </w:rPr>
              <w:t>Ответить на следующие вопросы: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r w:rsidRPr="00923CA9">
              <w:t>Гигиена зрительного анализатора.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r w:rsidRPr="00923CA9">
              <w:t>Гимнастика для глаз.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0"/>
                <w:tab w:val="left" w:pos="284"/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Требования к организации учебного процесса с детьми с нарушением зрения.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 xml:space="preserve">Нарушение зрительного восприятия как </w:t>
            </w:r>
            <w:r w:rsidRPr="00443387">
              <w:rPr>
                <w:lang w:val="ru-RU"/>
              </w:rPr>
              <w:lastRenderedPageBreak/>
              <w:t>препятствие овладению пространственной ориентировкой и социальной адаптации человека.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Роль зрительного восприятия в познавательных процессах.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r w:rsidRPr="00923CA9">
              <w:t>Компенсация нарушений зрительного восприятия.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</w:pPr>
            <w:r w:rsidRPr="00923CA9">
              <w:t>Технические средства коррекции зрения.</w:t>
            </w:r>
          </w:p>
          <w:p w:rsidR="00514731" w:rsidRPr="00443387" w:rsidRDefault="00514731" w:rsidP="005374A5">
            <w:pPr>
              <w:pStyle w:val="af5"/>
              <w:numPr>
                <w:ilvl w:val="0"/>
                <w:numId w:val="37"/>
              </w:numPr>
              <w:tabs>
                <w:tab w:val="left" w:pos="487"/>
              </w:tabs>
              <w:spacing w:line="240" w:lineRule="auto"/>
              <w:ind w:left="62" w:firstLine="0"/>
              <w:rPr>
                <w:lang w:val="ru-RU"/>
              </w:rPr>
            </w:pPr>
            <w:r w:rsidRPr="00443387">
              <w:rPr>
                <w:lang w:val="ru-RU"/>
              </w:rPr>
              <w:t>Овладение незрячими и слабовидящими навыками самообслуживания.</w:t>
            </w:r>
          </w:p>
          <w:p w:rsidR="007B7EE0" w:rsidRPr="00923CA9" w:rsidRDefault="007B7EE0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lastRenderedPageBreak/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pStyle w:val="af5"/>
              <w:tabs>
                <w:tab w:val="left" w:pos="1276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923CA9">
              <w:rPr>
                <w:i/>
                <w:lang w:val="ru-RU"/>
              </w:rPr>
              <w:t>Выполнить задание (письменно ответить на вопросы)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Организация взаимодействия с заикающимися детьми.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Создание речевой среды для детей с ЗРР и ОНР.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Стимуляция коммуникативного взаимодействия и развитие коммуникативных навыков.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r w:rsidRPr="00923CA9">
              <w:t xml:space="preserve">Заикание. Виды заикания. 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r w:rsidRPr="00923CA9">
              <w:t xml:space="preserve">Методы коррекции заикания. 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lang w:val="ru-RU"/>
              </w:rPr>
            </w:pPr>
            <w:r w:rsidRPr="00923CA9">
              <w:rPr>
                <w:lang w:val="ru-RU"/>
              </w:rPr>
              <w:t>Особенности взаимодействия педагога с заикающимися детьми.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r w:rsidRPr="00923CA9">
              <w:t>Дисграфия. Методы коррекционной работы.</w:t>
            </w:r>
          </w:p>
          <w:p w:rsidR="00514731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</w:pPr>
            <w:r w:rsidRPr="00923CA9">
              <w:t>Дислексия. Методы коррекционной работы.</w:t>
            </w:r>
          </w:p>
          <w:p w:rsidR="007B7EE0" w:rsidRPr="00923CA9" w:rsidRDefault="00514731" w:rsidP="005374A5">
            <w:pPr>
              <w:pStyle w:val="af5"/>
              <w:numPr>
                <w:ilvl w:val="0"/>
                <w:numId w:val="38"/>
              </w:numPr>
              <w:tabs>
                <w:tab w:val="left" w:pos="345"/>
              </w:tabs>
              <w:spacing w:line="240" w:lineRule="auto"/>
              <w:ind w:left="61" w:firstLine="0"/>
              <w:rPr>
                <w:rStyle w:val="FontStyle20"/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923CA9">
              <w:rPr>
                <w:lang w:val="ru-RU"/>
              </w:rPr>
              <w:t>Двуязычная среда воспитания и обучения.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Способностью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tabs>
                <w:tab w:val="left" w:pos="993"/>
              </w:tabs>
              <w:ind w:firstLine="0"/>
              <w:contextualSpacing/>
            </w:pPr>
            <w:r w:rsidRPr="00923CA9">
              <w:t>Практические работы.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Задание 1. Посещение уроков с письменным анализом.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Схема анализа посещенного 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1. Дата. Учреждение. Класс. Учебный предмет.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2.  ФИО  специалиста, проводящего урок.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3.  Тип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 xml:space="preserve">4. Тема урока. 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5.Цель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6. Задачи  урока: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-общеобразовательные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-коррекционные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-воспитательные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7. Наглядность и ТСО.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8. Основные компоненты урока и их содержание с анализом.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9. Методы и формы работы.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10.Наличие индивидуального  дифференцированного подхода.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11. Методы и формы активизации деятельности детей.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lastRenderedPageBreak/>
              <w:t>12. Соблюдение лечебно-оздоровительного режима.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13. Коррекционно-практическая направленность урока.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14. Речевой материал.</w:t>
            </w:r>
          </w:p>
          <w:p w:rsidR="00514731" w:rsidRPr="00923CA9" w:rsidRDefault="00514731" w:rsidP="00923CA9">
            <w:pPr>
              <w:tabs>
                <w:tab w:val="left" w:pos="3544"/>
              </w:tabs>
              <w:ind w:firstLine="0"/>
              <w:contextualSpacing/>
            </w:pPr>
            <w:r w:rsidRPr="00923CA9">
              <w:t>15. Общая оценка урока.</w:t>
            </w:r>
          </w:p>
          <w:p w:rsidR="00514731" w:rsidRPr="00923CA9" w:rsidRDefault="00514731" w:rsidP="00923CA9">
            <w:pPr>
              <w:ind w:firstLine="0"/>
              <w:contextualSpacing/>
            </w:pPr>
            <w:r w:rsidRPr="00923CA9">
              <w:t>Задание 2. Разработка моделей  коррекционно-образовательных уроков.</w:t>
            </w:r>
          </w:p>
          <w:p w:rsidR="007B7EE0" w:rsidRPr="00923CA9" w:rsidRDefault="00514731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>Виды уроков: изучения нового материала; закрепления;  формирования умений и навыков и др.</w:t>
            </w:r>
          </w:p>
        </w:tc>
      </w:tr>
      <w:tr w:rsidR="007B7EE0" w:rsidRPr="00923CA9" w:rsidTr="007B7EE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</w:pPr>
            <w:r w:rsidRPr="00923CA9">
              <w:lastRenderedPageBreak/>
              <w:t xml:space="preserve">ДПК 3-  </w:t>
            </w:r>
            <w:r w:rsidRPr="00923CA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  <w:rPr>
                <w:color w:val="000000"/>
              </w:rPr>
            </w:pPr>
            <w:r w:rsidRPr="00923CA9">
              <w:rPr>
                <w:color w:val="000000"/>
              </w:rPr>
              <w:t>Знать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Обладать знаниями в области нейрофизиологии и высшей нервной деятельности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14731" w:rsidRPr="00923CA9" w:rsidRDefault="00514731" w:rsidP="00923CA9">
            <w:pPr>
              <w:pStyle w:val="af5"/>
              <w:tabs>
                <w:tab w:val="left" w:pos="629"/>
              </w:tabs>
              <w:spacing w:line="240" w:lineRule="auto"/>
              <w:ind w:left="204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 xml:space="preserve">Изучить понятия: </w:t>
            </w:r>
            <w:r w:rsidRPr="00923CA9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умственная отсталость, виды умственной отсталости</w:t>
            </w:r>
          </w:p>
          <w:p w:rsidR="007B7EE0" w:rsidRPr="00923CA9" w:rsidRDefault="007B7EE0" w:rsidP="00923CA9">
            <w:pPr>
              <w:tabs>
                <w:tab w:val="left" w:pos="629"/>
              </w:tabs>
              <w:ind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Уметь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3CA9" w:rsidRPr="00923CA9" w:rsidRDefault="00923CA9" w:rsidP="00923CA9">
            <w:pPr>
              <w:pStyle w:val="af5"/>
              <w:tabs>
                <w:tab w:val="left" w:pos="629"/>
              </w:tabs>
              <w:spacing w:line="240" w:lineRule="auto"/>
              <w:ind w:left="204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</w:pPr>
            <w:r w:rsidRPr="00923CA9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 w:eastAsia="ar-SA"/>
              </w:rPr>
              <w:t>Задания:</w:t>
            </w:r>
          </w:p>
          <w:p w:rsidR="00923CA9" w:rsidRPr="00923CA9" w:rsidRDefault="00923CA9" w:rsidP="005374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Биологические и социальные факторы, обусловливающие нормальное развитие интеллекта.</w:t>
            </w:r>
          </w:p>
          <w:p w:rsidR="00923CA9" w:rsidRPr="00923CA9" w:rsidRDefault="00923CA9" w:rsidP="005374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Направленность системы обучения и воспитания умственно отсталых школьников.</w:t>
            </w:r>
          </w:p>
          <w:p w:rsidR="00923CA9" w:rsidRPr="00923CA9" w:rsidRDefault="00923CA9" w:rsidP="005374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lang w:val="ru-RU"/>
              </w:rPr>
            </w:pPr>
            <w:r w:rsidRPr="00923CA9">
              <w:rPr>
                <w:lang w:val="ru-RU"/>
              </w:rPr>
              <w:t>Система трудового обучения УО школьников.</w:t>
            </w:r>
          </w:p>
          <w:p w:rsidR="00923CA9" w:rsidRPr="00923CA9" w:rsidRDefault="00923CA9" w:rsidP="005374A5">
            <w:pPr>
              <w:pStyle w:val="af5"/>
              <w:numPr>
                <w:ilvl w:val="0"/>
                <w:numId w:val="39"/>
              </w:numPr>
              <w:tabs>
                <w:tab w:val="left" w:pos="629"/>
              </w:tabs>
              <w:spacing w:line="240" w:lineRule="auto"/>
              <w:ind w:left="204" w:firstLine="0"/>
              <w:rPr>
                <w:bCs/>
                <w:iCs/>
                <w:lang w:val="ru-RU" w:eastAsia="ar-SA"/>
              </w:rPr>
            </w:pPr>
            <w:r w:rsidRPr="00923CA9">
              <w:rPr>
                <w:lang w:val="ru-RU"/>
              </w:rPr>
              <w:t>Профессиональная подготовка лиц с УО.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Наследственный характер нарушений в интеллектуальной сфере.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Особенности развития детей с синдромом Дауна.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Гидроцефалия. Диагностика, осложнения и лечение.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rPr>
                <w:lang w:val="en-US"/>
              </w:rPr>
              <w:t>F</w:t>
            </w:r>
            <w:r w:rsidRPr="00923CA9">
              <w:t xml:space="preserve"> 79. Общая характеристика группы нарушений.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Социальная адаптация лиц с УО.</w:t>
            </w:r>
          </w:p>
          <w:p w:rsidR="00923CA9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</w:pPr>
            <w:r w:rsidRPr="00923CA9">
              <w:t>Профессиональная подготовка.</w:t>
            </w:r>
          </w:p>
          <w:p w:rsidR="007B7EE0" w:rsidRPr="00923CA9" w:rsidRDefault="00923CA9" w:rsidP="005374A5">
            <w:pPr>
              <w:numPr>
                <w:ilvl w:val="0"/>
                <w:numId w:val="39"/>
              </w:numPr>
              <w:tabs>
                <w:tab w:val="left" w:pos="629"/>
              </w:tabs>
              <w:ind w:left="204" w:firstLine="0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23CA9">
              <w:t xml:space="preserve">Проблемы трудоустройства. </w:t>
            </w:r>
          </w:p>
        </w:tc>
      </w:tr>
      <w:tr w:rsidR="007B7EE0" w:rsidRPr="00923CA9" w:rsidTr="00923CA9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jc w:val="left"/>
            </w:pPr>
            <w:r w:rsidRPr="00923CA9">
              <w:t>Владеть</w:t>
            </w:r>
          </w:p>
        </w:tc>
        <w:tc>
          <w:tcPr>
            <w:tcW w:w="1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7EE0" w:rsidRPr="00923CA9" w:rsidRDefault="007B7EE0" w:rsidP="00923CA9">
            <w:pPr>
              <w:ind w:firstLine="0"/>
              <w:rPr>
                <w:color w:val="000000"/>
              </w:rPr>
            </w:pPr>
            <w:r w:rsidRPr="00923CA9">
              <w:rPr>
                <w:color w:val="000000"/>
              </w:rPr>
              <w:t>Готовностью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3CA9" w:rsidRPr="00923CA9" w:rsidRDefault="00923CA9" w:rsidP="00923CA9">
            <w:pPr>
              <w:ind w:firstLine="0"/>
              <w:contextualSpacing/>
            </w:pPr>
            <w:r w:rsidRPr="00923CA9">
              <w:t>Разработка моделей  коррекционно-образовательных уроков и занятий с детьми с ОВЗ.</w:t>
            </w:r>
          </w:p>
          <w:p w:rsidR="007B7EE0" w:rsidRPr="00923CA9" w:rsidRDefault="007B7EE0" w:rsidP="00923CA9">
            <w:pPr>
              <w:suppressAutoHyphens/>
              <w:overflowPunct w:val="0"/>
              <w:autoSpaceDN/>
              <w:adjustRightInd/>
              <w:ind w:firstLine="0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EE0" w:rsidRPr="002A402D" w:rsidRDefault="007B7EE0" w:rsidP="007B7EE0">
      <w:pPr>
        <w:rPr>
          <w:i/>
          <w:color w:val="C00000"/>
          <w:highlight w:val="yellow"/>
        </w:rPr>
      </w:pPr>
    </w:p>
    <w:p w:rsidR="007B7EE0" w:rsidRPr="002A402D" w:rsidRDefault="007B7EE0" w:rsidP="007B7EE0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7B7EE0" w:rsidRPr="002A402D" w:rsidRDefault="007B7EE0" w:rsidP="007B7EE0">
      <w:pPr>
        <w:tabs>
          <w:tab w:val="left" w:pos="851"/>
        </w:tabs>
        <w:rPr>
          <w:color w:val="000000"/>
        </w:rPr>
      </w:pPr>
    </w:p>
    <w:p w:rsidR="007B7EE0" w:rsidRPr="002A402D" w:rsidRDefault="007B7EE0" w:rsidP="007B7EE0">
      <w:r w:rsidRPr="002A402D">
        <w:lastRenderedPageBreak/>
        <w:t>Промежуточная аттестация по дисциплине «</w:t>
      </w:r>
      <w:r w:rsidRPr="001B28F0">
        <w:rPr>
          <w:bCs/>
        </w:rPr>
        <w:t>Общеметодические аспекты обучения в специальных образовательных учреждениях</w:t>
      </w:r>
      <w:r w:rsidRPr="002A402D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2A402D">
        <w:rPr>
          <w:b/>
        </w:rPr>
        <w:t>зачета с оценкой.</w:t>
      </w:r>
    </w:p>
    <w:p w:rsidR="007B7EE0" w:rsidRPr="002A402D" w:rsidRDefault="007B7EE0" w:rsidP="007B7EE0">
      <w:r w:rsidRPr="002A402D">
        <w:t xml:space="preserve">Зачет по данной дисциплине проводится в форме итогового теста. </w:t>
      </w:r>
    </w:p>
    <w:p w:rsidR="007B7EE0" w:rsidRPr="002A402D" w:rsidRDefault="007B7EE0" w:rsidP="007B7EE0">
      <w:pPr>
        <w:tabs>
          <w:tab w:val="left" w:pos="851"/>
        </w:tabs>
        <w:rPr>
          <w:iCs/>
          <w:color w:val="000000"/>
        </w:rPr>
      </w:pPr>
    </w:p>
    <w:p w:rsidR="007B7EE0" w:rsidRPr="00D109BB" w:rsidRDefault="007B7EE0" w:rsidP="007B7EE0">
      <w:pPr>
        <w:keepNext/>
        <w:spacing w:before="240" w:after="120"/>
        <w:ind w:left="567"/>
        <w:outlineLvl w:val="0"/>
        <w:rPr>
          <w:b/>
          <w:bCs/>
          <w:i/>
          <w:iCs/>
          <w:lang w:eastAsia="ar-SA"/>
        </w:rPr>
      </w:pPr>
      <w:r w:rsidRPr="00D109BB">
        <w:rPr>
          <w:b/>
          <w:iCs/>
        </w:rPr>
        <w:t>7. Оценочные средства для проведения промежуточной аттестации</w:t>
      </w:r>
    </w:p>
    <w:p w:rsidR="007B7EE0" w:rsidRPr="00D109BB" w:rsidRDefault="007B7EE0" w:rsidP="007B7EE0">
      <w:pPr>
        <w:ind w:firstLine="284"/>
        <w:jc w:val="center"/>
      </w:pPr>
      <w:r w:rsidRPr="00D109BB">
        <w:rPr>
          <w:b/>
        </w:rPr>
        <w:t xml:space="preserve">Тематика </w:t>
      </w:r>
      <w:r w:rsidR="00923CA9">
        <w:rPr>
          <w:b/>
        </w:rPr>
        <w:t>контрольных работ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психологической и педагогической помощи детям с отклонениями в развитии в Российской Федерации.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Научная концепция Л.С. Выготского о «зонах актуального и ближайшего развития ребенка» и ее значение для специальной психологии и коррекционной педагогики.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</w:pPr>
      <w:r w:rsidRPr="00C45443">
        <w:rPr>
          <w:lang w:val="ru-RU"/>
        </w:rPr>
        <w:t xml:space="preserve">Основные закономерности процесса аномального (отклоняющегося) развития. </w:t>
      </w:r>
      <w:r w:rsidRPr="00D109BB">
        <w:t>Эволюция научных взглядов на данную проблему.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Педагогическое изучение детей с нарушениями развития.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Роль слуха и зрения в формировании речи и познавательном развитии детей.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Индивидуальный педагогический подход к детям с нарушениями слуха в дошкольных и школьных образовательных учреждениях общего типа.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Индивидуальный педагогический подход к детям с нарушениями зрения в дошкольных и школьных образовательных учреждениях общего типа.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Педагогический подход к детям с нарушениями зрения (слуха) в образовательных учреждениях общего типа.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 xml:space="preserve">Косоглазие и амблиопия у детей. </w:t>
      </w:r>
      <w:r w:rsidRPr="00C45443">
        <w:rPr>
          <w:lang w:val="ru-RU"/>
        </w:rPr>
        <w:t>Организация психолого-педагогической помощи детям с нарушениями зрения.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Задержка психического развития у детей.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Организация обучения и воспитания учащихся с ЗПР в специальной школе </w:t>
      </w:r>
      <w:r w:rsidRPr="00D109BB">
        <w:t>VII</w:t>
      </w:r>
      <w:r w:rsidRPr="00C45443">
        <w:rPr>
          <w:lang w:val="ru-RU"/>
        </w:rPr>
        <w:t xml:space="preserve"> вида.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 xml:space="preserve">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</w:t>
      </w:r>
      <w:r w:rsidRPr="00D109BB">
        <w:t>I</w:t>
      </w:r>
      <w:r w:rsidRPr="004C7184">
        <w:rPr>
          <w:lang w:val="ru-RU"/>
        </w:rPr>
        <w:t xml:space="preserve"> и </w:t>
      </w:r>
      <w:r w:rsidRPr="00D109BB">
        <w:t>II</w:t>
      </w:r>
      <w:r w:rsidRPr="004C7184">
        <w:rPr>
          <w:lang w:val="ru-RU"/>
        </w:rPr>
        <w:t xml:space="preserve"> ступени, классы КРО).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Современные концепции коррекционно-развивающего обучения.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 xml:space="preserve">Олигофрения у детей. Система коррекционно-воспитательной работы с детьми с нарушениями интеллекта. 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Условия формирования правильной речи у детей дошкольного и младшего школьного возраста.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Профилактика нарушений чтения и письма у детей старшего дошкольного возраста.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lastRenderedPageBreak/>
        <w:t>Преодоление негативных поведенческих реакций у детей с реактивными состояниями.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Аутичные дети. Психологические и педагогические аспекты коррекционной работы с детьми, страдающими аутизмом.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Психопатия у детей. Система работы по преодолению и профилактике психопатических расстройств у детей.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Детский церебральный паралич. Организация психолого-педагогической помощи детям с ДЦП.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с задержками (отставанием) в развитии.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со сложным дефектом (комплексные нарушения развития).</w:t>
      </w:r>
    </w:p>
    <w:p w:rsidR="007B7EE0" w:rsidRPr="00C45443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C45443">
        <w:rPr>
          <w:lang w:val="ru-RU"/>
        </w:rPr>
        <w:t>Организация психологической и педагогической помощи детям и подросткам с отклонениями в развитии в Российской Федерации.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Организация социальной, психологической и педагогической помощи детям с ограниченными возможностями развития в зарубежных странах.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Роль сенсорного восприятия и речи в формировании личностной готовности к обучению в школе.</w:t>
      </w:r>
    </w:p>
    <w:p w:rsidR="007B7EE0" w:rsidRPr="004C7184" w:rsidRDefault="007B7EE0" w:rsidP="005374A5">
      <w:pPr>
        <w:pStyle w:val="af5"/>
        <w:numPr>
          <w:ilvl w:val="0"/>
          <w:numId w:val="17"/>
        </w:numPr>
        <w:tabs>
          <w:tab w:val="left" w:pos="993"/>
        </w:tabs>
        <w:suppressAutoHyphens/>
        <w:overflowPunct w:val="0"/>
        <w:ind w:left="0" w:firstLine="567"/>
        <w:textAlignment w:val="baseline"/>
        <w:rPr>
          <w:lang w:val="ru-RU"/>
        </w:rPr>
      </w:pPr>
      <w:r w:rsidRPr="004C7184">
        <w:rPr>
          <w:lang w:val="ru-RU"/>
        </w:rPr>
        <w:t>Особенности обучения и воспитания детей и подростков со сложным дефектом (комплексные нарушения развития).</w:t>
      </w:r>
    </w:p>
    <w:p w:rsidR="004C7184" w:rsidRDefault="004C7184" w:rsidP="007B7EE0">
      <w:pPr>
        <w:ind w:firstLine="284"/>
        <w:jc w:val="center"/>
        <w:rPr>
          <w:b/>
        </w:rPr>
      </w:pPr>
    </w:p>
    <w:p w:rsidR="007B7EE0" w:rsidRPr="00D109BB" w:rsidRDefault="007B7EE0" w:rsidP="007B7EE0">
      <w:pPr>
        <w:tabs>
          <w:tab w:val="left" w:pos="851"/>
        </w:tabs>
        <w:jc w:val="center"/>
        <w:rPr>
          <w:b/>
        </w:rPr>
      </w:pPr>
      <w:r w:rsidRPr="00D109BB">
        <w:rPr>
          <w:b/>
        </w:rPr>
        <w:t>Тесты для самопроверки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 xml:space="preserve">Выберите нужный ответ.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Теория и практика специального образования  включает в себя: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2 - изучение особенностей его становления и социализации как личности;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3 - нахождение наилучших путей, средств, условий осуществления коррекционно- образовательного процесса;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4 - коррекция и компенсация нарушенных функций;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5 -медицинская коррекция; 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 xml:space="preserve">6 - социальная адаптация и интеграция в общество. 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2.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 xml:space="preserve"> Выберите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Как происходит развитие ребенка с нарушениями?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б) Психическое развитие ребенка с нарушениями  не соответствует  закономерностям развития нормального ребенка.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в) Ребенок с нарушениями развивается по своим особым законам,  резко отличным от законов нормального развития.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 xml:space="preserve"> Тест 3.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Выберите 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Назовите </w:t>
      </w:r>
      <w:r w:rsidRPr="00D109BB">
        <w:rPr>
          <w:b/>
          <w:bCs/>
        </w:rPr>
        <w:t>модально-неспецифические</w:t>
      </w:r>
      <w:r w:rsidRPr="00D109BB">
        <w:t xml:space="preserve"> закономерности психического развития при нарушениях: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1.Наличие соматических заболеваний.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2.Снижение способности к приему, переработке, хранению и использованию информации.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lastRenderedPageBreak/>
        <w:t>3.Трудность словесного опосредствования.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4.Замедление процесса формирования понятий.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5.Нарушение анализаторных систем.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 xml:space="preserve">6.Неспособность к усвоению образовательных программ. 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4.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 xml:space="preserve">Выберите правильный ответ.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Модально-неспецифические</w:t>
      </w:r>
      <w:r w:rsidRPr="00D109BB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 а) возрастом ребенка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б)вариантом психического дизонтогенеза и степенью тяжести поражения.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в) характером образовательно-воспитательной работы.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5.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Выберите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Как  проявляются </w:t>
      </w:r>
      <w:r w:rsidRPr="00D109BB">
        <w:rPr>
          <w:b/>
          <w:bCs/>
        </w:rPr>
        <w:t xml:space="preserve">модально-специфические закономерности </w:t>
      </w:r>
      <w:r w:rsidRPr="00D109BB">
        <w:t xml:space="preserve">при дефицитарном развитии (например, при нарушениях речевой функции). 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а) не влияют на ход психического развития ребенка с нарушениями речи.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б) определяют общий ход развития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в) видоизменяют общую структуру дефекта.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6.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Вставь нужное основание.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Л.С. Выготский обосновал понимание </w:t>
      </w:r>
      <w:r w:rsidRPr="00D109BB">
        <w:rPr>
          <w:b/>
          <w:bCs/>
        </w:rPr>
        <w:t>компенсации</w:t>
      </w:r>
      <w:r w:rsidRPr="00D109BB">
        <w:t xml:space="preserve"> как...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Для справок: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а)отрицание роли биологического фактора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б)единственную возможность  влияние социального фактора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в) синтез биологического и социального факторов.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Тест 7.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 xml:space="preserve">Назовите </w:t>
      </w:r>
      <w:r w:rsidRPr="00D109BB">
        <w:rPr>
          <w:b/>
          <w:bCs/>
        </w:rPr>
        <w:t xml:space="preserve">принципы </w:t>
      </w:r>
      <w:r w:rsidRPr="00D109BB">
        <w:t>психолого-педагогической диагностики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Выберите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1.Принцип комплексного изучения ребенка.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2.Принцип целостного системного изучения ребенка.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3.Принцип динамического изучения ребенка.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4.Принцип качественно-количественного подхода при анализе данных полученных в процессе диагностики.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5.Принцип единства теории и практики.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6.Принцип наглядности.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7.Принцип непрерывности.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8.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Выбери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Назовите основные направления профессиональной деятельности логопеда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1.Педагогическая (логопедическая) работа по  исправлению нарушений речи детей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2.Повышение грамотности населения.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3.Выявление детей с речевым нарушением и направление на ПМПК.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4 Участие в комплектовании логопедического учреждения.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5.Профилактическое обследование детей, посещающих дошкольные учреждения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6.Санитарно-просветительская работа с родителями.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7.Преодоление школьной неуспеваемости.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9.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 xml:space="preserve">Выберите правильный ответ.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Ребенок с ограниченными возможностями нуждается </w:t>
      </w:r>
      <w:r w:rsidRPr="00D109BB">
        <w:rPr>
          <w:b/>
          <w:bCs/>
        </w:rPr>
        <w:t>в особых образовательных условиях.</w:t>
      </w:r>
      <w:r w:rsidRPr="00D109BB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Для справок: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а) овладевать навыками самообслуживания</w:t>
      </w:r>
    </w:p>
    <w:p w:rsidR="007B7EE0" w:rsidRPr="00D109BB" w:rsidRDefault="007B7EE0" w:rsidP="007B7EE0">
      <w:pPr>
        <w:tabs>
          <w:tab w:val="left" w:pos="3544"/>
        </w:tabs>
      </w:pPr>
      <w:r w:rsidRPr="00D109BB">
        <w:lastRenderedPageBreak/>
        <w:t xml:space="preserve"> б) овладевать навыками собственной жизненной компетентности (социального адаптирования): навыками ориентировки в пространстве и во времени, самообслуживания и социально-бытовой ориентации,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г) постоянно восполнять недостаток знаний об окружающем мире, связанный с ограничением возможностей.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д) у него должна быть развита потребностно-мотивационная,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е) приобрести профессию.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ж) установить контакт с родителями.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10.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 xml:space="preserve">Выберите правильный ответ. 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 xml:space="preserve"> Выделите </w:t>
      </w:r>
      <w:r w:rsidRPr="00D109BB">
        <w:rPr>
          <w:b/>
          <w:bCs/>
        </w:rPr>
        <w:t xml:space="preserve">специальные </w:t>
      </w:r>
      <w:r w:rsidRPr="00D109BB">
        <w:t>образовательные условия: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1-  наличие современных специальных образовательных программ (общеобразовательных и коррекционно-развивающих)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3 - адекватная среда жизнедеятельности;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5 - предоставление медицинских, психологических и социальных услуг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6 - наличие в учреждении библиотеки, различных кружков.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7- наличие спортивного комплекса.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Тест 11.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rPr>
          <w:b/>
          <w:bCs/>
        </w:rPr>
        <w:t>Выберите правильный ответ.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rPr>
          <w:b/>
          <w:bCs/>
        </w:rPr>
        <w:t>Коррекционная направленность</w:t>
      </w:r>
      <w:r w:rsidRPr="00D109BB">
        <w:t xml:space="preserve"> обучения и воспитания обеспечивается - ...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1.Контингентом обучающихся.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2.Практической направленностью обучения.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3..Изменениями в содержании общеобразовательных предметов, их корректировка.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4.Специфическими (коррекционными) учебными предметами.</w:t>
      </w:r>
    </w:p>
    <w:p w:rsidR="007B7EE0" w:rsidRPr="00D109BB" w:rsidRDefault="007B7EE0" w:rsidP="007B7EE0">
      <w:pPr>
        <w:tabs>
          <w:tab w:val="left" w:pos="3544"/>
        </w:tabs>
      </w:pPr>
      <w:r w:rsidRPr="00D109BB">
        <w:t>5.Средствами коррекционно-направленного обучения и воспитания.</w:t>
      </w:r>
    </w:p>
    <w:p w:rsidR="007B7EE0" w:rsidRPr="00D109BB" w:rsidRDefault="007B7EE0" w:rsidP="007B7EE0">
      <w:pPr>
        <w:tabs>
          <w:tab w:val="left" w:pos="3544"/>
        </w:tabs>
        <w:rPr>
          <w:b/>
          <w:bCs/>
        </w:rPr>
      </w:pPr>
      <w:r w:rsidRPr="00D109BB">
        <w:t>6.Расписанием учебных занятий.</w:t>
      </w:r>
    </w:p>
    <w:p w:rsidR="007B7EE0" w:rsidRPr="00D109BB" w:rsidRDefault="007B7EE0" w:rsidP="007B7EE0">
      <w:pPr>
        <w:rPr>
          <w:b/>
          <w:bCs/>
        </w:rPr>
      </w:pPr>
      <w:r w:rsidRPr="00D109BB">
        <w:rPr>
          <w:b/>
          <w:bCs/>
        </w:rPr>
        <w:t>Тест 12.</w:t>
      </w:r>
    </w:p>
    <w:p w:rsidR="007B7EE0" w:rsidRPr="00D109BB" w:rsidRDefault="007B7EE0" w:rsidP="007B7EE0">
      <w:r w:rsidRPr="00D109BB">
        <w:rPr>
          <w:b/>
          <w:bCs/>
        </w:rPr>
        <w:t>Выберите правильный ответ.</w:t>
      </w:r>
    </w:p>
    <w:p w:rsidR="007B7EE0" w:rsidRPr="00D109BB" w:rsidRDefault="007B7EE0" w:rsidP="007B7EE0">
      <w:r w:rsidRPr="00D109BB">
        <w:t xml:space="preserve"> </w:t>
      </w:r>
      <w:r w:rsidRPr="00D109BB">
        <w:rPr>
          <w:b/>
          <w:bCs/>
        </w:rPr>
        <w:t>Принцип деятельностного</w:t>
      </w:r>
      <w:r w:rsidRPr="00D109BB">
        <w:t xml:space="preserve"> подхода в обучении и воспитании  осуществляется с ...</w:t>
      </w:r>
    </w:p>
    <w:p w:rsidR="007B7EE0" w:rsidRPr="00D109BB" w:rsidRDefault="007B7EE0" w:rsidP="007B7EE0">
      <w:r w:rsidRPr="00D109BB">
        <w:t xml:space="preserve">а)  учетом ведущего вида деятельности </w:t>
      </w:r>
    </w:p>
    <w:p w:rsidR="007B7EE0" w:rsidRPr="00D109BB" w:rsidRDefault="007B7EE0" w:rsidP="007B7EE0">
      <w:r w:rsidRPr="00D109BB">
        <w:t>б) опорой на наиболее сформированные виды деятельности</w:t>
      </w:r>
    </w:p>
    <w:p w:rsidR="007B7EE0" w:rsidRPr="00D109BB" w:rsidRDefault="007B7EE0" w:rsidP="007B7EE0">
      <w:r w:rsidRPr="00D109BB">
        <w:t>в) необходимостью формирования всех без исключения видов деятельности</w:t>
      </w:r>
    </w:p>
    <w:p w:rsidR="007B7EE0" w:rsidRPr="00D109BB" w:rsidRDefault="007B7EE0" w:rsidP="007B7EE0">
      <w:r w:rsidRPr="00D109BB">
        <w:t>г) учетом личностно- и социально значимого вида деятельности</w:t>
      </w:r>
    </w:p>
    <w:p w:rsidR="007B7EE0" w:rsidRPr="00D109BB" w:rsidRDefault="007B7EE0" w:rsidP="007B7EE0">
      <w:pPr>
        <w:rPr>
          <w:b/>
          <w:bCs/>
        </w:rPr>
      </w:pPr>
      <w:r w:rsidRPr="00D109BB">
        <w:t>д) обязательным доведением до нормальных параметров сформированности ведущих видов деятельности</w:t>
      </w:r>
    </w:p>
    <w:p w:rsidR="007B7EE0" w:rsidRPr="00D109BB" w:rsidRDefault="007B7EE0" w:rsidP="007B7EE0">
      <w:pPr>
        <w:ind w:left="567" w:firstLine="0"/>
        <w:rPr>
          <w:b/>
        </w:rPr>
      </w:pPr>
    </w:p>
    <w:p w:rsidR="007B7EE0" w:rsidRPr="00D109BB" w:rsidRDefault="007B7EE0" w:rsidP="007B7EE0">
      <w:pPr>
        <w:ind w:left="567" w:firstLine="0"/>
        <w:jc w:val="center"/>
        <w:rPr>
          <w:b/>
        </w:rPr>
      </w:pPr>
      <w:r w:rsidRPr="00D109BB">
        <w:rPr>
          <w:b/>
        </w:rPr>
        <w:t xml:space="preserve">Перечень тем и заданий для подготовки к </w:t>
      </w:r>
      <w:r>
        <w:rPr>
          <w:b/>
        </w:rPr>
        <w:t>зачету (с оценкой)</w:t>
      </w:r>
      <w:r w:rsidRPr="00D109BB">
        <w:rPr>
          <w:b/>
        </w:rPr>
        <w:t>:</w:t>
      </w:r>
    </w:p>
    <w:p w:rsidR="007B7EE0" w:rsidRPr="00D109BB" w:rsidRDefault="007B7EE0" w:rsidP="007B7EE0">
      <w:pPr>
        <w:ind w:firstLine="709"/>
      </w:pPr>
      <w:r w:rsidRPr="00D109BB">
        <w:t>1.</w:t>
      </w:r>
      <w:r w:rsidRPr="00D109BB"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7B7EE0" w:rsidRPr="00D109BB" w:rsidRDefault="007B7EE0" w:rsidP="007B7EE0">
      <w:pPr>
        <w:ind w:firstLine="709"/>
      </w:pPr>
      <w:r w:rsidRPr="00D109BB">
        <w:t>2.</w:t>
      </w:r>
      <w:r w:rsidRPr="00D109BB"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7B7EE0" w:rsidRPr="00D109BB" w:rsidRDefault="007B7EE0" w:rsidP="007B7EE0">
      <w:pPr>
        <w:ind w:firstLine="709"/>
      </w:pPr>
      <w:r w:rsidRPr="00D109BB">
        <w:t>3.</w:t>
      </w:r>
      <w:r w:rsidRPr="00D109BB">
        <w:tab/>
        <w:t xml:space="preserve">Определение понятий: «Лица с особыми образовательными потребностями», </w:t>
      </w:r>
      <w:r w:rsidRPr="00D109BB">
        <w:lastRenderedPageBreak/>
        <w:t>«специальные образовательные условия».</w:t>
      </w:r>
    </w:p>
    <w:p w:rsidR="007B7EE0" w:rsidRPr="00D109BB" w:rsidRDefault="007B7EE0" w:rsidP="007B7EE0">
      <w:pPr>
        <w:ind w:firstLine="709"/>
      </w:pPr>
      <w:r w:rsidRPr="00D109BB">
        <w:t>4.</w:t>
      </w:r>
      <w:r w:rsidRPr="00D109BB">
        <w:tab/>
        <w:t>Основные виды нарушений развития у детей (психолого-педагогическая классификация).</w:t>
      </w:r>
    </w:p>
    <w:p w:rsidR="007B7EE0" w:rsidRPr="00D109BB" w:rsidRDefault="007B7EE0" w:rsidP="007B7EE0">
      <w:pPr>
        <w:ind w:firstLine="709"/>
      </w:pPr>
      <w:r w:rsidRPr="00D109BB">
        <w:t>5.</w:t>
      </w:r>
      <w:r w:rsidRPr="00D109BB"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7B7EE0" w:rsidRPr="00D109BB" w:rsidRDefault="007B7EE0" w:rsidP="007B7EE0">
      <w:pPr>
        <w:ind w:firstLine="709"/>
      </w:pPr>
      <w:r w:rsidRPr="00D109BB">
        <w:t>6.</w:t>
      </w:r>
      <w:r w:rsidRPr="00D109BB"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7B7EE0" w:rsidRPr="00D109BB" w:rsidRDefault="007B7EE0" w:rsidP="007B7EE0">
      <w:pPr>
        <w:ind w:firstLine="709"/>
      </w:pPr>
      <w:r w:rsidRPr="00D109BB">
        <w:t>7.</w:t>
      </w:r>
      <w:r w:rsidRPr="00D109BB">
        <w:tab/>
        <w:t>Основные категории (группы) детей с отклонениями в развитии.</w:t>
      </w:r>
    </w:p>
    <w:p w:rsidR="007B7EE0" w:rsidRPr="00D109BB" w:rsidRDefault="007B7EE0" w:rsidP="007B7EE0">
      <w:pPr>
        <w:ind w:firstLine="709"/>
      </w:pPr>
      <w:r w:rsidRPr="00D109BB">
        <w:t>8.</w:t>
      </w:r>
      <w:r w:rsidRPr="00D109BB"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7B7EE0" w:rsidRPr="00D109BB" w:rsidRDefault="007B7EE0" w:rsidP="007B7EE0">
      <w:pPr>
        <w:ind w:firstLine="709"/>
      </w:pPr>
      <w:r w:rsidRPr="00D109BB">
        <w:t>9.</w:t>
      </w:r>
      <w:r w:rsidRPr="00D109BB"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7B7EE0" w:rsidRPr="00D109BB" w:rsidRDefault="007B7EE0" w:rsidP="007B7EE0">
      <w:pPr>
        <w:ind w:firstLine="709"/>
      </w:pPr>
      <w:r w:rsidRPr="00D109BB">
        <w:t>10.</w:t>
      </w:r>
      <w:r w:rsidRPr="00D109BB"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7B7EE0" w:rsidRPr="00D109BB" w:rsidRDefault="007B7EE0" w:rsidP="007B7EE0">
      <w:pPr>
        <w:ind w:firstLine="709"/>
      </w:pPr>
      <w:r w:rsidRPr="00D109BB">
        <w:t>11.</w:t>
      </w:r>
      <w:r w:rsidRPr="00D109BB">
        <w:tab/>
        <w:t>Основные принципы специальной (коррекционной) педагогики.</w:t>
      </w:r>
    </w:p>
    <w:p w:rsidR="007B7EE0" w:rsidRPr="00D109BB" w:rsidRDefault="007B7EE0" w:rsidP="007B7EE0">
      <w:pPr>
        <w:ind w:firstLine="709"/>
      </w:pPr>
      <w:r w:rsidRPr="00D109BB">
        <w:t>12.</w:t>
      </w:r>
      <w:r w:rsidRPr="00D109BB">
        <w:tab/>
        <w:t xml:space="preserve"> Система коррекционного обучения и воспитания детей в нашей стране.</w:t>
      </w:r>
    </w:p>
    <w:p w:rsidR="007B7EE0" w:rsidRPr="00D109BB" w:rsidRDefault="007B7EE0" w:rsidP="007B7EE0">
      <w:pPr>
        <w:ind w:firstLine="709"/>
      </w:pPr>
      <w:r w:rsidRPr="00D109BB">
        <w:t>13.</w:t>
      </w:r>
      <w:r w:rsidRPr="00D109BB">
        <w:tab/>
        <w:t xml:space="preserve"> Основные формы организации коррекционного обучения детей с отклонениями в развитии.</w:t>
      </w:r>
    </w:p>
    <w:p w:rsidR="007B7EE0" w:rsidRPr="00D109BB" w:rsidRDefault="007B7EE0" w:rsidP="007B7EE0">
      <w:pPr>
        <w:ind w:firstLine="709"/>
      </w:pPr>
      <w:r w:rsidRPr="00D109BB">
        <w:t>14.</w:t>
      </w:r>
      <w:r w:rsidRPr="00D109BB">
        <w:tab/>
        <w:t xml:space="preserve"> Виды и структура уроков.</w:t>
      </w:r>
    </w:p>
    <w:p w:rsidR="007B7EE0" w:rsidRPr="00D109BB" w:rsidRDefault="007B7EE0" w:rsidP="007B7EE0">
      <w:pPr>
        <w:ind w:firstLine="709"/>
      </w:pPr>
      <w:r w:rsidRPr="00D109BB">
        <w:t>15.</w:t>
      </w:r>
      <w:r w:rsidRPr="00D109BB">
        <w:tab/>
        <w:t>Специфические особенности организации и содержания коррекционного обучения и воспитания.</w:t>
      </w:r>
    </w:p>
    <w:p w:rsidR="007B7EE0" w:rsidRPr="00D109BB" w:rsidRDefault="007B7EE0" w:rsidP="007B7EE0">
      <w:pPr>
        <w:ind w:firstLine="709"/>
      </w:pPr>
      <w:r w:rsidRPr="00D109BB">
        <w:t>16.</w:t>
      </w:r>
      <w:r w:rsidRPr="00D109BB">
        <w:tab/>
        <w:t xml:space="preserve"> Задачи и организация работы службы практической психологии в образовательных учреждениях.</w:t>
      </w:r>
    </w:p>
    <w:p w:rsidR="007B7EE0" w:rsidRPr="00D109BB" w:rsidRDefault="007B7EE0" w:rsidP="007B7EE0">
      <w:pPr>
        <w:ind w:firstLine="709"/>
      </w:pPr>
      <w:r w:rsidRPr="00D109BB">
        <w:t>17.</w:t>
      </w:r>
      <w:r w:rsidRPr="00D109BB">
        <w:tab/>
        <w:t xml:space="preserve"> Понятие о реабилитации детей с нарушениями развития.</w:t>
      </w:r>
    </w:p>
    <w:p w:rsidR="007B7EE0" w:rsidRPr="00D109BB" w:rsidRDefault="007B7EE0" w:rsidP="007B7EE0">
      <w:pPr>
        <w:ind w:firstLine="709"/>
      </w:pPr>
      <w:r w:rsidRPr="00D109BB">
        <w:t>18.</w:t>
      </w:r>
      <w:r w:rsidRPr="00D109BB">
        <w:tab/>
        <w:t xml:space="preserve"> Понятие о компенсации и коррекции нарушенных функций.</w:t>
      </w:r>
    </w:p>
    <w:p w:rsidR="007B7EE0" w:rsidRPr="00D109BB" w:rsidRDefault="007B7EE0" w:rsidP="007B7EE0">
      <w:pPr>
        <w:ind w:firstLine="709"/>
      </w:pPr>
      <w:r w:rsidRPr="00D109BB">
        <w:t>19.</w:t>
      </w:r>
      <w:r w:rsidRPr="00D109BB"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7B7EE0" w:rsidRPr="00D109BB" w:rsidRDefault="007B7EE0" w:rsidP="007B7EE0">
      <w:pPr>
        <w:ind w:firstLine="709"/>
      </w:pPr>
      <w:r w:rsidRPr="00D109BB">
        <w:t>20.</w:t>
      </w:r>
      <w:r w:rsidRPr="00D109BB"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7B7EE0" w:rsidRPr="00D109BB" w:rsidRDefault="007B7EE0" w:rsidP="007B7EE0">
      <w:pPr>
        <w:ind w:firstLine="709"/>
      </w:pPr>
      <w:r w:rsidRPr="00D109BB">
        <w:t>21.</w:t>
      </w:r>
      <w:r w:rsidRPr="00D109BB"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7B7EE0" w:rsidRPr="00D109BB" w:rsidRDefault="007B7EE0" w:rsidP="007B7EE0">
      <w:pPr>
        <w:ind w:firstLine="709"/>
      </w:pPr>
      <w:r w:rsidRPr="00D109BB">
        <w:t>22.</w:t>
      </w:r>
      <w:r w:rsidRPr="00D109BB"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7B7EE0" w:rsidRPr="00D109BB" w:rsidRDefault="007B7EE0" w:rsidP="007B7EE0">
      <w:pPr>
        <w:ind w:firstLine="709"/>
      </w:pPr>
      <w:r w:rsidRPr="00D109BB">
        <w:t>23.</w:t>
      </w:r>
      <w:r w:rsidRPr="00D109BB"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7B7EE0" w:rsidRPr="00D109BB" w:rsidRDefault="007B7EE0" w:rsidP="007B7EE0">
      <w:pPr>
        <w:ind w:firstLine="709"/>
      </w:pPr>
      <w:r w:rsidRPr="00D109BB">
        <w:t>24.</w:t>
      </w:r>
      <w:r w:rsidRPr="00D109BB"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7B7EE0" w:rsidRPr="00D109BB" w:rsidRDefault="007B7EE0" w:rsidP="007B7EE0">
      <w:pPr>
        <w:ind w:firstLine="709"/>
      </w:pPr>
      <w:r w:rsidRPr="00D109BB">
        <w:t>25.</w:t>
      </w:r>
      <w:r w:rsidRPr="00D109BB"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7B7EE0" w:rsidRPr="00D109BB" w:rsidRDefault="007B7EE0" w:rsidP="007B7EE0">
      <w:pPr>
        <w:ind w:firstLine="709"/>
      </w:pPr>
      <w:r w:rsidRPr="00D109BB">
        <w:t>26.</w:t>
      </w:r>
      <w:r w:rsidRPr="00D109BB"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7B7EE0" w:rsidRPr="00D109BB" w:rsidRDefault="007B7EE0" w:rsidP="007B7EE0">
      <w:pPr>
        <w:ind w:firstLine="709"/>
      </w:pPr>
      <w:r w:rsidRPr="00D109BB">
        <w:t>27.</w:t>
      </w:r>
      <w:r w:rsidRPr="00D109BB"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7B7EE0" w:rsidRPr="00D109BB" w:rsidRDefault="007B7EE0" w:rsidP="007B7EE0">
      <w:pPr>
        <w:ind w:firstLine="709"/>
      </w:pPr>
      <w:r w:rsidRPr="00D109BB">
        <w:t>28.</w:t>
      </w:r>
      <w:r w:rsidRPr="00D109BB"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7B7EE0" w:rsidRPr="00D109BB" w:rsidRDefault="007B7EE0" w:rsidP="007B7EE0">
      <w:pPr>
        <w:ind w:firstLine="709"/>
      </w:pPr>
      <w:r w:rsidRPr="00D109BB">
        <w:t>29.</w:t>
      </w:r>
      <w:r w:rsidRPr="00D109BB"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7B7EE0" w:rsidRPr="00D109BB" w:rsidRDefault="007B7EE0" w:rsidP="007B7EE0">
      <w:pPr>
        <w:ind w:firstLine="709"/>
      </w:pPr>
      <w:r w:rsidRPr="00D109BB">
        <w:t>30.</w:t>
      </w:r>
      <w:r w:rsidRPr="00D109BB">
        <w:tab/>
        <w:t xml:space="preserve"> Задачи и организация работы  психолого-медико-педагогических комиссий (ПМПК).</w:t>
      </w:r>
    </w:p>
    <w:p w:rsidR="00923CA9" w:rsidRDefault="00923CA9" w:rsidP="007B7EE0">
      <w:pPr>
        <w:ind w:left="567" w:firstLine="0"/>
        <w:jc w:val="center"/>
        <w:rPr>
          <w:b/>
        </w:rPr>
      </w:pPr>
    </w:p>
    <w:p w:rsidR="007B7EE0" w:rsidRPr="00DC74C4" w:rsidRDefault="007B7EE0" w:rsidP="007B7EE0">
      <w:pPr>
        <w:ind w:left="567" w:firstLine="0"/>
        <w:jc w:val="center"/>
        <w:rPr>
          <w:b/>
        </w:rPr>
      </w:pPr>
      <w:r w:rsidRPr="00DC74C4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7B7EE0" w:rsidRPr="00D109BB" w:rsidRDefault="007B7EE0" w:rsidP="007B7EE0">
      <w:pPr>
        <w:ind w:firstLine="0"/>
      </w:pPr>
      <w:r w:rsidRPr="00D109BB">
        <w:lastRenderedPageBreak/>
        <w:t>– на оценку «отлично» – обучающийся показывает высокий уровень сформированности компетенций, т.е.</w:t>
      </w:r>
      <w:r w:rsidRPr="00D109BB">
        <w:rPr>
          <w:lang w:eastAsia="en-US"/>
        </w:rPr>
        <w:t xml:space="preserve"> имеет достаточное представление о социальной значимости своей профессии, что необходимо для формирования активной жизненной и профессиональной позиции; </w:t>
      </w:r>
      <w:r w:rsidRPr="00D109BB">
        <w:t>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7B7EE0" w:rsidRPr="00D109BB" w:rsidRDefault="007B7EE0" w:rsidP="007B7EE0">
      <w:r w:rsidRPr="00D109BB">
        <w:t>– на оценку «хорошо» – обучающийся показывает средний уровень сформированности компетенций, т.е. имеет необходимый уровень представлений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7B7EE0" w:rsidRPr="00D109BB" w:rsidRDefault="007B7EE0" w:rsidP="007B7EE0">
      <w:r w:rsidRPr="00D109BB">
        <w:t>– на оценку «удовлетворительно» – обучающийся показывает пороговый уровень сформированности компетенций, т.е. имеет недостаточное представление о социальной значимости своей профессии, что необходимо для формирования активной жизненной и профессиональной позиции; о нормативно-правовых документах, необходимых для осуществления профессиональной деятельности; о психофизических, возрастных особенностях и об индивидуальных образовательных потребностях, обучающихся с ограниченными возможностями здоровья; о логике и содержание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 о способах постановки и решения исследовательских задач на основе дефектологических, педагогических, психологических, лингвистических и медико-биологических знаний;</w:t>
      </w:r>
    </w:p>
    <w:p w:rsidR="007B7EE0" w:rsidRPr="00D109BB" w:rsidRDefault="007B7EE0" w:rsidP="007B7EE0">
      <w:r w:rsidRPr="00D109BB">
        <w:t>– на оценку «неудовлетворительно»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B7EE0" w:rsidRPr="00D109BB" w:rsidRDefault="007B7EE0" w:rsidP="007B7EE0">
      <w:pPr>
        <w:tabs>
          <w:tab w:val="left" w:pos="851"/>
        </w:tabs>
        <w:rPr>
          <w:rStyle w:val="FontStyle20"/>
          <w:sz w:val="24"/>
          <w:szCs w:val="24"/>
        </w:rPr>
      </w:pPr>
    </w:p>
    <w:p w:rsidR="007B7EE0" w:rsidRPr="002A402D" w:rsidRDefault="007B7EE0" w:rsidP="007B7EE0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152E6" w:rsidRPr="00522B5C" w:rsidRDefault="00E152E6" w:rsidP="00E152E6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522B5C">
        <w:rPr>
          <w:rStyle w:val="FontStyle32"/>
          <w:spacing w:val="-4"/>
          <w:sz w:val="24"/>
          <w:szCs w:val="24"/>
        </w:rPr>
        <w:t xml:space="preserve">8 </w:t>
      </w:r>
      <w:r w:rsidRPr="00522B5C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C3E49" w:rsidRPr="00522B5C" w:rsidRDefault="002C3E49" w:rsidP="002C3E49">
      <w:r w:rsidRPr="00522B5C">
        <w:rPr>
          <w:b/>
          <w:bCs/>
        </w:rPr>
        <w:t xml:space="preserve">а) Основная </w:t>
      </w:r>
      <w:r w:rsidRPr="00522B5C">
        <w:rPr>
          <w:b/>
        </w:rPr>
        <w:t>литература:</w:t>
      </w:r>
      <w:r w:rsidRPr="00522B5C">
        <w:t xml:space="preserve"> </w:t>
      </w:r>
    </w:p>
    <w:p w:rsidR="002C3E49" w:rsidRPr="00B050E3" w:rsidRDefault="002C3E49" w:rsidP="002C3E49">
      <w:pPr>
        <w:pStyle w:val="af5"/>
        <w:numPr>
          <w:ilvl w:val="0"/>
          <w:numId w:val="42"/>
        </w:numPr>
        <w:rPr>
          <w:lang w:val="ru-RU"/>
        </w:rPr>
      </w:pP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Мицан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Е.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Л.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Технология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физического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развития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дошкольников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с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ограниченными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возможностями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здоровья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[Электронный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ресурс]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учебно-методическое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пособие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/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Е.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Л.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Мицан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;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Магнитогорск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МГТУ,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2017.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1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электрон.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опт.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диск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(</w:t>
      </w:r>
      <w:r w:rsidRPr="00B050E3">
        <w:rPr>
          <w:color w:val="000000"/>
        </w:rPr>
        <w:t>CD</w:t>
      </w:r>
      <w:r w:rsidRPr="00B050E3">
        <w:rPr>
          <w:color w:val="000000"/>
          <w:lang w:val="ru-RU"/>
        </w:rPr>
        <w:t>-</w:t>
      </w:r>
      <w:r w:rsidRPr="00B050E3">
        <w:rPr>
          <w:color w:val="000000"/>
        </w:rPr>
        <w:t>ROM</w:t>
      </w:r>
      <w:r w:rsidRPr="00B050E3">
        <w:rPr>
          <w:color w:val="000000"/>
          <w:lang w:val="ru-RU"/>
        </w:rPr>
        <w:t>).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Режим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доступа:</w:t>
      </w:r>
      <w:r w:rsidRPr="00B050E3">
        <w:rPr>
          <w:lang w:val="ru-RU"/>
        </w:rPr>
        <w:t xml:space="preserve"> </w:t>
      </w:r>
      <w:hyperlink r:id="rId20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r w:rsidRPr="00AF7DC8">
          <w:rPr>
            <w:rStyle w:val="afb"/>
            <w:szCs w:val="24"/>
          </w:rPr>
          <w:t>magtu</w:t>
        </w:r>
        <w:r w:rsidRPr="00AF7DC8">
          <w:rPr>
            <w:rStyle w:val="afb"/>
            <w:szCs w:val="24"/>
            <w:lang w:val="ru-RU"/>
          </w:rPr>
          <w:t>.</w:t>
        </w:r>
        <w:r w:rsidRPr="00AF7DC8">
          <w:rPr>
            <w:rStyle w:val="afb"/>
            <w:szCs w:val="24"/>
          </w:rPr>
          <w:t>informsystema</w:t>
        </w:r>
        <w:r w:rsidRPr="00AF7DC8">
          <w:rPr>
            <w:rStyle w:val="afb"/>
            <w:szCs w:val="24"/>
            <w:lang w:val="ru-RU"/>
          </w:rPr>
          <w:t>.</w:t>
        </w:r>
        <w:r w:rsidRPr="00AF7DC8">
          <w:rPr>
            <w:rStyle w:val="afb"/>
            <w:szCs w:val="24"/>
          </w:rPr>
          <w:t>ru</w:t>
        </w:r>
        <w:r w:rsidRPr="00AF7DC8">
          <w:rPr>
            <w:rStyle w:val="afb"/>
            <w:szCs w:val="24"/>
            <w:lang w:val="ru-RU"/>
          </w:rPr>
          <w:t>/</w:t>
        </w:r>
        <w:r w:rsidRPr="00AF7DC8">
          <w:rPr>
            <w:rStyle w:val="afb"/>
            <w:szCs w:val="24"/>
          </w:rPr>
          <w:t>uploader</w:t>
        </w:r>
        <w:r w:rsidRPr="00AF7DC8">
          <w:rPr>
            <w:rStyle w:val="afb"/>
            <w:szCs w:val="24"/>
            <w:lang w:val="ru-RU"/>
          </w:rPr>
          <w:t>/</w:t>
        </w:r>
        <w:r w:rsidRPr="00AF7DC8">
          <w:rPr>
            <w:rStyle w:val="afb"/>
            <w:szCs w:val="24"/>
          </w:rPr>
          <w:t>fileUpload</w:t>
        </w:r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=2926.</w:t>
        </w:r>
        <w:r w:rsidRPr="00AF7DC8">
          <w:rPr>
            <w:rStyle w:val="afb"/>
            <w:szCs w:val="24"/>
          </w:rPr>
          <w:t>pdf</w:t>
        </w:r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dcatalogues</w:t>
        </w:r>
        <w:r w:rsidRPr="00AF7DC8">
          <w:rPr>
            <w:rStyle w:val="afb"/>
            <w:szCs w:val="24"/>
            <w:lang w:val="ru-RU"/>
          </w:rPr>
          <w:t>/1/1134556/2926.</w:t>
        </w:r>
        <w:r w:rsidRPr="00AF7DC8">
          <w:rPr>
            <w:rStyle w:val="afb"/>
            <w:szCs w:val="24"/>
          </w:rPr>
          <w:t>pdf</w:t>
        </w:r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 w:rsidRPr="00B050E3">
        <w:rPr>
          <w:color w:val="000000"/>
          <w:lang w:val="ru-RU"/>
        </w:rPr>
        <w:t xml:space="preserve"> 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Макрообъект.</w:t>
      </w:r>
      <w:r w:rsidRPr="00B050E3">
        <w:rPr>
          <w:lang w:val="ru-RU"/>
        </w:rPr>
        <w:t xml:space="preserve"> </w:t>
      </w:r>
    </w:p>
    <w:p w:rsidR="002C3E49" w:rsidRPr="00B050E3" w:rsidRDefault="002C3E49" w:rsidP="002C3E49">
      <w:pPr>
        <w:pStyle w:val="af5"/>
        <w:numPr>
          <w:ilvl w:val="0"/>
          <w:numId w:val="42"/>
        </w:numPr>
        <w:rPr>
          <w:lang w:val="ru-RU"/>
        </w:rPr>
      </w:pPr>
      <w:r w:rsidRPr="00B050E3">
        <w:rPr>
          <w:color w:val="000000"/>
          <w:lang w:val="ru-RU"/>
        </w:rPr>
        <w:t>Неретина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Г.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Основы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специальной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педагогики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[Электронный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ресурс]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учебное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пособие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/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Г.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Неретина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;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Магнитогорск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: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МГТУ,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2016.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1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электрон.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опт.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диск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(</w:t>
      </w:r>
      <w:r w:rsidRPr="00B050E3">
        <w:rPr>
          <w:color w:val="000000"/>
        </w:rPr>
        <w:t>CD</w:t>
      </w:r>
      <w:r w:rsidRPr="00B050E3">
        <w:rPr>
          <w:color w:val="000000"/>
          <w:lang w:val="ru-RU"/>
        </w:rPr>
        <w:t>-</w:t>
      </w:r>
      <w:r w:rsidRPr="00B050E3">
        <w:rPr>
          <w:color w:val="000000"/>
        </w:rPr>
        <w:t>ROM</w:t>
      </w:r>
      <w:r w:rsidRPr="00B050E3">
        <w:rPr>
          <w:color w:val="000000"/>
          <w:lang w:val="ru-RU"/>
        </w:rPr>
        <w:t>).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Режим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доступа:</w:t>
      </w:r>
      <w:r w:rsidRPr="00B050E3">
        <w:rPr>
          <w:lang w:val="ru-RU"/>
        </w:rPr>
        <w:t xml:space="preserve"> </w:t>
      </w:r>
      <w:hyperlink r:id="rId21" w:history="1">
        <w:r w:rsidRPr="00AF7DC8">
          <w:rPr>
            <w:rStyle w:val="afb"/>
            <w:szCs w:val="24"/>
          </w:rPr>
          <w:t>https</w:t>
        </w:r>
        <w:r w:rsidRPr="00AF7DC8">
          <w:rPr>
            <w:rStyle w:val="afb"/>
            <w:szCs w:val="24"/>
            <w:lang w:val="ru-RU"/>
          </w:rPr>
          <w:t>://</w:t>
        </w:r>
        <w:r w:rsidRPr="00AF7DC8">
          <w:rPr>
            <w:rStyle w:val="afb"/>
            <w:szCs w:val="24"/>
          </w:rPr>
          <w:t>magtu</w:t>
        </w:r>
        <w:r w:rsidRPr="00AF7DC8">
          <w:rPr>
            <w:rStyle w:val="afb"/>
            <w:szCs w:val="24"/>
            <w:lang w:val="ru-RU"/>
          </w:rPr>
          <w:t>.</w:t>
        </w:r>
        <w:r w:rsidRPr="00AF7DC8">
          <w:rPr>
            <w:rStyle w:val="afb"/>
            <w:szCs w:val="24"/>
          </w:rPr>
          <w:t>informsystema</w:t>
        </w:r>
        <w:r w:rsidRPr="00AF7DC8">
          <w:rPr>
            <w:rStyle w:val="afb"/>
            <w:szCs w:val="24"/>
            <w:lang w:val="ru-RU"/>
          </w:rPr>
          <w:t>.</w:t>
        </w:r>
        <w:r w:rsidRPr="00AF7DC8">
          <w:rPr>
            <w:rStyle w:val="afb"/>
            <w:szCs w:val="24"/>
          </w:rPr>
          <w:t>ru</w:t>
        </w:r>
        <w:r w:rsidRPr="00AF7DC8">
          <w:rPr>
            <w:rStyle w:val="afb"/>
            <w:szCs w:val="24"/>
            <w:lang w:val="ru-RU"/>
          </w:rPr>
          <w:t>/</w:t>
        </w:r>
        <w:r w:rsidRPr="00AF7DC8">
          <w:rPr>
            <w:rStyle w:val="afb"/>
            <w:szCs w:val="24"/>
          </w:rPr>
          <w:t>uploader</w:t>
        </w:r>
        <w:r w:rsidRPr="00AF7DC8">
          <w:rPr>
            <w:rStyle w:val="afb"/>
            <w:szCs w:val="24"/>
            <w:lang w:val="ru-RU"/>
          </w:rPr>
          <w:t>/</w:t>
        </w:r>
        <w:r w:rsidRPr="00AF7DC8">
          <w:rPr>
            <w:rStyle w:val="afb"/>
            <w:szCs w:val="24"/>
          </w:rPr>
          <w:t>fileUpload</w:t>
        </w:r>
        <w:r w:rsidRPr="00AF7DC8">
          <w:rPr>
            <w:rStyle w:val="afb"/>
            <w:szCs w:val="24"/>
            <w:lang w:val="ru-RU"/>
          </w:rPr>
          <w:t>?</w:t>
        </w:r>
        <w:r w:rsidRPr="00AF7DC8">
          <w:rPr>
            <w:rStyle w:val="afb"/>
            <w:szCs w:val="24"/>
          </w:rPr>
          <w:t>name</w:t>
        </w:r>
        <w:r w:rsidRPr="00AF7DC8">
          <w:rPr>
            <w:rStyle w:val="afb"/>
            <w:szCs w:val="24"/>
            <w:lang w:val="ru-RU"/>
          </w:rPr>
          <w:t>=2723.</w:t>
        </w:r>
        <w:r w:rsidRPr="00AF7DC8">
          <w:rPr>
            <w:rStyle w:val="afb"/>
            <w:szCs w:val="24"/>
          </w:rPr>
          <w:t>pdf</w:t>
        </w:r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show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dcatalogues</w:t>
        </w:r>
        <w:r w:rsidRPr="00AF7DC8">
          <w:rPr>
            <w:rStyle w:val="afb"/>
            <w:szCs w:val="24"/>
            <w:lang w:val="ru-RU"/>
          </w:rPr>
          <w:t>/1/1132044/2723.</w:t>
        </w:r>
        <w:r w:rsidRPr="00AF7DC8">
          <w:rPr>
            <w:rStyle w:val="afb"/>
            <w:szCs w:val="24"/>
          </w:rPr>
          <w:t>pdf</w:t>
        </w:r>
        <w:r w:rsidRPr="00AF7DC8">
          <w:rPr>
            <w:rStyle w:val="afb"/>
            <w:szCs w:val="24"/>
            <w:lang w:val="ru-RU"/>
          </w:rPr>
          <w:t>&amp;</w:t>
        </w:r>
        <w:r w:rsidRPr="00AF7DC8">
          <w:rPr>
            <w:rStyle w:val="afb"/>
            <w:szCs w:val="24"/>
          </w:rPr>
          <w:t>view</w:t>
        </w:r>
        <w:r w:rsidRPr="00AF7DC8">
          <w:rPr>
            <w:rStyle w:val="afb"/>
            <w:szCs w:val="24"/>
            <w:lang w:val="ru-RU"/>
          </w:rPr>
          <w:t>=</w:t>
        </w:r>
        <w:r w:rsidRPr="00AF7DC8">
          <w:rPr>
            <w:rStyle w:val="afb"/>
            <w:szCs w:val="24"/>
          </w:rPr>
          <w:t>true</w:t>
        </w:r>
      </w:hyperlink>
      <w:r w:rsidRPr="00B050E3">
        <w:rPr>
          <w:color w:val="000000"/>
          <w:lang w:val="ru-RU"/>
        </w:rPr>
        <w:t xml:space="preserve"> .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-</w:t>
      </w:r>
      <w:r w:rsidRPr="00B050E3">
        <w:rPr>
          <w:lang w:val="ru-RU"/>
        </w:rPr>
        <w:t xml:space="preserve"> </w:t>
      </w:r>
      <w:r w:rsidRPr="00B050E3">
        <w:rPr>
          <w:color w:val="000000"/>
          <w:lang w:val="ru-RU"/>
        </w:rPr>
        <w:t>Макрообъект.</w:t>
      </w:r>
      <w:r w:rsidRPr="00B050E3">
        <w:rPr>
          <w:lang w:val="ru-RU"/>
        </w:rPr>
        <w:t xml:space="preserve"> </w:t>
      </w:r>
    </w:p>
    <w:p w:rsidR="002C3E49" w:rsidRPr="00522B5C" w:rsidRDefault="002C3E49" w:rsidP="002C3E49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2C3E49" w:rsidRPr="00522B5C" w:rsidRDefault="002C3E49" w:rsidP="002C3E49">
      <w:pPr>
        <w:pStyle w:val="af5"/>
        <w:spacing w:line="240" w:lineRule="auto"/>
        <w:ind w:left="0"/>
        <w:rPr>
          <w:b/>
          <w:szCs w:val="24"/>
          <w:lang w:val="ru-RU"/>
        </w:rPr>
      </w:pPr>
      <w:r w:rsidRPr="00522B5C">
        <w:rPr>
          <w:b/>
          <w:szCs w:val="24"/>
          <w:lang w:val="ru-RU"/>
        </w:rPr>
        <w:t>б) Дополнительная литература:</w:t>
      </w:r>
    </w:p>
    <w:p w:rsidR="002C3E49" w:rsidRPr="0011508E" w:rsidRDefault="002C3E49" w:rsidP="002C3E49">
      <w:pPr>
        <w:ind w:firstLine="756"/>
      </w:pPr>
      <w:r w:rsidRPr="0011508E">
        <w:rPr>
          <w:color w:val="000000"/>
        </w:rPr>
        <w:t>1.</w:t>
      </w:r>
      <w:r w:rsidRPr="0011508E">
        <w:t xml:space="preserve"> </w:t>
      </w:r>
      <w:r w:rsidRPr="0011508E">
        <w:rPr>
          <w:color w:val="000000"/>
        </w:rPr>
        <w:t>Мицан</w:t>
      </w:r>
      <w:r w:rsidRPr="0011508E">
        <w:t xml:space="preserve"> </w:t>
      </w:r>
      <w:r w:rsidRPr="0011508E">
        <w:rPr>
          <w:color w:val="000000"/>
        </w:rPr>
        <w:t>Е.</w:t>
      </w:r>
      <w:r w:rsidRPr="0011508E">
        <w:t xml:space="preserve"> </w:t>
      </w:r>
      <w:r w:rsidRPr="0011508E">
        <w:rPr>
          <w:color w:val="000000"/>
        </w:rPr>
        <w:t>Л.</w:t>
      </w:r>
      <w:r w:rsidRPr="0011508E">
        <w:t xml:space="preserve"> </w:t>
      </w:r>
      <w:r w:rsidRPr="0011508E">
        <w:rPr>
          <w:color w:val="000000"/>
        </w:rPr>
        <w:t>Лечебная</w:t>
      </w:r>
      <w:r w:rsidRPr="0011508E">
        <w:t xml:space="preserve"> </w:t>
      </w:r>
      <w:r w:rsidRPr="0011508E">
        <w:rPr>
          <w:color w:val="000000"/>
        </w:rPr>
        <w:t>физкультура</w:t>
      </w:r>
      <w:r w:rsidRPr="0011508E">
        <w:t xml:space="preserve"> </w:t>
      </w:r>
      <w:r w:rsidRPr="0011508E">
        <w:rPr>
          <w:color w:val="000000"/>
        </w:rPr>
        <w:t>в</w:t>
      </w:r>
      <w:r w:rsidRPr="0011508E">
        <w:t xml:space="preserve"> </w:t>
      </w:r>
      <w:r w:rsidRPr="0011508E">
        <w:rPr>
          <w:color w:val="000000"/>
        </w:rPr>
        <w:t>работе</w:t>
      </w:r>
      <w:r w:rsidRPr="0011508E">
        <w:t xml:space="preserve"> </w:t>
      </w:r>
      <w:r w:rsidRPr="0011508E">
        <w:rPr>
          <w:color w:val="000000"/>
        </w:rPr>
        <w:t>с</w:t>
      </w:r>
      <w:r w:rsidRPr="0011508E">
        <w:t xml:space="preserve"> </w:t>
      </w:r>
      <w:r w:rsidRPr="0011508E">
        <w:rPr>
          <w:color w:val="000000"/>
        </w:rPr>
        <w:t>дошкольниками,</w:t>
      </w:r>
      <w:r w:rsidRPr="0011508E">
        <w:t xml:space="preserve"> </w:t>
      </w:r>
      <w:r w:rsidRPr="0011508E">
        <w:rPr>
          <w:color w:val="000000"/>
        </w:rPr>
        <w:t>больными</w:t>
      </w:r>
      <w:r w:rsidRPr="0011508E">
        <w:t xml:space="preserve"> </w:t>
      </w:r>
      <w:r w:rsidRPr="0011508E">
        <w:rPr>
          <w:color w:val="000000"/>
        </w:rPr>
        <w:t>ДЦП</w:t>
      </w:r>
      <w:r w:rsidRPr="0011508E">
        <w:t xml:space="preserve"> </w:t>
      </w:r>
      <w:r w:rsidRPr="0011508E">
        <w:rPr>
          <w:color w:val="000000"/>
        </w:rPr>
        <w:t>[Электронный</w:t>
      </w:r>
      <w:r w:rsidRPr="0011508E">
        <w:t xml:space="preserve"> </w:t>
      </w:r>
      <w:r w:rsidRPr="0011508E">
        <w:rPr>
          <w:color w:val="000000"/>
        </w:rPr>
        <w:t>ресурс]</w:t>
      </w:r>
      <w:r w:rsidRPr="0011508E">
        <w:t xml:space="preserve"> </w:t>
      </w:r>
      <w:r w:rsidRPr="0011508E">
        <w:rPr>
          <w:color w:val="000000"/>
        </w:rPr>
        <w:t>:</w:t>
      </w:r>
      <w:r w:rsidRPr="0011508E">
        <w:t xml:space="preserve"> </w:t>
      </w:r>
      <w:r w:rsidRPr="0011508E">
        <w:rPr>
          <w:color w:val="000000"/>
        </w:rPr>
        <w:t>учебное</w:t>
      </w:r>
      <w:r w:rsidRPr="0011508E">
        <w:t xml:space="preserve"> </w:t>
      </w:r>
      <w:r w:rsidRPr="0011508E">
        <w:rPr>
          <w:color w:val="000000"/>
        </w:rPr>
        <w:t>пособие</w:t>
      </w:r>
      <w:r w:rsidRPr="0011508E">
        <w:t xml:space="preserve"> </w:t>
      </w:r>
      <w:r w:rsidRPr="0011508E">
        <w:rPr>
          <w:color w:val="000000"/>
        </w:rPr>
        <w:t>/</w:t>
      </w:r>
      <w:r w:rsidRPr="0011508E">
        <w:t xml:space="preserve"> </w:t>
      </w:r>
      <w:r w:rsidRPr="0011508E">
        <w:rPr>
          <w:color w:val="000000"/>
        </w:rPr>
        <w:t>Е.</w:t>
      </w:r>
      <w:r w:rsidRPr="0011508E">
        <w:t xml:space="preserve"> </w:t>
      </w:r>
      <w:r w:rsidRPr="0011508E">
        <w:rPr>
          <w:color w:val="000000"/>
        </w:rPr>
        <w:t>Л.</w:t>
      </w:r>
      <w:r w:rsidRPr="0011508E">
        <w:t xml:space="preserve"> </w:t>
      </w:r>
      <w:r w:rsidRPr="0011508E">
        <w:rPr>
          <w:color w:val="000000"/>
        </w:rPr>
        <w:t>Мицан</w:t>
      </w:r>
      <w:r w:rsidRPr="0011508E">
        <w:t xml:space="preserve"> </w:t>
      </w:r>
      <w:r w:rsidRPr="0011508E">
        <w:rPr>
          <w:color w:val="000000"/>
        </w:rPr>
        <w:t>;</w:t>
      </w:r>
      <w:r w:rsidRPr="0011508E">
        <w:t xml:space="preserve"> </w:t>
      </w:r>
      <w:r w:rsidRPr="0011508E">
        <w:rPr>
          <w:color w:val="000000"/>
        </w:rPr>
        <w:t>МГТУ.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Магнитогорск</w:t>
      </w:r>
      <w:r w:rsidRPr="0011508E">
        <w:t xml:space="preserve"> </w:t>
      </w:r>
      <w:r w:rsidRPr="0011508E">
        <w:rPr>
          <w:color w:val="000000"/>
        </w:rPr>
        <w:t>:</w:t>
      </w:r>
      <w:r w:rsidRPr="0011508E">
        <w:t xml:space="preserve"> </w:t>
      </w:r>
      <w:r w:rsidRPr="0011508E">
        <w:rPr>
          <w:color w:val="000000"/>
        </w:rPr>
        <w:t>МГТУ,</w:t>
      </w:r>
      <w:r w:rsidRPr="0011508E">
        <w:t xml:space="preserve"> </w:t>
      </w:r>
      <w:r w:rsidRPr="0011508E">
        <w:rPr>
          <w:color w:val="000000"/>
        </w:rPr>
        <w:t>2017.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1</w:t>
      </w:r>
      <w:r w:rsidRPr="0011508E">
        <w:t xml:space="preserve"> </w:t>
      </w:r>
      <w:r w:rsidRPr="0011508E">
        <w:rPr>
          <w:color w:val="000000"/>
        </w:rPr>
        <w:t>электрон.</w:t>
      </w:r>
      <w:r w:rsidRPr="0011508E">
        <w:t xml:space="preserve"> </w:t>
      </w:r>
      <w:r w:rsidRPr="0011508E">
        <w:rPr>
          <w:color w:val="000000"/>
        </w:rPr>
        <w:t>опт.</w:t>
      </w:r>
      <w:r w:rsidRPr="0011508E">
        <w:t xml:space="preserve"> </w:t>
      </w:r>
      <w:r w:rsidRPr="0011508E">
        <w:rPr>
          <w:color w:val="000000"/>
        </w:rPr>
        <w:t>диск</w:t>
      </w:r>
      <w:r w:rsidRPr="0011508E">
        <w:t xml:space="preserve"> </w:t>
      </w:r>
      <w:r w:rsidRPr="0011508E">
        <w:rPr>
          <w:color w:val="000000"/>
        </w:rPr>
        <w:t>(</w:t>
      </w:r>
      <w:r>
        <w:rPr>
          <w:color w:val="000000"/>
        </w:rPr>
        <w:t>CD</w:t>
      </w:r>
      <w:r w:rsidRPr="0011508E">
        <w:rPr>
          <w:color w:val="000000"/>
        </w:rPr>
        <w:t>-</w:t>
      </w:r>
      <w:r>
        <w:rPr>
          <w:color w:val="000000"/>
        </w:rPr>
        <w:t>ROM</w:t>
      </w:r>
      <w:r w:rsidRPr="0011508E">
        <w:rPr>
          <w:color w:val="000000"/>
        </w:rPr>
        <w:t>).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Режим</w:t>
      </w:r>
      <w:r w:rsidRPr="0011508E">
        <w:t xml:space="preserve"> </w:t>
      </w:r>
      <w:r w:rsidRPr="0011508E">
        <w:rPr>
          <w:color w:val="000000"/>
        </w:rPr>
        <w:t>доступа:</w:t>
      </w:r>
      <w:r w:rsidRPr="0011508E">
        <w:t xml:space="preserve"> </w:t>
      </w:r>
      <w:hyperlink r:id="rId22" w:history="1">
        <w:r w:rsidRPr="00AF7DC8">
          <w:rPr>
            <w:rStyle w:val="afb"/>
          </w:rPr>
          <w:t>https://magtu.informsystema.ru/uploader/fileUpload?name=3332.pdf&amp;show=dcatalogues/1/1138451/3332.pdf&amp;view=true</w:t>
        </w:r>
      </w:hyperlink>
      <w:r>
        <w:rPr>
          <w:color w:val="000000"/>
        </w:rPr>
        <w:t xml:space="preserve"> </w:t>
      </w:r>
      <w:r w:rsidRPr="0011508E">
        <w:rPr>
          <w:color w:val="000000"/>
        </w:rPr>
        <w:t>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 w:rsidRPr="0011508E">
        <w:rPr>
          <w:color w:val="000000"/>
        </w:rPr>
        <w:t>Макрообъект.</w:t>
      </w:r>
      <w:r w:rsidRPr="0011508E">
        <w:t xml:space="preserve"> </w:t>
      </w:r>
      <w:r w:rsidRPr="0011508E">
        <w:rPr>
          <w:color w:val="000000"/>
        </w:rPr>
        <w:t>-</w:t>
      </w:r>
      <w:r w:rsidRPr="0011508E">
        <w:t xml:space="preserve"> </w:t>
      </w:r>
      <w:r>
        <w:rPr>
          <w:color w:val="000000"/>
        </w:rPr>
        <w:t>ISBN</w:t>
      </w:r>
      <w:r w:rsidRPr="0011508E">
        <w:t xml:space="preserve"> </w:t>
      </w:r>
      <w:r w:rsidRPr="0011508E">
        <w:rPr>
          <w:color w:val="000000"/>
        </w:rPr>
        <w:t>978-5-9967-0994-6.</w:t>
      </w:r>
      <w:r w:rsidRPr="0011508E">
        <w:t xml:space="preserve"> </w:t>
      </w:r>
    </w:p>
    <w:p w:rsidR="002C3E49" w:rsidRPr="005F1B99" w:rsidRDefault="002C3E49" w:rsidP="002C3E49">
      <w:pPr>
        <w:ind w:firstLine="756"/>
      </w:pPr>
      <w:r w:rsidRPr="005F1B99">
        <w:rPr>
          <w:color w:val="000000"/>
        </w:rPr>
        <w:t>2.</w:t>
      </w:r>
      <w:r w:rsidRPr="005F1B99">
        <w:t xml:space="preserve"> </w:t>
      </w:r>
      <w:r w:rsidRPr="005F1B99">
        <w:rPr>
          <w:color w:val="000000"/>
        </w:rPr>
        <w:t>Неретина</w:t>
      </w:r>
      <w:r w:rsidRPr="005F1B99">
        <w:t xml:space="preserve"> </w:t>
      </w:r>
      <w:r w:rsidRPr="005F1B99">
        <w:rPr>
          <w:color w:val="000000"/>
        </w:rPr>
        <w:t>Т.</w:t>
      </w:r>
      <w:r w:rsidRPr="005F1B99">
        <w:t xml:space="preserve"> </w:t>
      </w:r>
      <w:r w:rsidRPr="005F1B99">
        <w:rPr>
          <w:color w:val="000000"/>
        </w:rPr>
        <w:t>Г.</w:t>
      </w:r>
      <w:r w:rsidRPr="005F1B99">
        <w:t xml:space="preserve"> </w:t>
      </w:r>
      <w:r w:rsidRPr="005F1B99">
        <w:rPr>
          <w:color w:val="000000"/>
        </w:rPr>
        <w:t>Коррекционная</w:t>
      </w:r>
      <w:r w:rsidRPr="005F1B99">
        <w:t xml:space="preserve"> </w:t>
      </w:r>
      <w:r w:rsidRPr="005F1B99">
        <w:rPr>
          <w:color w:val="000000"/>
        </w:rPr>
        <w:t>педагогика</w:t>
      </w:r>
      <w:r w:rsidRPr="005F1B99">
        <w:t xml:space="preserve"> </w:t>
      </w:r>
      <w:r w:rsidRPr="005F1B99">
        <w:rPr>
          <w:color w:val="000000"/>
        </w:rPr>
        <w:t>[Электронный</w:t>
      </w:r>
      <w:r w:rsidRPr="005F1B99">
        <w:t xml:space="preserve"> </w:t>
      </w:r>
      <w:r w:rsidRPr="005F1B99">
        <w:rPr>
          <w:color w:val="000000"/>
        </w:rPr>
        <w:t>ресурс]</w:t>
      </w:r>
      <w:r w:rsidRPr="005F1B99">
        <w:t xml:space="preserve"> </w:t>
      </w:r>
      <w:r w:rsidRPr="005F1B99">
        <w:rPr>
          <w:color w:val="000000"/>
        </w:rPr>
        <w:t>:</w:t>
      </w:r>
      <w:r w:rsidRPr="005F1B99">
        <w:t xml:space="preserve"> </w:t>
      </w:r>
      <w:r w:rsidRPr="005F1B99">
        <w:rPr>
          <w:color w:val="000000"/>
        </w:rPr>
        <w:t>учебное</w:t>
      </w:r>
      <w:r w:rsidRPr="005F1B99">
        <w:t xml:space="preserve"> </w:t>
      </w:r>
      <w:r w:rsidRPr="005F1B99">
        <w:rPr>
          <w:color w:val="000000"/>
        </w:rPr>
        <w:t>пособие</w:t>
      </w:r>
      <w:r w:rsidRPr="005F1B99">
        <w:t xml:space="preserve"> </w:t>
      </w:r>
      <w:r w:rsidRPr="005F1B99">
        <w:rPr>
          <w:color w:val="000000"/>
        </w:rPr>
        <w:t>/</w:t>
      </w:r>
      <w:r w:rsidRPr="005F1B99">
        <w:t xml:space="preserve"> </w:t>
      </w:r>
      <w:r w:rsidRPr="005F1B99">
        <w:rPr>
          <w:color w:val="000000"/>
        </w:rPr>
        <w:t>Т.Г.</w:t>
      </w:r>
      <w:r w:rsidRPr="005F1B99">
        <w:t xml:space="preserve"> </w:t>
      </w:r>
      <w:r w:rsidRPr="005F1B99">
        <w:rPr>
          <w:color w:val="000000"/>
        </w:rPr>
        <w:t>Неретина;</w:t>
      </w:r>
      <w:r w:rsidRPr="005F1B99">
        <w:t xml:space="preserve"> </w:t>
      </w:r>
      <w:r w:rsidRPr="005F1B99">
        <w:rPr>
          <w:color w:val="000000"/>
        </w:rPr>
        <w:t>МГТУ.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Магнитогорск:</w:t>
      </w:r>
      <w:r w:rsidRPr="005F1B99">
        <w:t xml:space="preserve"> </w:t>
      </w:r>
      <w:r w:rsidRPr="005F1B99">
        <w:rPr>
          <w:color w:val="000000"/>
        </w:rPr>
        <w:t>МГТУ,</w:t>
      </w:r>
      <w:r w:rsidRPr="005F1B99">
        <w:t xml:space="preserve"> </w:t>
      </w:r>
      <w:r w:rsidRPr="005F1B99">
        <w:rPr>
          <w:color w:val="000000"/>
        </w:rPr>
        <w:t>2017.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1</w:t>
      </w:r>
      <w:r w:rsidRPr="005F1B99">
        <w:t xml:space="preserve"> </w:t>
      </w:r>
      <w:r w:rsidRPr="005F1B99">
        <w:rPr>
          <w:color w:val="000000"/>
        </w:rPr>
        <w:t>электрон.</w:t>
      </w:r>
      <w:r w:rsidRPr="005F1B99">
        <w:t xml:space="preserve"> </w:t>
      </w:r>
      <w:r w:rsidRPr="005F1B99">
        <w:rPr>
          <w:color w:val="000000"/>
        </w:rPr>
        <w:t>опт.</w:t>
      </w:r>
      <w:r w:rsidRPr="005F1B99">
        <w:t xml:space="preserve"> </w:t>
      </w:r>
      <w:r w:rsidRPr="005F1B99">
        <w:rPr>
          <w:color w:val="000000"/>
        </w:rPr>
        <w:t>диск</w:t>
      </w:r>
      <w:r w:rsidRPr="005F1B99">
        <w:t xml:space="preserve"> </w:t>
      </w:r>
      <w:r w:rsidRPr="005F1B99">
        <w:rPr>
          <w:color w:val="000000"/>
        </w:rPr>
        <w:t>(</w:t>
      </w:r>
      <w:r>
        <w:rPr>
          <w:color w:val="000000"/>
        </w:rPr>
        <w:t>CD</w:t>
      </w:r>
      <w:r w:rsidRPr="005F1B99">
        <w:rPr>
          <w:color w:val="000000"/>
        </w:rPr>
        <w:t>-</w:t>
      </w:r>
      <w:r>
        <w:rPr>
          <w:color w:val="000000"/>
        </w:rPr>
        <w:t>ROM</w:t>
      </w:r>
      <w:r w:rsidRPr="005F1B99">
        <w:rPr>
          <w:color w:val="000000"/>
        </w:rPr>
        <w:t>).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Режим</w:t>
      </w:r>
      <w:r w:rsidRPr="005F1B99">
        <w:t xml:space="preserve"> </w:t>
      </w:r>
      <w:r w:rsidRPr="005F1B99">
        <w:rPr>
          <w:color w:val="000000"/>
        </w:rPr>
        <w:t>доступа:</w:t>
      </w:r>
      <w:r w:rsidRPr="005F1B99">
        <w:t xml:space="preserve"> </w:t>
      </w:r>
      <w:hyperlink r:id="rId23" w:history="1">
        <w:r w:rsidRPr="00AF7DC8">
          <w:rPr>
            <w:rStyle w:val="afb"/>
          </w:rPr>
          <w:t>https://magtu.informsystema.ru/uploader/fileUpload?name=3411.pdf&amp;show=dcatalogues/1/1139785/3411.pdf&amp;view=true</w:t>
        </w:r>
      </w:hyperlink>
      <w:r>
        <w:rPr>
          <w:color w:val="000000"/>
        </w:rPr>
        <w:t xml:space="preserve"> </w:t>
      </w:r>
      <w:r w:rsidRPr="005F1B99">
        <w:rPr>
          <w:color w:val="000000"/>
        </w:rPr>
        <w:t>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 w:rsidRPr="005F1B99">
        <w:rPr>
          <w:color w:val="000000"/>
        </w:rPr>
        <w:t>Макрообъект.</w:t>
      </w:r>
      <w:r w:rsidRPr="005F1B99">
        <w:t xml:space="preserve"> </w:t>
      </w:r>
      <w:r w:rsidRPr="005F1B99">
        <w:rPr>
          <w:color w:val="000000"/>
        </w:rPr>
        <w:t>-</w:t>
      </w:r>
      <w:r w:rsidRPr="005F1B99">
        <w:t xml:space="preserve"> </w:t>
      </w:r>
      <w:r>
        <w:rPr>
          <w:color w:val="000000"/>
        </w:rPr>
        <w:t>ISBN</w:t>
      </w:r>
      <w:r w:rsidRPr="005F1B99">
        <w:t xml:space="preserve"> </w:t>
      </w:r>
      <w:r w:rsidRPr="005F1B99">
        <w:rPr>
          <w:color w:val="000000"/>
        </w:rPr>
        <w:t>978-5-9967-0991-5.</w:t>
      </w:r>
      <w:r w:rsidRPr="005F1B99">
        <w:t xml:space="preserve"> </w:t>
      </w:r>
    </w:p>
    <w:p w:rsidR="002C3E49" w:rsidRPr="00522B5C" w:rsidRDefault="002C3E49" w:rsidP="002C3E49">
      <w:pPr>
        <w:pStyle w:val="af5"/>
        <w:spacing w:line="240" w:lineRule="auto"/>
        <w:ind w:left="0"/>
        <w:rPr>
          <w:szCs w:val="24"/>
          <w:lang w:val="ru-RU"/>
        </w:rPr>
      </w:pPr>
    </w:p>
    <w:p w:rsidR="002C3E49" w:rsidRPr="00522B5C" w:rsidRDefault="002C3E49" w:rsidP="002C3E4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522B5C">
        <w:rPr>
          <w:rStyle w:val="FontStyle15"/>
          <w:b w:val="0"/>
          <w:spacing w:val="40"/>
          <w:sz w:val="24"/>
          <w:szCs w:val="24"/>
        </w:rPr>
        <w:t>в)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2C3E49" w:rsidRDefault="002C3E49" w:rsidP="002C3E49">
      <w:pPr>
        <w:widowControl/>
        <w:shd w:val="clear" w:color="auto" w:fill="FFFFFF"/>
        <w:autoSpaceDE/>
        <w:autoSpaceDN/>
        <w:adjustRightInd/>
        <w:ind w:firstLine="709"/>
        <w:rPr>
          <w:bCs/>
          <w:color w:val="333333"/>
        </w:rPr>
      </w:pPr>
      <w:r w:rsidRPr="00522B5C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534CE7" w:rsidRPr="00522B5C" w:rsidRDefault="00534CE7" w:rsidP="002C3E49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</w:p>
    <w:p w:rsidR="002C3E49" w:rsidRPr="00522B5C" w:rsidRDefault="002C3E49" w:rsidP="002C3E4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522B5C">
        <w:rPr>
          <w:rStyle w:val="FontStyle15"/>
          <w:b w:val="0"/>
          <w:spacing w:val="40"/>
          <w:sz w:val="24"/>
          <w:szCs w:val="24"/>
        </w:rPr>
        <w:t>г)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22B5C">
        <w:rPr>
          <w:rStyle w:val="FontStyle15"/>
          <w:spacing w:val="40"/>
          <w:sz w:val="24"/>
          <w:szCs w:val="24"/>
        </w:rPr>
        <w:t>и</w:t>
      </w:r>
      <w:r w:rsidRPr="00522B5C">
        <w:rPr>
          <w:rStyle w:val="FontStyle15"/>
          <w:b w:val="0"/>
          <w:sz w:val="24"/>
          <w:szCs w:val="24"/>
        </w:rPr>
        <w:t xml:space="preserve"> </w:t>
      </w:r>
      <w:r w:rsidRPr="00522B5C">
        <w:rPr>
          <w:rStyle w:val="FontStyle21"/>
          <w:b/>
          <w:sz w:val="24"/>
          <w:szCs w:val="24"/>
        </w:rPr>
        <w:t xml:space="preserve">Интернет-ресурсы: </w:t>
      </w:r>
    </w:p>
    <w:p w:rsidR="002C3E49" w:rsidRPr="00522B5C" w:rsidRDefault="002C3E49" w:rsidP="002C3E4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22B5C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2C3E49" w:rsidRPr="00522B5C" w:rsidTr="004E5575">
        <w:trPr>
          <w:trHeight w:val="537"/>
        </w:trPr>
        <w:tc>
          <w:tcPr>
            <w:tcW w:w="2930" w:type="dxa"/>
            <w:vAlign w:val="center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Срок действия лицензии</w:t>
            </w:r>
          </w:p>
        </w:tc>
      </w:tr>
      <w:tr w:rsidR="002C3E49" w:rsidRPr="00522B5C" w:rsidTr="004E5575">
        <w:tc>
          <w:tcPr>
            <w:tcW w:w="2930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Д-1227 от 08.10.2018</w:t>
            </w:r>
          </w:p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11.10.2021</w:t>
            </w:r>
          </w:p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27.07.2018</w:t>
            </w:r>
          </w:p>
        </w:tc>
      </w:tr>
      <w:tr w:rsidR="002C3E49" w:rsidRPr="00522B5C" w:rsidTr="004E5575">
        <w:tc>
          <w:tcPr>
            <w:tcW w:w="2930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бессрочно</w:t>
            </w:r>
          </w:p>
        </w:tc>
      </w:tr>
      <w:tr w:rsidR="002C3E49" w:rsidRPr="00522B5C" w:rsidTr="004E5575">
        <w:tc>
          <w:tcPr>
            <w:tcW w:w="2930" w:type="dxa"/>
          </w:tcPr>
          <w:p w:rsidR="002C3E49" w:rsidRPr="00036DA1" w:rsidRDefault="002C3E49" w:rsidP="004E557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2C3E49" w:rsidRPr="00036DA1" w:rsidRDefault="002C3E49" w:rsidP="004E557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2C3E49" w:rsidRPr="00036DA1" w:rsidRDefault="002C3E49" w:rsidP="004E557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2C3E49" w:rsidRPr="00522B5C" w:rsidTr="004E5575">
        <w:tc>
          <w:tcPr>
            <w:tcW w:w="2930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2C3E49" w:rsidRPr="00522B5C" w:rsidRDefault="002C3E49" w:rsidP="004E5575">
            <w:pPr>
              <w:ind w:firstLine="0"/>
              <w:contextualSpacing/>
              <w:rPr>
                <w:sz w:val="24"/>
                <w:szCs w:val="24"/>
              </w:rPr>
            </w:pPr>
            <w:r w:rsidRPr="00522B5C">
              <w:rPr>
                <w:sz w:val="24"/>
                <w:szCs w:val="24"/>
              </w:rPr>
              <w:t>бессрочно</w:t>
            </w:r>
          </w:p>
        </w:tc>
      </w:tr>
    </w:tbl>
    <w:p w:rsidR="00534CE7" w:rsidRDefault="00534CE7" w:rsidP="002C3E4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2C3E49" w:rsidRPr="00522B5C" w:rsidRDefault="002C3E49" w:rsidP="002C3E4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Pr="00522B5C">
        <w:rPr>
          <w:rStyle w:val="FontStyle21"/>
          <w:sz w:val="24"/>
          <w:szCs w:val="24"/>
        </w:rPr>
        <w:t>сурсы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0B176A">
        <w:rPr>
          <w:rStyle w:val="FontStyle18"/>
          <w:b w:val="0"/>
          <w:sz w:val="24"/>
          <w:szCs w:val="28"/>
        </w:rPr>
        <w:tab/>
        <w:t xml:space="preserve">URL: </w:t>
      </w:r>
      <w:hyperlink r:id="rId24" w:history="1">
        <w:r w:rsidRPr="008C0A66">
          <w:rPr>
            <w:rStyle w:val="afb"/>
            <w:szCs w:val="28"/>
          </w:rPr>
          <w:t>https://elibrary.ru/project_risc.asp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0B176A">
        <w:rPr>
          <w:rStyle w:val="FontStyle18"/>
          <w:b w:val="0"/>
          <w:sz w:val="24"/>
          <w:szCs w:val="28"/>
        </w:rPr>
        <w:tab/>
      </w:r>
      <w:hyperlink r:id="rId25" w:history="1">
        <w:r w:rsidRPr="008C0A66">
          <w:rPr>
            <w:rStyle w:val="afb"/>
            <w:szCs w:val="28"/>
          </w:rPr>
          <w:t>https://dlib.eastview.com/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Поисковая система Академия Google (Google Scholar) URL: </w:t>
      </w:r>
      <w:hyperlink r:id="rId26" w:history="1">
        <w:r w:rsidRPr="008C0A66">
          <w:rPr>
            <w:rStyle w:val="afb"/>
            <w:szCs w:val="28"/>
          </w:rPr>
          <w:t>https://scholar.google.ru/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</w:t>
      </w:r>
      <w:hyperlink r:id="rId27" w:history="1">
        <w:r w:rsidRPr="008C0A66">
          <w:rPr>
            <w:rStyle w:val="afb"/>
            <w:szCs w:val="28"/>
          </w:rPr>
          <w:t>http://window.edu.ru/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ab/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28" w:history="1">
        <w:r w:rsidRPr="008C0A66">
          <w:rPr>
            <w:rStyle w:val="afb"/>
            <w:szCs w:val="28"/>
          </w:rPr>
          <w:t>https://www.rsl.ru/ru/4readers/catalogues/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29" w:history="1">
        <w:r w:rsidRPr="008C0A66">
          <w:rPr>
            <w:rStyle w:val="afb"/>
            <w:szCs w:val="28"/>
          </w:rPr>
          <w:t>http://magtu.ru:8085/marcweb2/Default.asp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0B176A">
        <w:rPr>
          <w:rStyle w:val="FontStyle18"/>
          <w:b w:val="0"/>
          <w:sz w:val="24"/>
          <w:szCs w:val="28"/>
        </w:rPr>
        <w:tab/>
      </w:r>
      <w:hyperlink r:id="rId30" w:history="1">
        <w:r w:rsidRPr="008C0A66">
          <w:rPr>
            <w:rStyle w:val="afb"/>
            <w:szCs w:val="28"/>
          </w:rPr>
          <w:t>http://webofscience.com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ab/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0B176A">
        <w:rPr>
          <w:rStyle w:val="FontStyle18"/>
          <w:b w:val="0"/>
          <w:sz w:val="24"/>
          <w:szCs w:val="28"/>
        </w:rPr>
        <w:tab/>
      </w:r>
      <w:hyperlink r:id="rId31" w:history="1">
        <w:r w:rsidRPr="008C0A66">
          <w:rPr>
            <w:rStyle w:val="afb"/>
            <w:szCs w:val="28"/>
          </w:rPr>
          <w:t>http://scopus.com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ab/>
      </w:r>
    </w:p>
    <w:p w:rsidR="002C3E49" w:rsidRPr="000B176A" w:rsidRDefault="002C3E49" w:rsidP="002C3E49">
      <w:pPr>
        <w:pStyle w:val="Style10"/>
        <w:numPr>
          <w:ilvl w:val="0"/>
          <w:numId w:val="43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</w:t>
      </w:r>
      <w:hyperlink r:id="rId32" w:history="1">
        <w:r w:rsidRPr="008C0A66">
          <w:rPr>
            <w:rStyle w:val="afb"/>
            <w:szCs w:val="28"/>
          </w:rPr>
          <w:t>http://link.springer.com/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0B176A" w:rsidRDefault="002C3E49" w:rsidP="002C3E49">
      <w:pPr>
        <w:pStyle w:val="Style10"/>
        <w:widowControl/>
        <w:numPr>
          <w:ilvl w:val="0"/>
          <w:numId w:val="43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0B176A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</w:t>
      </w:r>
      <w:hyperlink r:id="rId33" w:history="1">
        <w:r w:rsidRPr="008C0A66">
          <w:rPr>
            <w:rStyle w:val="afb"/>
            <w:szCs w:val="28"/>
          </w:rPr>
          <w:t>http://www.springer.com/references</w:t>
        </w:r>
      </w:hyperlink>
      <w:r w:rsidRPr="002C3E49">
        <w:rPr>
          <w:rStyle w:val="FontStyle18"/>
          <w:b w:val="0"/>
          <w:sz w:val="24"/>
          <w:szCs w:val="28"/>
        </w:rPr>
        <w:t xml:space="preserve"> </w:t>
      </w:r>
      <w:r w:rsidRPr="000B176A">
        <w:rPr>
          <w:rStyle w:val="FontStyle18"/>
          <w:b w:val="0"/>
          <w:sz w:val="24"/>
          <w:szCs w:val="28"/>
        </w:rPr>
        <w:t xml:space="preserve"> </w:t>
      </w:r>
    </w:p>
    <w:p w:rsidR="002C3E49" w:rsidRPr="00522B5C" w:rsidRDefault="002C3E49" w:rsidP="002C3E49">
      <w:pPr>
        <w:pStyle w:val="1"/>
        <w:rPr>
          <w:rStyle w:val="FontStyle14"/>
          <w:b/>
          <w:sz w:val="24"/>
          <w:szCs w:val="24"/>
        </w:rPr>
      </w:pPr>
      <w:r w:rsidRPr="00522B5C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2C3E49" w:rsidRPr="00522B5C" w:rsidRDefault="002C3E49" w:rsidP="002C3E49">
      <w:r w:rsidRPr="00522B5C">
        <w:t>Материально-техническое обеспечение дисциплины включает:</w:t>
      </w:r>
    </w:p>
    <w:p w:rsidR="002C3E49" w:rsidRPr="00522B5C" w:rsidRDefault="002C3E49" w:rsidP="002C3E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2C3E49" w:rsidRPr="00522B5C" w:rsidTr="004E5575">
        <w:tc>
          <w:tcPr>
            <w:tcW w:w="1561" w:type="pct"/>
          </w:tcPr>
          <w:p w:rsidR="002C3E49" w:rsidRPr="00522B5C" w:rsidRDefault="002C3E49" w:rsidP="004E5575">
            <w:pPr>
              <w:ind w:firstLine="0"/>
            </w:pPr>
            <w:r w:rsidRPr="00522B5C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2C3E49" w:rsidRPr="00522B5C" w:rsidRDefault="002C3E49" w:rsidP="004E5575">
            <w:pPr>
              <w:ind w:firstLine="0"/>
            </w:pPr>
            <w:r w:rsidRPr="00522B5C">
              <w:t>Мультимедийные средства хранения, передачи  и представления информации.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Комплекс тестовых заданий для проведения промежуточных и рубежных контролей.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Оборудование для проведения он-лайн занятий: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Настольный спикерфон PlantronocsCalistro 620 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Документ камера AverMediaAverVisionU15, Epson 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Графический планшет WacomIntuosPTH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Веб-камера Logitech HD Pro C920 Lod-960-000769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Система настольная акустическая GeniusSW-S2/1 200RMS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Видеокамера купольная PraxisPP-2010L 4-9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Аудиосистема с петличным радиомикрофоном ArthurFortyU-960B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Система интерактивная SmartBoard480 (экран+проектор)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Поворотная веб-камера с потолочным подвесомLogitechBCC950 loG-960-000867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Комплект для передачи сигнала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Пульт управления презентацией LogitechWirelessPresenterR400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Стереогарнитура (микрофон с шумоподавлением)</w:t>
            </w:r>
          </w:p>
          <w:p w:rsidR="002C3E49" w:rsidRPr="00522B5C" w:rsidRDefault="002C3E49" w:rsidP="004E5575">
            <w:pPr>
              <w:ind w:firstLine="0"/>
            </w:pPr>
            <w:r w:rsidRPr="00522B5C">
              <w:t>Источник бесперебойного питания POWERCOMIMD-1500AP</w:t>
            </w:r>
          </w:p>
        </w:tc>
      </w:tr>
      <w:tr w:rsidR="002C3E49" w:rsidRPr="00522B5C" w:rsidTr="004E5575">
        <w:tc>
          <w:tcPr>
            <w:tcW w:w="1561" w:type="pct"/>
          </w:tcPr>
          <w:p w:rsidR="002C3E49" w:rsidRPr="00522B5C" w:rsidRDefault="002C3E49" w:rsidP="004E5575">
            <w:pPr>
              <w:ind w:firstLine="0"/>
              <w:contextualSpacing/>
            </w:pPr>
            <w:r w:rsidRPr="00522B5C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2C3E49" w:rsidRPr="00522B5C" w:rsidRDefault="002C3E49" w:rsidP="004E5575">
            <w:pPr>
              <w:ind w:firstLine="0"/>
              <w:contextualSpacing/>
            </w:pPr>
            <w:r w:rsidRPr="00522B5C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2C3E49" w:rsidRPr="00522B5C" w:rsidTr="004E5575">
        <w:tc>
          <w:tcPr>
            <w:tcW w:w="1561" w:type="pct"/>
          </w:tcPr>
          <w:p w:rsidR="002C3E49" w:rsidRPr="00522B5C" w:rsidRDefault="002C3E49" w:rsidP="004E5575">
            <w:pPr>
              <w:ind w:firstLine="0"/>
              <w:contextualSpacing/>
            </w:pPr>
            <w:r w:rsidRPr="00522B5C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2C3E49" w:rsidRPr="00522B5C" w:rsidRDefault="002C3E49" w:rsidP="004E5575">
            <w:pPr>
              <w:ind w:firstLine="0"/>
              <w:contextualSpacing/>
            </w:pPr>
            <w:r w:rsidRPr="00522B5C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C3E49" w:rsidRPr="00522B5C" w:rsidRDefault="002C3E49" w:rsidP="002C3E49"/>
    <w:p w:rsidR="002C3E49" w:rsidRPr="00522B5C" w:rsidRDefault="002C3E49" w:rsidP="002C3E49">
      <w:pPr>
        <w:pStyle w:val="Style8"/>
        <w:widowControl/>
        <w:tabs>
          <w:tab w:val="left" w:pos="993"/>
        </w:tabs>
      </w:pPr>
    </w:p>
    <w:p w:rsidR="002C3E49" w:rsidRDefault="002C3E49" w:rsidP="002C3E49">
      <w:pPr>
        <w:pStyle w:val="1"/>
        <w:ind w:left="0"/>
      </w:pPr>
    </w:p>
    <w:p w:rsidR="007B7EE0" w:rsidRDefault="007B7EE0" w:rsidP="00E152E6">
      <w:pPr>
        <w:pStyle w:val="1"/>
        <w:ind w:left="0"/>
      </w:pPr>
    </w:p>
    <w:sectPr w:rsidR="007B7EE0" w:rsidSect="007B7EE0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E2" w:rsidRDefault="006B27E2" w:rsidP="00275F8F">
      <w:r>
        <w:separator/>
      </w:r>
    </w:p>
  </w:endnote>
  <w:endnote w:type="continuationSeparator" w:id="1">
    <w:p w:rsidR="006B27E2" w:rsidRDefault="006B27E2" w:rsidP="0027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3" w:rsidRDefault="00855EF8" w:rsidP="007B7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54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443">
      <w:rPr>
        <w:rStyle w:val="a5"/>
        <w:noProof/>
      </w:rPr>
      <w:t>4</w:t>
    </w:r>
    <w:r>
      <w:rPr>
        <w:rStyle w:val="a5"/>
      </w:rPr>
      <w:fldChar w:fldCharType="end"/>
    </w:r>
  </w:p>
  <w:p w:rsidR="00C45443" w:rsidRDefault="00C45443" w:rsidP="007B7E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3" w:rsidRDefault="00855EF8" w:rsidP="007B7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54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CE7">
      <w:rPr>
        <w:rStyle w:val="a5"/>
        <w:noProof/>
      </w:rPr>
      <w:t>35</w:t>
    </w:r>
    <w:r>
      <w:rPr>
        <w:rStyle w:val="a5"/>
      </w:rPr>
      <w:fldChar w:fldCharType="end"/>
    </w:r>
  </w:p>
  <w:p w:rsidR="00C45443" w:rsidRDefault="00C45443" w:rsidP="007B7EE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E2" w:rsidRDefault="006B27E2" w:rsidP="00275F8F">
      <w:r>
        <w:separator/>
      </w:r>
    </w:p>
  </w:footnote>
  <w:footnote w:type="continuationSeparator" w:id="1">
    <w:p w:rsidR="006B27E2" w:rsidRDefault="006B27E2" w:rsidP="00275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2733D1"/>
    <w:multiLevelType w:val="hybridMultilevel"/>
    <w:tmpl w:val="26088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3B60CB4"/>
    <w:multiLevelType w:val="multilevel"/>
    <w:tmpl w:val="20107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7">
    <w:nsid w:val="048928B9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5181BB6"/>
    <w:multiLevelType w:val="multilevel"/>
    <w:tmpl w:val="FF5E7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70201FF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>
    <w:nsid w:val="07347DFB"/>
    <w:multiLevelType w:val="hybridMultilevel"/>
    <w:tmpl w:val="97AE6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690480"/>
    <w:multiLevelType w:val="hybridMultilevel"/>
    <w:tmpl w:val="87089C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09D721E6"/>
    <w:multiLevelType w:val="hybridMultilevel"/>
    <w:tmpl w:val="5994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9435BD8"/>
    <w:multiLevelType w:val="multilevel"/>
    <w:tmpl w:val="7B04A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7">
    <w:nsid w:val="1F5414E1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196F4B"/>
    <w:multiLevelType w:val="hybridMultilevel"/>
    <w:tmpl w:val="DA24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47968"/>
    <w:multiLevelType w:val="multilevel"/>
    <w:tmpl w:val="CCF0C0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>
    <w:nsid w:val="294E4E63"/>
    <w:multiLevelType w:val="hybridMultilevel"/>
    <w:tmpl w:val="D170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626D2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4D58AD"/>
    <w:multiLevelType w:val="multilevel"/>
    <w:tmpl w:val="4DB0C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E3D631E"/>
    <w:multiLevelType w:val="hybridMultilevel"/>
    <w:tmpl w:val="6A0E15C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40BD58DE"/>
    <w:multiLevelType w:val="multilevel"/>
    <w:tmpl w:val="2C5E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37764E8"/>
    <w:multiLevelType w:val="hybridMultilevel"/>
    <w:tmpl w:val="A57CF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56EC2"/>
    <w:multiLevelType w:val="hybridMultilevel"/>
    <w:tmpl w:val="CAB28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B665E89"/>
    <w:multiLevelType w:val="hybridMultilevel"/>
    <w:tmpl w:val="E24C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2">
    <w:nsid w:val="4F007F12"/>
    <w:multiLevelType w:val="multilevel"/>
    <w:tmpl w:val="CCF0C00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3">
    <w:nsid w:val="51752B2F"/>
    <w:multiLevelType w:val="hybridMultilevel"/>
    <w:tmpl w:val="E9AA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900D1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5">
    <w:nsid w:val="558771E1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6331E95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7">
    <w:nsid w:val="56542D64"/>
    <w:multiLevelType w:val="hybridMultilevel"/>
    <w:tmpl w:val="23B8B216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8">
    <w:nsid w:val="57FA641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9">
    <w:nsid w:val="5D7E648B"/>
    <w:multiLevelType w:val="hybridMultilevel"/>
    <w:tmpl w:val="EE665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42731"/>
    <w:multiLevelType w:val="hybridMultilevel"/>
    <w:tmpl w:val="8C3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57C46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2">
    <w:nsid w:val="76807157"/>
    <w:multiLevelType w:val="multilevel"/>
    <w:tmpl w:val="C90ED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423A06"/>
    <w:multiLevelType w:val="hybridMultilevel"/>
    <w:tmpl w:val="5A3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77A9E"/>
    <w:multiLevelType w:val="multilevel"/>
    <w:tmpl w:val="66D0D3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7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32"/>
  </w:num>
  <w:num w:numId="5">
    <w:abstractNumId w:val="1"/>
    <w:lvlOverride w:ilvl="0">
      <w:startOverride w:val="1"/>
    </w:lvlOverride>
  </w:num>
  <w:num w:numId="6">
    <w:abstractNumId w:val="31"/>
  </w:num>
  <w:num w:numId="7">
    <w:abstractNumId w:val="26"/>
  </w:num>
  <w:num w:numId="8">
    <w:abstractNumId w:val="5"/>
  </w:num>
  <w:num w:numId="9">
    <w:abstractNumId w:val="15"/>
  </w:num>
  <w:num w:numId="10">
    <w:abstractNumId w:val="42"/>
  </w:num>
  <w:num w:numId="11">
    <w:abstractNumId w:val="7"/>
  </w:num>
  <w:num w:numId="12">
    <w:abstractNumId w:val="9"/>
  </w:num>
  <w:num w:numId="13">
    <w:abstractNumId w:val="35"/>
  </w:num>
  <w:num w:numId="14">
    <w:abstractNumId w:val="14"/>
  </w:num>
  <w:num w:numId="15">
    <w:abstractNumId w:val="16"/>
  </w:num>
  <w:num w:numId="16">
    <w:abstractNumId w:val="23"/>
  </w:num>
  <w:num w:numId="17">
    <w:abstractNumId w:val="12"/>
  </w:num>
  <w:num w:numId="18">
    <w:abstractNumId w:val="8"/>
  </w:num>
  <w:num w:numId="19">
    <w:abstractNumId w:val="13"/>
  </w:num>
  <w:num w:numId="20">
    <w:abstractNumId w:val="27"/>
  </w:num>
  <w:num w:numId="21">
    <w:abstractNumId w:val="6"/>
  </w:num>
  <w:num w:numId="22">
    <w:abstractNumId w:val="33"/>
  </w:num>
  <w:num w:numId="23">
    <w:abstractNumId w:val="43"/>
  </w:num>
  <w:num w:numId="24">
    <w:abstractNumId w:val="20"/>
  </w:num>
  <w:num w:numId="25">
    <w:abstractNumId w:val="40"/>
  </w:num>
  <w:num w:numId="26">
    <w:abstractNumId w:val="30"/>
  </w:num>
  <w:num w:numId="27">
    <w:abstractNumId w:val="37"/>
  </w:num>
  <w:num w:numId="28">
    <w:abstractNumId w:val="17"/>
  </w:num>
  <w:num w:numId="29">
    <w:abstractNumId w:val="25"/>
  </w:num>
  <w:num w:numId="30">
    <w:abstractNumId w:val="10"/>
  </w:num>
  <w:num w:numId="31">
    <w:abstractNumId w:val="34"/>
  </w:num>
  <w:num w:numId="32">
    <w:abstractNumId w:val="21"/>
  </w:num>
  <w:num w:numId="33">
    <w:abstractNumId w:val="41"/>
  </w:num>
  <w:num w:numId="34">
    <w:abstractNumId w:val="11"/>
  </w:num>
  <w:num w:numId="35">
    <w:abstractNumId w:val="36"/>
  </w:num>
  <w:num w:numId="36">
    <w:abstractNumId w:val="44"/>
  </w:num>
  <w:num w:numId="37">
    <w:abstractNumId w:val="29"/>
  </w:num>
  <w:num w:numId="38">
    <w:abstractNumId w:val="18"/>
  </w:num>
  <w:num w:numId="39">
    <w:abstractNumId w:val="39"/>
  </w:num>
  <w:num w:numId="40">
    <w:abstractNumId w:val="38"/>
  </w:num>
  <w:num w:numId="41">
    <w:abstractNumId w:val="24"/>
  </w:num>
  <w:num w:numId="42">
    <w:abstractNumId w:val="28"/>
  </w:num>
  <w:num w:numId="43">
    <w:abstractNumId w:val="2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EE0"/>
    <w:rsid w:val="00013761"/>
    <w:rsid w:val="000829D0"/>
    <w:rsid w:val="000A319B"/>
    <w:rsid w:val="00164EF8"/>
    <w:rsid w:val="00181875"/>
    <w:rsid w:val="001B3FCF"/>
    <w:rsid w:val="002673D7"/>
    <w:rsid w:val="00275F8F"/>
    <w:rsid w:val="002C3E49"/>
    <w:rsid w:val="00443387"/>
    <w:rsid w:val="0048396B"/>
    <w:rsid w:val="004C7184"/>
    <w:rsid w:val="00513DBE"/>
    <w:rsid w:val="00514731"/>
    <w:rsid w:val="00524407"/>
    <w:rsid w:val="00534CE7"/>
    <w:rsid w:val="005374A5"/>
    <w:rsid w:val="00676861"/>
    <w:rsid w:val="006B27E2"/>
    <w:rsid w:val="007B7EE0"/>
    <w:rsid w:val="008125CD"/>
    <w:rsid w:val="00845444"/>
    <w:rsid w:val="00855EF8"/>
    <w:rsid w:val="00866D49"/>
    <w:rsid w:val="008C538E"/>
    <w:rsid w:val="008F301F"/>
    <w:rsid w:val="00923CA9"/>
    <w:rsid w:val="0093598C"/>
    <w:rsid w:val="00A6388C"/>
    <w:rsid w:val="00AC2B37"/>
    <w:rsid w:val="00BA39DF"/>
    <w:rsid w:val="00C45443"/>
    <w:rsid w:val="00C62DEA"/>
    <w:rsid w:val="00C8273B"/>
    <w:rsid w:val="00CF575F"/>
    <w:rsid w:val="00E152E6"/>
    <w:rsid w:val="00E95685"/>
    <w:rsid w:val="00E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E0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EE0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B7EE0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B7E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7E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B7EE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E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EE0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B7EE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B7EE0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B7EE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7B7EE0"/>
  </w:style>
  <w:style w:type="paragraph" w:customStyle="1" w:styleId="Style2">
    <w:name w:val="Style2"/>
    <w:basedOn w:val="a"/>
    <w:rsid w:val="007B7EE0"/>
  </w:style>
  <w:style w:type="paragraph" w:customStyle="1" w:styleId="Style3">
    <w:name w:val="Style3"/>
    <w:basedOn w:val="a"/>
    <w:rsid w:val="007B7EE0"/>
  </w:style>
  <w:style w:type="paragraph" w:customStyle="1" w:styleId="Style4">
    <w:name w:val="Style4"/>
    <w:basedOn w:val="a"/>
    <w:rsid w:val="007B7EE0"/>
  </w:style>
  <w:style w:type="paragraph" w:customStyle="1" w:styleId="Style5">
    <w:name w:val="Style5"/>
    <w:basedOn w:val="a"/>
    <w:uiPriority w:val="99"/>
    <w:rsid w:val="007B7EE0"/>
  </w:style>
  <w:style w:type="paragraph" w:customStyle="1" w:styleId="Style6">
    <w:name w:val="Style6"/>
    <w:basedOn w:val="a"/>
    <w:rsid w:val="007B7EE0"/>
  </w:style>
  <w:style w:type="paragraph" w:customStyle="1" w:styleId="Style7">
    <w:name w:val="Style7"/>
    <w:basedOn w:val="a"/>
    <w:rsid w:val="007B7EE0"/>
  </w:style>
  <w:style w:type="paragraph" w:customStyle="1" w:styleId="Style8">
    <w:name w:val="Style8"/>
    <w:basedOn w:val="a"/>
    <w:rsid w:val="007B7EE0"/>
  </w:style>
  <w:style w:type="character" w:customStyle="1" w:styleId="FontStyle11">
    <w:name w:val="Font Style11"/>
    <w:rsid w:val="007B7EE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B7EE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B7E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B7EE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B7E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7B7E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B7E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B7EE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B7EE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B7EE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B7EE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B7E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B7E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B7EE0"/>
  </w:style>
  <w:style w:type="paragraph" w:customStyle="1" w:styleId="Style10">
    <w:name w:val="Style10"/>
    <w:basedOn w:val="a"/>
    <w:rsid w:val="007B7EE0"/>
  </w:style>
  <w:style w:type="paragraph" w:customStyle="1" w:styleId="Style11">
    <w:name w:val="Style11"/>
    <w:basedOn w:val="a"/>
    <w:uiPriority w:val="99"/>
    <w:rsid w:val="007B7EE0"/>
  </w:style>
  <w:style w:type="paragraph" w:customStyle="1" w:styleId="Style12">
    <w:name w:val="Style12"/>
    <w:basedOn w:val="a"/>
    <w:rsid w:val="007B7EE0"/>
  </w:style>
  <w:style w:type="paragraph" w:customStyle="1" w:styleId="Style13">
    <w:name w:val="Style13"/>
    <w:basedOn w:val="a"/>
    <w:rsid w:val="007B7EE0"/>
  </w:style>
  <w:style w:type="paragraph" w:customStyle="1" w:styleId="Style14">
    <w:name w:val="Style14"/>
    <w:basedOn w:val="a"/>
    <w:rsid w:val="007B7EE0"/>
  </w:style>
  <w:style w:type="paragraph" w:customStyle="1" w:styleId="Style15">
    <w:name w:val="Style15"/>
    <w:basedOn w:val="a"/>
    <w:rsid w:val="007B7EE0"/>
  </w:style>
  <w:style w:type="paragraph" w:customStyle="1" w:styleId="Style16">
    <w:name w:val="Style16"/>
    <w:basedOn w:val="a"/>
    <w:rsid w:val="007B7EE0"/>
  </w:style>
  <w:style w:type="paragraph" w:customStyle="1" w:styleId="Style17">
    <w:name w:val="Style17"/>
    <w:basedOn w:val="a"/>
    <w:rsid w:val="007B7EE0"/>
  </w:style>
  <w:style w:type="paragraph" w:customStyle="1" w:styleId="Style18">
    <w:name w:val="Style18"/>
    <w:basedOn w:val="a"/>
    <w:rsid w:val="007B7EE0"/>
  </w:style>
  <w:style w:type="paragraph" w:customStyle="1" w:styleId="Style19">
    <w:name w:val="Style19"/>
    <w:basedOn w:val="a"/>
    <w:rsid w:val="007B7EE0"/>
  </w:style>
  <w:style w:type="character" w:customStyle="1" w:styleId="FontStyle26">
    <w:name w:val="Font Style26"/>
    <w:rsid w:val="007B7E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B7EE0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B7E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B7EE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B7E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B7EE0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B7EE0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B7EE0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B7EE0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B7EE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B7E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B7EE0"/>
  </w:style>
  <w:style w:type="paragraph" w:customStyle="1" w:styleId="Style21">
    <w:name w:val="Style21"/>
    <w:basedOn w:val="a"/>
    <w:rsid w:val="007B7EE0"/>
  </w:style>
  <w:style w:type="paragraph" w:customStyle="1" w:styleId="Style22">
    <w:name w:val="Style22"/>
    <w:basedOn w:val="a"/>
    <w:rsid w:val="007B7EE0"/>
  </w:style>
  <w:style w:type="paragraph" w:customStyle="1" w:styleId="Style23">
    <w:name w:val="Style23"/>
    <w:basedOn w:val="a"/>
    <w:rsid w:val="007B7EE0"/>
  </w:style>
  <w:style w:type="paragraph" w:customStyle="1" w:styleId="Style24">
    <w:name w:val="Style24"/>
    <w:basedOn w:val="a"/>
    <w:rsid w:val="007B7EE0"/>
  </w:style>
  <w:style w:type="character" w:customStyle="1" w:styleId="FontStyle41">
    <w:name w:val="Font Style41"/>
    <w:rsid w:val="007B7EE0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B7EE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B7EE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B7EE0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B7EE0"/>
  </w:style>
  <w:style w:type="paragraph" w:customStyle="1" w:styleId="Style26">
    <w:name w:val="Style26"/>
    <w:basedOn w:val="a"/>
    <w:rsid w:val="007B7EE0"/>
  </w:style>
  <w:style w:type="paragraph" w:customStyle="1" w:styleId="Style27">
    <w:name w:val="Style27"/>
    <w:basedOn w:val="a"/>
    <w:rsid w:val="007B7EE0"/>
  </w:style>
  <w:style w:type="paragraph" w:customStyle="1" w:styleId="Style28">
    <w:name w:val="Style28"/>
    <w:basedOn w:val="a"/>
    <w:rsid w:val="007B7EE0"/>
  </w:style>
  <w:style w:type="paragraph" w:customStyle="1" w:styleId="Style29">
    <w:name w:val="Style29"/>
    <w:basedOn w:val="a"/>
    <w:rsid w:val="007B7EE0"/>
  </w:style>
  <w:style w:type="paragraph" w:customStyle="1" w:styleId="Style30">
    <w:name w:val="Style30"/>
    <w:basedOn w:val="a"/>
    <w:rsid w:val="007B7EE0"/>
  </w:style>
  <w:style w:type="paragraph" w:customStyle="1" w:styleId="Style31">
    <w:name w:val="Style31"/>
    <w:basedOn w:val="a"/>
    <w:rsid w:val="007B7EE0"/>
  </w:style>
  <w:style w:type="paragraph" w:customStyle="1" w:styleId="Style32">
    <w:name w:val="Style32"/>
    <w:basedOn w:val="a"/>
    <w:rsid w:val="007B7EE0"/>
  </w:style>
  <w:style w:type="paragraph" w:customStyle="1" w:styleId="Style33">
    <w:name w:val="Style33"/>
    <w:basedOn w:val="a"/>
    <w:rsid w:val="007B7EE0"/>
  </w:style>
  <w:style w:type="paragraph" w:customStyle="1" w:styleId="Style34">
    <w:name w:val="Style34"/>
    <w:basedOn w:val="a"/>
    <w:rsid w:val="007B7EE0"/>
  </w:style>
  <w:style w:type="paragraph" w:customStyle="1" w:styleId="Style35">
    <w:name w:val="Style35"/>
    <w:basedOn w:val="a"/>
    <w:rsid w:val="007B7EE0"/>
  </w:style>
  <w:style w:type="character" w:customStyle="1" w:styleId="FontStyle45">
    <w:name w:val="Font Style45"/>
    <w:rsid w:val="007B7EE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B7EE0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B7E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B7EE0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B7EE0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B7EE0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B7EE0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B7E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B7EE0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B7EE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B7EE0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B7EE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B7EE0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B7EE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B7EE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B7EE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B7E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B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7EE0"/>
  </w:style>
  <w:style w:type="paragraph" w:customStyle="1" w:styleId="21">
    <w:name w:val="заголовок 2"/>
    <w:basedOn w:val="a"/>
    <w:next w:val="a"/>
    <w:rsid w:val="007B7EE0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B7EE0"/>
  </w:style>
  <w:style w:type="character" w:customStyle="1" w:styleId="FontStyle278">
    <w:name w:val="Font Style278"/>
    <w:rsid w:val="007B7EE0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B7EE0"/>
  </w:style>
  <w:style w:type="paragraph" w:customStyle="1" w:styleId="Style63">
    <w:name w:val="Style63"/>
    <w:basedOn w:val="a"/>
    <w:rsid w:val="007B7EE0"/>
  </w:style>
  <w:style w:type="paragraph" w:customStyle="1" w:styleId="Style70">
    <w:name w:val="Style70"/>
    <w:basedOn w:val="a"/>
    <w:rsid w:val="007B7EE0"/>
  </w:style>
  <w:style w:type="paragraph" w:customStyle="1" w:styleId="Style79">
    <w:name w:val="Style79"/>
    <w:basedOn w:val="a"/>
    <w:rsid w:val="007B7EE0"/>
  </w:style>
  <w:style w:type="paragraph" w:customStyle="1" w:styleId="Style80">
    <w:name w:val="Style80"/>
    <w:basedOn w:val="a"/>
    <w:rsid w:val="007B7EE0"/>
  </w:style>
  <w:style w:type="paragraph" w:customStyle="1" w:styleId="Style85">
    <w:name w:val="Style85"/>
    <w:basedOn w:val="a"/>
    <w:rsid w:val="007B7EE0"/>
  </w:style>
  <w:style w:type="paragraph" w:customStyle="1" w:styleId="Style89">
    <w:name w:val="Style89"/>
    <w:basedOn w:val="a"/>
    <w:rsid w:val="007B7EE0"/>
  </w:style>
  <w:style w:type="paragraph" w:customStyle="1" w:styleId="Style113">
    <w:name w:val="Style113"/>
    <w:basedOn w:val="a"/>
    <w:rsid w:val="007B7EE0"/>
  </w:style>
  <w:style w:type="paragraph" w:customStyle="1" w:styleId="Style114">
    <w:name w:val="Style114"/>
    <w:basedOn w:val="a"/>
    <w:rsid w:val="007B7EE0"/>
  </w:style>
  <w:style w:type="paragraph" w:customStyle="1" w:styleId="Style116">
    <w:name w:val="Style116"/>
    <w:basedOn w:val="a"/>
    <w:rsid w:val="007B7EE0"/>
  </w:style>
  <w:style w:type="character" w:customStyle="1" w:styleId="FontStyle258">
    <w:name w:val="Font Style258"/>
    <w:rsid w:val="007B7EE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B7EE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B7EE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B7EE0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B7EE0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B7EE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B7EE0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B7EE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B7EE0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B7E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B7EE0"/>
    <w:rPr>
      <w:i/>
      <w:iCs/>
    </w:rPr>
  </w:style>
  <w:style w:type="paragraph" w:styleId="a9">
    <w:name w:val="Balloon Text"/>
    <w:basedOn w:val="a"/>
    <w:link w:val="aa"/>
    <w:semiHidden/>
    <w:rsid w:val="007B7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B7EE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B7E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B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B7EE0"/>
    <w:rPr>
      <w:sz w:val="16"/>
      <w:szCs w:val="16"/>
    </w:rPr>
  </w:style>
  <w:style w:type="paragraph" w:styleId="ae">
    <w:name w:val="annotation text"/>
    <w:basedOn w:val="a"/>
    <w:link w:val="af"/>
    <w:rsid w:val="007B7EE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B7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B7EE0"/>
    <w:rPr>
      <w:b/>
      <w:bCs/>
    </w:rPr>
  </w:style>
  <w:style w:type="character" w:customStyle="1" w:styleId="af1">
    <w:name w:val="Тема примечания Знак"/>
    <w:basedOn w:val="af"/>
    <w:link w:val="af0"/>
    <w:rsid w:val="007B7EE0"/>
    <w:rPr>
      <w:b/>
      <w:bCs/>
    </w:rPr>
  </w:style>
  <w:style w:type="paragraph" w:styleId="af2">
    <w:name w:val="footnote text"/>
    <w:basedOn w:val="a"/>
    <w:link w:val="af3"/>
    <w:rsid w:val="007B7EE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B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B7EE0"/>
    <w:rPr>
      <w:vertAlign w:val="superscript"/>
    </w:rPr>
  </w:style>
  <w:style w:type="paragraph" w:customStyle="1" w:styleId="11">
    <w:name w:val="Обычный1"/>
    <w:rsid w:val="007B7EE0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B7EE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B7EE0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B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B7EE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B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B7EE0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B7EE0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B7E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B7EE0"/>
  </w:style>
  <w:style w:type="character" w:customStyle="1" w:styleId="butback">
    <w:name w:val="butback"/>
    <w:basedOn w:val="a0"/>
    <w:rsid w:val="007B7EE0"/>
  </w:style>
  <w:style w:type="character" w:customStyle="1" w:styleId="submenu-table">
    <w:name w:val="submenu-table"/>
    <w:basedOn w:val="a0"/>
    <w:rsid w:val="007B7EE0"/>
  </w:style>
  <w:style w:type="paragraph" w:customStyle="1" w:styleId="af9">
    <w:name w:val="Для таблиц"/>
    <w:basedOn w:val="a"/>
    <w:rsid w:val="007B7EE0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B7EE0"/>
    <w:rPr>
      <w:b/>
      <w:bCs/>
    </w:rPr>
  </w:style>
  <w:style w:type="character" w:styleId="afb">
    <w:name w:val="Hyperlink"/>
    <w:unhideWhenUsed/>
    <w:rsid w:val="007B7EE0"/>
    <w:rPr>
      <w:color w:val="0000FF"/>
      <w:u w:val="single"/>
    </w:rPr>
  </w:style>
  <w:style w:type="character" w:styleId="afc">
    <w:name w:val="FollowedHyperlink"/>
    <w:rsid w:val="007B7EE0"/>
    <w:rPr>
      <w:color w:val="954F72"/>
      <w:u w:val="single"/>
    </w:rPr>
  </w:style>
  <w:style w:type="paragraph" w:styleId="afd">
    <w:name w:val="Body Text"/>
    <w:basedOn w:val="a"/>
    <w:link w:val="afe"/>
    <w:rsid w:val="007B7EE0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B7E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B7EE0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B7EE0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B7EE0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B7EE0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B7EE0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B7EE0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B7EE0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B7EE0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B7EE0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B7EE0"/>
  </w:style>
  <w:style w:type="paragraph" w:customStyle="1" w:styleId="13">
    <w:name w:val="Абзац списка1"/>
    <w:basedOn w:val="a"/>
    <w:rsid w:val="007B7EE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B7EE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B7EE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E152E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.lanbook.com/%20books/element.phppl1_id=2417" TargetMode="External"/><Relationship Id="rId18" Type="http://schemas.openxmlformats.org/officeDocument/2006/relationships/hyperlink" Target="http://e.lanbook.com/%20books/element.phppl1_id=2417" TargetMode="External"/><Relationship Id="rId26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723.pdf&amp;show=dcatalogues/1/1132044/2723.pdf&amp;view=tru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.lanbook.com/%20books/element.phppl1_id=2417" TargetMode="External"/><Relationship Id="rId17" Type="http://schemas.openxmlformats.org/officeDocument/2006/relationships/hyperlink" Target="http://e.lanbook.com/%20books/element.phppl1_id=2417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%20books/element.phppl1_id=2417" TargetMode="External"/><Relationship Id="rId20" Type="http://schemas.openxmlformats.org/officeDocument/2006/relationships/hyperlink" Target="https://magtu.informsystema.ru/uploader/fileUpload?name=2926.pdf&amp;show=dcatalogues/1/1134556/2926.pdf&amp;view=true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hyperlink" Target="http://link.spring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%20books/element.phppl1_id=2417" TargetMode="External"/><Relationship Id="rId23" Type="http://schemas.openxmlformats.org/officeDocument/2006/relationships/hyperlink" Target="https://magtu.informsystema.ru/uploader/fileUpload?name=3411.pdf&amp;show=dcatalogues/1/1139785/3411.pdf&amp;view=true" TargetMode="External"/><Relationship Id="rId28" Type="http://schemas.openxmlformats.org/officeDocument/2006/relationships/hyperlink" Target="https://www.rsl.ru/ru/4readers/catalogues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.lanbook.com/%20books/element.phppl1_id=2417" TargetMode="External"/><Relationship Id="rId31" Type="http://schemas.openxmlformats.org/officeDocument/2006/relationships/hyperlink" Target="http://scopu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.lanbook.com/%20books/element.phppl1_id=2417" TargetMode="External"/><Relationship Id="rId22" Type="http://schemas.openxmlformats.org/officeDocument/2006/relationships/hyperlink" Target="https://magtu.informsystema.ru/uploader/fileUpload?name=3332.pdf&amp;show=dcatalogues/1/1138451/3332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9989</Words>
  <Characters>56939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2020-09-30T05:56:00Z</dcterms:created>
  <dcterms:modified xsi:type="dcterms:W3CDTF">2020-11-12T05:30:00Z</dcterms:modified>
</cp:coreProperties>
</file>