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6FCA" w:rsidRPr="004E62E9" w:rsidRDefault="005B6FCA" w:rsidP="005B6FCA">
      <w:pPr>
        <w:spacing w:after="200"/>
        <w:ind w:left="-1134"/>
        <w:jc w:val="center"/>
        <w:rPr>
          <w:b/>
          <w:bCs/>
        </w:rPr>
      </w:pPr>
      <w:r>
        <w:rPr>
          <w:noProof/>
        </w:rPr>
        <w:drawing>
          <wp:inline distT="0" distB="0" distL="0" distR="0">
            <wp:extent cx="5940425" cy="8151109"/>
            <wp:effectExtent l="19050" t="0" r="3175" b="0"/>
            <wp:docPr id="1" name="Рисунок 1" descr="C:\Users\Аленка\Desktop\ИСОп-18-2\Леч. массаж в кор. работ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ленка\Desktop\ИСОп-18-2\Леч. массаж в кор. работе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511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6FCA" w:rsidRPr="004E62E9" w:rsidRDefault="005B6FCA" w:rsidP="005B6FCA">
      <w:pPr>
        <w:spacing w:after="200"/>
        <w:jc w:val="center"/>
        <w:rPr>
          <w:b/>
          <w:bCs/>
        </w:rPr>
      </w:pPr>
    </w:p>
    <w:p w:rsidR="00D01FCE" w:rsidRDefault="005B6FCA" w:rsidP="00D01FCE">
      <w:pPr>
        <w:ind w:left="-1134"/>
        <w:jc w:val="center"/>
        <w:rPr>
          <w:b/>
        </w:rPr>
      </w:pPr>
      <w:r w:rsidRPr="004E62E9">
        <w:rPr>
          <w:noProof/>
        </w:rPr>
        <w:lastRenderedPageBreak/>
        <w:drawing>
          <wp:inline distT="0" distB="0" distL="0" distR="0">
            <wp:extent cx="5940425" cy="8153525"/>
            <wp:effectExtent l="19050" t="0" r="3175" b="0"/>
            <wp:docPr id="6" name="Рисунок 1" descr="C:\Users\Аленка\Desktop\ИСОп-18-2\2 лист Курцев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ленка\Desktop\ИСОп-18-2\2 лист Курцева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53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E62E9">
        <w:rPr>
          <w:b/>
        </w:rPr>
        <w:br w:type="page"/>
      </w:r>
    </w:p>
    <w:p w:rsidR="00D01FCE" w:rsidRDefault="00CB7906">
      <w:pPr>
        <w:widowControl/>
        <w:autoSpaceDE/>
        <w:autoSpaceDN/>
        <w:adjustRightInd/>
        <w:ind w:firstLine="0"/>
        <w:rPr>
          <w:b/>
        </w:rPr>
      </w:pPr>
      <w:r>
        <w:rPr>
          <w:bCs/>
          <w:iCs/>
          <w:noProof/>
        </w:rPr>
        <w:lastRenderedPageBreak/>
        <w:drawing>
          <wp:inline distT="0" distB="0" distL="0" distR="0">
            <wp:extent cx="5938520" cy="8154035"/>
            <wp:effectExtent l="19050" t="0" r="5080" b="0"/>
            <wp:docPr id="4" name="Рисунок 1" descr="Лист акту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Лист актул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8520" cy="81540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7906" w:rsidRDefault="00CB7906" w:rsidP="00D01FCE">
      <w:pPr>
        <w:ind w:left="-1134"/>
        <w:jc w:val="center"/>
        <w:rPr>
          <w:rStyle w:val="FontStyle16"/>
          <w:sz w:val="24"/>
          <w:szCs w:val="24"/>
        </w:rPr>
      </w:pPr>
    </w:p>
    <w:p w:rsidR="00CB7906" w:rsidRDefault="00CB7906" w:rsidP="00D01FCE">
      <w:pPr>
        <w:ind w:left="-1134"/>
        <w:jc w:val="center"/>
        <w:rPr>
          <w:rStyle w:val="FontStyle16"/>
          <w:sz w:val="24"/>
          <w:szCs w:val="24"/>
        </w:rPr>
      </w:pPr>
    </w:p>
    <w:p w:rsidR="00CB7906" w:rsidRDefault="00CB7906" w:rsidP="00D01FCE">
      <w:pPr>
        <w:ind w:left="-1134"/>
        <w:jc w:val="center"/>
        <w:rPr>
          <w:rStyle w:val="FontStyle16"/>
          <w:sz w:val="24"/>
          <w:szCs w:val="24"/>
        </w:rPr>
      </w:pPr>
    </w:p>
    <w:p w:rsidR="00CB7906" w:rsidRDefault="00CB7906" w:rsidP="00D01FCE">
      <w:pPr>
        <w:ind w:left="-1134"/>
        <w:jc w:val="center"/>
        <w:rPr>
          <w:rStyle w:val="FontStyle16"/>
          <w:sz w:val="24"/>
          <w:szCs w:val="24"/>
        </w:rPr>
      </w:pPr>
    </w:p>
    <w:p w:rsidR="00CB7906" w:rsidRDefault="00CB7906" w:rsidP="00D01FCE">
      <w:pPr>
        <w:ind w:left="-1134"/>
        <w:jc w:val="center"/>
        <w:rPr>
          <w:rStyle w:val="FontStyle16"/>
          <w:sz w:val="24"/>
          <w:szCs w:val="24"/>
        </w:rPr>
      </w:pPr>
    </w:p>
    <w:p w:rsidR="00CB7906" w:rsidRDefault="00CB7906" w:rsidP="00D01FCE">
      <w:pPr>
        <w:ind w:left="-1134"/>
        <w:jc w:val="center"/>
        <w:rPr>
          <w:rStyle w:val="FontStyle16"/>
          <w:sz w:val="24"/>
          <w:szCs w:val="24"/>
        </w:rPr>
      </w:pPr>
    </w:p>
    <w:p w:rsidR="005B6FCA" w:rsidRPr="004E62E9" w:rsidRDefault="005B6FCA" w:rsidP="00D01FCE">
      <w:pPr>
        <w:ind w:left="-1134"/>
        <w:jc w:val="center"/>
        <w:rPr>
          <w:rStyle w:val="FontStyle16"/>
          <w:b w:val="0"/>
          <w:bCs w:val="0"/>
          <w:sz w:val="24"/>
          <w:szCs w:val="24"/>
        </w:rPr>
      </w:pPr>
      <w:r w:rsidRPr="004E62E9">
        <w:rPr>
          <w:rStyle w:val="FontStyle16"/>
          <w:sz w:val="24"/>
          <w:szCs w:val="24"/>
        </w:rPr>
        <w:lastRenderedPageBreak/>
        <w:t>1 Цели освоения дисциплины (модуля)</w:t>
      </w:r>
    </w:p>
    <w:p w:rsidR="005B6FCA" w:rsidRPr="004E62E9" w:rsidRDefault="005B6FCA" w:rsidP="005B6FCA">
      <w:pPr>
        <w:rPr>
          <w:b/>
          <w:bCs/>
        </w:rPr>
      </w:pPr>
      <w:r w:rsidRPr="004E62E9">
        <w:t>Целями освоения дисциплины «</w:t>
      </w:r>
      <w:r w:rsidRPr="004E62E9">
        <w:rPr>
          <w:color w:val="000000"/>
        </w:rPr>
        <w:t>Лечебный массаж в коррекционной работе с детьми с ограниченными возможностями здоровья</w:t>
      </w:r>
      <w:r w:rsidRPr="004E62E9">
        <w:t>»</w:t>
      </w:r>
      <w:r w:rsidRPr="004E62E9">
        <w:rPr>
          <w:b/>
          <w:bCs/>
        </w:rPr>
        <w:t xml:space="preserve"> </w:t>
      </w:r>
      <w:r w:rsidRPr="004E62E9">
        <w:t>являются:</w:t>
      </w:r>
      <w:r w:rsidRPr="004E62E9">
        <w:rPr>
          <w:b/>
          <w:bCs/>
        </w:rPr>
        <w:t xml:space="preserve"> </w:t>
      </w:r>
    </w:p>
    <w:p w:rsidR="005B6FCA" w:rsidRPr="004E62E9" w:rsidRDefault="005B6FCA" w:rsidP="005B6FCA">
      <w:r w:rsidRPr="004E62E9">
        <w:t>- дать общее представление о массаже как медицинской дисциплине;</w:t>
      </w:r>
    </w:p>
    <w:p w:rsidR="005B6FCA" w:rsidRPr="004E62E9" w:rsidRDefault="005B6FCA" w:rsidP="005B6FCA">
      <w:r w:rsidRPr="004E62E9">
        <w:t>- дать представление студентам о лечебном массаже как о лечебном средстве, при котором происходит воздействие на организм человека с помощью рук массажиста или специальными препаратами;</w:t>
      </w:r>
    </w:p>
    <w:p w:rsidR="005B6FCA" w:rsidRPr="004E62E9" w:rsidRDefault="005B6FCA" w:rsidP="005B6FCA">
      <w:r w:rsidRPr="004E62E9">
        <w:t>- обучить студентов массажным приемам</w:t>
      </w:r>
    </w:p>
    <w:p w:rsidR="005B6FCA" w:rsidRPr="004E62E9" w:rsidRDefault="005B6FCA" w:rsidP="005B6FCA">
      <w:r w:rsidRPr="004E62E9">
        <w:t>- научить применять массаж как лечебное и профилактическое средство при различных заболеваниях, опираясь на полученные теоретические знания о действии различных приемов массажа на опорно-двигательный аппарат человека и его внутренние органы.</w:t>
      </w:r>
    </w:p>
    <w:p w:rsidR="005B6FCA" w:rsidRPr="004E62E9" w:rsidRDefault="005B6FCA" w:rsidP="005B6FCA">
      <w:pPr>
        <w:pStyle w:val="27"/>
        <w:spacing w:line="360" w:lineRule="auto"/>
        <w:ind w:left="0" w:firstLine="567"/>
        <w:jc w:val="both"/>
        <w:rPr>
          <w:sz w:val="24"/>
          <w:szCs w:val="24"/>
        </w:rPr>
      </w:pPr>
    </w:p>
    <w:p w:rsidR="005B6FCA" w:rsidRPr="004E62E9" w:rsidRDefault="005B6FCA" w:rsidP="005B6FCA">
      <w:pPr>
        <w:shd w:val="clear" w:color="auto" w:fill="FFFFFF"/>
        <w:rPr>
          <w:rStyle w:val="FontStyle21"/>
          <w:b/>
          <w:sz w:val="24"/>
          <w:szCs w:val="24"/>
        </w:rPr>
      </w:pPr>
      <w:r w:rsidRPr="004E62E9">
        <w:rPr>
          <w:rStyle w:val="FontStyle21"/>
          <w:sz w:val="24"/>
          <w:szCs w:val="24"/>
        </w:rPr>
        <w:t>2 Место дисциплины в структуре образовательной программы подготовки бакалавра (магистра, специалиста)</w:t>
      </w:r>
    </w:p>
    <w:p w:rsidR="005B6FCA" w:rsidRPr="004E62E9" w:rsidRDefault="005B6FCA" w:rsidP="005B6FCA">
      <w:pPr>
        <w:pStyle w:val="Style11"/>
        <w:widowControl/>
      </w:pPr>
      <w:r w:rsidRPr="004E62E9">
        <w:t>Дисциплина «</w:t>
      </w:r>
      <w:r w:rsidRPr="004E62E9">
        <w:rPr>
          <w:color w:val="000000"/>
        </w:rPr>
        <w:t>Лечебный массаж в коррекционной работе с детьми с ограниченными возможностями здоровья</w:t>
      </w:r>
      <w:r w:rsidRPr="004E62E9">
        <w:t xml:space="preserve">» является составной частью общего курса профессиональных дисциплин, который входит в профессиональную образовательную программу подготовки бакалавров по </w:t>
      </w:r>
      <w:r w:rsidRPr="004E62E9">
        <w:rPr>
          <w:b/>
        </w:rPr>
        <w:t>н</w:t>
      </w:r>
      <w:r w:rsidRPr="004E62E9">
        <w:rPr>
          <w:rStyle w:val="FontStyle16"/>
          <w:b w:val="0"/>
          <w:sz w:val="24"/>
          <w:szCs w:val="24"/>
        </w:rPr>
        <w:t>аправлению подготовки</w:t>
      </w:r>
      <w:r w:rsidRPr="004E62E9">
        <w:rPr>
          <w:rStyle w:val="FontStyle16"/>
          <w:sz w:val="24"/>
          <w:szCs w:val="24"/>
        </w:rPr>
        <w:t xml:space="preserve"> </w:t>
      </w:r>
      <w:r w:rsidRPr="004E62E9">
        <w:rPr>
          <w:bCs/>
        </w:rPr>
        <w:t xml:space="preserve">44.03.03 </w:t>
      </w:r>
      <w:r w:rsidRPr="004E62E9">
        <w:t>специальное (дефектологическое) образование профиль дошкольная дефектология и изучается студентами на 3 курсе, поскольку необходим для получения профессиональных знаний, умений и навыков.</w:t>
      </w:r>
    </w:p>
    <w:p w:rsidR="005B6FCA" w:rsidRPr="004E62E9" w:rsidRDefault="005B6FCA" w:rsidP="005B6FCA">
      <w:pPr>
        <w:rPr>
          <w:rStyle w:val="FontStyle16"/>
          <w:b w:val="0"/>
          <w:sz w:val="24"/>
          <w:szCs w:val="24"/>
        </w:rPr>
      </w:pPr>
      <w:r w:rsidRPr="004E62E9">
        <w:rPr>
          <w:rStyle w:val="FontStyle16"/>
          <w:b w:val="0"/>
          <w:sz w:val="24"/>
          <w:szCs w:val="24"/>
        </w:rPr>
        <w:t>Для изучения дисциплины необходимы знания сформированные в результате изучения дисциплин «Возрастная анатомия, физиология и гигиена», «Медико-биологические основы дефектологии».</w:t>
      </w:r>
    </w:p>
    <w:p w:rsidR="005B6FCA" w:rsidRPr="004E62E9" w:rsidRDefault="005B6FCA" w:rsidP="005B6FCA">
      <w:pPr>
        <w:rPr>
          <w:rStyle w:val="FontStyle16"/>
          <w:b w:val="0"/>
          <w:sz w:val="24"/>
          <w:szCs w:val="24"/>
        </w:rPr>
      </w:pPr>
      <w:r w:rsidRPr="004E62E9">
        <w:rPr>
          <w:rStyle w:val="FontStyle16"/>
          <w:b w:val="0"/>
          <w:sz w:val="24"/>
          <w:szCs w:val="24"/>
        </w:rPr>
        <w:t>Знания (умения, навыки), полученные при изучении данной дисциплины будут необходимы при изучении последующих дисциплин: «Технологии обучения и воспитания дошкольников с ОВЗ», «Инклюзивное образование детей с ограниченными возможностями здоровья».</w:t>
      </w:r>
    </w:p>
    <w:p w:rsidR="005B6FCA" w:rsidRPr="004E62E9" w:rsidRDefault="005B6FCA" w:rsidP="005B6FCA">
      <w:pPr>
        <w:pStyle w:val="1"/>
        <w:spacing w:before="0"/>
        <w:ind w:left="0" w:firstLine="567"/>
        <w:rPr>
          <w:b w:val="0"/>
          <w:bCs/>
          <w:szCs w:val="24"/>
        </w:rPr>
      </w:pPr>
    </w:p>
    <w:p w:rsidR="005B6FCA" w:rsidRPr="004E62E9" w:rsidRDefault="005B6FCA" w:rsidP="005B6FCA">
      <w:pPr>
        <w:pStyle w:val="1"/>
        <w:spacing w:before="0"/>
        <w:ind w:left="0" w:firstLine="567"/>
        <w:rPr>
          <w:rStyle w:val="FontStyle21"/>
          <w:sz w:val="24"/>
          <w:szCs w:val="24"/>
        </w:rPr>
      </w:pPr>
      <w:r w:rsidRPr="004E62E9">
        <w:rPr>
          <w:bCs/>
          <w:szCs w:val="24"/>
        </w:rPr>
        <w:t xml:space="preserve">3 </w:t>
      </w:r>
      <w:r w:rsidRPr="004E62E9">
        <w:rPr>
          <w:rStyle w:val="FontStyle21"/>
          <w:sz w:val="24"/>
          <w:szCs w:val="24"/>
        </w:rPr>
        <w:t>Компетенции обучающегося, формируемые в результате освоения дисциплины (модуля) и планируемые результаты обучения</w:t>
      </w:r>
    </w:p>
    <w:p w:rsidR="005B6FCA" w:rsidRPr="004E62E9" w:rsidRDefault="005B6FCA" w:rsidP="005B6FCA">
      <w:pPr>
        <w:tabs>
          <w:tab w:val="left" w:pos="851"/>
        </w:tabs>
        <w:rPr>
          <w:rStyle w:val="FontStyle16"/>
          <w:b w:val="0"/>
          <w:sz w:val="24"/>
          <w:szCs w:val="24"/>
        </w:rPr>
      </w:pPr>
    </w:p>
    <w:p w:rsidR="005B6FCA" w:rsidRPr="004E62E9" w:rsidRDefault="005B6FCA" w:rsidP="005B6FCA">
      <w:pPr>
        <w:tabs>
          <w:tab w:val="left" w:pos="851"/>
        </w:tabs>
        <w:rPr>
          <w:rStyle w:val="FontStyle16"/>
          <w:b w:val="0"/>
          <w:sz w:val="24"/>
          <w:szCs w:val="24"/>
        </w:rPr>
      </w:pPr>
      <w:r w:rsidRPr="004E62E9">
        <w:rPr>
          <w:rStyle w:val="FontStyle16"/>
          <w:b w:val="0"/>
          <w:sz w:val="24"/>
          <w:szCs w:val="24"/>
        </w:rPr>
        <w:t>В результате освоения дисциплины (модуля)</w:t>
      </w:r>
      <w:r w:rsidRPr="004E62E9">
        <w:rPr>
          <w:rStyle w:val="FontStyle16"/>
          <w:sz w:val="24"/>
          <w:szCs w:val="24"/>
        </w:rPr>
        <w:t xml:space="preserve">  «</w:t>
      </w:r>
      <w:r w:rsidRPr="004E62E9">
        <w:rPr>
          <w:color w:val="000000"/>
        </w:rPr>
        <w:t>Лечебный массаж в коррекционной работе с детьми с ограниченными возможностями здоровья</w:t>
      </w:r>
      <w:r w:rsidRPr="004E62E9">
        <w:rPr>
          <w:rStyle w:val="FontStyle16"/>
          <w:sz w:val="24"/>
          <w:szCs w:val="24"/>
        </w:rPr>
        <w:t xml:space="preserve">»  </w:t>
      </w:r>
      <w:r w:rsidRPr="004E62E9">
        <w:rPr>
          <w:rStyle w:val="FontStyle16"/>
          <w:b w:val="0"/>
          <w:sz w:val="24"/>
          <w:szCs w:val="24"/>
        </w:rPr>
        <w:t>обучающийся должен обладать следующими компетенциями:</w:t>
      </w:r>
    </w:p>
    <w:p w:rsidR="005B6FCA" w:rsidRPr="004E62E9" w:rsidRDefault="005B6FCA" w:rsidP="005B6FCA">
      <w:pPr>
        <w:tabs>
          <w:tab w:val="left" w:pos="851"/>
        </w:tabs>
        <w:rPr>
          <w:rStyle w:val="FontStyle16"/>
          <w:b w:val="0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703"/>
        <w:gridCol w:w="7812"/>
      </w:tblGrid>
      <w:tr w:rsidR="005B6FCA" w:rsidRPr="004E62E9" w:rsidTr="008555D5">
        <w:trPr>
          <w:trHeight w:val="611"/>
          <w:tblHeader/>
        </w:trPr>
        <w:tc>
          <w:tcPr>
            <w:tcW w:w="8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5B6FCA" w:rsidRPr="004E62E9" w:rsidRDefault="005B6FCA" w:rsidP="008555D5">
            <w:pPr>
              <w:ind w:firstLine="0"/>
              <w:jc w:val="center"/>
            </w:pPr>
            <w:r w:rsidRPr="004E62E9">
              <w:t xml:space="preserve">Структурный </w:t>
            </w:r>
            <w:r w:rsidRPr="004E62E9">
              <w:br/>
              <w:t xml:space="preserve">элемент </w:t>
            </w:r>
            <w:r w:rsidRPr="004E62E9">
              <w:br/>
              <w:t>компетенции</w:t>
            </w:r>
          </w:p>
        </w:tc>
        <w:tc>
          <w:tcPr>
            <w:tcW w:w="41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5B6FCA" w:rsidRPr="004E62E9" w:rsidRDefault="005B6FCA" w:rsidP="008555D5">
            <w:pPr>
              <w:ind w:firstLine="0"/>
              <w:jc w:val="center"/>
            </w:pPr>
            <w:r w:rsidRPr="004E62E9">
              <w:rPr>
                <w:bCs/>
              </w:rPr>
              <w:t xml:space="preserve">Планируемые результаты обучения </w:t>
            </w:r>
          </w:p>
        </w:tc>
      </w:tr>
      <w:tr w:rsidR="005B6FCA" w:rsidRPr="004E62E9" w:rsidTr="008555D5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5B6FCA" w:rsidRPr="004E62E9" w:rsidRDefault="005B6FCA" w:rsidP="008555D5">
            <w:pPr>
              <w:ind w:firstLine="0"/>
            </w:pPr>
            <w:r w:rsidRPr="004E62E9">
              <w:rPr>
                <w:color w:val="000000"/>
              </w:rPr>
              <w:t xml:space="preserve">ПК-2 – </w:t>
            </w:r>
            <w:r w:rsidRPr="004E62E9">
              <w:t>готовностью к организации коррекционно-развивающей образовательной среды, выбору и использованию методического и технического обеспечения, осуществлению коррекционно-педагогической деятельности в организациях образования, здравоохранения и социальной защиты</w:t>
            </w:r>
          </w:p>
        </w:tc>
      </w:tr>
      <w:tr w:rsidR="005B6FCA" w:rsidRPr="004E62E9" w:rsidTr="008555D5">
        <w:trPr>
          <w:trHeight w:val="225"/>
        </w:trPr>
        <w:tc>
          <w:tcPr>
            <w:tcW w:w="8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5B6FCA" w:rsidRPr="004E62E9" w:rsidRDefault="005B6FCA" w:rsidP="008555D5">
            <w:pPr>
              <w:ind w:firstLine="0"/>
              <w:jc w:val="left"/>
              <w:rPr>
                <w:color w:val="000000"/>
              </w:rPr>
            </w:pPr>
            <w:r w:rsidRPr="004E62E9">
              <w:rPr>
                <w:color w:val="000000"/>
              </w:rPr>
              <w:t>Знать</w:t>
            </w:r>
          </w:p>
        </w:tc>
        <w:tc>
          <w:tcPr>
            <w:tcW w:w="41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5B6FCA" w:rsidRPr="004E62E9" w:rsidRDefault="005B6FCA" w:rsidP="008555D5">
            <w:pPr>
              <w:pStyle w:val="af2"/>
              <w:tabs>
                <w:tab w:val="left" w:pos="356"/>
                <w:tab w:val="left" w:pos="851"/>
              </w:tabs>
              <w:ind w:firstLine="0"/>
              <w:rPr>
                <w:color w:val="000000"/>
                <w:sz w:val="24"/>
                <w:szCs w:val="24"/>
              </w:rPr>
            </w:pPr>
            <w:r w:rsidRPr="004E62E9">
              <w:rPr>
                <w:sz w:val="24"/>
                <w:szCs w:val="24"/>
              </w:rPr>
              <w:t>структуру нарушения детей с ОВЗ и потенциальных возможностей лиц с ОВЗ</w:t>
            </w:r>
          </w:p>
        </w:tc>
      </w:tr>
      <w:tr w:rsidR="005B6FCA" w:rsidRPr="004E62E9" w:rsidTr="008555D5">
        <w:trPr>
          <w:trHeight w:val="258"/>
        </w:trPr>
        <w:tc>
          <w:tcPr>
            <w:tcW w:w="8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5B6FCA" w:rsidRPr="004E62E9" w:rsidRDefault="005B6FCA" w:rsidP="008555D5">
            <w:pPr>
              <w:ind w:firstLine="0"/>
              <w:jc w:val="left"/>
            </w:pPr>
            <w:r w:rsidRPr="004E62E9">
              <w:t>Уметь</w:t>
            </w:r>
          </w:p>
        </w:tc>
        <w:tc>
          <w:tcPr>
            <w:tcW w:w="41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5B6FCA" w:rsidRPr="004E62E9" w:rsidRDefault="005B6FCA" w:rsidP="008555D5">
            <w:pPr>
              <w:ind w:firstLine="0"/>
              <w:rPr>
                <w:color w:val="000000"/>
              </w:rPr>
            </w:pPr>
            <w:r w:rsidRPr="004E62E9">
              <w:t xml:space="preserve">реализовывать коррекционную работу с учетом физиологических возможностей детей с ОВЗ </w:t>
            </w:r>
          </w:p>
        </w:tc>
      </w:tr>
      <w:tr w:rsidR="005B6FCA" w:rsidRPr="004E62E9" w:rsidTr="008555D5">
        <w:trPr>
          <w:trHeight w:val="164"/>
        </w:trPr>
        <w:tc>
          <w:tcPr>
            <w:tcW w:w="8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5B6FCA" w:rsidRPr="004E62E9" w:rsidRDefault="005B6FCA" w:rsidP="008555D5">
            <w:pPr>
              <w:ind w:firstLine="0"/>
              <w:jc w:val="left"/>
            </w:pPr>
            <w:r w:rsidRPr="004E62E9">
              <w:t>Владеть</w:t>
            </w:r>
          </w:p>
        </w:tc>
        <w:tc>
          <w:tcPr>
            <w:tcW w:w="41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5B6FCA" w:rsidRPr="004E62E9" w:rsidRDefault="005B6FCA" w:rsidP="008555D5">
            <w:pPr>
              <w:ind w:firstLine="0"/>
              <w:rPr>
                <w:color w:val="000000"/>
              </w:rPr>
            </w:pPr>
            <w:r w:rsidRPr="004E62E9">
              <w:t xml:space="preserve">навыками проведения коррекционной работы с детьми с ОВЗ средствами лечебного массажа </w:t>
            </w:r>
          </w:p>
        </w:tc>
      </w:tr>
      <w:tr w:rsidR="005B6FCA" w:rsidRPr="004E62E9" w:rsidTr="008555D5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5B6FCA" w:rsidRPr="004E62E9" w:rsidRDefault="005B6FCA" w:rsidP="008555D5">
            <w:pPr>
              <w:ind w:firstLine="0"/>
            </w:pPr>
            <w:r w:rsidRPr="004E62E9">
              <w:rPr>
                <w:color w:val="000000"/>
              </w:rPr>
              <w:t xml:space="preserve">ДПК-1 – </w:t>
            </w:r>
            <w:r w:rsidRPr="004E62E9">
              <w:t xml:space="preserve">Способность к осуществлению инновационной деятельности в области специального образования, психолого-педагогическому сопровождению инноваций в </w:t>
            </w:r>
            <w:r w:rsidRPr="004E62E9">
              <w:lastRenderedPageBreak/>
              <w:t>специальном образовании</w:t>
            </w:r>
          </w:p>
        </w:tc>
      </w:tr>
      <w:tr w:rsidR="005B6FCA" w:rsidRPr="004E62E9" w:rsidTr="008555D5">
        <w:trPr>
          <w:trHeight w:val="225"/>
        </w:trPr>
        <w:tc>
          <w:tcPr>
            <w:tcW w:w="8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5B6FCA" w:rsidRPr="004E62E9" w:rsidRDefault="005B6FCA" w:rsidP="008555D5">
            <w:pPr>
              <w:ind w:firstLine="0"/>
              <w:jc w:val="left"/>
            </w:pPr>
            <w:r w:rsidRPr="004E62E9">
              <w:lastRenderedPageBreak/>
              <w:t>Знать</w:t>
            </w:r>
          </w:p>
        </w:tc>
        <w:tc>
          <w:tcPr>
            <w:tcW w:w="41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5B6FCA" w:rsidRPr="004E62E9" w:rsidRDefault="005B6FCA" w:rsidP="008555D5">
            <w:pPr>
              <w:ind w:firstLine="0"/>
              <w:jc w:val="left"/>
              <w:rPr>
                <w:color w:val="000000"/>
              </w:rPr>
            </w:pPr>
            <w:r w:rsidRPr="004E62E9">
              <w:t xml:space="preserve">Особенности </w:t>
            </w:r>
            <w:r w:rsidRPr="004E62E9">
              <w:rPr>
                <w:color w:val="000000"/>
              </w:rPr>
              <w:t>образовательно-коррекционной деятельности</w:t>
            </w:r>
          </w:p>
        </w:tc>
      </w:tr>
      <w:tr w:rsidR="005B6FCA" w:rsidRPr="004E62E9" w:rsidTr="008555D5">
        <w:trPr>
          <w:trHeight w:val="258"/>
        </w:trPr>
        <w:tc>
          <w:tcPr>
            <w:tcW w:w="8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5B6FCA" w:rsidRPr="004E62E9" w:rsidRDefault="005B6FCA" w:rsidP="008555D5">
            <w:pPr>
              <w:ind w:firstLine="0"/>
              <w:jc w:val="left"/>
            </w:pPr>
            <w:r w:rsidRPr="004E62E9">
              <w:t>Уметь</w:t>
            </w:r>
          </w:p>
        </w:tc>
        <w:tc>
          <w:tcPr>
            <w:tcW w:w="41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5B6FCA" w:rsidRPr="004E62E9" w:rsidRDefault="005B6FCA" w:rsidP="008555D5">
            <w:pPr>
              <w:ind w:firstLine="0"/>
              <w:rPr>
                <w:color w:val="000000"/>
              </w:rPr>
            </w:pPr>
            <w:r w:rsidRPr="004E62E9">
              <w:rPr>
                <w:color w:val="000000"/>
              </w:rPr>
              <w:t>Обладать навыками психолого-педагогического сопровождения инноваций в специальном образовании</w:t>
            </w:r>
          </w:p>
        </w:tc>
      </w:tr>
      <w:tr w:rsidR="005B6FCA" w:rsidRPr="004E62E9" w:rsidTr="008555D5">
        <w:trPr>
          <w:trHeight w:val="325"/>
        </w:trPr>
        <w:tc>
          <w:tcPr>
            <w:tcW w:w="8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5B6FCA" w:rsidRPr="004E62E9" w:rsidRDefault="005B6FCA" w:rsidP="008555D5">
            <w:pPr>
              <w:ind w:firstLine="0"/>
              <w:jc w:val="left"/>
            </w:pPr>
            <w:r w:rsidRPr="004E62E9">
              <w:t>Владеть</w:t>
            </w:r>
          </w:p>
        </w:tc>
        <w:tc>
          <w:tcPr>
            <w:tcW w:w="41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5B6FCA" w:rsidRPr="004E62E9" w:rsidRDefault="005B6FCA" w:rsidP="008555D5">
            <w:pPr>
              <w:ind w:firstLine="0"/>
              <w:rPr>
                <w:color w:val="000000"/>
              </w:rPr>
            </w:pPr>
            <w:r w:rsidRPr="004E62E9">
              <w:rPr>
                <w:color w:val="000000"/>
              </w:rPr>
              <w:t>Способность к осуществлению инновационной деятельности в области специального образования, психолого-педагогическому сопровождению инноваций в специальном образовании</w:t>
            </w:r>
          </w:p>
        </w:tc>
      </w:tr>
      <w:tr w:rsidR="005B6FCA" w:rsidRPr="004E62E9" w:rsidTr="008555D5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5B6FCA" w:rsidRPr="004E62E9" w:rsidRDefault="005B6FCA" w:rsidP="008555D5">
            <w:pPr>
              <w:ind w:firstLine="0"/>
            </w:pPr>
            <w:r w:rsidRPr="004E62E9">
              <w:rPr>
                <w:color w:val="000000"/>
              </w:rPr>
              <w:t xml:space="preserve">ДПК-2 – </w:t>
            </w:r>
            <w:r w:rsidRPr="004E62E9">
              <w:t>способность к проектированию индивидуальных коррекционных программы для детей с нарушениями развития на основе здоровьесберегающих и личностно-ориентированных технологий</w:t>
            </w:r>
          </w:p>
        </w:tc>
      </w:tr>
      <w:tr w:rsidR="005B6FCA" w:rsidRPr="004E62E9" w:rsidTr="008555D5">
        <w:trPr>
          <w:trHeight w:val="225"/>
        </w:trPr>
        <w:tc>
          <w:tcPr>
            <w:tcW w:w="8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5B6FCA" w:rsidRPr="004E62E9" w:rsidRDefault="005B6FCA" w:rsidP="008555D5">
            <w:pPr>
              <w:ind w:firstLine="0"/>
              <w:jc w:val="left"/>
            </w:pPr>
            <w:r w:rsidRPr="004E62E9">
              <w:t>Знать</w:t>
            </w:r>
          </w:p>
        </w:tc>
        <w:tc>
          <w:tcPr>
            <w:tcW w:w="41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5B6FCA" w:rsidRPr="004E62E9" w:rsidRDefault="005B6FCA" w:rsidP="008555D5">
            <w:pPr>
              <w:ind w:firstLine="0"/>
              <w:jc w:val="left"/>
              <w:rPr>
                <w:color w:val="000000"/>
              </w:rPr>
            </w:pPr>
            <w:r w:rsidRPr="004E62E9">
              <w:rPr>
                <w:color w:val="000000"/>
              </w:rPr>
              <w:t>здоровьесберегающие и личностно-ориентированные технологии для детей с нарушениями развития</w:t>
            </w:r>
          </w:p>
        </w:tc>
      </w:tr>
      <w:tr w:rsidR="005B6FCA" w:rsidRPr="004E62E9" w:rsidTr="008555D5">
        <w:trPr>
          <w:trHeight w:val="258"/>
        </w:trPr>
        <w:tc>
          <w:tcPr>
            <w:tcW w:w="8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5B6FCA" w:rsidRPr="004E62E9" w:rsidRDefault="005B6FCA" w:rsidP="008555D5">
            <w:pPr>
              <w:ind w:firstLine="0"/>
              <w:jc w:val="left"/>
            </w:pPr>
            <w:r w:rsidRPr="004E62E9">
              <w:t>Уметь</w:t>
            </w:r>
          </w:p>
        </w:tc>
        <w:tc>
          <w:tcPr>
            <w:tcW w:w="41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5B6FCA" w:rsidRPr="004E62E9" w:rsidRDefault="005B6FCA" w:rsidP="008555D5">
            <w:pPr>
              <w:ind w:firstLine="0"/>
              <w:rPr>
                <w:color w:val="000000"/>
              </w:rPr>
            </w:pPr>
            <w:r w:rsidRPr="004E62E9">
              <w:rPr>
                <w:color w:val="000000"/>
              </w:rPr>
              <w:t>Проектировать индивидуальные коррекционные программы для детей с нарушениями развития</w:t>
            </w:r>
          </w:p>
        </w:tc>
      </w:tr>
      <w:tr w:rsidR="005B6FCA" w:rsidRPr="004E62E9" w:rsidTr="008555D5">
        <w:trPr>
          <w:trHeight w:val="325"/>
        </w:trPr>
        <w:tc>
          <w:tcPr>
            <w:tcW w:w="8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5B6FCA" w:rsidRPr="004E62E9" w:rsidRDefault="005B6FCA" w:rsidP="008555D5">
            <w:pPr>
              <w:ind w:firstLine="0"/>
              <w:jc w:val="left"/>
            </w:pPr>
            <w:r w:rsidRPr="004E62E9">
              <w:t>Владеть</w:t>
            </w:r>
          </w:p>
        </w:tc>
        <w:tc>
          <w:tcPr>
            <w:tcW w:w="41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5B6FCA" w:rsidRPr="004E62E9" w:rsidRDefault="005B6FCA" w:rsidP="008555D5">
            <w:pPr>
              <w:ind w:firstLine="0"/>
              <w:rPr>
                <w:color w:val="000000"/>
              </w:rPr>
            </w:pPr>
            <w:r w:rsidRPr="004E62E9">
              <w:rPr>
                <w:color w:val="000000"/>
              </w:rPr>
              <w:t>способность к проектированию индивидуальных коррекционных программы для детей с нарушениями развития на основе здоровьесберегающих и личностно-ориентированных технологий</w:t>
            </w:r>
          </w:p>
        </w:tc>
      </w:tr>
      <w:tr w:rsidR="005B6FCA" w:rsidRPr="004E62E9" w:rsidTr="008555D5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5B6FCA" w:rsidRPr="004E62E9" w:rsidRDefault="005B6FCA" w:rsidP="008555D5">
            <w:pPr>
              <w:ind w:firstLine="0"/>
            </w:pPr>
            <w:r w:rsidRPr="004E62E9">
              <w:rPr>
                <w:color w:val="000000"/>
              </w:rPr>
              <w:t xml:space="preserve">ДПК-3 – </w:t>
            </w:r>
            <w:r w:rsidRPr="004E62E9">
              <w:t>готовность к использованию знаний в области нейрофизиологии и высшей нервной деятельности в профессиональной деятельности дефектолога</w:t>
            </w:r>
          </w:p>
        </w:tc>
      </w:tr>
      <w:tr w:rsidR="005B6FCA" w:rsidRPr="004E62E9" w:rsidTr="008555D5">
        <w:trPr>
          <w:trHeight w:val="225"/>
        </w:trPr>
        <w:tc>
          <w:tcPr>
            <w:tcW w:w="8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5B6FCA" w:rsidRPr="004E62E9" w:rsidRDefault="005B6FCA" w:rsidP="008555D5">
            <w:pPr>
              <w:ind w:firstLine="0"/>
              <w:jc w:val="left"/>
            </w:pPr>
            <w:r w:rsidRPr="004E62E9">
              <w:t>Знать</w:t>
            </w:r>
          </w:p>
        </w:tc>
        <w:tc>
          <w:tcPr>
            <w:tcW w:w="41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5B6FCA" w:rsidRPr="004E62E9" w:rsidRDefault="005B6FCA" w:rsidP="008555D5">
            <w:pPr>
              <w:ind w:firstLine="0"/>
              <w:jc w:val="left"/>
              <w:rPr>
                <w:color w:val="000000"/>
              </w:rPr>
            </w:pPr>
            <w:r w:rsidRPr="004E62E9">
              <w:rPr>
                <w:color w:val="000000"/>
              </w:rPr>
              <w:t>Обладать знаниями в области анатомии, физиологии и нейрофизиологии высшей нервной деятельности</w:t>
            </w:r>
          </w:p>
        </w:tc>
      </w:tr>
      <w:tr w:rsidR="005B6FCA" w:rsidRPr="004E62E9" w:rsidTr="008555D5">
        <w:trPr>
          <w:trHeight w:val="258"/>
        </w:trPr>
        <w:tc>
          <w:tcPr>
            <w:tcW w:w="8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5B6FCA" w:rsidRPr="004E62E9" w:rsidRDefault="005B6FCA" w:rsidP="008555D5">
            <w:pPr>
              <w:ind w:firstLine="0"/>
              <w:jc w:val="left"/>
            </w:pPr>
            <w:r w:rsidRPr="004E62E9">
              <w:t>Уметь</w:t>
            </w:r>
          </w:p>
        </w:tc>
        <w:tc>
          <w:tcPr>
            <w:tcW w:w="41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5B6FCA" w:rsidRPr="004E62E9" w:rsidRDefault="005B6FCA" w:rsidP="008555D5">
            <w:pPr>
              <w:ind w:firstLine="0"/>
              <w:rPr>
                <w:color w:val="000000"/>
              </w:rPr>
            </w:pPr>
            <w:r w:rsidRPr="004E62E9">
              <w:rPr>
                <w:color w:val="000000"/>
              </w:rPr>
              <w:t>использовать знания в области нейрофизиологии и высшей нервной деятельности в профессиональной деятельности дефектолога</w:t>
            </w:r>
          </w:p>
        </w:tc>
      </w:tr>
      <w:tr w:rsidR="005B6FCA" w:rsidRPr="004E62E9" w:rsidTr="008555D5">
        <w:trPr>
          <w:trHeight w:val="325"/>
        </w:trPr>
        <w:tc>
          <w:tcPr>
            <w:tcW w:w="8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5B6FCA" w:rsidRPr="004E62E9" w:rsidRDefault="005B6FCA" w:rsidP="008555D5">
            <w:pPr>
              <w:ind w:firstLine="0"/>
              <w:jc w:val="left"/>
            </w:pPr>
            <w:r w:rsidRPr="004E62E9">
              <w:t>Владеть</w:t>
            </w:r>
          </w:p>
        </w:tc>
        <w:tc>
          <w:tcPr>
            <w:tcW w:w="41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5B6FCA" w:rsidRPr="004E62E9" w:rsidRDefault="005B6FCA" w:rsidP="008555D5">
            <w:pPr>
              <w:ind w:firstLine="0"/>
              <w:rPr>
                <w:color w:val="000000"/>
              </w:rPr>
            </w:pPr>
            <w:r w:rsidRPr="004E62E9">
              <w:rPr>
                <w:color w:val="000000"/>
              </w:rPr>
              <w:t>готовность к использованию знаний в области нейрофизиологии и высшей нервной деятельности в профессиональной деятельности дефектолога</w:t>
            </w:r>
          </w:p>
        </w:tc>
      </w:tr>
    </w:tbl>
    <w:p w:rsidR="005B6FCA" w:rsidRPr="004E62E9" w:rsidRDefault="005B6FCA" w:rsidP="005B6FCA">
      <w:pPr>
        <w:pStyle w:val="Style5"/>
        <w:widowControl/>
        <w:rPr>
          <w:rStyle w:val="FontStyle16"/>
          <w:b w:val="0"/>
          <w:bCs w:val="0"/>
          <w:sz w:val="24"/>
          <w:szCs w:val="24"/>
        </w:rPr>
      </w:pPr>
    </w:p>
    <w:p w:rsidR="005B6FCA" w:rsidRPr="004E62E9" w:rsidRDefault="005B6FCA" w:rsidP="005B6FCA">
      <w:pPr>
        <w:pStyle w:val="1"/>
        <w:rPr>
          <w:rStyle w:val="FontStyle18"/>
          <w:b/>
          <w:sz w:val="24"/>
          <w:szCs w:val="24"/>
        </w:rPr>
      </w:pPr>
    </w:p>
    <w:p w:rsidR="005B6FCA" w:rsidRPr="004E62E9" w:rsidRDefault="005B6FCA" w:rsidP="005B6FCA">
      <w:pPr>
        <w:sectPr w:rsidR="005B6FCA" w:rsidRPr="004E62E9" w:rsidSect="001704AD">
          <w:footerReference w:type="even" r:id="rId11"/>
          <w:footerReference w:type="default" r:id="rId12"/>
          <w:pgSz w:w="11907" w:h="16840" w:code="9"/>
          <w:pgMar w:top="1134" w:right="851" w:bottom="851" w:left="1701" w:header="720" w:footer="720" w:gutter="0"/>
          <w:cols w:space="720"/>
          <w:noEndnote/>
          <w:titlePg/>
          <w:docGrid w:linePitch="326"/>
        </w:sectPr>
      </w:pPr>
    </w:p>
    <w:p w:rsidR="005B6FCA" w:rsidRPr="004E62E9" w:rsidRDefault="005B6FCA" w:rsidP="005B6FCA">
      <w:pPr>
        <w:pStyle w:val="1"/>
        <w:rPr>
          <w:rStyle w:val="FontStyle18"/>
          <w:b/>
          <w:i/>
          <w:color w:val="C00000"/>
          <w:sz w:val="24"/>
          <w:szCs w:val="24"/>
        </w:rPr>
      </w:pPr>
      <w:r w:rsidRPr="004E62E9">
        <w:rPr>
          <w:rStyle w:val="FontStyle18"/>
          <w:b/>
          <w:sz w:val="24"/>
          <w:szCs w:val="24"/>
        </w:rPr>
        <w:lastRenderedPageBreak/>
        <w:t xml:space="preserve">4 Структура и содержание дисциплины </w:t>
      </w:r>
    </w:p>
    <w:p w:rsidR="005B6FCA" w:rsidRPr="004E62E9" w:rsidRDefault="005B6FCA" w:rsidP="005B6FCA">
      <w:pPr>
        <w:tabs>
          <w:tab w:val="left" w:pos="851"/>
        </w:tabs>
        <w:rPr>
          <w:rStyle w:val="FontStyle18"/>
          <w:b w:val="0"/>
          <w:sz w:val="24"/>
          <w:szCs w:val="24"/>
        </w:rPr>
      </w:pPr>
      <w:r w:rsidRPr="004E62E9">
        <w:rPr>
          <w:rStyle w:val="FontStyle18"/>
          <w:b w:val="0"/>
          <w:sz w:val="24"/>
          <w:szCs w:val="24"/>
        </w:rPr>
        <w:t>Общая трудоемкость дисциплины составляет _4_ зачетных единиц __144__ акад. часов, в том числе:</w:t>
      </w:r>
    </w:p>
    <w:p w:rsidR="005B6FCA" w:rsidRPr="004E62E9" w:rsidRDefault="005B6FCA" w:rsidP="005B6FCA">
      <w:pPr>
        <w:tabs>
          <w:tab w:val="left" w:pos="851"/>
        </w:tabs>
        <w:rPr>
          <w:rStyle w:val="FontStyle18"/>
          <w:b w:val="0"/>
          <w:sz w:val="24"/>
          <w:szCs w:val="24"/>
        </w:rPr>
      </w:pPr>
      <w:r w:rsidRPr="004E62E9">
        <w:rPr>
          <w:rStyle w:val="FontStyle18"/>
          <w:b w:val="0"/>
          <w:sz w:val="24"/>
          <w:szCs w:val="24"/>
        </w:rPr>
        <w:t>–</w:t>
      </w:r>
      <w:r w:rsidRPr="004E62E9">
        <w:rPr>
          <w:rStyle w:val="FontStyle18"/>
          <w:b w:val="0"/>
          <w:sz w:val="24"/>
          <w:szCs w:val="24"/>
        </w:rPr>
        <w:tab/>
        <w:t>контактная работа – ___</w:t>
      </w:r>
      <w:r>
        <w:rPr>
          <w:rStyle w:val="FontStyle18"/>
          <w:b w:val="0"/>
          <w:sz w:val="24"/>
          <w:szCs w:val="24"/>
        </w:rPr>
        <w:t>4</w:t>
      </w:r>
      <w:r w:rsidRPr="004E62E9">
        <w:rPr>
          <w:rStyle w:val="FontStyle18"/>
          <w:b w:val="0"/>
          <w:sz w:val="24"/>
          <w:szCs w:val="24"/>
        </w:rPr>
        <w:t>,</w:t>
      </w:r>
      <w:r>
        <w:rPr>
          <w:rStyle w:val="FontStyle18"/>
          <w:b w:val="0"/>
          <w:sz w:val="24"/>
          <w:szCs w:val="24"/>
        </w:rPr>
        <w:t>4</w:t>
      </w:r>
      <w:r w:rsidRPr="004E62E9">
        <w:rPr>
          <w:rStyle w:val="FontStyle18"/>
          <w:b w:val="0"/>
          <w:sz w:val="24"/>
          <w:szCs w:val="24"/>
        </w:rPr>
        <w:t>__ акад. часов:</w:t>
      </w:r>
    </w:p>
    <w:p w:rsidR="005B6FCA" w:rsidRPr="004E62E9" w:rsidRDefault="005B6FCA" w:rsidP="005B6FCA">
      <w:pPr>
        <w:tabs>
          <w:tab w:val="left" w:pos="851"/>
          <w:tab w:val="left" w:pos="1134"/>
        </w:tabs>
        <w:rPr>
          <w:rStyle w:val="FontStyle18"/>
          <w:b w:val="0"/>
          <w:sz w:val="24"/>
          <w:szCs w:val="24"/>
        </w:rPr>
      </w:pPr>
      <w:r w:rsidRPr="004E62E9">
        <w:rPr>
          <w:rStyle w:val="FontStyle18"/>
          <w:b w:val="0"/>
          <w:sz w:val="24"/>
          <w:szCs w:val="24"/>
        </w:rPr>
        <w:t>–</w:t>
      </w:r>
      <w:r w:rsidRPr="004E62E9">
        <w:rPr>
          <w:rStyle w:val="FontStyle18"/>
          <w:b w:val="0"/>
          <w:sz w:val="24"/>
          <w:szCs w:val="24"/>
        </w:rPr>
        <w:tab/>
        <w:t>внеаудиторная – __0,</w:t>
      </w:r>
      <w:r>
        <w:rPr>
          <w:rStyle w:val="FontStyle18"/>
          <w:b w:val="0"/>
          <w:sz w:val="24"/>
          <w:szCs w:val="24"/>
        </w:rPr>
        <w:t>4</w:t>
      </w:r>
      <w:r w:rsidRPr="004E62E9">
        <w:rPr>
          <w:rStyle w:val="FontStyle18"/>
          <w:b w:val="0"/>
          <w:sz w:val="24"/>
          <w:szCs w:val="24"/>
        </w:rPr>
        <w:t xml:space="preserve">___ акад. часов </w:t>
      </w:r>
    </w:p>
    <w:p w:rsidR="005B6FCA" w:rsidRDefault="005B6FCA" w:rsidP="005B6FCA">
      <w:pPr>
        <w:tabs>
          <w:tab w:val="left" w:pos="851"/>
          <w:tab w:val="left" w:pos="1134"/>
        </w:tabs>
        <w:rPr>
          <w:rStyle w:val="FontStyle18"/>
          <w:b w:val="0"/>
          <w:sz w:val="24"/>
          <w:szCs w:val="24"/>
        </w:rPr>
      </w:pPr>
      <w:r w:rsidRPr="004E62E9">
        <w:rPr>
          <w:rStyle w:val="FontStyle18"/>
          <w:b w:val="0"/>
          <w:sz w:val="24"/>
          <w:szCs w:val="24"/>
        </w:rPr>
        <w:t>–</w:t>
      </w:r>
      <w:r w:rsidRPr="004E62E9">
        <w:rPr>
          <w:rStyle w:val="FontStyle18"/>
          <w:b w:val="0"/>
          <w:sz w:val="24"/>
          <w:szCs w:val="24"/>
        </w:rPr>
        <w:tab/>
        <w:t>самостоятельная работа – __1</w:t>
      </w:r>
      <w:r>
        <w:rPr>
          <w:rStyle w:val="FontStyle18"/>
          <w:b w:val="0"/>
          <w:sz w:val="24"/>
          <w:szCs w:val="24"/>
        </w:rPr>
        <w:t>35</w:t>
      </w:r>
      <w:r w:rsidRPr="004E62E9">
        <w:rPr>
          <w:rStyle w:val="FontStyle18"/>
          <w:b w:val="0"/>
          <w:sz w:val="24"/>
          <w:szCs w:val="24"/>
        </w:rPr>
        <w:t>,</w:t>
      </w:r>
      <w:r>
        <w:rPr>
          <w:rStyle w:val="FontStyle18"/>
          <w:b w:val="0"/>
          <w:sz w:val="24"/>
          <w:szCs w:val="24"/>
        </w:rPr>
        <w:t>7</w:t>
      </w:r>
      <w:r w:rsidRPr="004E62E9">
        <w:rPr>
          <w:rStyle w:val="FontStyle18"/>
          <w:b w:val="0"/>
          <w:sz w:val="24"/>
          <w:szCs w:val="24"/>
        </w:rPr>
        <w:t>___ акад. часов;</w:t>
      </w:r>
    </w:p>
    <w:p w:rsidR="005B6FCA" w:rsidRPr="004E62E9" w:rsidRDefault="005B6FCA" w:rsidP="005B6FCA">
      <w:pPr>
        <w:tabs>
          <w:tab w:val="left" w:pos="851"/>
          <w:tab w:val="left" w:pos="1134"/>
        </w:tabs>
        <w:rPr>
          <w:rStyle w:val="FontStyle18"/>
          <w:b w:val="0"/>
          <w:sz w:val="24"/>
          <w:szCs w:val="24"/>
        </w:rPr>
      </w:pPr>
      <w:r>
        <w:rPr>
          <w:rStyle w:val="FontStyle18"/>
          <w:b w:val="0"/>
          <w:sz w:val="24"/>
          <w:szCs w:val="24"/>
        </w:rPr>
        <w:t>- контроль – 3.9 акад. часов.</w:t>
      </w:r>
    </w:p>
    <w:p w:rsidR="005B6FCA" w:rsidRPr="004E62E9" w:rsidRDefault="005B6FCA" w:rsidP="005B6FCA">
      <w:pPr>
        <w:tabs>
          <w:tab w:val="left" w:pos="851"/>
        </w:tabs>
        <w:rPr>
          <w:rStyle w:val="FontStyle18"/>
          <w:b w:val="0"/>
          <w:sz w:val="24"/>
          <w:szCs w:val="24"/>
        </w:rPr>
      </w:pPr>
    </w:p>
    <w:tbl>
      <w:tblPr>
        <w:tblW w:w="499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5568"/>
        <w:gridCol w:w="426"/>
        <w:gridCol w:w="849"/>
        <w:gridCol w:w="710"/>
        <w:gridCol w:w="710"/>
        <w:gridCol w:w="991"/>
        <w:gridCol w:w="2553"/>
        <w:gridCol w:w="2553"/>
        <w:gridCol w:w="1417"/>
      </w:tblGrid>
      <w:tr w:rsidR="005B6FCA" w:rsidRPr="004E62E9" w:rsidTr="008555D5">
        <w:trPr>
          <w:cantSplit/>
          <w:trHeight w:val="679"/>
          <w:tblHeader/>
        </w:trPr>
        <w:tc>
          <w:tcPr>
            <w:tcW w:w="1765" w:type="pct"/>
            <w:vMerge w:val="restart"/>
            <w:vAlign w:val="center"/>
          </w:tcPr>
          <w:p w:rsidR="005B6FCA" w:rsidRPr="004E62E9" w:rsidRDefault="005B6FCA" w:rsidP="008555D5">
            <w:pPr>
              <w:pStyle w:val="Style12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4E62E9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Раздел/ тема</w:t>
            </w:r>
          </w:p>
          <w:p w:rsidR="005B6FCA" w:rsidRPr="004E62E9" w:rsidRDefault="005B6FCA" w:rsidP="008555D5">
            <w:pPr>
              <w:pStyle w:val="Style12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4E62E9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дисциплины</w:t>
            </w:r>
          </w:p>
        </w:tc>
        <w:tc>
          <w:tcPr>
            <w:tcW w:w="135" w:type="pct"/>
            <w:vMerge w:val="restart"/>
            <w:textDirection w:val="btLr"/>
            <w:vAlign w:val="center"/>
          </w:tcPr>
          <w:p w:rsidR="005B6FCA" w:rsidRPr="004E62E9" w:rsidRDefault="005B6FCA" w:rsidP="008555D5">
            <w:pPr>
              <w:pStyle w:val="Style13"/>
              <w:widowControl/>
              <w:ind w:left="113" w:right="113" w:firstLine="0"/>
              <w:jc w:val="center"/>
              <w:rPr>
                <w:rStyle w:val="FontStyle25"/>
                <w:i w:val="0"/>
                <w:sz w:val="24"/>
                <w:szCs w:val="24"/>
              </w:rPr>
            </w:pPr>
            <w:r w:rsidRPr="004E62E9">
              <w:rPr>
                <w:rStyle w:val="FontStyle25"/>
                <w:sz w:val="24"/>
                <w:szCs w:val="24"/>
              </w:rPr>
              <w:t>Курс</w:t>
            </w:r>
          </w:p>
        </w:tc>
        <w:tc>
          <w:tcPr>
            <w:tcW w:w="719" w:type="pct"/>
            <w:gridSpan w:val="3"/>
            <w:vAlign w:val="center"/>
          </w:tcPr>
          <w:p w:rsidR="005B6FCA" w:rsidRPr="004E62E9" w:rsidRDefault="005B6FCA" w:rsidP="008555D5">
            <w:pPr>
              <w:pStyle w:val="Style8"/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4E62E9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Аудиторная </w:t>
            </w:r>
            <w:r w:rsidRPr="004E62E9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br/>
              <w:t xml:space="preserve">контактная работа </w:t>
            </w:r>
            <w:r w:rsidRPr="004E62E9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br/>
              <w:t>(в акад. часах)</w:t>
            </w:r>
          </w:p>
        </w:tc>
        <w:tc>
          <w:tcPr>
            <w:tcW w:w="314" w:type="pct"/>
            <w:vMerge w:val="restart"/>
            <w:textDirection w:val="btLr"/>
            <w:vAlign w:val="center"/>
          </w:tcPr>
          <w:p w:rsidR="005B6FCA" w:rsidRPr="004E62E9" w:rsidRDefault="005B6FCA" w:rsidP="008555D5">
            <w:pPr>
              <w:pStyle w:val="Style8"/>
              <w:widowControl/>
              <w:ind w:left="-40" w:right="113" w:firstLine="0"/>
              <w:jc w:val="center"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4E62E9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Самостоятельная работа (в акад. часах)</w:t>
            </w:r>
          </w:p>
        </w:tc>
        <w:tc>
          <w:tcPr>
            <w:tcW w:w="809" w:type="pct"/>
            <w:vMerge w:val="restart"/>
            <w:vAlign w:val="center"/>
          </w:tcPr>
          <w:p w:rsidR="005B6FCA" w:rsidRPr="004E62E9" w:rsidRDefault="005B6FCA" w:rsidP="008555D5">
            <w:pPr>
              <w:pStyle w:val="Style8"/>
              <w:widowControl/>
              <w:ind w:left="-40"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4E62E9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 xml:space="preserve">Вид самостоятельной </w:t>
            </w:r>
            <w:r w:rsidRPr="004E62E9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br/>
              <w:t>работы</w:t>
            </w:r>
          </w:p>
        </w:tc>
        <w:tc>
          <w:tcPr>
            <w:tcW w:w="809" w:type="pct"/>
            <w:vMerge w:val="restart"/>
            <w:vAlign w:val="center"/>
          </w:tcPr>
          <w:p w:rsidR="005B6FCA" w:rsidRPr="004E62E9" w:rsidRDefault="005B6FCA" w:rsidP="008555D5">
            <w:pPr>
              <w:pStyle w:val="Style8"/>
              <w:widowControl/>
              <w:ind w:left="-40" w:firstLine="0"/>
              <w:jc w:val="center"/>
              <w:rPr>
                <w:rStyle w:val="FontStyle32"/>
                <w:i w:val="0"/>
                <w:iCs w:val="0"/>
                <w:sz w:val="24"/>
                <w:szCs w:val="24"/>
              </w:rPr>
            </w:pPr>
            <w:r w:rsidRPr="004E62E9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Форма текущего контроля успеваемости и </w:t>
            </w:r>
            <w:r w:rsidRPr="004E62E9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br/>
              <w:t>промежуточной аттестации</w:t>
            </w:r>
          </w:p>
        </w:tc>
        <w:tc>
          <w:tcPr>
            <w:tcW w:w="449" w:type="pct"/>
            <w:vMerge w:val="restart"/>
            <w:textDirection w:val="btLr"/>
            <w:vAlign w:val="center"/>
          </w:tcPr>
          <w:p w:rsidR="005B6FCA" w:rsidRPr="004E62E9" w:rsidRDefault="005B6FCA" w:rsidP="008555D5">
            <w:pPr>
              <w:pStyle w:val="Style8"/>
              <w:widowControl/>
              <w:ind w:left="-40" w:right="113"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4E62E9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Код и </w:t>
            </w:r>
          </w:p>
          <w:p w:rsidR="005B6FCA" w:rsidRPr="004E62E9" w:rsidRDefault="005B6FCA" w:rsidP="008555D5">
            <w:pPr>
              <w:pStyle w:val="Style8"/>
              <w:widowControl/>
              <w:ind w:left="-40" w:right="113"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4E62E9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структурный </w:t>
            </w:r>
            <w:r w:rsidRPr="004E62E9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br/>
              <w:t xml:space="preserve">элемент </w:t>
            </w:r>
            <w:r w:rsidRPr="004E62E9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br/>
              <w:t>компетенции</w:t>
            </w:r>
          </w:p>
        </w:tc>
      </w:tr>
      <w:tr w:rsidR="005B6FCA" w:rsidRPr="004E62E9" w:rsidTr="005B6FCA">
        <w:trPr>
          <w:cantSplit/>
          <w:trHeight w:val="798"/>
          <w:tblHeader/>
        </w:trPr>
        <w:tc>
          <w:tcPr>
            <w:tcW w:w="1765" w:type="pct"/>
            <w:vMerge/>
          </w:tcPr>
          <w:p w:rsidR="005B6FCA" w:rsidRPr="004E62E9" w:rsidRDefault="005B6FCA" w:rsidP="008555D5">
            <w:pPr>
              <w:pStyle w:val="Style14"/>
              <w:widowControl/>
              <w:jc w:val="center"/>
            </w:pPr>
          </w:p>
        </w:tc>
        <w:tc>
          <w:tcPr>
            <w:tcW w:w="135" w:type="pct"/>
            <w:vMerge/>
          </w:tcPr>
          <w:p w:rsidR="005B6FCA" w:rsidRPr="004E62E9" w:rsidRDefault="005B6FCA" w:rsidP="008555D5">
            <w:pPr>
              <w:pStyle w:val="Style14"/>
              <w:widowControl/>
              <w:jc w:val="center"/>
            </w:pPr>
          </w:p>
        </w:tc>
        <w:tc>
          <w:tcPr>
            <w:tcW w:w="269" w:type="pct"/>
            <w:textDirection w:val="btLr"/>
            <w:vAlign w:val="center"/>
          </w:tcPr>
          <w:p w:rsidR="005B6FCA" w:rsidRPr="004E62E9" w:rsidRDefault="005B6FCA" w:rsidP="008555D5">
            <w:pPr>
              <w:pStyle w:val="Style14"/>
              <w:widowControl/>
              <w:ind w:firstLine="0"/>
              <w:jc w:val="center"/>
            </w:pPr>
            <w:r w:rsidRPr="004E62E9">
              <w:t>лекции</w:t>
            </w:r>
          </w:p>
        </w:tc>
        <w:tc>
          <w:tcPr>
            <w:tcW w:w="225" w:type="pct"/>
            <w:textDirection w:val="btLr"/>
            <w:vAlign w:val="center"/>
          </w:tcPr>
          <w:p w:rsidR="005B6FCA" w:rsidRPr="004E62E9" w:rsidRDefault="005B6FCA" w:rsidP="005B6FCA">
            <w:pPr>
              <w:pStyle w:val="Style14"/>
              <w:widowControl/>
              <w:ind w:firstLine="0"/>
              <w:jc w:val="center"/>
            </w:pPr>
            <w:r w:rsidRPr="004E62E9">
              <w:t>лаборат.</w:t>
            </w:r>
            <w:r>
              <w:t xml:space="preserve"> </w:t>
            </w:r>
            <w:r w:rsidRPr="004E62E9">
              <w:t>занятия</w:t>
            </w:r>
          </w:p>
        </w:tc>
        <w:tc>
          <w:tcPr>
            <w:tcW w:w="225" w:type="pct"/>
            <w:textDirection w:val="btLr"/>
            <w:vAlign w:val="center"/>
          </w:tcPr>
          <w:p w:rsidR="005B6FCA" w:rsidRPr="004E62E9" w:rsidRDefault="005B6FCA" w:rsidP="005B6FCA">
            <w:pPr>
              <w:pStyle w:val="Style14"/>
              <w:widowControl/>
              <w:ind w:firstLine="0"/>
              <w:jc w:val="center"/>
            </w:pPr>
            <w:r w:rsidRPr="004E62E9">
              <w:t>практич. занятия</w:t>
            </w:r>
          </w:p>
        </w:tc>
        <w:tc>
          <w:tcPr>
            <w:tcW w:w="314" w:type="pct"/>
            <w:vMerge/>
            <w:textDirection w:val="btLr"/>
          </w:tcPr>
          <w:p w:rsidR="005B6FCA" w:rsidRPr="004E62E9" w:rsidRDefault="005B6FCA" w:rsidP="008555D5">
            <w:pPr>
              <w:pStyle w:val="Style14"/>
              <w:widowControl/>
              <w:jc w:val="center"/>
              <w:rPr>
                <w:highlight w:val="yellow"/>
              </w:rPr>
            </w:pPr>
          </w:p>
        </w:tc>
        <w:tc>
          <w:tcPr>
            <w:tcW w:w="809" w:type="pct"/>
            <w:vMerge/>
            <w:textDirection w:val="btLr"/>
          </w:tcPr>
          <w:p w:rsidR="005B6FCA" w:rsidRPr="004E62E9" w:rsidRDefault="005B6FCA" w:rsidP="008555D5">
            <w:pPr>
              <w:pStyle w:val="Style14"/>
              <w:widowControl/>
              <w:jc w:val="center"/>
              <w:rPr>
                <w:highlight w:val="yellow"/>
              </w:rPr>
            </w:pPr>
          </w:p>
        </w:tc>
        <w:tc>
          <w:tcPr>
            <w:tcW w:w="809" w:type="pct"/>
            <w:vMerge/>
            <w:textDirection w:val="btLr"/>
            <w:vAlign w:val="center"/>
          </w:tcPr>
          <w:p w:rsidR="005B6FCA" w:rsidRPr="004E62E9" w:rsidRDefault="005B6FCA" w:rsidP="008555D5">
            <w:pPr>
              <w:pStyle w:val="Style14"/>
              <w:widowControl/>
              <w:jc w:val="center"/>
            </w:pPr>
          </w:p>
        </w:tc>
        <w:tc>
          <w:tcPr>
            <w:tcW w:w="449" w:type="pct"/>
            <w:vMerge/>
            <w:textDirection w:val="btLr"/>
          </w:tcPr>
          <w:p w:rsidR="005B6FCA" w:rsidRPr="004E62E9" w:rsidRDefault="005B6FCA" w:rsidP="008555D5">
            <w:pPr>
              <w:pStyle w:val="Style14"/>
              <w:widowControl/>
              <w:jc w:val="center"/>
            </w:pPr>
          </w:p>
        </w:tc>
      </w:tr>
      <w:tr w:rsidR="00EC5EDF" w:rsidRPr="004E62E9" w:rsidTr="005B6FCA">
        <w:trPr>
          <w:trHeight w:val="357"/>
        </w:trPr>
        <w:tc>
          <w:tcPr>
            <w:tcW w:w="1765" w:type="pct"/>
          </w:tcPr>
          <w:p w:rsidR="00EC5EDF" w:rsidRPr="004E62E9" w:rsidRDefault="00EC5EDF" w:rsidP="008555D5">
            <w:pPr>
              <w:pStyle w:val="Style14"/>
              <w:widowControl/>
              <w:ind w:firstLine="0"/>
            </w:pPr>
            <w:r w:rsidRPr="004E62E9">
              <w:t>1.Физиологические свойства массажа</w:t>
            </w:r>
          </w:p>
        </w:tc>
        <w:tc>
          <w:tcPr>
            <w:tcW w:w="135" w:type="pct"/>
          </w:tcPr>
          <w:p w:rsidR="00EC5EDF" w:rsidRPr="004E62E9" w:rsidRDefault="00EC5EDF" w:rsidP="008555D5">
            <w:pPr>
              <w:pStyle w:val="Style14"/>
              <w:widowControl/>
              <w:ind w:firstLine="0"/>
              <w:jc w:val="center"/>
            </w:pPr>
            <w:r w:rsidRPr="004E62E9">
              <w:t>3</w:t>
            </w:r>
          </w:p>
        </w:tc>
        <w:tc>
          <w:tcPr>
            <w:tcW w:w="269" w:type="pct"/>
          </w:tcPr>
          <w:p w:rsidR="00EC5EDF" w:rsidRPr="004E62E9" w:rsidRDefault="00EC5EDF" w:rsidP="008555D5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5" w:type="pct"/>
          </w:tcPr>
          <w:p w:rsidR="00EC5EDF" w:rsidRPr="004E62E9" w:rsidRDefault="00EC5EDF" w:rsidP="008555D5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5" w:type="pct"/>
          </w:tcPr>
          <w:p w:rsidR="00EC5EDF" w:rsidRPr="004E62E9" w:rsidRDefault="00EC5EDF" w:rsidP="008555D5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14" w:type="pct"/>
          </w:tcPr>
          <w:p w:rsidR="00EC5EDF" w:rsidRPr="004E62E9" w:rsidRDefault="00EC5EDF" w:rsidP="008555D5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809" w:type="pct"/>
          </w:tcPr>
          <w:p w:rsidR="00EC5EDF" w:rsidRPr="004E62E9" w:rsidRDefault="00EC5EDF" w:rsidP="008555D5">
            <w:pPr>
              <w:pStyle w:val="Style14"/>
              <w:widowControl/>
              <w:ind w:firstLine="0"/>
              <w:jc w:val="left"/>
            </w:pPr>
          </w:p>
        </w:tc>
        <w:tc>
          <w:tcPr>
            <w:tcW w:w="809" w:type="pct"/>
          </w:tcPr>
          <w:p w:rsidR="00EC5EDF" w:rsidRPr="004E62E9" w:rsidRDefault="00EC5EDF" w:rsidP="008555D5">
            <w:pPr>
              <w:pStyle w:val="Style14"/>
              <w:widowControl/>
              <w:ind w:firstLine="0"/>
              <w:jc w:val="left"/>
            </w:pPr>
          </w:p>
        </w:tc>
        <w:tc>
          <w:tcPr>
            <w:tcW w:w="449" w:type="pct"/>
          </w:tcPr>
          <w:p w:rsidR="00EC5EDF" w:rsidRPr="004E62E9" w:rsidRDefault="00EC5EDF" w:rsidP="008555D5">
            <w:pPr>
              <w:pStyle w:val="Style14"/>
              <w:widowControl/>
              <w:ind w:firstLine="0"/>
              <w:jc w:val="left"/>
            </w:pPr>
          </w:p>
        </w:tc>
      </w:tr>
      <w:tr w:rsidR="00F20B89" w:rsidRPr="004E62E9" w:rsidTr="005B6FCA">
        <w:trPr>
          <w:trHeight w:val="268"/>
        </w:trPr>
        <w:tc>
          <w:tcPr>
            <w:tcW w:w="1765" w:type="pct"/>
          </w:tcPr>
          <w:p w:rsidR="00F20B89" w:rsidRPr="004E62E9" w:rsidRDefault="00F20B89" w:rsidP="008555D5">
            <w:pPr>
              <w:pStyle w:val="212"/>
              <w:ind w:left="283"/>
              <w:rPr>
                <w:sz w:val="24"/>
                <w:szCs w:val="24"/>
              </w:rPr>
            </w:pPr>
            <w:r w:rsidRPr="004E62E9">
              <w:rPr>
                <w:sz w:val="24"/>
                <w:szCs w:val="24"/>
              </w:rPr>
              <w:t xml:space="preserve">1.1 Влияние массажа на нервную систему. </w:t>
            </w:r>
          </w:p>
          <w:p w:rsidR="00F20B89" w:rsidRPr="004E62E9" w:rsidRDefault="00F20B89" w:rsidP="008555D5">
            <w:pPr>
              <w:pStyle w:val="Style14"/>
              <w:widowControl/>
              <w:ind w:firstLine="0"/>
            </w:pPr>
          </w:p>
        </w:tc>
        <w:tc>
          <w:tcPr>
            <w:tcW w:w="135" w:type="pct"/>
          </w:tcPr>
          <w:p w:rsidR="00F20B89" w:rsidRPr="004E62E9" w:rsidRDefault="00F20B89" w:rsidP="008555D5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69" w:type="pct"/>
          </w:tcPr>
          <w:p w:rsidR="00F20B89" w:rsidRPr="004E62E9" w:rsidRDefault="00F20B89" w:rsidP="008555D5">
            <w:pPr>
              <w:pStyle w:val="Style14"/>
              <w:widowControl/>
              <w:ind w:firstLine="0"/>
              <w:jc w:val="center"/>
            </w:pPr>
            <w:r>
              <w:t>1/1И</w:t>
            </w:r>
          </w:p>
        </w:tc>
        <w:tc>
          <w:tcPr>
            <w:tcW w:w="225" w:type="pct"/>
          </w:tcPr>
          <w:p w:rsidR="00F20B89" w:rsidRPr="004E62E9" w:rsidRDefault="00F20B89" w:rsidP="008555D5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5" w:type="pct"/>
          </w:tcPr>
          <w:p w:rsidR="00F20B89" w:rsidRPr="004E62E9" w:rsidRDefault="00F20B89" w:rsidP="008555D5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14" w:type="pct"/>
          </w:tcPr>
          <w:p w:rsidR="00F20B89" w:rsidRPr="004E62E9" w:rsidRDefault="00F20B89" w:rsidP="008555D5">
            <w:pPr>
              <w:pStyle w:val="Style14"/>
              <w:widowControl/>
              <w:ind w:firstLine="0"/>
              <w:jc w:val="center"/>
            </w:pPr>
            <w:r>
              <w:t>20</w:t>
            </w:r>
          </w:p>
        </w:tc>
        <w:tc>
          <w:tcPr>
            <w:tcW w:w="809" w:type="pct"/>
          </w:tcPr>
          <w:p w:rsidR="00F20B89" w:rsidRPr="001A169D" w:rsidRDefault="00F20B89" w:rsidP="008067FB">
            <w:pPr>
              <w:pStyle w:val="Style14"/>
              <w:widowControl/>
              <w:ind w:firstLine="0"/>
              <w:jc w:val="left"/>
            </w:pPr>
            <w:r w:rsidRPr="001A169D">
              <w:t>Выполнение практической работы</w:t>
            </w:r>
          </w:p>
        </w:tc>
        <w:tc>
          <w:tcPr>
            <w:tcW w:w="809" w:type="pct"/>
          </w:tcPr>
          <w:p w:rsidR="00F20B89" w:rsidRPr="001A169D" w:rsidRDefault="00F20B89" w:rsidP="008067FB">
            <w:pPr>
              <w:pStyle w:val="Style14"/>
              <w:widowControl/>
              <w:ind w:firstLine="0"/>
              <w:jc w:val="left"/>
              <w:rPr>
                <w:color w:val="000000"/>
              </w:rPr>
            </w:pPr>
            <w:r w:rsidRPr="001A169D">
              <w:t>Проверка практической работы на портале МГТУ</w:t>
            </w:r>
          </w:p>
        </w:tc>
        <w:tc>
          <w:tcPr>
            <w:tcW w:w="449" w:type="pct"/>
          </w:tcPr>
          <w:p w:rsidR="00F20B89" w:rsidRPr="004E62E9" w:rsidRDefault="00F20B89" w:rsidP="008555D5">
            <w:pPr>
              <w:pStyle w:val="Style14"/>
              <w:widowControl/>
              <w:ind w:firstLine="0"/>
              <w:jc w:val="left"/>
            </w:pPr>
            <w:r w:rsidRPr="004E62E9">
              <w:t>ПК-2-з</w:t>
            </w:r>
          </w:p>
        </w:tc>
      </w:tr>
      <w:tr w:rsidR="00F20B89" w:rsidRPr="004E62E9" w:rsidTr="005B6FCA">
        <w:trPr>
          <w:trHeight w:val="268"/>
        </w:trPr>
        <w:tc>
          <w:tcPr>
            <w:tcW w:w="1765" w:type="pct"/>
          </w:tcPr>
          <w:p w:rsidR="00F20B89" w:rsidRPr="004E62E9" w:rsidRDefault="00F20B89" w:rsidP="008555D5">
            <w:pPr>
              <w:pStyle w:val="212"/>
              <w:ind w:left="283"/>
              <w:rPr>
                <w:sz w:val="24"/>
                <w:szCs w:val="24"/>
              </w:rPr>
            </w:pPr>
            <w:r w:rsidRPr="004E62E9">
              <w:rPr>
                <w:sz w:val="24"/>
                <w:szCs w:val="24"/>
              </w:rPr>
              <w:t>1.2 Влияние массажа на кожу, на мышечную систему и на суставно-связочный аппарат.</w:t>
            </w:r>
          </w:p>
        </w:tc>
        <w:tc>
          <w:tcPr>
            <w:tcW w:w="135" w:type="pct"/>
          </w:tcPr>
          <w:p w:rsidR="00F20B89" w:rsidRPr="004E62E9" w:rsidRDefault="00F20B89" w:rsidP="008555D5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69" w:type="pct"/>
          </w:tcPr>
          <w:p w:rsidR="00F20B89" w:rsidRPr="004E62E9" w:rsidRDefault="00F20B89" w:rsidP="008555D5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5" w:type="pct"/>
          </w:tcPr>
          <w:p w:rsidR="00F20B89" w:rsidRPr="004E62E9" w:rsidRDefault="00F20B89" w:rsidP="008555D5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5" w:type="pct"/>
          </w:tcPr>
          <w:p w:rsidR="00F20B89" w:rsidRPr="004E62E9" w:rsidRDefault="00F20B89" w:rsidP="008555D5">
            <w:pPr>
              <w:pStyle w:val="Style14"/>
              <w:widowControl/>
              <w:ind w:firstLine="0"/>
              <w:jc w:val="center"/>
            </w:pPr>
            <w:r>
              <w:t>1/1И</w:t>
            </w:r>
          </w:p>
        </w:tc>
        <w:tc>
          <w:tcPr>
            <w:tcW w:w="314" w:type="pct"/>
          </w:tcPr>
          <w:p w:rsidR="00F20B89" w:rsidRPr="004E62E9" w:rsidRDefault="00F20B89" w:rsidP="008555D5">
            <w:pPr>
              <w:pStyle w:val="Style14"/>
              <w:widowControl/>
              <w:ind w:firstLine="0"/>
              <w:jc w:val="center"/>
            </w:pPr>
            <w:r>
              <w:t>20</w:t>
            </w:r>
          </w:p>
        </w:tc>
        <w:tc>
          <w:tcPr>
            <w:tcW w:w="809" w:type="pct"/>
          </w:tcPr>
          <w:p w:rsidR="00F20B89" w:rsidRPr="001A169D" w:rsidRDefault="00F20B89" w:rsidP="008067FB">
            <w:pPr>
              <w:pStyle w:val="Style14"/>
              <w:widowControl/>
              <w:ind w:firstLine="0"/>
              <w:jc w:val="left"/>
            </w:pPr>
          </w:p>
        </w:tc>
        <w:tc>
          <w:tcPr>
            <w:tcW w:w="809" w:type="pct"/>
          </w:tcPr>
          <w:p w:rsidR="00F20B89" w:rsidRPr="001A169D" w:rsidRDefault="00F20B89" w:rsidP="008067FB">
            <w:pPr>
              <w:pStyle w:val="Style14"/>
              <w:widowControl/>
              <w:ind w:firstLine="0"/>
              <w:jc w:val="left"/>
              <w:rPr>
                <w:color w:val="000000"/>
              </w:rPr>
            </w:pPr>
          </w:p>
        </w:tc>
        <w:tc>
          <w:tcPr>
            <w:tcW w:w="449" w:type="pct"/>
          </w:tcPr>
          <w:p w:rsidR="00F20B89" w:rsidRPr="004E62E9" w:rsidRDefault="00F20B89" w:rsidP="008555D5">
            <w:pPr>
              <w:pStyle w:val="Style14"/>
              <w:widowControl/>
              <w:ind w:firstLine="0"/>
              <w:jc w:val="left"/>
            </w:pPr>
            <w:r w:rsidRPr="004E62E9">
              <w:t>ДПК-1-зув</w:t>
            </w:r>
          </w:p>
        </w:tc>
      </w:tr>
      <w:tr w:rsidR="00F20B89" w:rsidRPr="004E62E9" w:rsidTr="005B6FCA">
        <w:trPr>
          <w:trHeight w:val="268"/>
        </w:trPr>
        <w:tc>
          <w:tcPr>
            <w:tcW w:w="1765" w:type="pct"/>
          </w:tcPr>
          <w:p w:rsidR="00F20B89" w:rsidRPr="004E62E9" w:rsidRDefault="00F20B89" w:rsidP="008555D5">
            <w:pPr>
              <w:pStyle w:val="212"/>
              <w:ind w:left="283"/>
              <w:rPr>
                <w:sz w:val="24"/>
                <w:szCs w:val="24"/>
              </w:rPr>
            </w:pPr>
            <w:r w:rsidRPr="004E62E9">
              <w:rPr>
                <w:sz w:val="24"/>
                <w:szCs w:val="24"/>
              </w:rPr>
              <w:t>1.3Влияние массажа на кровеносную, лимфатическую систему и дыхательную системы.</w:t>
            </w:r>
          </w:p>
        </w:tc>
        <w:tc>
          <w:tcPr>
            <w:tcW w:w="135" w:type="pct"/>
          </w:tcPr>
          <w:p w:rsidR="00F20B89" w:rsidRPr="004E62E9" w:rsidRDefault="00F20B89" w:rsidP="008555D5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69" w:type="pct"/>
          </w:tcPr>
          <w:p w:rsidR="00F20B89" w:rsidRPr="004E62E9" w:rsidRDefault="00F20B89" w:rsidP="008555D5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5" w:type="pct"/>
          </w:tcPr>
          <w:p w:rsidR="00F20B89" w:rsidRPr="004E62E9" w:rsidRDefault="00F20B89" w:rsidP="008555D5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5" w:type="pct"/>
          </w:tcPr>
          <w:p w:rsidR="00F20B89" w:rsidRPr="004E62E9" w:rsidRDefault="00F20B89" w:rsidP="008555D5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14" w:type="pct"/>
          </w:tcPr>
          <w:p w:rsidR="00F20B89" w:rsidRPr="004E62E9" w:rsidRDefault="00F20B89" w:rsidP="008555D5">
            <w:pPr>
              <w:pStyle w:val="Style14"/>
              <w:widowControl/>
              <w:ind w:firstLine="0"/>
              <w:jc w:val="center"/>
            </w:pPr>
            <w:r>
              <w:t>20</w:t>
            </w:r>
          </w:p>
        </w:tc>
        <w:tc>
          <w:tcPr>
            <w:tcW w:w="809" w:type="pct"/>
          </w:tcPr>
          <w:p w:rsidR="00F20B89" w:rsidRPr="001A169D" w:rsidRDefault="00F20B89" w:rsidP="008067FB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169D"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Подготовка к тестированию</w:t>
            </w:r>
          </w:p>
        </w:tc>
        <w:tc>
          <w:tcPr>
            <w:tcW w:w="809" w:type="pct"/>
          </w:tcPr>
          <w:p w:rsidR="00F20B89" w:rsidRPr="001A169D" w:rsidRDefault="00F20B89" w:rsidP="008067FB">
            <w:pPr>
              <w:pStyle w:val="Style14"/>
              <w:widowControl/>
              <w:ind w:firstLine="0"/>
              <w:jc w:val="left"/>
              <w:rPr>
                <w:color w:val="000000"/>
              </w:rPr>
            </w:pPr>
            <w:r w:rsidRPr="001A169D"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  <w:t>Тестирование</w:t>
            </w:r>
          </w:p>
        </w:tc>
        <w:tc>
          <w:tcPr>
            <w:tcW w:w="449" w:type="pct"/>
          </w:tcPr>
          <w:p w:rsidR="00F20B89" w:rsidRPr="004E62E9" w:rsidRDefault="00F20B89" w:rsidP="008555D5">
            <w:pPr>
              <w:pStyle w:val="Style14"/>
              <w:widowControl/>
              <w:ind w:firstLine="0"/>
              <w:jc w:val="left"/>
            </w:pPr>
            <w:r w:rsidRPr="004E62E9">
              <w:t>ДПК-1-зу</w:t>
            </w:r>
          </w:p>
        </w:tc>
      </w:tr>
      <w:tr w:rsidR="00F20B89" w:rsidRPr="004E62E9" w:rsidTr="005B6FCA">
        <w:trPr>
          <w:trHeight w:val="313"/>
        </w:trPr>
        <w:tc>
          <w:tcPr>
            <w:tcW w:w="1765" w:type="pct"/>
          </w:tcPr>
          <w:p w:rsidR="00F20B89" w:rsidRPr="004E62E9" w:rsidRDefault="00F20B89" w:rsidP="008555D5">
            <w:pPr>
              <w:pStyle w:val="Style14"/>
              <w:widowControl/>
              <w:ind w:firstLine="0"/>
              <w:rPr>
                <w:b/>
              </w:rPr>
            </w:pPr>
            <w:r w:rsidRPr="004E62E9">
              <w:rPr>
                <w:b/>
              </w:rPr>
              <w:t>Итого по разделу</w:t>
            </w:r>
          </w:p>
        </w:tc>
        <w:tc>
          <w:tcPr>
            <w:tcW w:w="135" w:type="pct"/>
          </w:tcPr>
          <w:p w:rsidR="00F20B89" w:rsidRPr="004E62E9" w:rsidRDefault="00F20B89" w:rsidP="008555D5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269" w:type="pct"/>
          </w:tcPr>
          <w:p w:rsidR="00F20B89" w:rsidRPr="004E62E9" w:rsidRDefault="00F20B89" w:rsidP="008555D5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225" w:type="pct"/>
          </w:tcPr>
          <w:p w:rsidR="00F20B89" w:rsidRPr="004E62E9" w:rsidRDefault="00F20B89" w:rsidP="008555D5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225" w:type="pct"/>
          </w:tcPr>
          <w:p w:rsidR="00F20B89" w:rsidRPr="004E62E9" w:rsidRDefault="00F20B89" w:rsidP="008555D5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314" w:type="pct"/>
          </w:tcPr>
          <w:p w:rsidR="00F20B89" w:rsidRPr="004E62E9" w:rsidRDefault="00F20B89" w:rsidP="008555D5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</w:p>
        </w:tc>
        <w:tc>
          <w:tcPr>
            <w:tcW w:w="809" w:type="pct"/>
          </w:tcPr>
          <w:p w:rsidR="00F20B89" w:rsidRPr="001A169D" w:rsidRDefault="00F20B89" w:rsidP="008067FB">
            <w:pPr>
              <w:pStyle w:val="Style14"/>
              <w:widowControl/>
              <w:ind w:firstLine="0"/>
              <w:jc w:val="left"/>
            </w:pPr>
          </w:p>
        </w:tc>
        <w:tc>
          <w:tcPr>
            <w:tcW w:w="809" w:type="pct"/>
          </w:tcPr>
          <w:p w:rsidR="00F20B89" w:rsidRPr="001A169D" w:rsidRDefault="00F20B89" w:rsidP="008067FB">
            <w:pPr>
              <w:pStyle w:val="Style14"/>
              <w:widowControl/>
              <w:ind w:firstLine="0"/>
              <w:jc w:val="left"/>
              <w:rPr>
                <w:color w:val="000000"/>
              </w:rPr>
            </w:pPr>
          </w:p>
        </w:tc>
        <w:tc>
          <w:tcPr>
            <w:tcW w:w="449" w:type="pct"/>
          </w:tcPr>
          <w:p w:rsidR="00F20B89" w:rsidRPr="004E62E9" w:rsidRDefault="00F20B89" w:rsidP="008555D5">
            <w:pPr>
              <w:pStyle w:val="Style14"/>
              <w:widowControl/>
              <w:ind w:firstLine="0"/>
              <w:jc w:val="left"/>
              <w:rPr>
                <w:b/>
              </w:rPr>
            </w:pPr>
            <w:r w:rsidRPr="004E62E9">
              <w:rPr>
                <w:b/>
              </w:rPr>
              <w:t>ДПК-1 зув</w:t>
            </w:r>
          </w:p>
        </w:tc>
      </w:tr>
      <w:tr w:rsidR="00F20B89" w:rsidRPr="004E62E9" w:rsidTr="005B6FCA">
        <w:trPr>
          <w:trHeight w:val="499"/>
        </w:trPr>
        <w:tc>
          <w:tcPr>
            <w:tcW w:w="1765" w:type="pct"/>
          </w:tcPr>
          <w:p w:rsidR="00F20B89" w:rsidRPr="004E62E9" w:rsidRDefault="00F20B89" w:rsidP="008555D5">
            <w:pPr>
              <w:pStyle w:val="Style14"/>
              <w:widowControl/>
              <w:tabs>
                <w:tab w:val="left" w:pos="435"/>
              </w:tabs>
              <w:ind w:firstLine="0"/>
            </w:pPr>
            <w:r w:rsidRPr="004E62E9">
              <w:t xml:space="preserve">2.Структура массажа </w:t>
            </w:r>
          </w:p>
        </w:tc>
        <w:tc>
          <w:tcPr>
            <w:tcW w:w="135" w:type="pct"/>
          </w:tcPr>
          <w:p w:rsidR="00F20B89" w:rsidRPr="004E62E9" w:rsidRDefault="00F20B89" w:rsidP="008555D5">
            <w:pPr>
              <w:pStyle w:val="Style14"/>
              <w:widowControl/>
              <w:ind w:firstLine="0"/>
              <w:jc w:val="center"/>
            </w:pPr>
            <w:r w:rsidRPr="004E62E9">
              <w:t>3</w:t>
            </w:r>
          </w:p>
        </w:tc>
        <w:tc>
          <w:tcPr>
            <w:tcW w:w="269" w:type="pct"/>
          </w:tcPr>
          <w:p w:rsidR="00F20B89" w:rsidRPr="004E62E9" w:rsidRDefault="00F20B89" w:rsidP="008555D5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225" w:type="pct"/>
          </w:tcPr>
          <w:p w:rsidR="00F20B89" w:rsidRPr="004E62E9" w:rsidRDefault="00F20B89" w:rsidP="008555D5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225" w:type="pct"/>
          </w:tcPr>
          <w:p w:rsidR="00F20B89" w:rsidRPr="004E62E9" w:rsidRDefault="00F20B89" w:rsidP="008555D5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314" w:type="pct"/>
          </w:tcPr>
          <w:p w:rsidR="00F20B89" w:rsidRPr="004E62E9" w:rsidRDefault="00F20B89" w:rsidP="008555D5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9" w:type="pct"/>
          </w:tcPr>
          <w:p w:rsidR="00F20B89" w:rsidRPr="001A169D" w:rsidRDefault="00F20B89" w:rsidP="008067FB">
            <w:pPr>
              <w:pStyle w:val="Style14"/>
              <w:widowControl/>
              <w:ind w:firstLine="0"/>
              <w:jc w:val="left"/>
            </w:pPr>
            <w:r w:rsidRPr="001A169D">
              <w:t>Выполнение практической работы</w:t>
            </w:r>
          </w:p>
        </w:tc>
        <w:tc>
          <w:tcPr>
            <w:tcW w:w="809" w:type="pct"/>
          </w:tcPr>
          <w:p w:rsidR="00F20B89" w:rsidRPr="001A169D" w:rsidRDefault="00F20B89" w:rsidP="008067FB">
            <w:pPr>
              <w:pStyle w:val="Style14"/>
              <w:widowControl/>
              <w:ind w:firstLine="0"/>
              <w:jc w:val="left"/>
              <w:rPr>
                <w:color w:val="000000"/>
              </w:rPr>
            </w:pPr>
            <w:r w:rsidRPr="001A169D">
              <w:t>Проверка практической работы на портале МГТУ</w:t>
            </w:r>
          </w:p>
        </w:tc>
        <w:tc>
          <w:tcPr>
            <w:tcW w:w="449" w:type="pct"/>
          </w:tcPr>
          <w:p w:rsidR="00F20B89" w:rsidRPr="004E62E9" w:rsidRDefault="00F20B89" w:rsidP="008555D5">
            <w:pPr>
              <w:pStyle w:val="Style14"/>
              <w:widowControl/>
              <w:ind w:firstLine="0"/>
              <w:jc w:val="left"/>
              <w:rPr>
                <w:b/>
              </w:rPr>
            </w:pPr>
          </w:p>
        </w:tc>
      </w:tr>
      <w:tr w:rsidR="00F20B89" w:rsidRPr="004E62E9" w:rsidTr="005B6FCA">
        <w:trPr>
          <w:trHeight w:val="393"/>
        </w:trPr>
        <w:tc>
          <w:tcPr>
            <w:tcW w:w="1765" w:type="pct"/>
          </w:tcPr>
          <w:p w:rsidR="00F20B89" w:rsidRPr="004E62E9" w:rsidRDefault="00F20B89" w:rsidP="008555D5">
            <w:pPr>
              <w:pStyle w:val="212"/>
              <w:ind w:left="283"/>
              <w:rPr>
                <w:sz w:val="24"/>
                <w:szCs w:val="24"/>
              </w:rPr>
            </w:pPr>
            <w:r w:rsidRPr="004E62E9">
              <w:rPr>
                <w:sz w:val="24"/>
                <w:szCs w:val="24"/>
              </w:rPr>
              <w:t>2.1. Осмотр при массаже.</w:t>
            </w:r>
          </w:p>
          <w:p w:rsidR="00F20B89" w:rsidRPr="004E62E9" w:rsidRDefault="00F20B89" w:rsidP="008555D5">
            <w:pPr>
              <w:pStyle w:val="212"/>
              <w:ind w:left="283"/>
              <w:rPr>
                <w:sz w:val="24"/>
                <w:szCs w:val="24"/>
              </w:rPr>
            </w:pPr>
            <w:r w:rsidRPr="004E62E9">
              <w:rPr>
                <w:sz w:val="24"/>
                <w:szCs w:val="24"/>
              </w:rPr>
              <w:t>Выявление показаний и противопоказаний</w:t>
            </w:r>
          </w:p>
        </w:tc>
        <w:tc>
          <w:tcPr>
            <w:tcW w:w="135" w:type="pct"/>
          </w:tcPr>
          <w:p w:rsidR="00F20B89" w:rsidRPr="004E62E9" w:rsidRDefault="00F20B89" w:rsidP="008555D5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69" w:type="pct"/>
          </w:tcPr>
          <w:p w:rsidR="00F20B89" w:rsidRPr="004E62E9" w:rsidRDefault="00F20B89" w:rsidP="008555D5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5" w:type="pct"/>
          </w:tcPr>
          <w:p w:rsidR="00F20B89" w:rsidRPr="004E62E9" w:rsidRDefault="00F20B89" w:rsidP="008555D5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5" w:type="pct"/>
          </w:tcPr>
          <w:p w:rsidR="00F20B89" w:rsidRPr="004E62E9" w:rsidRDefault="00F20B89" w:rsidP="008555D5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14" w:type="pct"/>
          </w:tcPr>
          <w:p w:rsidR="00F20B89" w:rsidRPr="004E62E9" w:rsidRDefault="00F20B89" w:rsidP="008555D5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09" w:type="pct"/>
          </w:tcPr>
          <w:p w:rsidR="00F20B89" w:rsidRPr="001A169D" w:rsidRDefault="00F20B89" w:rsidP="008067FB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169D"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Подготовка к тестированию</w:t>
            </w:r>
          </w:p>
        </w:tc>
        <w:tc>
          <w:tcPr>
            <w:tcW w:w="809" w:type="pct"/>
          </w:tcPr>
          <w:p w:rsidR="00F20B89" w:rsidRPr="001A169D" w:rsidRDefault="00F20B89" w:rsidP="008067FB">
            <w:pPr>
              <w:pStyle w:val="Style14"/>
              <w:widowControl/>
              <w:ind w:firstLine="0"/>
              <w:jc w:val="left"/>
              <w:rPr>
                <w:color w:val="000000"/>
              </w:rPr>
            </w:pPr>
            <w:r w:rsidRPr="001A169D"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  <w:t>Тестирование</w:t>
            </w:r>
          </w:p>
        </w:tc>
        <w:tc>
          <w:tcPr>
            <w:tcW w:w="449" w:type="pct"/>
          </w:tcPr>
          <w:p w:rsidR="00F20B89" w:rsidRPr="004E62E9" w:rsidRDefault="00F20B89" w:rsidP="008555D5">
            <w:pPr>
              <w:pStyle w:val="Style14"/>
              <w:widowControl/>
              <w:ind w:firstLine="0"/>
              <w:jc w:val="left"/>
            </w:pPr>
            <w:r w:rsidRPr="004E62E9">
              <w:t>ДПК-2-зув</w:t>
            </w:r>
          </w:p>
        </w:tc>
      </w:tr>
      <w:tr w:rsidR="00F20B89" w:rsidRPr="004E62E9" w:rsidTr="005B6FCA">
        <w:trPr>
          <w:trHeight w:val="393"/>
        </w:trPr>
        <w:tc>
          <w:tcPr>
            <w:tcW w:w="1765" w:type="pct"/>
          </w:tcPr>
          <w:p w:rsidR="00F20B89" w:rsidRPr="004E62E9" w:rsidRDefault="00F20B89" w:rsidP="008555D5">
            <w:pPr>
              <w:pStyle w:val="212"/>
              <w:ind w:left="283"/>
              <w:rPr>
                <w:sz w:val="24"/>
                <w:szCs w:val="24"/>
              </w:rPr>
            </w:pPr>
            <w:r w:rsidRPr="004E62E9">
              <w:rPr>
                <w:sz w:val="24"/>
                <w:szCs w:val="24"/>
              </w:rPr>
              <w:t>2.2 Использование смазывающих средств.</w:t>
            </w:r>
          </w:p>
        </w:tc>
        <w:tc>
          <w:tcPr>
            <w:tcW w:w="135" w:type="pct"/>
          </w:tcPr>
          <w:p w:rsidR="00F20B89" w:rsidRPr="004E62E9" w:rsidRDefault="00F20B89" w:rsidP="008555D5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69" w:type="pct"/>
          </w:tcPr>
          <w:p w:rsidR="00F20B89" w:rsidRPr="004E62E9" w:rsidRDefault="00F20B89" w:rsidP="008555D5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5" w:type="pct"/>
          </w:tcPr>
          <w:p w:rsidR="00F20B89" w:rsidRPr="004E62E9" w:rsidRDefault="00F20B89" w:rsidP="008555D5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5" w:type="pct"/>
          </w:tcPr>
          <w:p w:rsidR="00F20B89" w:rsidRPr="004E62E9" w:rsidRDefault="00F20B89" w:rsidP="008555D5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14" w:type="pct"/>
          </w:tcPr>
          <w:p w:rsidR="00F20B89" w:rsidRPr="004E62E9" w:rsidRDefault="00F20B89" w:rsidP="00263455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2</w:t>
            </w:r>
            <w:r w:rsidR="00263455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09" w:type="pct"/>
          </w:tcPr>
          <w:p w:rsidR="00F20B89" w:rsidRPr="001A169D" w:rsidRDefault="00F20B89" w:rsidP="008067FB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9" w:type="pct"/>
          </w:tcPr>
          <w:p w:rsidR="00F20B89" w:rsidRPr="001A169D" w:rsidRDefault="00F20B89" w:rsidP="008067FB">
            <w:pPr>
              <w:pStyle w:val="Style14"/>
              <w:widowControl/>
              <w:ind w:firstLine="0"/>
              <w:jc w:val="left"/>
              <w:rPr>
                <w:color w:val="000000"/>
              </w:rPr>
            </w:pPr>
          </w:p>
        </w:tc>
        <w:tc>
          <w:tcPr>
            <w:tcW w:w="449" w:type="pct"/>
          </w:tcPr>
          <w:p w:rsidR="00F20B89" w:rsidRPr="004E62E9" w:rsidRDefault="00F20B89" w:rsidP="008555D5">
            <w:pPr>
              <w:pStyle w:val="Style14"/>
              <w:widowControl/>
              <w:ind w:firstLine="0"/>
              <w:jc w:val="left"/>
            </w:pPr>
          </w:p>
        </w:tc>
      </w:tr>
      <w:tr w:rsidR="00F20B89" w:rsidRPr="004E62E9" w:rsidTr="005B6FCA">
        <w:trPr>
          <w:trHeight w:val="393"/>
        </w:trPr>
        <w:tc>
          <w:tcPr>
            <w:tcW w:w="1765" w:type="pct"/>
          </w:tcPr>
          <w:p w:rsidR="00F20B89" w:rsidRPr="004E62E9" w:rsidRDefault="00F20B89" w:rsidP="008555D5">
            <w:pPr>
              <w:pStyle w:val="212"/>
              <w:ind w:left="283"/>
              <w:rPr>
                <w:sz w:val="24"/>
                <w:szCs w:val="24"/>
              </w:rPr>
            </w:pPr>
            <w:r w:rsidRPr="004E62E9">
              <w:rPr>
                <w:b/>
                <w:sz w:val="24"/>
                <w:szCs w:val="24"/>
              </w:rPr>
              <w:t>Итого по разделу</w:t>
            </w:r>
          </w:p>
        </w:tc>
        <w:tc>
          <w:tcPr>
            <w:tcW w:w="135" w:type="pct"/>
          </w:tcPr>
          <w:p w:rsidR="00F20B89" w:rsidRPr="004E62E9" w:rsidRDefault="00F20B89" w:rsidP="008555D5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69" w:type="pct"/>
          </w:tcPr>
          <w:p w:rsidR="00F20B89" w:rsidRPr="004E62E9" w:rsidRDefault="00F20B89" w:rsidP="008555D5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225" w:type="pct"/>
          </w:tcPr>
          <w:p w:rsidR="00F20B89" w:rsidRPr="004E62E9" w:rsidRDefault="00F20B89" w:rsidP="008555D5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225" w:type="pct"/>
          </w:tcPr>
          <w:p w:rsidR="00F20B89" w:rsidRPr="004E62E9" w:rsidRDefault="00F20B89" w:rsidP="008555D5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314" w:type="pct"/>
          </w:tcPr>
          <w:p w:rsidR="00F20B89" w:rsidRPr="004E62E9" w:rsidRDefault="00F20B89" w:rsidP="008555D5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4E62E9"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09" w:type="pct"/>
          </w:tcPr>
          <w:p w:rsidR="00F20B89" w:rsidRPr="001A169D" w:rsidRDefault="00F20B89" w:rsidP="008067FB">
            <w:pPr>
              <w:pStyle w:val="Style14"/>
              <w:widowControl/>
              <w:ind w:firstLine="0"/>
              <w:jc w:val="left"/>
            </w:pPr>
          </w:p>
        </w:tc>
        <w:tc>
          <w:tcPr>
            <w:tcW w:w="809" w:type="pct"/>
          </w:tcPr>
          <w:p w:rsidR="00F20B89" w:rsidRPr="001A169D" w:rsidRDefault="00F20B89" w:rsidP="008067FB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" w:type="pct"/>
          </w:tcPr>
          <w:p w:rsidR="00F20B89" w:rsidRPr="004E62E9" w:rsidRDefault="00F20B89" w:rsidP="008555D5">
            <w:pPr>
              <w:pStyle w:val="Style14"/>
              <w:widowControl/>
              <w:ind w:firstLine="0"/>
              <w:jc w:val="left"/>
            </w:pPr>
            <w:r w:rsidRPr="004E62E9">
              <w:t>ДПК-2-зув</w:t>
            </w:r>
          </w:p>
        </w:tc>
      </w:tr>
      <w:tr w:rsidR="00F20B89" w:rsidRPr="004E62E9" w:rsidTr="005B6FCA">
        <w:trPr>
          <w:trHeight w:val="393"/>
        </w:trPr>
        <w:tc>
          <w:tcPr>
            <w:tcW w:w="1765" w:type="pct"/>
          </w:tcPr>
          <w:p w:rsidR="00F20B89" w:rsidRPr="004E62E9" w:rsidRDefault="00F20B89" w:rsidP="008555D5">
            <w:pPr>
              <w:pStyle w:val="Style14"/>
              <w:widowControl/>
              <w:ind w:firstLine="0"/>
            </w:pPr>
            <w:r w:rsidRPr="004E62E9">
              <w:t>3.Массажные приемы. Массаж по областям</w:t>
            </w:r>
          </w:p>
        </w:tc>
        <w:tc>
          <w:tcPr>
            <w:tcW w:w="135" w:type="pct"/>
          </w:tcPr>
          <w:p w:rsidR="00F20B89" w:rsidRPr="004E62E9" w:rsidRDefault="00F20B89" w:rsidP="008555D5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69" w:type="pct"/>
          </w:tcPr>
          <w:p w:rsidR="00F20B89" w:rsidRPr="004E62E9" w:rsidRDefault="00F20B89" w:rsidP="008555D5">
            <w:pPr>
              <w:pStyle w:val="Style14"/>
              <w:widowControl/>
              <w:ind w:firstLine="0"/>
              <w:jc w:val="center"/>
            </w:pPr>
            <w:r>
              <w:t>1/1И</w:t>
            </w:r>
          </w:p>
        </w:tc>
        <w:tc>
          <w:tcPr>
            <w:tcW w:w="225" w:type="pct"/>
          </w:tcPr>
          <w:p w:rsidR="00F20B89" w:rsidRPr="004E62E9" w:rsidRDefault="00F20B89" w:rsidP="008555D5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5" w:type="pct"/>
          </w:tcPr>
          <w:p w:rsidR="00F20B89" w:rsidRPr="004E62E9" w:rsidRDefault="00F20B89" w:rsidP="008555D5">
            <w:pPr>
              <w:pStyle w:val="Style14"/>
              <w:widowControl/>
              <w:ind w:firstLine="0"/>
              <w:jc w:val="center"/>
            </w:pPr>
            <w:r>
              <w:t>1/1И</w:t>
            </w:r>
          </w:p>
        </w:tc>
        <w:tc>
          <w:tcPr>
            <w:tcW w:w="314" w:type="pct"/>
          </w:tcPr>
          <w:p w:rsidR="00F20B89" w:rsidRPr="004E62E9" w:rsidRDefault="00F20B89" w:rsidP="008555D5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pct"/>
          </w:tcPr>
          <w:p w:rsidR="00F20B89" w:rsidRPr="001A169D" w:rsidRDefault="00F20B89" w:rsidP="008067FB">
            <w:pPr>
              <w:pStyle w:val="Style14"/>
              <w:widowControl/>
              <w:ind w:firstLine="0"/>
              <w:jc w:val="left"/>
            </w:pPr>
            <w:r w:rsidRPr="001A169D">
              <w:t>Выполнение практической работы</w:t>
            </w:r>
          </w:p>
        </w:tc>
        <w:tc>
          <w:tcPr>
            <w:tcW w:w="809" w:type="pct"/>
          </w:tcPr>
          <w:p w:rsidR="00F20B89" w:rsidRPr="001A169D" w:rsidRDefault="00F20B89" w:rsidP="008067FB">
            <w:pPr>
              <w:pStyle w:val="Style14"/>
              <w:widowControl/>
              <w:ind w:firstLine="0"/>
              <w:jc w:val="left"/>
              <w:rPr>
                <w:color w:val="000000"/>
              </w:rPr>
            </w:pPr>
            <w:r w:rsidRPr="001A169D">
              <w:t>Проверка практической работы на портале МГТУ</w:t>
            </w:r>
          </w:p>
        </w:tc>
        <w:tc>
          <w:tcPr>
            <w:tcW w:w="449" w:type="pct"/>
          </w:tcPr>
          <w:p w:rsidR="00F20B89" w:rsidRPr="004E62E9" w:rsidRDefault="00F20B89" w:rsidP="008555D5">
            <w:pPr>
              <w:pStyle w:val="Style14"/>
              <w:widowControl/>
              <w:ind w:firstLine="0"/>
              <w:jc w:val="left"/>
            </w:pPr>
            <w:r w:rsidRPr="004E62E9">
              <w:t>ДПК-3 зув</w:t>
            </w:r>
          </w:p>
        </w:tc>
      </w:tr>
      <w:tr w:rsidR="00F20B89" w:rsidRPr="004E62E9" w:rsidTr="005B6FCA">
        <w:trPr>
          <w:trHeight w:val="393"/>
        </w:trPr>
        <w:tc>
          <w:tcPr>
            <w:tcW w:w="1765" w:type="pct"/>
          </w:tcPr>
          <w:p w:rsidR="00F20B89" w:rsidRPr="004E62E9" w:rsidRDefault="00F20B89" w:rsidP="008555D5">
            <w:pPr>
              <w:pStyle w:val="212"/>
              <w:ind w:left="283"/>
              <w:rPr>
                <w:sz w:val="24"/>
                <w:szCs w:val="24"/>
              </w:rPr>
            </w:pPr>
            <w:r w:rsidRPr="004E62E9">
              <w:rPr>
                <w:sz w:val="24"/>
                <w:szCs w:val="24"/>
              </w:rPr>
              <w:t xml:space="preserve">3.1 Порядок выполнения приемов при общем </w:t>
            </w:r>
            <w:r w:rsidRPr="004E62E9">
              <w:rPr>
                <w:sz w:val="24"/>
                <w:szCs w:val="24"/>
              </w:rPr>
              <w:lastRenderedPageBreak/>
              <w:t>массаже.</w:t>
            </w:r>
          </w:p>
        </w:tc>
        <w:tc>
          <w:tcPr>
            <w:tcW w:w="135" w:type="pct"/>
          </w:tcPr>
          <w:p w:rsidR="00F20B89" w:rsidRPr="004E62E9" w:rsidRDefault="00F20B89" w:rsidP="008555D5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69" w:type="pct"/>
          </w:tcPr>
          <w:p w:rsidR="00F20B89" w:rsidRPr="004E62E9" w:rsidRDefault="00F20B89" w:rsidP="008555D5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5" w:type="pct"/>
          </w:tcPr>
          <w:p w:rsidR="00F20B89" w:rsidRPr="004E62E9" w:rsidRDefault="00F20B89" w:rsidP="008555D5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5" w:type="pct"/>
          </w:tcPr>
          <w:p w:rsidR="00F20B89" w:rsidRPr="004E62E9" w:rsidRDefault="00F20B89" w:rsidP="008555D5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14" w:type="pct"/>
          </w:tcPr>
          <w:p w:rsidR="00F20B89" w:rsidRPr="004E62E9" w:rsidRDefault="00F20B89" w:rsidP="008555D5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4E62E9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09" w:type="pct"/>
          </w:tcPr>
          <w:p w:rsidR="00F20B89" w:rsidRPr="001A169D" w:rsidRDefault="00F20B89" w:rsidP="008067FB">
            <w:pPr>
              <w:pStyle w:val="Style14"/>
              <w:widowControl/>
              <w:ind w:firstLine="0"/>
              <w:jc w:val="left"/>
            </w:pPr>
          </w:p>
        </w:tc>
        <w:tc>
          <w:tcPr>
            <w:tcW w:w="809" w:type="pct"/>
          </w:tcPr>
          <w:p w:rsidR="00F20B89" w:rsidRPr="001A169D" w:rsidRDefault="00F20B89" w:rsidP="008067FB">
            <w:pPr>
              <w:pStyle w:val="Style14"/>
              <w:widowControl/>
              <w:ind w:firstLine="0"/>
              <w:jc w:val="left"/>
              <w:rPr>
                <w:color w:val="000000"/>
              </w:rPr>
            </w:pPr>
          </w:p>
        </w:tc>
        <w:tc>
          <w:tcPr>
            <w:tcW w:w="449" w:type="pct"/>
          </w:tcPr>
          <w:p w:rsidR="00F20B89" w:rsidRPr="004E62E9" w:rsidRDefault="00F20B89" w:rsidP="008555D5">
            <w:pPr>
              <w:pStyle w:val="Style14"/>
              <w:widowControl/>
              <w:ind w:firstLine="0"/>
              <w:jc w:val="left"/>
            </w:pPr>
            <w:r w:rsidRPr="004E62E9">
              <w:t>ДПК-3-зув</w:t>
            </w:r>
          </w:p>
        </w:tc>
      </w:tr>
      <w:tr w:rsidR="00F20B89" w:rsidRPr="004E62E9" w:rsidTr="005B6FCA">
        <w:trPr>
          <w:trHeight w:val="393"/>
        </w:trPr>
        <w:tc>
          <w:tcPr>
            <w:tcW w:w="1765" w:type="pct"/>
          </w:tcPr>
          <w:p w:rsidR="00F20B89" w:rsidRPr="004E62E9" w:rsidRDefault="00F20B89" w:rsidP="008555D5">
            <w:pPr>
              <w:pStyle w:val="Style14"/>
              <w:widowControl/>
              <w:ind w:firstLine="0"/>
            </w:pPr>
            <w:r w:rsidRPr="004E62E9">
              <w:lastRenderedPageBreak/>
              <w:t>3.2 Лечебный массаж при параличах, заболеваниях мышц. Массаж при сколиозе. Массаж при нарушениях осанки</w:t>
            </w:r>
          </w:p>
        </w:tc>
        <w:tc>
          <w:tcPr>
            <w:tcW w:w="135" w:type="pct"/>
          </w:tcPr>
          <w:p w:rsidR="00F20B89" w:rsidRPr="004E62E9" w:rsidRDefault="00F20B89" w:rsidP="008555D5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69" w:type="pct"/>
          </w:tcPr>
          <w:p w:rsidR="00F20B89" w:rsidRPr="004E62E9" w:rsidRDefault="00F20B89" w:rsidP="008555D5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5" w:type="pct"/>
          </w:tcPr>
          <w:p w:rsidR="00F20B89" w:rsidRPr="004E62E9" w:rsidRDefault="00F20B89" w:rsidP="008555D5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5" w:type="pct"/>
          </w:tcPr>
          <w:p w:rsidR="00F20B89" w:rsidRPr="004E62E9" w:rsidRDefault="00F20B89" w:rsidP="008555D5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14" w:type="pct"/>
          </w:tcPr>
          <w:p w:rsidR="00F20B89" w:rsidRPr="004E62E9" w:rsidRDefault="00F20B89" w:rsidP="00EC5EDF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15</w:t>
            </w:r>
            <w:r w:rsidRPr="004E62E9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09" w:type="pct"/>
          </w:tcPr>
          <w:p w:rsidR="00F20B89" w:rsidRPr="001A169D" w:rsidRDefault="00F20B89" w:rsidP="008067FB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169D"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Подготовка к тестированию</w:t>
            </w:r>
          </w:p>
        </w:tc>
        <w:tc>
          <w:tcPr>
            <w:tcW w:w="809" w:type="pct"/>
          </w:tcPr>
          <w:p w:rsidR="00F20B89" w:rsidRPr="001A169D" w:rsidRDefault="00F20B89" w:rsidP="008067FB">
            <w:pPr>
              <w:pStyle w:val="Style14"/>
              <w:widowControl/>
              <w:ind w:firstLine="0"/>
              <w:jc w:val="left"/>
              <w:rPr>
                <w:color w:val="000000"/>
              </w:rPr>
            </w:pPr>
            <w:r w:rsidRPr="001A169D"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  <w:t>Тестирование</w:t>
            </w:r>
          </w:p>
        </w:tc>
        <w:tc>
          <w:tcPr>
            <w:tcW w:w="449" w:type="pct"/>
          </w:tcPr>
          <w:p w:rsidR="00F20B89" w:rsidRPr="004E62E9" w:rsidRDefault="00F20B89" w:rsidP="008555D5">
            <w:pPr>
              <w:pStyle w:val="Style14"/>
              <w:widowControl/>
              <w:ind w:firstLine="0"/>
              <w:jc w:val="left"/>
            </w:pPr>
            <w:r w:rsidRPr="004E62E9">
              <w:t>ДПК-3-зув</w:t>
            </w:r>
          </w:p>
        </w:tc>
      </w:tr>
      <w:tr w:rsidR="00F20B89" w:rsidRPr="004E62E9" w:rsidTr="005B6FCA">
        <w:trPr>
          <w:trHeight w:val="313"/>
        </w:trPr>
        <w:tc>
          <w:tcPr>
            <w:tcW w:w="1765" w:type="pct"/>
          </w:tcPr>
          <w:p w:rsidR="00F20B89" w:rsidRPr="004E62E9" w:rsidRDefault="00F20B89" w:rsidP="008555D5">
            <w:pPr>
              <w:pStyle w:val="Style14"/>
              <w:widowControl/>
              <w:ind w:firstLine="0"/>
              <w:rPr>
                <w:b/>
              </w:rPr>
            </w:pPr>
            <w:r w:rsidRPr="004E62E9">
              <w:rPr>
                <w:b/>
              </w:rPr>
              <w:t>Итого по разделу</w:t>
            </w:r>
          </w:p>
        </w:tc>
        <w:tc>
          <w:tcPr>
            <w:tcW w:w="135" w:type="pct"/>
          </w:tcPr>
          <w:p w:rsidR="00F20B89" w:rsidRPr="004E62E9" w:rsidRDefault="00F20B89" w:rsidP="008555D5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269" w:type="pct"/>
          </w:tcPr>
          <w:p w:rsidR="00F20B89" w:rsidRPr="004E62E9" w:rsidRDefault="00F20B89" w:rsidP="008555D5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225" w:type="pct"/>
          </w:tcPr>
          <w:p w:rsidR="00F20B89" w:rsidRPr="004E62E9" w:rsidRDefault="00F20B89" w:rsidP="008555D5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225" w:type="pct"/>
          </w:tcPr>
          <w:p w:rsidR="00F20B89" w:rsidRPr="004E62E9" w:rsidRDefault="00F20B89" w:rsidP="008555D5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314" w:type="pct"/>
          </w:tcPr>
          <w:p w:rsidR="00F20B89" w:rsidRPr="004E62E9" w:rsidRDefault="00F20B89" w:rsidP="00EC5EDF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</w:pPr>
            <w:r w:rsidRPr="004E62E9"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4E62E9"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809" w:type="pct"/>
          </w:tcPr>
          <w:p w:rsidR="00F20B89" w:rsidRPr="001A169D" w:rsidRDefault="00F20B89" w:rsidP="008067FB">
            <w:pPr>
              <w:pStyle w:val="Style14"/>
              <w:widowControl/>
              <w:ind w:firstLine="0"/>
              <w:jc w:val="left"/>
            </w:pPr>
          </w:p>
        </w:tc>
        <w:tc>
          <w:tcPr>
            <w:tcW w:w="809" w:type="pct"/>
          </w:tcPr>
          <w:p w:rsidR="00F20B89" w:rsidRPr="001A169D" w:rsidRDefault="00F20B89" w:rsidP="008067FB">
            <w:pPr>
              <w:pStyle w:val="Style14"/>
              <w:widowControl/>
              <w:ind w:firstLine="0"/>
              <w:jc w:val="left"/>
              <w:rPr>
                <w:color w:val="000000"/>
              </w:rPr>
            </w:pPr>
          </w:p>
        </w:tc>
        <w:tc>
          <w:tcPr>
            <w:tcW w:w="449" w:type="pct"/>
          </w:tcPr>
          <w:p w:rsidR="00F20B89" w:rsidRPr="004E62E9" w:rsidRDefault="00F20B89" w:rsidP="008555D5">
            <w:pPr>
              <w:pStyle w:val="Style14"/>
              <w:widowControl/>
              <w:ind w:firstLine="0"/>
              <w:jc w:val="left"/>
              <w:rPr>
                <w:b/>
              </w:rPr>
            </w:pPr>
            <w:r w:rsidRPr="004E62E9">
              <w:rPr>
                <w:b/>
              </w:rPr>
              <w:t>ДПК-1 зув</w:t>
            </w:r>
          </w:p>
          <w:p w:rsidR="00F20B89" w:rsidRPr="004E62E9" w:rsidRDefault="00F20B89" w:rsidP="008555D5">
            <w:pPr>
              <w:pStyle w:val="Style14"/>
              <w:widowControl/>
              <w:ind w:firstLine="0"/>
              <w:jc w:val="left"/>
              <w:rPr>
                <w:b/>
              </w:rPr>
            </w:pPr>
            <w:r w:rsidRPr="004E62E9">
              <w:rPr>
                <w:b/>
              </w:rPr>
              <w:t>ДПК-2 зув</w:t>
            </w:r>
          </w:p>
          <w:p w:rsidR="00F20B89" w:rsidRPr="004E62E9" w:rsidRDefault="00F20B89" w:rsidP="008555D5">
            <w:pPr>
              <w:pStyle w:val="Style14"/>
              <w:widowControl/>
              <w:ind w:firstLine="0"/>
              <w:jc w:val="left"/>
              <w:rPr>
                <w:b/>
              </w:rPr>
            </w:pPr>
            <w:r w:rsidRPr="004E62E9">
              <w:rPr>
                <w:b/>
              </w:rPr>
              <w:t>ДПК-3 зув</w:t>
            </w:r>
          </w:p>
        </w:tc>
      </w:tr>
      <w:tr w:rsidR="00F20B89" w:rsidRPr="004E62E9" w:rsidTr="005B6FCA">
        <w:trPr>
          <w:trHeight w:val="313"/>
        </w:trPr>
        <w:tc>
          <w:tcPr>
            <w:tcW w:w="1765" w:type="pct"/>
          </w:tcPr>
          <w:p w:rsidR="00F20B89" w:rsidRPr="004E62E9" w:rsidRDefault="00F20B89" w:rsidP="008555D5">
            <w:pPr>
              <w:pStyle w:val="Style14"/>
              <w:widowControl/>
              <w:ind w:firstLine="0"/>
              <w:rPr>
                <w:b/>
              </w:rPr>
            </w:pPr>
            <w:r w:rsidRPr="004E62E9">
              <w:rPr>
                <w:b/>
              </w:rPr>
              <w:t>Итого по курсу</w:t>
            </w:r>
          </w:p>
        </w:tc>
        <w:tc>
          <w:tcPr>
            <w:tcW w:w="135" w:type="pct"/>
          </w:tcPr>
          <w:p w:rsidR="00F20B89" w:rsidRPr="004E62E9" w:rsidRDefault="00F20B89" w:rsidP="008555D5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4E62E9">
              <w:rPr>
                <w:b/>
              </w:rPr>
              <w:t>3</w:t>
            </w:r>
          </w:p>
        </w:tc>
        <w:tc>
          <w:tcPr>
            <w:tcW w:w="269" w:type="pct"/>
          </w:tcPr>
          <w:p w:rsidR="00F20B89" w:rsidRPr="004E62E9" w:rsidRDefault="00F20B89" w:rsidP="008555D5">
            <w:pPr>
              <w:pStyle w:val="Style14"/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2/2И</w:t>
            </w:r>
          </w:p>
        </w:tc>
        <w:tc>
          <w:tcPr>
            <w:tcW w:w="225" w:type="pct"/>
          </w:tcPr>
          <w:p w:rsidR="00F20B89" w:rsidRPr="004E62E9" w:rsidRDefault="00F20B89" w:rsidP="008555D5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225" w:type="pct"/>
          </w:tcPr>
          <w:p w:rsidR="00F20B89" w:rsidRPr="004E62E9" w:rsidRDefault="00F20B89" w:rsidP="008555D5">
            <w:pPr>
              <w:pStyle w:val="Style14"/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2/2И</w:t>
            </w:r>
          </w:p>
        </w:tc>
        <w:tc>
          <w:tcPr>
            <w:tcW w:w="314" w:type="pct"/>
          </w:tcPr>
          <w:p w:rsidR="00F20B89" w:rsidRPr="004E62E9" w:rsidRDefault="00F20B89" w:rsidP="00EC5EDF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</w:pPr>
            <w:r w:rsidRPr="004E62E9"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  <w:r w:rsidRPr="004E62E9"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809" w:type="pct"/>
          </w:tcPr>
          <w:p w:rsidR="00F20B89" w:rsidRDefault="00F20B89" w:rsidP="008067FB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</w:pPr>
            <w:r w:rsidRPr="001A169D"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  <w:t>Контрольная работа Итоговый тест</w:t>
            </w:r>
          </w:p>
          <w:p w:rsidR="00F20B89" w:rsidRPr="001A169D" w:rsidRDefault="00F20B89" w:rsidP="008067FB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9" w:type="pct"/>
          </w:tcPr>
          <w:p w:rsidR="00F20B89" w:rsidRPr="001A169D" w:rsidRDefault="00F20B89" w:rsidP="008067FB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</w:pPr>
            <w:r w:rsidRPr="00E3218F"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  <w:t>Зачет (с оценкой)</w:t>
            </w:r>
          </w:p>
        </w:tc>
        <w:tc>
          <w:tcPr>
            <w:tcW w:w="449" w:type="pct"/>
          </w:tcPr>
          <w:p w:rsidR="00F20B89" w:rsidRPr="004E62E9" w:rsidRDefault="00F20B89" w:rsidP="008555D5">
            <w:pPr>
              <w:pStyle w:val="Style14"/>
              <w:widowControl/>
              <w:ind w:firstLine="0"/>
              <w:jc w:val="left"/>
              <w:rPr>
                <w:b/>
              </w:rPr>
            </w:pPr>
          </w:p>
        </w:tc>
      </w:tr>
    </w:tbl>
    <w:p w:rsidR="005B6FCA" w:rsidRPr="004E62E9" w:rsidRDefault="005B6FCA" w:rsidP="005B6FCA">
      <w:pPr>
        <w:ind w:firstLine="0"/>
        <w:rPr>
          <w:rStyle w:val="FontStyle20"/>
          <w:rFonts w:ascii="Times New Roman" w:hAnsi="Times New Roman" w:cs="Times New Roman"/>
          <w:i/>
          <w:color w:val="C00000"/>
          <w:sz w:val="24"/>
          <w:szCs w:val="24"/>
        </w:rPr>
      </w:pPr>
    </w:p>
    <w:p w:rsidR="005B6FCA" w:rsidRPr="004E62E9" w:rsidRDefault="005B6FCA" w:rsidP="005B6FCA">
      <w:pPr>
        <w:pStyle w:val="1"/>
        <w:rPr>
          <w:rStyle w:val="FontStyle31"/>
          <w:rFonts w:ascii="Times New Roman" w:hAnsi="Times New Roman" w:cs="Times New Roman"/>
          <w:sz w:val="24"/>
          <w:szCs w:val="24"/>
        </w:rPr>
        <w:sectPr w:rsidR="005B6FCA" w:rsidRPr="004E62E9" w:rsidSect="001704AD">
          <w:pgSz w:w="16840" w:h="11907" w:orient="landscape" w:code="9"/>
          <w:pgMar w:top="851" w:right="567" w:bottom="851" w:left="567" w:header="720" w:footer="720" w:gutter="0"/>
          <w:cols w:space="720"/>
          <w:noEndnote/>
          <w:titlePg/>
          <w:docGrid w:linePitch="326"/>
        </w:sectPr>
      </w:pPr>
    </w:p>
    <w:p w:rsidR="005B6FCA" w:rsidRPr="004E62E9" w:rsidRDefault="005B6FCA" w:rsidP="005B6FCA">
      <w:pPr>
        <w:pStyle w:val="1"/>
        <w:rPr>
          <w:rStyle w:val="FontStyle31"/>
          <w:rFonts w:ascii="Times New Roman" w:hAnsi="Times New Roman" w:cs="Times New Roman"/>
          <w:sz w:val="24"/>
          <w:szCs w:val="24"/>
        </w:rPr>
      </w:pPr>
      <w:r w:rsidRPr="004E62E9">
        <w:rPr>
          <w:rStyle w:val="FontStyle31"/>
          <w:rFonts w:ascii="Times New Roman" w:hAnsi="Times New Roman" w:cs="Times New Roman"/>
          <w:sz w:val="24"/>
          <w:szCs w:val="24"/>
        </w:rPr>
        <w:lastRenderedPageBreak/>
        <w:t>5 Образовательные и информационные технологии</w:t>
      </w:r>
    </w:p>
    <w:p w:rsidR="00F20B89" w:rsidRPr="00BD4A81" w:rsidRDefault="005B6FCA" w:rsidP="00F20B89">
      <w:pPr>
        <w:rPr>
          <w:rStyle w:val="FontStyle28"/>
          <w:rFonts w:ascii="Times New Roman" w:hAnsi="Times New Roman" w:cs="Times New Roman"/>
          <w:b w:val="0"/>
          <w:iCs/>
          <w:smallCaps w:val="0"/>
          <w:color w:val="000000"/>
          <w:sz w:val="24"/>
          <w:szCs w:val="24"/>
        </w:rPr>
      </w:pPr>
      <w:r w:rsidRPr="004E62E9">
        <w:rPr>
          <w:rStyle w:val="FontStyle28"/>
          <w:rFonts w:ascii="Times New Roman" w:hAnsi="Times New Roman" w:cs="Times New Roman"/>
          <w:b w:val="0"/>
          <w:iCs/>
          <w:smallCaps w:val="0"/>
          <w:sz w:val="24"/>
          <w:szCs w:val="24"/>
        </w:rPr>
        <w:t>В рамках дисциплины «</w:t>
      </w:r>
      <w:r w:rsidR="00F20B89" w:rsidRPr="004E62E9">
        <w:rPr>
          <w:color w:val="000000"/>
        </w:rPr>
        <w:t>Лечебный массаж в коррекционной работе с детьми с ограниченными возможностями здоровья</w:t>
      </w:r>
      <w:r w:rsidRPr="004E62E9">
        <w:rPr>
          <w:rStyle w:val="FontStyle28"/>
          <w:rFonts w:ascii="Times New Roman" w:hAnsi="Times New Roman" w:cs="Times New Roman"/>
          <w:b w:val="0"/>
          <w:iCs/>
          <w:smallCaps w:val="0"/>
          <w:sz w:val="24"/>
          <w:szCs w:val="24"/>
        </w:rPr>
        <w:t xml:space="preserve">» </w:t>
      </w:r>
      <w:r w:rsidR="00F20B89" w:rsidRPr="00BD4A81">
        <w:rPr>
          <w:rStyle w:val="FontStyle28"/>
          <w:rFonts w:ascii="Times New Roman" w:hAnsi="Times New Roman" w:cs="Times New Roman"/>
          <w:b w:val="0"/>
          <w:iCs/>
          <w:smallCaps w:val="0"/>
          <w:sz w:val="24"/>
          <w:szCs w:val="24"/>
        </w:rPr>
        <w:t>осуществляется дистанционное обучение и планируется проведение он-лайн занятий</w:t>
      </w:r>
      <w:r w:rsidR="00F20B89" w:rsidRPr="00BD4A81">
        <w:rPr>
          <w:rStyle w:val="FontStyle28"/>
          <w:rFonts w:ascii="Times New Roman" w:hAnsi="Times New Roman" w:cs="Times New Roman"/>
          <w:b w:val="0"/>
          <w:iCs/>
          <w:smallCaps w:val="0"/>
          <w:color w:val="000000"/>
          <w:sz w:val="24"/>
          <w:szCs w:val="24"/>
        </w:rPr>
        <w:t xml:space="preserve">. </w:t>
      </w:r>
    </w:p>
    <w:p w:rsidR="00F20B89" w:rsidRPr="00BD4A81" w:rsidRDefault="00F20B89" w:rsidP="00F20B89">
      <w:pPr>
        <w:rPr>
          <w:rStyle w:val="FontStyle28"/>
          <w:rFonts w:ascii="Times New Roman" w:hAnsi="Times New Roman" w:cs="Times New Roman"/>
          <w:b w:val="0"/>
          <w:bCs w:val="0"/>
          <w:iCs/>
          <w:sz w:val="24"/>
          <w:szCs w:val="24"/>
        </w:rPr>
      </w:pPr>
      <w:r w:rsidRPr="00BD4A81">
        <w:rPr>
          <w:rStyle w:val="FontStyle28"/>
          <w:rFonts w:ascii="Times New Roman" w:hAnsi="Times New Roman" w:cs="Times New Roman"/>
          <w:b w:val="0"/>
          <w:iCs/>
          <w:smallCaps w:val="0"/>
          <w:sz w:val="24"/>
          <w:szCs w:val="24"/>
        </w:rPr>
        <w:t>Дистанционное обучение - это способ получения знаний, формирования навыков и умений, основанный на интерактивном взаимодействии обучаемого с компьютером</w:t>
      </w:r>
      <w:r w:rsidRPr="00BD4A81">
        <w:rPr>
          <w:rStyle w:val="FontStyle28"/>
          <w:rFonts w:ascii="Times New Roman" w:hAnsi="Times New Roman" w:cs="Times New Roman"/>
          <w:b w:val="0"/>
          <w:bCs w:val="0"/>
          <w:iCs/>
          <w:sz w:val="24"/>
          <w:szCs w:val="24"/>
        </w:rPr>
        <w:t>. </w:t>
      </w:r>
    </w:p>
    <w:p w:rsidR="00F20B89" w:rsidRPr="00BD4A81" w:rsidRDefault="00F20B89" w:rsidP="00F20B89">
      <w:pPr>
        <w:rPr>
          <w:rStyle w:val="FontStyle28"/>
          <w:rFonts w:ascii="Times New Roman" w:hAnsi="Times New Roman" w:cs="Times New Roman"/>
          <w:b w:val="0"/>
          <w:iCs/>
          <w:smallCaps w:val="0"/>
          <w:sz w:val="24"/>
          <w:szCs w:val="24"/>
        </w:rPr>
      </w:pPr>
      <w:r w:rsidRPr="00BD4A81">
        <w:rPr>
          <w:rStyle w:val="FontStyle28"/>
          <w:rFonts w:ascii="Times New Roman" w:hAnsi="Times New Roman" w:cs="Times New Roman"/>
          <w:b w:val="0"/>
          <w:iCs/>
          <w:smallCaps w:val="0"/>
          <w:sz w:val="24"/>
          <w:szCs w:val="24"/>
        </w:rPr>
        <w:t>В ходе он-лайн-лекции предполагается трансляция презентации с обсждением в чате текущих вопросов.</w:t>
      </w:r>
    </w:p>
    <w:p w:rsidR="00F20B89" w:rsidRPr="00BD4A81" w:rsidRDefault="00F20B89" w:rsidP="00F20B89">
      <w:pPr>
        <w:rPr>
          <w:rStyle w:val="FontStyle28"/>
          <w:rFonts w:ascii="Times New Roman" w:hAnsi="Times New Roman" w:cs="Times New Roman"/>
          <w:b w:val="0"/>
          <w:iCs/>
          <w:smallCaps w:val="0"/>
          <w:sz w:val="24"/>
          <w:szCs w:val="24"/>
        </w:rPr>
      </w:pPr>
      <w:r w:rsidRPr="00BD4A81">
        <w:rPr>
          <w:rStyle w:val="FontStyle28"/>
          <w:rFonts w:ascii="Times New Roman" w:hAnsi="Times New Roman" w:cs="Times New Roman"/>
          <w:b w:val="0"/>
          <w:iCs/>
          <w:smallCaps w:val="0"/>
          <w:sz w:val="24"/>
          <w:szCs w:val="24"/>
        </w:rPr>
        <w:t>В ходе он-лайн-семинара – все получают задание и готовят для обсуждения как в чате, так и в режиме скайп.</w:t>
      </w:r>
    </w:p>
    <w:p w:rsidR="00F20B89" w:rsidRPr="00BD4A81" w:rsidRDefault="00F20B89" w:rsidP="00F20B89">
      <w:pPr>
        <w:widowControl/>
        <w:ind w:firstLine="600"/>
        <w:rPr>
          <w:rStyle w:val="FontStyle28"/>
          <w:rFonts w:ascii="Times New Roman" w:hAnsi="Times New Roman" w:cs="Times New Roman"/>
          <w:b w:val="0"/>
          <w:iCs/>
          <w:smallCaps w:val="0"/>
          <w:sz w:val="24"/>
          <w:szCs w:val="24"/>
        </w:rPr>
      </w:pPr>
      <w:r w:rsidRPr="00BD4A81">
        <w:rPr>
          <w:rStyle w:val="FontStyle28"/>
          <w:rFonts w:ascii="Times New Roman" w:hAnsi="Times New Roman" w:cs="Times New Roman"/>
          <w:b w:val="0"/>
          <w:iCs/>
          <w:smallCaps w:val="0"/>
          <w:sz w:val="24"/>
          <w:szCs w:val="24"/>
        </w:rPr>
        <w:t xml:space="preserve">В учебном плане по дисциплине запланированы занятия в интерактивной форме. В связи с чем,  планируется использование таких интерактивных форм работы, как работа в обсуждение дискуссионных вопросов и проблем в реализации принципов </w:t>
      </w:r>
      <w:r w:rsidRPr="00BD4A81">
        <w:t>этики педагогического общения</w:t>
      </w:r>
      <w:r w:rsidRPr="00BD4A81">
        <w:rPr>
          <w:rStyle w:val="FontStyle28"/>
          <w:rFonts w:ascii="Times New Roman" w:hAnsi="Times New Roman" w:cs="Times New Roman"/>
          <w:b w:val="0"/>
          <w:iCs/>
          <w:smallCaps w:val="0"/>
          <w:sz w:val="24"/>
          <w:szCs w:val="24"/>
        </w:rPr>
        <w:t xml:space="preserve"> (например, </w:t>
      </w:r>
      <w:r w:rsidRPr="00BD4A81">
        <w:rPr>
          <w:rFonts w:eastAsia="TimesNewRomanPSMT"/>
        </w:rPr>
        <w:t>степень реализации принципов на примере собственного опыта и образовательной практики</w:t>
      </w:r>
      <w:r w:rsidRPr="00BD4A81">
        <w:rPr>
          <w:rStyle w:val="FontStyle28"/>
          <w:rFonts w:ascii="Times New Roman" w:hAnsi="Times New Roman" w:cs="Times New Roman"/>
          <w:b w:val="0"/>
          <w:iCs/>
          <w:smallCaps w:val="0"/>
          <w:sz w:val="24"/>
          <w:szCs w:val="24"/>
        </w:rPr>
        <w:t xml:space="preserve">); проведение мини-конференций (например, обсуждение правил </w:t>
      </w:r>
      <w:r w:rsidRPr="00BD4A81">
        <w:t>этикета в педагогической деятельности</w:t>
      </w:r>
      <w:r w:rsidRPr="00BD4A81">
        <w:rPr>
          <w:rStyle w:val="FontStyle28"/>
          <w:rFonts w:ascii="Times New Roman" w:hAnsi="Times New Roman" w:cs="Times New Roman"/>
          <w:b w:val="0"/>
          <w:iCs/>
          <w:smallCaps w:val="0"/>
          <w:sz w:val="24"/>
          <w:szCs w:val="24"/>
        </w:rPr>
        <w:t xml:space="preserve">). </w:t>
      </w:r>
    </w:p>
    <w:p w:rsidR="00F20B89" w:rsidRDefault="00F20B89" w:rsidP="00F20B89">
      <w:pPr>
        <w:rPr>
          <w:rStyle w:val="FontStyle31"/>
          <w:rFonts w:ascii="Times New Roman" w:hAnsi="Times New Roman" w:cs="Times New Roman"/>
          <w:sz w:val="24"/>
          <w:szCs w:val="24"/>
        </w:rPr>
      </w:pPr>
    </w:p>
    <w:p w:rsidR="005B6FCA" w:rsidRPr="004E62E9" w:rsidRDefault="005B6FCA" w:rsidP="00F20B89">
      <w:r w:rsidRPr="004E62E9">
        <w:rPr>
          <w:rStyle w:val="FontStyle31"/>
          <w:rFonts w:ascii="Times New Roman" w:hAnsi="Times New Roman" w:cs="Times New Roman"/>
          <w:sz w:val="24"/>
          <w:szCs w:val="24"/>
        </w:rPr>
        <w:t>6 Учебно-методическое обеспечение самостоятельной работы обучающихся</w:t>
      </w:r>
    </w:p>
    <w:tbl>
      <w:tblPr>
        <w:tblW w:w="9701" w:type="dxa"/>
        <w:tblInd w:w="-25" w:type="dxa"/>
        <w:tblLayout w:type="fixed"/>
        <w:tblLook w:val="0000"/>
      </w:tblPr>
      <w:tblGrid>
        <w:gridCol w:w="2620"/>
        <w:gridCol w:w="3325"/>
        <w:gridCol w:w="1134"/>
        <w:gridCol w:w="2605"/>
        <w:gridCol w:w="17"/>
      </w:tblGrid>
      <w:tr w:rsidR="005B6FCA" w:rsidRPr="004E62E9" w:rsidTr="008555D5">
        <w:trPr>
          <w:gridAfter w:val="1"/>
          <w:wAfter w:w="17" w:type="dxa"/>
          <w:tblHeader/>
        </w:trPr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B6FCA" w:rsidRPr="004E62E9" w:rsidRDefault="005B6FCA" w:rsidP="008555D5">
            <w:pPr>
              <w:pStyle w:val="Style16"/>
              <w:widowControl/>
              <w:snapToGrid w:val="0"/>
              <w:ind w:firstLine="0"/>
              <w:jc w:val="center"/>
              <w:rPr>
                <w:rStyle w:val="FontStyle20"/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E62E9">
              <w:rPr>
                <w:rStyle w:val="FontStyle20"/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Раздел/ тема </w:t>
            </w:r>
            <w:r w:rsidRPr="004E62E9">
              <w:rPr>
                <w:rStyle w:val="FontStyle20"/>
                <w:rFonts w:ascii="Times New Roman" w:hAnsi="Times New Roman" w:cs="Times New Roman"/>
                <w:sz w:val="24"/>
                <w:szCs w:val="24"/>
                <w:lang w:eastAsia="ar-SA"/>
              </w:rPr>
              <w:br/>
              <w:t>дисциплины</w:t>
            </w: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B6FCA" w:rsidRPr="004E62E9" w:rsidRDefault="005B6FCA" w:rsidP="008555D5">
            <w:pPr>
              <w:pStyle w:val="Style16"/>
              <w:widowControl/>
              <w:snapToGrid w:val="0"/>
              <w:ind w:firstLine="0"/>
              <w:jc w:val="center"/>
              <w:rPr>
                <w:rStyle w:val="FontStyle20"/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E62E9">
              <w:rPr>
                <w:rStyle w:val="FontStyle20"/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Вид самостоятельной </w:t>
            </w:r>
            <w:r w:rsidRPr="004E62E9">
              <w:rPr>
                <w:rStyle w:val="FontStyle20"/>
                <w:rFonts w:ascii="Times New Roman" w:hAnsi="Times New Roman" w:cs="Times New Roman"/>
                <w:sz w:val="24"/>
                <w:szCs w:val="24"/>
                <w:lang w:eastAsia="ar-SA"/>
              </w:rPr>
              <w:br/>
              <w:t>работы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B6FCA" w:rsidRPr="004E62E9" w:rsidRDefault="005B6FCA" w:rsidP="008555D5">
            <w:pPr>
              <w:pStyle w:val="Style16"/>
              <w:widowControl/>
              <w:snapToGrid w:val="0"/>
              <w:ind w:firstLine="0"/>
              <w:jc w:val="center"/>
              <w:rPr>
                <w:rStyle w:val="FontStyle20"/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E62E9">
              <w:rPr>
                <w:rStyle w:val="FontStyle20"/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Кол-во </w:t>
            </w:r>
            <w:r w:rsidRPr="004E62E9">
              <w:rPr>
                <w:rStyle w:val="FontStyle20"/>
                <w:rFonts w:ascii="Times New Roman" w:hAnsi="Times New Roman" w:cs="Times New Roman"/>
                <w:sz w:val="24"/>
                <w:szCs w:val="24"/>
                <w:lang w:eastAsia="ar-SA"/>
              </w:rPr>
              <w:br/>
              <w:t>часов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6FCA" w:rsidRPr="004E62E9" w:rsidRDefault="005B6FCA" w:rsidP="008555D5">
            <w:pPr>
              <w:pStyle w:val="Style16"/>
              <w:widowControl/>
              <w:snapToGrid w:val="0"/>
              <w:ind w:firstLine="0"/>
              <w:jc w:val="center"/>
              <w:rPr>
                <w:rStyle w:val="FontStyle20"/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E62E9">
              <w:rPr>
                <w:rStyle w:val="FontStyle20"/>
                <w:rFonts w:ascii="Times New Roman" w:hAnsi="Times New Roman" w:cs="Times New Roman"/>
                <w:sz w:val="24"/>
                <w:szCs w:val="24"/>
                <w:lang w:eastAsia="ar-SA"/>
              </w:rPr>
              <w:t>Формы контроля</w:t>
            </w:r>
          </w:p>
        </w:tc>
      </w:tr>
      <w:tr w:rsidR="005B6FCA" w:rsidRPr="004E62E9" w:rsidTr="008555D5">
        <w:tc>
          <w:tcPr>
            <w:tcW w:w="9701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FCA" w:rsidRPr="004E62E9" w:rsidRDefault="005B6FCA" w:rsidP="008555D5">
            <w:pPr>
              <w:pStyle w:val="Style14"/>
              <w:widowControl/>
              <w:tabs>
                <w:tab w:val="left" w:pos="435"/>
              </w:tabs>
              <w:snapToGrid w:val="0"/>
              <w:ind w:firstLine="0"/>
              <w:jc w:val="left"/>
              <w:rPr>
                <w:i/>
                <w:lang w:eastAsia="ar-SA"/>
              </w:rPr>
            </w:pPr>
            <w:r w:rsidRPr="004E62E9">
              <w:rPr>
                <w:lang w:eastAsia="ar-SA"/>
              </w:rPr>
              <w:t>1</w:t>
            </w:r>
            <w:r w:rsidRPr="004E62E9">
              <w:rPr>
                <w:i/>
                <w:lang w:eastAsia="ar-SA"/>
              </w:rPr>
              <w:t xml:space="preserve">. </w:t>
            </w:r>
            <w:r w:rsidRPr="004E62E9">
              <w:t>Физиологические свойства массажа</w:t>
            </w:r>
          </w:p>
        </w:tc>
      </w:tr>
      <w:tr w:rsidR="00263455" w:rsidRPr="004E62E9" w:rsidTr="008555D5">
        <w:trPr>
          <w:gridAfter w:val="1"/>
          <w:wAfter w:w="17" w:type="dxa"/>
        </w:trPr>
        <w:tc>
          <w:tcPr>
            <w:tcW w:w="2620" w:type="dxa"/>
            <w:tcBorders>
              <w:left w:val="single" w:sz="4" w:space="0" w:color="000000"/>
              <w:bottom w:val="single" w:sz="4" w:space="0" w:color="000000"/>
            </w:tcBorders>
          </w:tcPr>
          <w:p w:rsidR="00263455" w:rsidRPr="004E62E9" w:rsidRDefault="00263455" w:rsidP="008555D5">
            <w:pPr>
              <w:pStyle w:val="212"/>
              <w:ind w:left="283"/>
              <w:rPr>
                <w:sz w:val="24"/>
                <w:szCs w:val="24"/>
              </w:rPr>
            </w:pPr>
            <w:r w:rsidRPr="004E62E9">
              <w:rPr>
                <w:sz w:val="24"/>
                <w:szCs w:val="24"/>
              </w:rPr>
              <w:t xml:space="preserve">1.1 Влияние массажа на нервную систему. </w:t>
            </w:r>
          </w:p>
          <w:p w:rsidR="00263455" w:rsidRPr="004E62E9" w:rsidRDefault="00263455" w:rsidP="008555D5">
            <w:pPr>
              <w:pStyle w:val="Style14"/>
              <w:widowControl/>
              <w:ind w:firstLine="0"/>
            </w:pPr>
          </w:p>
        </w:tc>
        <w:tc>
          <w:tcPr>
            <w:tcW w:w="3325" w:type="dxa"/>
            <w:tcBorders>
              <w:left w:val="single" w:sz="4" w:space="0" w:color="000000"/>
              <w:bottom w:val="single" w:sz="4" w:space="0" w:color="000000"/>
            </w:tcBorders>
          </w:tcPr>
          <w:p w:rsidR="00263455" w:rsidRPr="004E62E9" w:rsidRDefault="00263455" w:rsidP="008555D5">
            <w:pPr>
              <w:pStyle w:val="Style14"/>
              <w:widowControl/>
              <w:snapToGrid w:val="0"/>
              <w:ind w:firstLine="0"/>
              <w:jc w:val="left"/>
              <w:rPr>
                <w:lang w:eastAsia="ar-SA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263455" w:rsidRPr="004E62E9" w:rsidRDefault="00263455" w:rsidP="007D33A5">
            <w:pPr>
              <w:pStyle w:val="Style14"/>
              <w:widowControl/>
              <w:ind w:firstLine="0"/>
              <w:jc w:val="center"/>
            </w:pPr>
            <w:r>
              <w:t>20</w:t>
            </w:r>
          </w:p>
        </w:tc>
        <w:tc>
          <w:tcPr>
            <w:tcW w:w="2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455" w:rsidRPr="004E62E9" w:rsidRDefault="00263455" w:rsidP="008555D5">
            <w:pPr>
              <w:ind w:firstLine="0"/>
              <w:rPr>
                <w:lang w:eastAsia="ar-SA"/>
              </w:rPr>
            </w:pPr>
          </w:p>
        </w:tc>
      </w:tr>
      <w:tr w:rsidR="00263455" w:rsidRPr="004E62E9" w:rsidTr="008555D5">
        <w:trPr>
          <w:gridAfter w:val="1"/>
          <w:wAfter w:w="17" w:type="dxa"/>
        </w:trPr>
        <w:tc>
          <w:tcPr>
            <w:tcW w:w="2620" w:type="dxa"/>
            <w:tcBorders>
              <w:left w:val="single" w:sz="4" w:space="0" w:color="000000"/>
              <w:bottom w:val="single" w:sz="4" w:space="0" w:color="000000"/>
            </w:tcBorders>
          </w:tcPr>
          <w:p w:rsidR="00263455" w:rsidRPr="004E62E9" w:rsidRDefault="00263455" w:rsidP="008555D5">
            <w:pPr>
              <w:pStyle w:val="212"/>
              <w:ind w:left="283"/>
              <w:rPr>
                <w:sz w:val="24"/>
                <w:szCs w:val="24"/>
              </w:rPr>
            </w:pPr>
            <w:r w:rsidRPr="004E62E9">
              <w:rPr>
                <w:sz w:val="24"/>
                <w:szCs w:val="24"/>
              </w:rPr>
              <w:t>1.2 Влияние массажа на кожу,  на мышечную систему и на суставно-связочный аппарат.</w:t>
            </w:r>
          </w:p>
        </w:tc>
        <w:tc>
          <w:tcPr>
            <w:tcW w:w="3325" w:type="dxa"/>
            <w:tcBorders>
              <w:left w:val="single" w:sz="4" w:space="0" w:color="000000"/>
              <w:bottom w:val="single" w:sz="4" w:space="0" w:color="000000"/>
            </w:tcBorders>
          </w:tcPr>
          <w:p w:rsidR="00263455" w:rsidRPr="004E62E9" w:rsidRDefault="00263455" w:rsidP="008555D5">
            <w:pPr>
              <w:pStyle w:val="Style14"/>
              <w:widowControl/>
              <w:snapToGrid w:val="0"/>
              <w:ind w:firstLine="0"/>
              <w:jc w:val="left"/>
              <w:rPr>
                <w:iCs/>
                <w:lang w:eastAsia="ar-SA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263455" w:rsidRPr="004E62E9" w:rsidRDefault="00263455" w:rsidP="007D33A5">
            <w:pPr>
              <w:pStyle w:val="Style14"/>
              <w:widowControl/>
              <w:ind w:firstLine="0"/>
              <w:jc w:val="center"/>
            </w:pPr>
            <w:r>
              <w:t>20</w:t>
            </w:r>
          </w:p>
        </w:tc>
        <w:tc>
          <w:tcPr>
            <w:tcW w:w="2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455" w:rsidRPr="001A169D" w:rsidRDefault="00263455" w:rsidP="008067FB">
            <w:pPr>
              <w:pStyle w:val="Style14"/>
              <w:widowControl/>
              <w:ind w:firstLine="0"/>
              <w:jc w:val="left"/>
            </w:pPr>
            <w:r w:rsidRPr="001A169D">
              <w:t>Выполнение практической работы</w:t>
            </w:r>
          </w:p>
        </w:tc>
      </w:tr>
      <w:tr w:rsidR="00263455" w:rsidRPr="004E62E9" w:rsidTr="008555D5">
        <w:trPr>
          <w:gridAfter w:val="1"/>
          <w:wAfter w:w="17" w:type="dxa"/>
        </w:trPr>
        <w:tc>
          <w:tcPr>
            <w:tcW w:w="2620" w:type="dxa"/>
            <w:tcBorders>
              <w:left w:val="single" w:sz="4" w:space="0" w:color="000000"/>
              <w:bottom w:val="single" w:sz="4" w:space="0" w:color="000000"/>
            </w:tcBorders>
          </w:tcPr>
          <w:p w:rsidR="00263455" w:rsidRPr="004E62E9" w:rsidRDefault="00263455" w:rsidP="008555D5">
            <w:pPr>
              <w:pStyle w:val="212"/>
              <w:ind w:left="283"/>
              <w:rPr>
                <w:sz w:val="24"/>
                <w:szCs w:val="24"/>
              </w:rPr>
            </w:pPr>
            <w:r w:rsidRPr="004E62E9">
              <w:rPr>
                <w:sz w:val="24"/>
                <w:szCs w:val="24"/>
              </w:rPr>
              <w:t xml:space="preserve">1.3Влияние массажа на кровеносную и лимфатическую систему. </w:t>
            </w:r>
          </w:p>
        </w:tc>
        <w:tc>
          <w:tcPr>
            <w:tcW w:w="3325" w:type="dxa"/>
            <w:tcBorders>
              <w:left w:val="single" w:sz="4" w:space="0" w:color="000000"/>
              <w:bottom w:val="single" w:sz="4" w:space="0" w:color="000000"/>
            </w:tcBorders>
          </w:tcPr>
          <w:p w:rsidR="00263455" w:rsidRPr="004E62E9" w:rsidRDefault="00263455" w:rsidP="008555D5">
            <w:pPr>
              <w:pStyle w:val="Style14"/>
              <w:widowControl/>
              <w:snapToGrid w:val="0"/>
              <w:ind w:firstLine="0"/>
              <w:jc w:val="left"/>
              <w:rPr>
                <w:lang w:eastAsia="ar-SA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263455" w:rsidRPr="004E62E9" w:rsidRDefault="00263455" w:rsidP="007D33A5">
            <w:pPr>
              <w:pStyle w:val="Style14"/>
              <w:widowControl/>
              <w:ind w:firstLine="0"/>
              <w:jc w:val="center"/>
            </w:pPr>
            <w:r>
              <w:t>20</w:t>
            </w:r>
          </w:p>
        </w:tc>
        <w:tc>
          <w:tcPr>
            <w:tcW w:w="2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455" w:rsidRPr="001A169D" w:rsidRDefault="00263455" w:rsidP="008067FB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169D"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Подготовка к тестированию</w:t>
            </w:r>
          </w:p>
        </w:tc>
      </w:tr>
      <w:tr w:rsidR="00263455" w:rsidRPr="004E62E9" w:rsidTr="008555D5">
        <w:trPr>
          <w:gridAfter w:val="1"/>
          <w:wAfter w:w="17" w:type="dxa"/>
        </w:trPr>
        <w:tc>
          <w:tcPr>
            <w:tcW w:w="2620" w:type="dxa"/>
            <w:tcBorders>
              <w:left w:val="single" w:sz="4" w:space="0" w:color="000000"/>
              <w:bottom w:val="single" w:sz="4" w:space="0" w:color="000000"/>
            </w:tcBorders>
          </w:tcPr>
          <w:p w:rsidR="00263455" w:rsidRPr="004E62E9" w:rsidRDefault="00263455" w:rsidP="008555D5">
            <w:pPr>
              <w:pStyle w:val="Style14"/>
              <w:widowControl/>
              <w:ind w:firstLine="0"/>
              <w:rPr>
                <w:b/>
              </w:rPr>
            </w:pPr>
            <w:r w:rsidRPr="004E62E9">
              <w:rPr>
                <w:b/>
              </w:rPr>
              <w:t>Итого по разделу</w:t>
            </w:r>
          </w:p>
        </w:tc>
        <w:tc>
          <w:tcPr>
            <w:tcW w:w="3325" w:type="dxa"/>
            <w:tcBorders>
              <w:left w:val="single" w:sz="4" w:space="0" w:color="000000"/>
              <w:bottom w:val="single" w:sz="4" w:space="0" w:color="000000"/>
            </w:tcBorders>
          </w:tcPr>
          <w:p w:rsidR="00263455" w:rsidRPr="004E62E9" w:rsidRDefault="00263455" w:rsidP="008555D5">
            <w:pPr>
              <w:pStyle w:val="Style14"/>
              <w:widowControl/>
              <w:ind w:firstLine="0"/>
              <w:rPr>
                <w:b/>
              </w:rPr>
            </w:pPr>
            <w:r w:rsidRPr="004E62E9">
              <w:rPr>
                <w:b/>
              </w:rPr>
              <w:t>Итого по разделу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263455" w:rsidRPr="004E62E9" w:rsidRDefault="00263455" w:rsidP="007D33A5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</w:p>
        </w:tc>
        <w:tc>
          <w:tcPr>
            <w:tcW w:w="2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455" w:rsidRPr="004E62E9" w:rsidRDefault="00263455" w:rsidP="008555D5">
            <w:pPr>
              <w:snapToGrid w:val="0"/>
              <w:ind w:firstLine="0"/>
              <w:rPr>
                <w:rStyle w:val="FontStyle20"/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263455" w:rsidRPr="004E62E9" w:rsidTr="008555D5">
        <w:tc>
          <w:tcPr>
            <w:tcW w:w="9701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455" w:rsidRPr="004E62E9" w:rsidRDefault="00263455" w:rsidP="008555D5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</w:rPr>
            </w:pPr>
            <w:r w:rsidRPr="004E62E9">
              <w:t>2. Структура массажа</w:t>
            </w:r>
          </w:p>
        </w:tc>
      </w:tr>
      <w:tr w:rsidR="00263455" w:rsidRPr="004E62E9" w:rsidTr="008555D5">
        <w:trPr>
          <w:gridAfter w:val="1"/>
          <w:wAfter w:w="17" w:type="dxa"/>
        </w:trPr>
        <w:tc>
          <w:tcPr>
            <w:tcW w:w="2620" w:type="dxa"/>
            <w:tcBorders>
              <w:left w:val="single" w:sz="4" w:space="0" w:color="000000"/>
              <w:bottom w:val="single" w:sz="4" w:space="0" w:color="000000"/>
            </w:tcBorders>
          </w:tcPr>
          <w:p w:rsidR="00263455" w:rsidRPr="004E62E9" w:rsidRDefault="00263455" w:rsidP="008555D5">
            <w:pPr>
              <w:pStyle w:val="212"/>
              <w:ind w:left="0" w:firstLine="0"/>
              <w:rPr>
                <w:sz w:val="24"/>
                <w:szCs w:val="24"/>
              </w:rPr>
            </w:pPr>
            <w:r w:rsidRPr="004E62E9">
              <w:rPr>
                <w:sz w:val="24"/>
                <w:szCs w:val="24"/>
              </w:rPr>
              <w:t>2.1. Осмотр при массаже.</w:t>
            </w:r>
          </w:p>
          <w:p w:rsidR="00263455" w:rsidRPr="004E62E9" w:rsidRDefault="00263455" w:rsidP="008555D5">
            <w:pPr>
              <w:pStyle w:val="212"/>
              <w:ind w:left="0" w:firstLine="0"/>
              <w:rPr>
                <w:sz w:val="24"/>
                <w:szCs w:val="24"/>
              </w:rPr>
            </w:pPr>
            <w:r w:rsidRPr="004E62E9">
              <w:rPr>
                <w:sz w:val="24"/>
                <w:szCs w:val="24"/>
              </w:rPr>
              <w:t>Выявление показаний и противопоказаний.</w:t>
            </w:r>
          </w:p>
        </w:tc>
        <w:tc>
          <w:tcPr>
            <w:tcW w:w="3325" w:type="dxa"/>
            <w:tcBorders>
              <w:left w:val="single" w:sz="4" w:space="0" w:color="000000"/>
              <w:bottom w:val="single" w:sz="4" w:space="0" w:color="000000"/>
            </w:tcBorders>
          </w:tcPr>
          <w:p w:rsidR="00263455" w:rsidRPr="004E62E9" w:rsidRDefault="00263455" w:rsidP="008555D5">
            <w:pPr>
              <w:pStyle w:val="aff"/>
              <w:tabs>
                <w:tab w:val="clear" w:pos="360"/>
                <w:tab w:val="clear" w:pos="720"/>
                <w:tab w:val="clear" w:pos="756"/>
                <w:tab w:val="left" w:pos="0"/>
              </w:tabs>
              <w:snapToGrid w:val="0"/>
              <w:spacing w:line="240" w:lineRule="auto"/>
              <w:ind w:left="0"/>
              <w:jc w:val="left"/>
              <w:rPr>
                <w:rFonts w:cs="Times New Roman"/>
                <w:lang w:eastAsia="ar-SA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263455" w:rsidRPr="004E62E9" w:rsidRDefault="00263455" w:rsidP="007D33A5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455" w:rsidRPr="004E62E9" w:rsidRDefault="00263455" w:rsidP="008555D5">
            <w:pPr>
              <w:snapToGrid w:val="0"/>
              <w:ind w:firstLine="0"/>
              <w:rPr>
                <w:lang w:eastAsia="ar-SA"/>
              </w:rPr>
            </w:pPr>
          </w:p>
        </w:tc>
      </w:tr>
      <w:tr w:rsidR="00263455" w:rsidRPr="004E62E9" w:rsidTr="008555D5">
        <w:trPr>
          <w:gridAfter w:val="1"/>
          <w:wAfter w:w="17" w:type="dxa"/>
        </w:trPr>
        <w:tc>
          <w:tcPr>
            <w:tcW w:w="2620" w:type="dxa"/>
            <w:tcBorders>
              <w:left w:val="single" w:sz="4" w:space="0" w:color="000000"/>
              <w:bottom w:val="single" w:sz="4" w:space="0" w:color="000000"/>
            </w:tcBorders>
          </w:tcPr>
          <w:p w:rsidR="00263455" w:rsidRPr="004E62E9" w:rsidRDefault="00263455" w:rsidP="008555D5">
            <w:pPr>
              <w:pStyle w:val="Style14"/>
              <w:widowControl/>
              <w:snapToGrid w:val="0"/>
              <w:ind w:firstLine="0"/>
              <w:jc w:val="left"/>
              <w:rPr>
                <w:lang w:eastAsia="ar-SA"/>
              </w:rPr>
            </w:pPr>
            <w:r w:rsidRPr="004E62E9">
              <w:rPr>
                <w:lang w:eastAsia="ar-SA"/>
              </w:rPr>
              <w:t xml:space="preserve">2.2. </w:t>
            </w:r>
            <w:r w:rsidRPr="004E62E9">
              <w:t>Использование смазывающих средств</w:t>
            </w:r>
            <w:r w:rsidRPr="004E62E9">
              <w:rPr>
                <w:lang w:eastAsia="ar-SA"/>
              </w:rPr>
              <w:t xml:space="preserve"> </w:t>
            </w:r>
          </w:p>
        </w:tc>
        <w:tc>
          <w:tcPr>
            <w:tcW w:w="3325" w:type="dxa"/>
            <w:tcBorders>
              <w:left w:val="single" w:sz="4" w:space="0" w:color="000000"/>
              <w:bottom w:val="single" w:sz="4" w:space="0" w:color="000000"/>
            </w:tcBorders>
          </w:tcPr>
          <w:p w:rsidR="00263455" w:rsidRPr="004E62E9" w:rsidRDefault="00263455" w:rsidP="008555D5">
            <w:pPr>
              <w:pStyle w:val="Style14"/>
              <w:widowControl/>
              <w:snapToGrid w:val="0"/>
              <w:ind w:firstLine="0"/>
              <w:jc w:val="left"/>
              <w:rPr>
                <w:lang w:eastAsia="ar-SA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263455" w:rsidRPr="004E62E9" w:rsidRDefault="00263455" w:rsidP="007D33A5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455" w:rsidRPr="004E62E9" w:rsidRDefault="00263455" w:rsidP="008555D5">
            <w:pPr>
              <w:snapToGrid w:val="0"/>
              <w:ind w:firstLine="0"/>
              <w:rPr>
                <w:lang w:eastAsia="ar-SA"/>
              </w:rPr>
            </w:pPr>
            <w:r w:rsidRPr="001A169D">
              <w:t>Выполнение практической работы</w:t>
            </w:r>
          </w:p>
        </w:tc>
      </w:tr>
      <w:tr w:rsidR="00263455" w:rsidRPr="004E62E9" w:rsidTr="008555D5">
        <w:trPr>
          <w:gridAfter w:val="1"/>
          <w:wAfter w:w="17" w:type="dxa"/>
        </w:trPr>
        <w:tc>
          <w:tcPr>
            <w:tcW w:w="2620" w:type="dxa"/>
            <w:tcBorders>
              <w:left w:val="single" w:sz="4" w:space="0" w:color="000000"/>
              <w:bottom w:val="single" w:sz="4" w:space="0" w:color="000000"/>
            </w:tcBorders>
          </w:tcPr>
          <w:p w:rsidR="00263455" w:rsidRPr="004E62E9" w:rsidRDefault="00263455" w:rsidP="008555D5">
            <w:pPr>
              <w:pStyle w:val="Style14"/>
              <w:widowControl/>
              <w:ind w:firstLine="0"/>
              <w:rPr>
                <w:b/>
              </w:rPr>
            </w:pPr>
            <w:r w:rsidRPr="004E62E9">
              <w:rPr>
                <w:b/>
              </w:rPr>
              <w:t>Итого по разделу</w:t>
            </w:r>
          </w:p>
        </w:tc>
        <w:tc>
          <w:tcPr>
            <w:tcW w:w="3325" w:type="dxa"/>
            <w:tcBorders>
              <w:left w:val="single" w:sz="4" w:space="0" w:color="000000"/>
              <w:bottom w:val="single" w:sz="4" w:space="0" w:color="000000"/>
            </w:tcBorders>
          </w:tcPr>
          <w:p w:rsidR="00263455" w:rsidRPr="004E62E9" w:rsidRDefault="00263455" w:rsidP="008555D5">
            <w:pPr>
              <w:pStyle w:val="Style14"/>
              <w:widowControl/>
              <w:ind w:firstLine="0"/>
              <w:rPr>
                <w:b/>
              </w:rPr>
            </w:pPr>
            <w:r w:rsidRPr="004E62E9">
              <w:rPr>
                <w:b/>
              </w:rPr>
              <w:t>Итого по разделу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263455" w:rsidRPr="004E62E9" w:rsidRDefault="00263455" w:rsidP="007D33A5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4E62E9"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455" w:rsidRPr="004E62E9" w:rsidRDefault="00263455" w:rsidP="008555D5">
            <w:pPr>
              <w:snapToGrid w:val="0"/>
              <w:ind w:firstLine="0"/>
              <w:rPr>
                <w:lang w:eastAsia="ar-SA"/>
              </w:rPr>
            </w:pPr>
          </w:p>
        </w:tc>
      </w:tr>
      <w:tr w:rsidR="00263455" w:rsidRPr="004E62E9" w:rsidTr="008555D5">
        <w:trPr>
          <w:gridAfter w:val="1"/>
          <w:wAfter w:w="17" w:type="dxa"/>
        </w:trPr>
        <w:tc>
          <w:tcPr>
            <w:tcW w:w="9684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455" w:rsidRPr="004E62E9" w:rsidRDefault="00263455" w:rsidP="008555D5">
            <w:pPr>
              <w:snapToGrid w:val="0"/>
              <w:ind w:firstLine="0"/>
              <w:jc w:val="left"/>
              <w:rPr>
                <w:lang w:eastAsia="ar-SA"/>
              </w:rPr>
            </w:pPr>
            <w:r w:rsidRPr="004E62E9">
              <w:rPr>
                <w:i/>
                <w:lang w:eastAsia="ar-SA"/>
              </w:rPr>
              <w:t xml:space="preserve">3. </w:t>
            </w:r>
            <w:r w:rsidRPr="004E62E9">
              <w:t>Массажные приемы. Массаж по областям</w:t>
            </w:r>
          </w:p>
        </w:tc>
      </w:tr>
      <w:tr w:rsidR="00263455" w:rsidRPr="004E62E9" w:rsidTr="008555D5">
        <w:trPr>
          <w:gridAfter w:val="1"/>
          <w:wAfter w:w="17" w:type="dxa"/>
        </w:trPr>
        <w:tc>
          <w:tcPr>
            <w:tcW w:w="2620" w:type="dxa"/>
            <w:tcBorders>
              <w:left w:val="single" w:sz="4" w:space="0" w:color="000000"/>
              <w:bottom w:val="single" w:sz="4" w:space="0" w:color="000000"/>
            </w:tcBorders>
          </w:tcPr>
          <w:p w:rsidR="00263455" w:rsidRPr="004E62E9" w:rsidRDefault="00263455" w:rsidP="008555D5">
            <w:pPr>
              <w:pStyle w:val="212"/>
              <w:ind w:left="283"/>
              <w:rPr>
                <w:sz w:val="24"/>
                <w:szCs w:val="24"/>
              </w:rPr>
            </w:pPr>
            <w:r w:rsidRPr="004E62E9">
              <w:rPr>
                <w:sz w:val="24"/>
                <w:szCs w:val="24"/>
              </w:rPr>
              <w:t>3.1 Порядок выполнения приемов при общем массаже.</w:t>
            </w:r>
          </w:p>
        </w:tc>
        <w:tc>
          <w:tcPr>
            <w:tcW w:w="3325" w:type="dxa"/>
            <w:tcBorders>
              <w:left w:val="single" w:sz="4" w:space="0" w:color="000000"/>
              <w:bottom w:val="single" w:sz="4" w:space="0" w:color="000000"/>
            </w:tcBorders>
          </w:tcPr>
          <w:p w:rsidR="00263455" w:rsidRPr="004E62E9" w:rsidRDefault="00263455" w:rsidP="008555D5">
            <w:pPr>
              <w:pStyle w:val="3"/>
              <w:numPr>
                <w:ilvl w:val="2"/>
                <w:numId w:val="1"/>
              </w:numPr>
              <w:tabs>
                <w:tab w:val="left" w:pos="0"/>
              </w:tabs>
              <w:suppressAutoHyphens/>
              <w:autoSpaceDN/>
              <w:adjustRightInd/>
              <w:snapToGrid w:val="0"/>
              <w:spacing w:before="0" w:after="0"/>
              <w:jc w:val="left"/>
              <w:rPr>
                <w:rFonts w:ascii="Times New Roman" w:hAnsi="Times New Roman"/>
                <w:b w:val="0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263455" w:rsidRPr="004E62E9" w:rsidRDefault="00263455" w:rsidP="007D33A5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4E62E9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455" w:rsidRPr="001A169D" w:rsidRDefault="00263455" w:rsidP="008067FB">
            <w:pPr>
              <w:pStyle w:val="Style14"/>
              <w:widowControl/>
              <w:ind w:firstLine="0"/>
              <w:jc w:val="left"/>
            </w:pPr>
            <w:r w:rsidRPr="001A169D">
              <w:t>Выполнение практической работы</w:t>
            </w:r>
          </w:p>
        </w:tc>
      </w:tr>
      <w:tr w:rsidR="00263455" w:rsidRPr="004E62E9" w:rsidTr="008555D5">
        <w:trPr>
          <w:gridAfter w:val="1"/>
          <w:wAfter w:w="17" w:type="dxa"/>
        </w:trPr>
        <w:tc>
          <w:tcPr>
            <w:tcW w:w="2620" w:type="dxa"/>
            <w:tcBorders>
              <w:left w:val="single" w:sz="4" w:space="0" w:color="000000"/>
              <w:bottom w:val="single" w:sz="4" w:space="0" w:color="000000"/>
            </w:tcBorders>
          </w:tcPr>
          <w:p w:rsidR="00263455" w:rsidRPr="004E62E9" w:rsidRDefault="00263455" w:rsidP="008555D5">
            <w:pPr>
              <w:pStyle w:val="Style14"/>
              <w:widowControl/>
              <w:ind w:firstLine="0"/>
            </w:pPr>
            <w:r w:rsidRPr="004E62E9">
              <w:t xml:space="preserve">3.2 Лечебный массаж при параличах, заболеваниях мышц. Массаж при сколиозе. Массаж при </w:t>
            </w:r>
            <w:r w:rsidRPr="004E62E9">
              <w:lastRenderedPageBreak/>
              <w:t>нарушениях осанки</w:t>
            </w:r>
          </w:p>
        </w:tc>
        <w:tc>
          <w:tcPr>
            <w:tcW w:w="3325" w:type="dxa"/>
            <w:tcBorders>
              <w:left w:val="single" w:sz="4" w:space="0" w:color="000000"/>
              <w:bottom w:val="single" w:sz="4" w:space="0" w:color="000000"/>
            </w:tcBorders>
          </w:tcPr>
          <w:p w:rsidR="00263455" w:rsidRPr="004E62E9" w:rsidRDefault="00263455" w:rsidP="008555D5">
            <w:pPr>
              <w:pStyle w:val="3"/>
              <w:numPr>
                <w:ilvl w:val="2"/>
                <w:numId w:val="1"/>
              </w:numPr>
              <w:tabs>
                <w:tab w:val="left" w:pos="0"/>
              </w:tabs>
              <w:suppressAutoHyphens/>
              <w:autoSpaceDN/>
              <w:adjustRightInd/>
              <w:snapToGrid w:val="0"/>
              <w:spacing w:before="0" w:after="0"/>
              <w:jc w:val="left"/>
              <w:rPr>
                <w:rFonts w:ascii="Times New Roman" w:hAnsi="Times New Roman"/>
                <w:b w:val="0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263455" w:rsidRPr="004E62E9" w:rsidRDefault="00263455" w:rsidP="007D33A5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15</w:t>
            </w:r>
            <w:r w:rsidRPr="004E62E9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455" w:rsidRPr="001A169D" w:rsidRDefault="00263455" w:rsidP="008067FB">
            <w:pPr>
              <w:pStyle w:val="Style14"/>
              <w:widowControl/>
              <w:ind w:firstLine="0"/>
              <w:jc w:val="left"/>
            </w:pPr>
          </w:p>
        </w:tc>
      </w:tr>
      <w:tr w:rsidR="00263455" w:rsidRPr="004E62E9" w:rsidTr="008555D5">
        <w:trPr>
          <w:gridAfter w:val="1"/>
          <w:wAfter w:w="17" w:type="dxa"/>
        </w:trPr>
        <w:tc>
          <w:tcPr>
            <w:tcW w:w="2620" w:type="dxa"/>
            <w:tcBorders>
              <w:left w:val="single" w:sz="4" w:space="0" w:color="000000"/>
              <w:bottom w:val="single" w:sz="4" w:space="0" w:color="000000"/>
            </w:tcBorders>
          </w:tcPr>
          <w:p w:rsidR="00263455" w:rsidRPr="004E62E9" w:rsidRDefault="00263455" w:rsidP="008555D5">
            <w:pPr>
              <w:pStyle w:val="Style14"/>
              <w:widowControl/>
              <w:ind w:firstLine="0"/>
              <w:rPr>
                <w:b/>
              </w:rPr>
            </w:pPr>
            <w:r w:rsidRPr="004E62E9">
              <w:rPr>
                <w:b/>
              </w:rPr>
              <w:lastRenderedPageBreak/>
              <w:t>Итого по разделу</w:t>
            </w:r>
          </w:p>
        </w:tc>
        <w:tc>
          <w:tcPr>
            <w:tcW w:w="3325" w:type="dxa"/>
            <w:tcBorders>
              <w:left w:val="single" w:sz="4" w:space="0" w:color="000000"/>
              <w:bottom w:val="single" w:sz="4" w:space="0" w:color="000000"/>
            </w:tcBorders>
          </w:tcPr>
          <w:p w:rsidR="00263455" w:rsidRPr="004E62E9" w:rsidRDefault="00263455" w:rsidP="008555D5">
            <w:pPr>
              <w:pStyle w:val="Style14"/>
              <w:widowControl/>
              <w:ind w:firstLine="0"/>
              <w:rPr>
                <w:b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263455" w:rsidRPr="004E62E9" w:rsidRDefault="00263455" w:rsidP="007D33A5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</w:pPr>
            <w:r w:rsidRPr="004E62E9"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4E62E9"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455" w:rsidRPr="001A169D" w:rsidRDefault="00263455" w:rsidP="008067FB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169D"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Подготовка к тестированию</w:t>
            </w:r>
          </w:p>
        </w:tc>
      </w:tr>
      <w:tr w:rsidR="00263455" w:rsidRPr="004E62E9" w:rsidTr="008555D5">
        <w:trPr>
          <w:gridAfter w:val="1"/>
          <w:wAfter w:w="17" w:type="dxa"/>
        </w:trPr>
        <w:tc>
          <w:tcPr>
            <w:tcW w:w="2620" w:type="dxa"/>
            <w:tcBorders>
              <w:left w:val="single" w:sz="4" w:space="0" w:color="000000"/>
              <w:bottom w:val="single" w:sz="4" w:space="0" w:color="000000"/>
            </w:tcBorders>
          </w:tcPr>
          <w:p w:rsidR="00263455" w:rsidRPr="004E62E9" w:rsidRDefault="00263455" w:rsidP="008555D5">
            <w:pPr>
              <w:pStyle w:val="Style14"/>
              <w:widowControl/>
              <w:snapToGrid w:val="0"/>
              <w:ind w:firstLine="0"/>
              <w:jc w:val="left"/>
              <w:rPr>
                <w:b/>
                <w:lang w:eastAsia="ar-SA"/>
              </w:rPr>
            </w:pPr>
            <w:r w:rsidRPr="004E62E9">
              <w:rPr>
                <w:b/>
                <w:lang w:eastAsia="ar-SA"/>
              </w:rPr>
              <w:t>Итого по дисциплине</w:t>
            </w:r>
          </w:p>
        </w:tc>
        <w:tc>
          <w:tcPr>
            <w:tcW w:w="3325" w:type="dxa"/>
            <w:tcBorders>
              <w:left w:val="single" w:sz="4" w:space="0" w:color="000000"/>
              <w:bottom w:val="single" w:sz="4" w:space="0" w:color="000000"/>
            </w:tcBorders>
          </w:tcPr>
          <w:p w:rsidR="00263455" w:rsidRPr="004E62E9" w:rsidRDefault="00263455" w:rsidP="008555D5">
            <w:pPr>
              <w:pStyle w:val="Style16"/>
              <w:widowControl/>
              <w:snapToGrid w:val="0"/>
              <w:ind w:firstLine="0"/>
              <w:rPr>
                <w:lang w:eastAsia="ar-SA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263455" w:rsidRPr="004E62E9" w:rsidRDefault="00263455" w:rsidP="007D33A5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</w:pPr>
            <w:r w:rsidRPr="004E62E9"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  <w:r w:rsidRPr="004E62E9"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455" w:rsidRPr="004E62E9" w:rsidRDefault="00263455" w:rsidP="008555D5">
            <w:pPr>
              <w:snapToGrid w:val="0"/>
              <w:ind w:firstLine="0"/>
              <w:jc w:val="left"/>
              <w:rPr>
                <w:b/>
                <w:bCs/>
                <w:lang w:eastAsia="ar-SA"/>
              </w:rPr>
            </w:pPr>
            <w:r w:rsidRPr="004E62E9">
              <w:rPr>
                <w:b/>
                <w:bCs/>
                <w:lang w:eastAsia="ar-SA"/>
              </w:rPr>
              <w:t>Промежуточный контроль:</w:t>
            </w:r>
          </w:p>
          <w:p w:rsidR="00263455" w:rsidRPr="004E62E9" w:rsidRDefault="00263455" w:rsidP="008555D5">
            <w:pPr>
              <w:snapToGrid w:val="0"/>
              <w:ind w:firstLine="0"/>
              <w:jc w:val="left"/>
              <w:rPr>
                <w:b/>
                <w:bCs/>
                <w:lang w:eastAsia="ar-SA"/>
              </w:rPr>
            </w:pPr>
            <w:r w:rsidRPr="004E62E9">
              <w:rPr>
                <w:b/>
                <w:bCs/>
                <w:lang w:eastAsia="ar-SA"/>
              </w:rPr>
              <w:t xml:space="preserve">Зачет с оценкой </w:t>
            </w:r>
          </w:p>
        </w:tc>
      </w:tr>
    </w:tbl>
    <w:p w:rsidR="005B6FCA" w:rsidRPr="004E62E9" w:rsidRDefault="005B6FCA" w:rsidP="005B6FCA"/>
    <w:p w:rsidR="005B6FCA" w:rsidRPr="004E62E9" w:rsidRDefault="005B6FCA" w:rsidP="005B6FCA">
      <w:pPr>
        <w:tabs>
          <w:tab w:val="left" w:pos="851"/>
          <w:tab w:val="left" w:pos="993"/>
        </w:tabs>
        <w:rPr>
          <w:rStyle w:val="FontStyle20"/>
          <w:rFonts w:ascii="Times New Roman" w:hAnsi="Times New Roman" w:cs="Times New Roman"/>
          <w:b/>
          <w:i/>
          <w:iCs/>
          <w:sz w:val="24"/>
          <w:szCs w:val="24"/>
          <w:lang w:eastAsia="ar-SA"/>
        </w:rPr>
      </w:pPr>
      <w:r w:rsidRPr="004E62E9">
        <w:rPr>
          <w:rStyle w:val="FontStyle20"/>
          <w:rFonts w:ascii="Times New Roman" w:hAnsi="Times New Roman" w:cs="Times New Roman"/>
          <w:i/>
          <w:iCs/>
          <w:sz w:val="24"/>
          <w:szCs w:val="24"/>
          <w:lang w:eastAsia="ar-SA"/>
        </w:rPr>
        <w:t>Перечень тем для подготовки к семинарским занятиям:</w:t>
      </w:r>
    </w:p>
    <w:p w:rsidR="005B6FCA" w:rsidRPr="004E62E9" w:rsidRDefault="005B6FCA" w:rsidP="005B6FCA">
      <w:pPr>
        <w:tabs>
          <w:tab w:val="left" w:pos="851"/>
          <w:tab w:val="left" w:pos="993"/>
        </w:tabs>
        <w:rPr>
          <w:rStyle w:val="FontStyle20"/>
          <w:rFonts w:ascii="Times New Roman" w:hAnsi="Times New Roman" w:cs="Times New Roman"/>
          <w:b/>
          <w:i/>
          <w:iCs/>
          <w:sz w:val="24"/>
          <w:szCs w:val="24"/>
          <w:lang w:eastAsia="ar-SA"/>
        </w:rPr>
      </w:pPr>
    </w:p>
    <w:p w:rsidR="005B6FCA" w:rsidRPr="004E62E9" w:rsidRDefault="005B6FCA" w:rsidP="00EC5EDF">
      <w:pPr>
        <w:pStyle w:val="af5"/>
        <w:numPr>
          <w:ilvl w:val="0"/>
          <w:numId w:val="16"/>
        </w:numPr>
        <w:tabs>
          <w:tab w:val="left" w:pos="851"/>
          <w:tab w:val="left" w:pos="993"/>
        </w:tabs>
        <w:rPr>
          <w:szCs w:val="24"/>
        </w:rPr>
      </w:pPr>
      <w:r w:rsidRPr="004E62E9">
        <w:rPr>
          <w:szCs w:val="24"/>
        </w:rPr>
        <w:t>Физиологические свойства массажа</w:t>
      </w:r>
    </w:p>
    <w:p w:rsidR="005B6FCA" w:rsidRPr="004E62E9" w:rsidRDefault="005B6FCA" w:rsidP="00EC5EDF">
      <w:pPr>
        <w:pStyle w:val="212"/>
        <w:numPr>
          <w:ilvl w:val="1"/>
          <w:numId w:val="16"/>
        </w:numPr>
        <w:rPr>
          <w:sz w:val="24"/>
          <w:szCs w:val="24"/>
        </w:rPr>
      </w:pPr>
      <w:r w:rsidRPr="004E62E9">
        <w:rPr>
          <w:sz w:val="24"/>
          <w:szCs w:val="24"/>
        </w:rPr>
        <w:t xml:space="preserve">Влияние массажа на нервную систему. </w:t>
      </w:r>
    </w:p>
    <w:p w:rsidR="005B6FCA" w:rsidRPr="004E62E9" w:rsidRDefault="005B6FCA" w:rsidP="005B6FCA">
      <w:pPr>
        <w:tabs>
          <w:tab w:val="left" w:pos="2101"/>
        </w:tabs>
        <w:rPr>
          <w:rStyle w:val="FontStyle20"/>
          <w:rFonts w:ascii="Times New Roman" w:hAnsi="Times New Roman" w:cs="Times New Roman"/>
          <w:i/>
          <w:sz w:val="24"/>
          <w:szCs w:val="24"/>
          <w:lang w:eastAsia="ar-SA"/>
        </w:rPr>
      </w:pPr>
      <w:r w:rsidRPr="004E62E9">
        <w:rPr>
          <w:rStyle w:val="FontStyle20"/>
          <w:rFonts w:ascii="Times New Roman" w:hAnsi="Times New Roman" w:cs="Times New Roman"/>
          <w:i/>
          <w:sz w:val="24"/>
          <w:szCs w:val="24"/>
          <w:lang w:eastAsia="ar-SA"/>
        </w:rPr>
        <w:tab/>
      </w:r>
    </w:p>
    <w:p w:rsidR="005B6FCA" w:rsidRPr="004E62E9" w:rsidRDefault="005B6FCA" w:rsidP="005B6FCA">
      <w:pPr>
        <w:tabs>
          <w:tab w:val="left" w:pos="851"/>
          <w:tab w:val="left" w:pos="993"/>
        </w:tabs>
        <w:rPr>
          <w:rStyle w:val="FontStyle20"/>
          <w:rFonts w:ascii="Times New Roman" w:hAnsi="Times New Roman" w:cs="Times New Roman"/>
          <w:i/>
          <w:sz w:val="24"/>
          <w:szCs w:val="24"/>
          <w:lang w:eastAsia="ar-SA"/>
        </w:rPr>
      </w:pPr>
      <w:r w:rsidRPr="004E62E9">
        <w:rPr>
          <w:rStyle w:val="FontStyle20"/>
          <w:rFonts w:ascii="Times New Roman" w:hAnsi="Times New Roman" w:cs="Times New Roman"/>
          <w:i/>
          <w:sz w:val="24"/>
          <w:szCs w:val="24"/>
          <w:lang w:eastAsia="ar-SA"/>
        </w:rPr>
        <w:t>Задания:</w:t>
      </w:r>
    </w:p>
    <w:p w:rsidR="005B6FCA" w:rsidRPr="004E62E9" w:rsidRDefault="005B6FCA" w:rsidP="005B6FCA">
      <w:pPr>
        <w:tabs>
          <w:tab w:val="left" w:pos="851"/>
          <w:tab w:val="left" w:pos="993"/>
        </w:tabs>
      </w:pPr>
      <w:r w:rsidRPr="004E62E9">
        <w:t>Изучить понятия: нервная система, проводящие пути, нарушение нервной импульсации, рефлекторные пути.</w:t>
      </w:r>
    </w:p>
    <w:p w:rsidR="005B6FCA" w:rsidRPr="004E62E9" w:rsidRDefault="005B6FCA" w:rsidP="005B6FCA">
      <w:pPr>
        <w:widowControl/>
        <w:tabs>
          <w:tab w:val="left" w:pos="993"/>
          <w:tab w:val="left" w:pos="1134"/>
        </w:tabs>
        <w:rPr>
          <w:lang w:eastAsia="ar-SA"/>
        </w:rPr>
      </w:pPr>
      <w:r w:rsidRPr="004E62E9">
        <w:rPr>
          <w:lang w:eastAsia="ar-SA"/>
        </w:rPr>
        <w:t>Ответить на следующие вопросы:</w:t>
      </w:r>
    </w:p>
    <w:p w:rsidR="005B6FCA" w:rsidRPr="004E62E9" w:rsidRDefault="005B6FCA" w:rsidP="00EC5EDF">
      <w:pPr>
        <w:numPr>
          <w:ilvl w:val="0"/>
          <w:numId w:val="9"/>
        </w:numPr>
        <w:tabs>
          <w:tab w:val="left" w:pos="851"/>
          <w:tab w:val="left" w:pos="993"/>
        </w:tabs>
        <w:ind w:left="0" w:firstLine="567"/>
        <w:rPr>
          <w:rStyle w:val="FontStyle20"/>
          <w:rFonts w:ascii="Times New Roman" w:hAnsi="Times New Roman" w:cs="Times New Roman"/>
          <w:sz w:val="24"/>
          <w:szCs w:val="24"/>
          <w:lang w:eastAsia="ar-SA"/>
        </w:rPr>
      </w:pPr>
      <w:r w:rsidRPr="004E62E9">
        <w:rPr>
          <w:rStyle w:val="FontStyle20"/>
          <w:rFonts w:ascii="Times New Roman" w:hAnsi="Times New Roman" w:cs="Times New Roman"/>
          <w:sz w:val="24"/>
          <w:szCs w:val="24"/>
          <w:lang w:eastAsia="ar-SA"/>
        </w:rPr>
        <w:t>Что Вы понимаете под термином «нарушение нервной проводимости»?</w:t>
      </w:r>
    </w:p>
    <w:p w:rsidR="005B6FCA" w:rsidRPr="004E62E9" w:rsidRDefault="005B6FCA" w:rsidP="00EC5EDF">
      <w:pPr>
        <w:numPr>
          <w:ilvl w:val="0"/>
          <w:numId w:val="9"/>
        </w:numPr>
        <w:tabs>
          <w:tab w:val="left" w:pos="851"/>
          <w:tab w:val="left" w:pos="993"/>
        </w:tabs>
        <w:ind w:left="0" w:firstLine="567"/>
        <w:rPr>
          <w:rStyle w:val="FontStyle20"/>
          <w:rFonts w:ascii="Times New Roman" w:hAnsi="Times New Roman" w:cs="Times New Roman"/>
          <w:sz w:val="24"/>
          <w:szCs w:val="24"/>
          <w:lang w:eastAsia="ar-SA"/>
        </w:rPr>
      </w:pPr>
      <w:r w:rsidRPr="004E62E9">
        <w:rPr>
          <w:rStyle w:val="FontStyle20"/>
          <w:rFonts w:ascii="Times New Roman" w:hAnsi="Times New Roman" w:cs="Times New Roman"/>
          <w:sz w:val="24"/>
          <w:szCs w:val="24"/>
          <w:lang w:eastAsia="ar-SA"/>
        </w:rPr>
        <w:t>В чем проявляется нарушение переферической нервной системы?</w:t>
      </w:r>
    </w:p>
    <w:p w:rsidR="005B6FCA" w:rsidRPr="004E62E9" w:rsidRDefault="005B6FCA" w:rsidP="00EC5EDF">
      <w:pPr>
        <w:numPr>
          <w:ilvl w:val="0"/>
          <w:numId w:val="9"/>
        </w:numPr>
        <w:tabs>
          <w:tab w:val="left" w:pos="851"/>
          <w:tab w:val="left" w:pos="993"/>
        </w:tabs>
        <w:ind w:left="0" w:firstLine="567"/>
        <w:rPr>
          <w:rStyle w:val="FontStyle20"/>
          <w:rFonts w:ascii="Times New Roman" w:hAnsi="Times New Roman" w:cs="Times New Roman"/>
          <w:sz w:val="24"/>
          <w:szCs w:val="24"/>
          <w:lang w:eastAsia="ar-SA"/>
        </w:rPr>
      </w:pPr>
      <w:r w:rsidRPr="004E62E9">
        <w:rPr>
          <w:rStyle w:val="FontStyle20"/>
          <w:rFonts w:ascii="Times New Roman" w:hAnsi="Times New Roman" w:cs="Times New Roman"/>
          <w:sz w:val="24"/>
          <w:szCs w:val="24"/>
          <w:lang w:eastAsia="ar-SA"/>
        </w:rPr>
        <w:t>Каково влияние массажа на нервную систему?</w:t>
      </w:r>
    </w:p>
    <w:p w:rsidR="005B6FCA" w:rsidRPr="004E62E9" w:rsidRDefault="005B6FCA" w:rsidP="00EC5EDF">
      <w:pPr>
        <w:numPr>
          <w:ilvl w:val="0"/>
          <w:numId w:val="9"/>
        </w:numPr>
        <w:tabs>
          <w:tab w:val="left" w:pos="851"/>
          <w:tab w:val="left" w:pos="993"/>
        </w:tabs>
        <w:ind w:left="0" w:firstLine="567"/>
        <w:rPr>
          <w:rStyle w:val="FontStyle20"/>
          <w:rFonts w:ascii="Times New Roman" w:hAnsi="Times New Roman" w:cs="Times New Roman"/>
          <w:sz w:val="24"/>
          <w:szCs w:val="24"/>
          <w:lang w:eastAsia="ar-SA"/>
        </w:rPr>
      </w:pPr>
      <w:r w:rsidRPr="004E62E9">
        <w:rPr>
          <w:rStyle w:val="FontStyle20"/>
          <w:rFonts w:ascii="Times New Roman" w:hAnsi="Times New Roman" w:cs="Times New Roman"/>
          <w:sz w:val="24"/>
          <w:szCs w:val="24"/>
          <w:lang w:eastAsia="ar-SA"/>
        </w:rPr>
        <w:t>Что вы понимаете под понятием «рефлекторная дуга»?</w:t>
      </w:r>
    </w:p>
    <w:p w:rsidR="005B6FCA" w:rsidRPr="004E62E9" w:rsidRDefault="005B6FCA" w:rsidP="005B6FCA">
      <w:pPr>
        <w:tabs>
          <w:tab w:val="left" w:pos="851"/>
          <w:tab w:val="left" w:pos="993"/>
        </w:tabs>
        <w:rPr>
          <w:rStyle w:val="FontStyle20"/>
          <w:rFonts w:ascii="Times New Roman" w:hAnsi="Times New Roman" w:cs="Times New Roman"/>
          <w:b/>
          <w:i/>
          <w:sz w:val="24"/>
          <w:szCs w:val="24"/>
          <w:lang w:eastAsia="ar-SA"/>
        </w:rPr>
      </w:pPr>
    </w:p>
    <w:p w:rsidR="005B6FCA" w:rsidRPr="004E62E9" w:rsidRDefault="005B6FCA" w:rsidP="00EC5EDF">
      <w:pPr>
        <w:pStyle w:val="af5"/>
        <w:numPr>
          <w:ilvl w:val="1"/>
          <w:numId w:val="16"/>
        </w:numPr>
        <w:tabs>
          <w:tab w:val="left" w:pos="851"/>
          <w:tab w:val="left" w:pos="993"/>
        </w:tabs>
        <w:rPr>
          <w:szCs w:val="24"/>
          <w:lang w:val="ru-RU"/>
        </w:rPr>
      </w:pPr>
      <w:r w:rsidRPr="004E62E9">
        <w:rPr>
          <w:szCs w:val="24"/>
          <w:lang w:val="ru-RU"/>
        </w:rPr>
        <w:t>Влияние массажа на кожу,  на мышечную систему и на суставно-связочный аппарат.</w:t>
      </w:r>
    </w:p>
    <w:p w:rsidR="005B6FCA" w:rsidRPr="004E62E9" w:rsidRDefault="005B6FCA" w:rsidP="005B6FCA">
      <w:pPr>
        <w:tabs>
          <w:tab w:val="left" w:pos="851"/>
          <w:tab w:val="left" w:pos="993"/>
        </w:tabs>
        <w:rPr>
          <w:rStyle w:val="FontStyle20"/>
          <w:rFonts w:ascii="Times New Roman" w:hAnsi="Times New Roman" w:cs="Times New Roman"/>
          <w:i/>
          <w:sz w:val="24"/>
          <w:szCs w:val="24"/>
          <w:lang w:eastAsia="ar-SA"/>
        </w:rPr>
      </w:pPr>
      <w:r w:rsidRPr="004E62E9">
        <w:rPr>
          <w:rStyle w:val="FontStyle20"/>
          <w:rFonts w:ascii="Times New Roman" w:hAnsi="Times New Roman" w:cs="Times New Roman"/>
          <w:i/>
          <w:sz w:val="24"/>
          <w:szCs w:val="24"/>
          <w:lang w:eastAsia="ar-SA"/>
        </w:rPr>
        <w:t>Задания:</w:t>
      </w:r>
    </w:p>
    <w:p w:rsidR="005B6FCA" w:rsidRPr="004E62E9" w:rsidRDefault="005B6FCA" w:rsidP="005B6FCA">
      <w:pPr>
        <w:pStyle w:val="af5"/>
        <w:tabs>
          <w:tab w:val="left" w:pos="851"/>
          <w:tab w:val="left" w:pos="993"/>
        </w:tabs>
        <w:spacing w:before="60" w:after="60" w:line="240" w:lineRule="auto"/>
        <w:ind w:left="0" w:firstLine="567"/>
        <w:rPr>
          <w:szCs w:val="24"/>
          <w:lang w:val="ru-RU"/>
        </w:rPr>
      </w:pPr>
      <w:r w:rsidRPr="004E62E9">
        <w:rPr>
          <w:rStyle w:val="FontStyle20"/>
          <w:rFonts w:ascii="Times New Roman" w:hAnsi="Times New Roman" w:cs="Times New Roman"/>
          <w:sz w:val="24"/>
          <w:szCs w:val="24"/>
          <w:lang w:val="ru-RU" w:eastAsia="ar-SA"/>
        </w:rPr>
        <w:t>Изучить</w:t>
      </w:r>
      <w:r w:rsidRPr="004E62E9">
        <w:rPr>
          <w:bCs/>
          <w:iCs/>
          <w:szCs w:val="24"/>
          <w:lang w:val="ru-RU" w:eastAsia="ar-SA"/>
        </w:rPr>
        <w:t xml:space="preserve"> понятия: </w:t>
      </w:r>
    </w:p>
    <w:p w:rsidR="005B6FCA" w:rsidRPr="004E62E9" w:rsidRDefault="005B6FCA" w:rsidP="005B6FCA">
      <w:pPr>
        <w:pStyle w:val="af5"/>
        <w:tabs>
          <w:tab w:val="left" w:pos="851"/>
          <w:tab w:val="left" w:pos="993"/>
        </w:tabs>
        <w:spacing w:before="60" w:after="60" w:line="240" w:lineRule="auto"/>
        <w:ind w:left="0" w:firstLine="567"/>
        <w:rPr>
          <w:szCs w:val="24"/>
          <w:lang w:val="ru-RU"/>
        </w:rPr>
      </w:pPr>
      <w:r w:rsidRPr="004E62E9">
        <w:rPr>
          <w:szCs w:val="24"/>
          <w:lang w:val="ru-RU"/>
        </w:rPr>
        <w:t xml:space="preserve">- содержание понятий кожа, подкожно-жировой слой, мышцы и др. </w:t>
      </w:r>
    </w:p>
    <w:p w:rsidR="005B6FCA" w:rsidRPr="004E62E9" w:rsidRDefault="005B6FCA" w:rsidP="005B6FCA">
      <w:pPr>
        <w:pStyle w:val="af5"/>
        <w:tabs>
          <w:tab w:val="left" w:pos="851"/>
          <w:tab w:val="left" w:pos="993"/>
        </w:tabs>
        <w:spacing w:before="60" w:after="60" w:line="240" w:lineRule="auto"/>
        <w:ind w:left="0" w:firstLine="567"/>
        <w:rPr>
          <w:szCs w:val="24"/>
          <w:lang w:val="ru-RU"/>
        </w:rPr>
      </w:pPr>
    </w:p>
    <w:p w:rsidR="005B6FCA" w:rsidRPr="004E62E9" w:rsidRDefault="005B6FCA" w:rsidP="005B6FCA">
      <w:pPr>
        <w:widowControl/>
        <w:tabs>
          <w:tab w:val="left" w:pos="567"/>
          <w:tab w:val="left" w:pos="993"/>
        </w:tabs>
        <w:rPr>
          <w:lang w:eastAsia="ar-SA"/>
        </w:rPr>
      </w:pPr>
      <w:r w:rsidRPr="004E62E9">
        <w:rPr>
          <w:lang w:eastAsia="ar-SA"/>
        </w:rPr>
        <w:tab/>
        <w:t>Ответить на следующие вопросы:</w:t>
      </w:r>
    </w:p>
    <w:p w:rsidR="005B6FCA" w:rsidRPr="004E62E9" w:rsidRDefault="005B6FCA" w:rsidP="005B6FCA">
      <w:pPr>
        <w:pStyle w:val="af5"/>
        <w:tabs>
          <w:tab w:val="left" w:pos="851"/>
          <w:tab w:val="left" w:pos="993"/>
        </w:tabs>
        <w:spacing w:before="60" w:after="60" w:line="240" w:lineRule="auto"/>
        <w:ind w:left="0" w:firstLine="567"/>
        <w:rPr>
          <w:szCs w:val="24"/>
          <w:lang w:val="ru-RU"/>
        </w:rPr>
      </w:pPr>
      <w:r w:rsidRPr="004E62E9">
        <w:rPr>
          <w:szCs w:val="24"/>
          <w:lang w:val="ru-RU"/>
        </w:rPr>
        <w:t>- Из каких слоев состоит кожа?</w:t>
      </w:r>
    </w:p>
    <w:p w:rsidR="005B6FCA" w:rsidRPr="004E62E9" w:rsidRDefault="005B6FCA" w:rsidP="005B6FCA">
      <w:pPr>
        <w:pStyle w:val="af5"/>
        <w:tabs>
          <w:tab w:val="left" w:pos="851"/>
          <w:tab w:val="left" w:pos="993"/>
        </w:tabs>
        <w:spacing w:before="60" w:after="60" w:line="240" w:lineRule="auto"/>
        <w:ind w:left="0" w:firstLine="567"/>
        <w:rPr>
          <w:szCs w:val="24"/>
          <w:lang w:val="ru-RU"/>
        </w:rPr>
      </w:pPr>
      <w:r w:rsidRPr="004E62E9">
        <w:rPr>
          <w:szCs w:val="24"/>
          <w:lang w:val="ru-RU"/>
        </w:rPr>
        <w:t>- Как массаж влияет на кожу?</w:t>
      </w:r>
    </w:p>
    <w:p w:rsidR="005B6FCA" w:rsidRPr="004E62E9" w:rsidRDefault="005B6FCA" w:rsidP="005B6FCA">
      <w:pPr>
        <w:pStyle w:val="af5"/>
        <w:tabs>
          <w:tab w:val="left" w:pos="851"/>
          <w:tab w:val="left" w:pos="993"/>
        </w:tabs>
        <w:spacing w:before="60" w:after="60" w:line="240" w:lineRule="auto"/>
        <w:ind w:left="0" w:firstLine="567"/>
        <w:rPr>
          <w:szCs w:val="24"/>
          <w:lang w:val="ru-RU"/>
        </w:rPr>
      </w:pPr>
      <w:r w:rsidRPr="004E62E9">
        <w:rPr>
          <w:szCs w:val="24"/>
          <w:lang w:val="ru-RU"/>
        </w:rPr>
        <w:t>- Как массаж влияет на подкожно-жировую ткань?</w:t>
      </w:r>
    </w:p>
    <w:p w:rsidR="005B6FCA" w:rsidRPr="004E62E9" w:rsidRDefault="005B6FCA" w:rsidP="005B6FCA">
      <w:pPr>
        <w:pStyle w:val="af5"/>
        <w:tabs>
          <w:tab w:val="left" w:pos="851"/>
          <w:tab w:val="left" w:pos="993"/>
        </w:tabs>
        <w:spacing w:before="60" w:after="60" w:line="240" w:lineRule="auto"/>
        <w:ind w:left="0" w:firstLine="567"/>
        <w:rPr>
          <w:szCs w:val="24"/>
          <w:lang w:val="ru-RU"/>
        </w:rPr>
      </w:pPr>
      <w:r w:rsidRPr="004E62E9">
        <w:rPr>
          <w:szCs w:val="24"/>
          <w:lang w:val="ru-RU"/>
        </w:rPr>
        <w:t>- Как массаж влияет на мышечную систему?</w:t>
      </w:r>
    </w:p>
    <w:p w:rsidR="005B6FCA" w:rsidRPr="004E62E9" w:rsidRDefault="005B6FCA" w:rsidP="005B6FCA">
      <w:pPr>
        <w:pStyle w:val="af5"/>
        <w:tabs>
          <w:tab w:val="left" w:pos="851"/>
          <w:tab w:val="left" w:pos="993"/>
        </w:tabs>
        <w:spacing w:before="60" w:after="60" w:line="240" w:lineRule="auto"/>
        <w:ind w:left="0" w:firstLine="567"/>
        <w:rPr>
          <w:szCs w:val="24"/>
          <w:lang w:val="ru-RU"/>
        </w:rPr>
      </w:pPr>
      <w:r w:rsidRPr="004E62E9">
        <w:rPr>
          <w:szCs w:val="24"/>
          <w:lang w:val="ru-RU"/>
        </w:rPr>
        <w:t>- Назовите основные виды нарушения мышечного тонуса.</w:t>
      </w:r>
    </w:p>
    <w:p w:rsidR="005B6FCA" w:rsidRPr="004E62E9" w:rsidRDefault="005B6FCA" w:rsidP="005B6FCA">
      <w:pPr>
        <w:pStyle w:val="af5"/>
        <w:tabs>
          <w:tab w:val="left" w:pos="851"/>
          <w:tab w:val="left" w:pos="993"/>
        </w:tabs>
        <w:spacing w:before="60" w:after="60" w:line="240" w:lineRule="auto"/>
        <w:ind w:left="0" w:firstLine="567"/>
        <w:rPr>
          <w:szCs w:val="24"/>
          <w:lang w:val="ru-RU"/>
        </w:rPr>
      </w:pPr>
      <w:r w:rsidRPr="004E62E9">
        <w:rPr>
          <w:szCs w:val="24"/>
          <w:lang w:val="ru-RU"/>
        </w:rPr>
        <w:t xml:space="preserve">- Что такое «тетанус»? </w:t>
      </w:r>
    </w:p>
    <w:p w:rsidR="005B6FCA" w:rsidRPr="004E62E9" w:rsidRDefault="005B6FCA" w:rsidP="005B6FCA">
      <w:pPr>
        <w:pStyle w:val="af5"/>
        <w:tabs>
          <w:tab w:val="left" w:pos="851"/>
          <w:tab w:val="left" w:pos="993"/>
        </w:tabs>
        <w:spacing w:before="60" w:after="60" w:line="240" w:lineRule="auto"/>
        <w:ind w:left="0" w:firstLine="567"/>
        <w:rPr>
          <w:szCs w:val="24"/>
          <w:lang w:val="ru-RU"/>
        </w:rPr>
      </w:pPr>
    </w:p>
    <w:p w:rsidR="005B6FCA" w:rsidRPr="004E62E9" w:rsidRDefault="005B6FCA" w:rsidP="00EC5EDF">
      <w:pPr>
        <w:pStyle w:val="af5"/>
        <w:numPr>
          <w:ilvl w:val="1"/>
          <w:numId w:val="16"/>
        </w:numPr>
        <w:tabs>
          <w:tab w:val="left" w:pos="851"/>
          <w:tab w:val="left" w:pos="993"/>
        </w:tabs>
        <w:spacing w:before="60" w:after="60" w:line="240" w:lineRule="auto"/>
        <w:rPr>
          <w:iCs/>
          <w:szCs w:val="24"/>
          <w:lang w:val="ru-RU" w:eastAsia="ar-SA"/>
        </w:rPr>
      </w:pPr>
      <w:r w:rsidRPr="004E62E9">
        <w:rPr>
          <w:szCs w:val="24"/>
          <w:lang w:val="ru-RU"/>
        </w:rPr>
        <w:t>Влияние массажа на кровеносную, лимфатическую систему и дыхательную системы</w:t>
      </w:r>
      <w:r w:rsidRPr="004E62E9">
        <w:rPr>
          <w:iCs/>
          <w:szCs w:val="24"/>
          <w:lang w:val="ru-RU" w:eastAsia="ar-SA"/>
        </w:rPr>
        <w:t xml:space="preserve"> </w:t>
      </w:r>
    </w:p>
    <w:p w:rsidR="005B6FCA" w:rsidRPr="004E62E9" w:rsidRDefault="005B6FCA" w:rsidP="005B6FCA">
      <w:pPr>
        <w:tabs>
          <w:tab w:val="left" w:pos="851"/>
          <w:tab w:val="left" w:pos="993"/>
        </w:tabs>
        <w:spacing w:before="60" w:after="60"/>
        <w:ind w:left="927" w:firstLine="0"/>
        <w:rPr>
          <w:iCs/>
          <w:lang w:eastAsia="ar-SA"/>
        </w:rPr>
      </w:pPr>
      <w:r w:rsidRPr="004E62E9">
        <w:rPr>
          <w:iCs/>
          <w:lang w:eastAsia="ar-SA"/>
        </w:rPr>
        <w:t>Задания:</w:t>
      </w:r>
    </w:p>
    <w:p w:rsidR="005B6FCA" w:rsidRPr="004E62E9" w:rsidRDefault="005B6FCA" w:rsidP="005B6FCA">
      <w:pPr>
        <w:pStyle w:val="af5"/>
        <w:tabs>
          <w:tab w:val="left" w:pos="851"/>
          <w:tab w:val="left" w:pos="993"/>
        </w:tabs>
        <w:spacing w:before="60" w:after="60" w:line="240" w:lineRule="auto"/>
        <w:ind w:left="0" w:firstLine="567"/>
        <w:rPr>
          <w:iCs/>
          <w:szCs w:val="24"/>
          <w:lang w:val="ru-RU" w:eastAsia="ar-SA"/>
        </w:rPr>
      </w:pPr>
      <w:r w:rsidRPr="004E62E9">
        <w:rPr>
          <w:iCs/>
          <w:szCs w:val="24"/>
          <w:lang w:val="ru-RU" w:eastAsia="ar-SA"/>
        </w:rPr>
        <w:t>Изучите понятия: кровеносная система, лимфотическая система, лимфотические узлы, дыхательная система.</w:t>
      </w:r>
    </w:p>
    <w:p w:rsidR="005B6FCA" w:rsidRPr="004E62E9" w:rsidRDefault="005B6FCA" w:rsidP="005B6FCA">
      <w:pPr>
        <w:pStyle w:val="af5"/>
        <w:tabs>
          <w:tab w:val="left" w:pos="851"/>
          <w:tab w:val="left" w:pos="993"/>
        </w:tabs>
        <w:spacing w:before="60" w:after="60" w:line="240" w:lineRule="auto"/>
        <w:ind w:left="0" w:firstLine="567"/>
        <w:rPr>
          <w:szCs w:val="24"/>
          <w:lang w:val="ru-RU"/>
        </w:rPr>
      </w:pPr>
      <w:r w:rsidRPr="004E62E9">
        <w:rPr>
          <w:iCs/>
          <w:szCs w:val="24"/>
          <w:lang w:val="ru-RU" w:eastAsia="ar-SA"/>
        </w:rPr>
        <w:t>Ответьте на вопросы:</w:t>
      </w:r>
    </w:p>
    <w:p w:rsidR="005B6FCA" w:rsidRPr="004E62E9" w:rsidRDefault="005B6FCA" w:rsidP="005B6FCA">
      <w:pPr>
        <w:pStyle w:val="af5"/>
        <w:tabs>
          <w:tab w:val="left" w:pos="851"/>
          <w:tab w:val="left" w:pos="993"/>
        </w:tabs>
        <w:spacing w:before="60" w:after="60" w:line="240" w:lineRule="auto"/>
        <w:ind w:left="0" w:firstLine="567"/>
        <w:rPr>
          <w:szCs w:val="24"/>
          <w:lang w:val="ru-RU"/>
        </w:rPr>
      </w:pPr>
      <w:r w:rsidRPr="004E62E9">
        <w:rPr>
          <w:szCs w:val="24"/>
          <w:lang w:val="ru-RU"/>
        </w:rPr>
        <w:t>- Как массаж влияет на кровеносную систему?</w:t>
      </w:r>
    </w:p>
    <w:p w:rsidR="005B6FCA" w:rsidRPr="004E62E9" w:rsidRDefault="005B6FCA" w:rsidP="005B6FCA">
      <w:pPr>
        <w:pStyle w:val="af5"/>
        <w:tabs>
          <w:tab w:val="left" w:pos="851"/>
          <w:tab w:val="left" w:pos="993"/>
        </w:tabs>
        <w:spacing w:before="60" w:after="60" w:line="240" w:lineRule="auto"/>
        <w:ind w:left="0" w:firstLine="567"/>
        <w:rPr>
          <w:szCs w:val="24"/>
          <w:lang w:val="ru-RU"/>
        </w:rPr>
      </w:pPr>
      <w:r w:rsidRPr="004E62E9">
        <w:rPr>
          <w:szCs w:val="24"/>
          <w:lang w:val="ru-RU"/>
        </w:rPr>
        <w:t>- При каких заболеваниях противопоказан глубокий разминающий массаж?</w:t>
      </w:r>
    </w:p>
    <w:p w:rsidR="005B6FCA" w:rsidRPr="004E62E9" w:rsidRDefault="005B6FCA" w:rsidP="005B6FCA">
      <w:pPr>
        <w:pStyle w:val="af5"/>
        <w:tabs>
          <w:tab w:val="left" w:pos="851"/>
          <w:tab w:val="left" w:pos="993"/>
        </w:tabs>
        <w:spacing w:before="60" w:after="60" w:line="240" w:lineRule="auto"/>
        <w:ind w:left="0" w:firstLine="567"/>
        <w:rPr>
          <w:szCs w:val="24"/>
          <w:lang w:val="ru-RU"/>
        </w:rPr>
      </w:pPr>
      <w:r w:rsidRPr="004E62E9">
        <w:rPr>
          <w:szCs w:val="24"/>
          <w:lang w:val="ru-RU"/>
        </w:rPr>
        <w:t>- Как массаж влияет на лимфотическую систему?</w:t>
      </w:r>
    </w:p>
    <w:p w:rsidR="005B6FCA" w:rsidRPr="004E62E9" w:rsidRDefault="005B6FCA" w:rsidP="005B6FCA">
      <w:pPr>
        <w:pStyle w:val="af5"/>
        <w:tabs>
          <w:tab w:val="left" w:pos="851"/>
          <w:tab w:val="left" w:pos="993"/>
        </w:tabs>
        <w:spacing w:before="60" w:after="60" w:line="240" w:lineRule="auto"/>
        <w:ind w:left="0" w:firstLine="567"/>
        <w:rPr>
          <w:szCs w:val="24"/>
          <w:lang w:val="ru-RU"/>
        </w:rPr>
      </w:pPr>
      <w:r w:rsidRPr="004E62E9">
        <w:rPr>
          <w:szCs w:val="24"/>
          <w:lang w:val="ru-RU"/>
        </w:rPr>
        <w:t>- Является ли восполение лимфотических узлов противопоказанием к массажу?</w:t>
      </w:r>
    </w:p>
    <w:p w:rsidR="005B6FCA" w:rsidRPr="004E62E9" w:rsidRDefault="005B6FCA" w:rsidP="005B6FCA">
      <w:pPr>
        <w:tabs>
          <w:tab w:val="left" w:pos="993"/>
          <w:tab w:val="left" w:pos="1134"/>
        </w:tabs>
        <w:rPr>
          <w:bCs/>
          <w:iCs/>
          <w:lang w:eastAsia="ar-SA"/>
        </w:rPr>
      </w:pPr>
    </w:p>
    <w:p w:rsidR="005B6FCA" w:rsidRPr="004E62E9" w:rsidRDefault="005B6FCA" w:rsidP="005B6FCA">
      <w:pPr>
        <w:widowControl/>
        <w:tabs>
          <w:tab w:val="left" w:pos="993"/>
          <w:tab w:val="left" w:pos="1134"/>
          <w:tab w:val="left" w:pos="2160"/>
        </w:tabs>
        <w:rPr>
          <w:bCs/>
          <w:i/>
          <w:lang w:eastAsia="ar-SA"/>
        </w:rPr>
      </w:pPr>
      <w:r w:rsidRPr="004E62E9">
        <w:rPr>
          <w:bCs/>
          <w:i/>
          <w:iCs/>
          <w:lang w:eastAsia="ar-SA"/>
        </w:rPr>
        <w:t>Литература:</w:t>
      </w:r>
      <w:r w:rsidRPr="004E62E9">
        <w:rPr>
          <w:bCs/>
          <w:i/>
          <w:lang w:eastAsia="ar-SA"/>
        </w:rPr>
        <w:t xml:space="preserve"> </w:t>
      </w:r>
    </w:p>
    <w:p w:rsidR="005B6FCA" w:rsidRPr="004E62E9" w:rsidRDefault="005B6FCA" w:rsidP="00EC5EDF">
      <w:pPr>
        <w:pStyle w:val="af5"/>
        <w:numPr>
          <w:ilvl w:val="0"/>
          <w:numId w:val="4"/>
        </w:numPr>
        <w:tabs>
          <w:tab w:val="left" w:pos="993"/>
        </w:tabs>
        <w:spacing w:line="240" w:lineRule="auto"/>
        <w:ind w:left="0" w:firstLine="567"/>
        <w:rPr>
          <w:rFonts w:eastAsia="Times New Roman"/>
          <w:iCs/>
          <w:szCs w:val="24"/>
          <w:lang w:val="ru-RU" w:eastAsia="ru-RU"/>
        </w:rPr>
      </w:pPr>
      <w:r w:rsidRPr="004E62E9">
        <w:rPr>
          <w:szCs w:val="24"/>
          <w:lang w:val="ru-RU"/>
        </w:rPr>
        <w:lastRenderedPageBreak/>
        <w:t>Физическое развитие школьников с ограниченными возможностями: уч. пособие для студентов педагогических специальностей/ Е.Л. Мицан. -  Магнитогорск: Магнитогорский Дом печати, 2015. – 95 с.</w:t>
      </w:r>
      <w:r w:rsidRPr="004E62E9">
        <w:rPr>
          <w:bCs/>
          <w:szCs w:val="24"/>
          <w:lang w:val="ru-RU"/>
        </w:rPr>
        <w:t>Д</w:t>
      </w:r>
    </w:p>
    <w:p w:rsidR="005B6FCA" w:rsidRPr="004E62E9" w:rsidRDefault="005B6FCA" w:rsidP="00EC5EDF">
      <w:pPr>
        <w:widowControl/>
        <w:numPr>
          <w:ilvl w:val="0"/>
          <w:numId w:val="4"/>
        </w:numPr>
        <w:tabs>
          <w:tab w:val="left" w:pos="786"/>
          <w:tab w:val="left" w:pos="993"/>
          <w:tab w:val="left" w:pos="1134"/>
        </w:tabs>
        <w:suppressAutoHyphens/>
        <w:autoSpaceDN/>
        <w:adjustRightInd/>
        <w:ind w:left="0" w:firstLine="567"/>
        <w:rPr>
          <w:i/>
          <w:iCs/>
        </w:rPr>
      </w:pPr>
      <w:r w:rsidRPr="004E62E9">
        <w:t>Коррекционно-педагогическая работа с детьми раннего возраста: уч. пособ. для студ. высш. учеб. зав. по направл. подгот. «Спец. (дефектолог.) образов»/ авт. – сост.: Е.Л. Мицан, Е.В. Исаева, С.В. Семихатская, Е.Г. Чигинцева. – Магнитогорск, 2014. – 123 с.</w:t>
      </w:r>
    </w:p>
    <w:p w:rsidR="005B6FCA" w:rsidRPr="004E62E9" w:rsidRDefault="005B6FCA" w:rsidP="005B6FCA">
      <w:pPr>
        <w:tabs>
          <w:tab w:val="left" w:pos="851"/>
          <w:tab w:val="left" w:pos="993"/>
        </w:tabs>
        <w:rPr>
          <w:b/>
          <w:i/>
          <w:lang w:eastAsia="ar-SA"/>
        </w:rPr>
      </w:pPr>
    </w:p>
    <w:p w:rsidR="005B6FCA" w:rsidRPr="004E62E9" w:rsidRDefault="005B6FCA" w:rsidP="005B6FCA">
      <w:pPr>
        <w:tabs>
          <w:tab w:val="left" w:pos="851"/>
          <w:tab w:val="left" w:pos="993"/>
        </w:tabs>
        <w:rPr>
          <w:b/>
          <w:i/>
          <w:lang w:eastAsia="ar-SA"/>
        </w:rPr>
      </w:pPr>
    </w:p>
    <w:p w:rsidR="005B6FCA" w:rsidRPr="004E62E9" w:rsidRDefault="005B6FCA" w:rsidP="005B6FCA">
      <w:pPr>
        <w:tabs>
          <w:tab w:val="left" w:pos="851"/>
          <w:tab w:val="left" w:pos="993"/>
        </w:tabs>
        <w:rPr>
          <w:b/>
          <w:i/>
          <w:lang w:eastAsia="ar-SA"/>
        </w:rPr>
      </w:pPr>
    </w:p>
    <w:p w:rsidR="005B6FCA" w:rsidRPr="004E62E9" w:rsidRDefault="005B6FCA" w:rsidP="005B6FCA">
      <w:pPr>
        <w:tabs>
          <w:tab w:val="left" w:pos="851"/>
          <w:tab w:val="left" w:pos="993"/>
        </w:tabs>
        <w:ind w:left="360" w:firstLine="0"/>
        <w:rPr>
          <w:b/>
        </w:rPr>
      </w:pPr>
      <w:r w:rsidRPr="004E62E9">
        <w:rPr>
          <w:b/>
        </w:rPr>
        <w:t>2 Структура массажа</w:t>
      </w:r>
    </w:p>
    <w:p w:rsidR="005B6FCA" w:rsidRPr="004E62E9" w:rsidRDefault="005B6FCA" w:rsidP="005B6FCA">
      <w:pPr>
        <w:tabs>
          <w:tab w:val="left" w:pos="851"/>
          <w:tab w:val="left" w:pos="993"/>
        </w:tabs>
        <w:ind w:left="360" w:firstLine="0"/>
        <w:rPr>
          <w:b/>
          <w:i/>
          <w:lang w:eastAsia="ar-SA"/>
        </w:rPr>
      </w:pPr>
    </w:p>
    <w:p w:rsidR="005B6FCA" w:rsidRPr="004E62E9" w:rsidRDefault="005B6FCA" w:rsidP="005B6FCA">
      <w:pPr>
        <w:pStyle w:val="212"/>
        <w:ind w:left="0" w:firstLine="0"/>
        <w:rPr>
          <w:sz w:val="24"/>
          <w:szCs w:val="24"/>
        </w:rPr>
      </w:pPr>
      <w:r w:rsidRPr="004E62E9">
        <w:rPr>
          <w:rStyle w:val="FontStyle20"/>
          <w:rFonts w:ascii="Times New Roman" w:hAnsi="Times New Roman" w:cs="Times New Roman"/>
          <w:b/>
          <w:i/>
          <w:sz w:val="24"/>
          <w:szCs w:val="24"/>
        </w:rPr>
        <w:t xml:space="preserve">2.1 </w:t>
      </w:r>
      <w:r w:rsidRPr="004E62E9">
        <w:rPr>
          <w:b/>
          <w:sz w:val="24"/>
          <w:szCs w:val="24"/>
        </w:rPr>
        <w:t xml:space="preserve"> Осмотр при массаже. Выявление показаний и противопоказаний.</w:t>
      </w:r>
    </w:p>
    <w:p w:rsidR="005B6FCA" w:rsidRPr="004E62E9" w:rsidRDefault="005B6FCA" w:rsidP="005B6FCA">
      <w:pPr>
        <w:tabs>
          <w:tab w:val="left" w:pos="851"/>
          <w:tab w:val="left" w:pos="993"/>
        </w:tabs>
        <w:rPr>
          <w:rStyle w:val="FontStyle20"/>
          <w:rFonts w:ascii="Times New Roman" w:hAnsi="Times New Roman" w:cs="Times New Roman"/>
          <w:i/>
          <w:sz w:val="24"/>
          <w:szCs w:val="24"/>
          <w:lang w:eastAsia="ar-SA"/>
        </w:rPr>
      </w:pPr>
      <w:r w:rsidRPr="004E62E9">
        <w:rPr>
          <w:rStyle w:val="FontStyle20"/>
          <w:rFonts w:ascii="Times New Roman" w:hAnsi="Times New Roman" w:cs="Times New Roman"/>
          <w:i/>
          <w:sz w:val="24"/>
          <w:szCs w:val="24"/>
          <w:lang w:eastAsia="ar-SA"/>
        </w:rPr>
        <w:t>Задания:</w:t>
      </w:r>
    </w:p>
    <w:p w:rsidR="005B6FCA" w:rsidRPr="004E62E9" w:rsidRDefault="005B6FCA" w:rsidP="005B6FCA">
      <w:pPr>
        <w:tabs>
          <w:tab w:val="left" w:pos="851"/>
          <w:tab w:val="left" w:pos="993"/>
        </w:tabs>
        <w:rPr>
          <w:iCs/>
          <w:lang w:eastAsia="ar-SA"/>
        </w:rPr>
      </w:pPr>
      <w:r w:rsidRPr="004E62E9">
        <w:rPr>
          <w:rStyle w:val="FontStyle20"/>
          <w:rFonts w:ascii="Times New Roman" w:hAnsi="Times New Roman" w:cs="Times New Roman"/>
          <w:sz w:val="24"/>
          <w:szCs w:val="24"/>
          <w:lang w:eastAsia="ar-SA"/>
        </w:rPr>
        <w:t>1. Изучить</w:t>
      </w:r>
      <w:r w:rsidRPr="004E62E9">
        <w:rPr>
          <w:bCs/>
          <w:iCs/>
          <w:lang w:eastAsia="ar-SA"/>
        </w:rPr>
        <w:t xml:space="preserve"> понятия: </w:t>
      </w:r>
      <w:r w:rsidRPr="004E62E9">
        <w:rPr>
          <w:iCs/>
          <w:lang w:eastAsia="ar-SA"/>
        </w:rPr>
        <w:t>приемы лечебного массажа; биологически активные точки, показаняи и противопоказания к массажу.</w:t>
      </w:r>
    </w:p>
    <w:p w:rsidR="005B6FCA" w:rsidRPr="004E62E9" w:rsidRDefault="005B6FCA" w:rsidP="005B6FCA">
      <w:pPr>
        <w:tabs>
          <w:tab w:val="left" w:pos="540"/>
          <w:tab w:val="left" w:pos="900"/>
          <w:tab w:val="left" w:pos="993"/>
        </w:tabs>
        <w:rPr>
          <w:lang w:eastAsia="ar-SA"/>
        </w:rPr>
      </w:pPr>
      <w:r w:rsidRPr="004E62E9">
        <w:rPr>
          <w:rStyle w:val="FontStyle20"/>
          <w:rFonts w:ascii="Times New Roman" w:hAnsi="Times New Roman" w:cs="Times New Roman"/>
          <w:sz w:val="24"/>
          <w:szCs w:val="24"/>
          <w:lang w:eastAsia="ar-SA"/>
        </w:rPr>
        <w:t>2.</w:t>
      </w:r>
      <w:r w:rsidRPr="004E62E9">
        <w:rPr>
          <w:b/>
          <w:i/>
          <w:lang w:eastAsia="ar-SA"/>
        </w:rPr>
        <w:t xml:space="preserve"> </w:t>
      </w:r>
      <w:r w:rsidRPr="004E62E9">
        <w:rPr>
          <w:lang w:eastAsia="ar-SA"/>
        </w:rPr>
        <w:t>Ответить на следующие вопросы:</w:t>
      </w:r>
    </w:p>
    <w:p w:rsidR="005B6FCA" w:rsidRPr="004E62E9" w:rsidRDefault="005B6FCA" w:rsidP="005B6FCA">
      <w:pPr>
        <w:widowControl/>
        <w:tabs>
          <w:tab w:val="left" w:pos="993"/>
        </w:tabs>
        <w:rPr>
          <w:bCs/>
          <w:iCs/>
          <w:lang w:eastAsia="ar-SA"/>
        </w:rPr>
      </w:pPr>
      <w:r w:rsidRPr="004E62E9">
        <w:rPr>
          <w:lang w:eastAsia="ar-SA"/>
        </w:rPr>
        <w:t>- На что обращаем внимание перед сеансом массажа</w:t>
      </w:r>
      <w:r w:rsidRPr="004E62E9">
        <w:rPr>
          <w:bCs/>
          <w:iCs/>
          <w:lang w:eastAsia="ar-SA"/>
        </w:rPr>
        <w:t>?</w:t>
      </w:r>
    </w:p>
    <w:p w:rsidR="005B6FCA" w:rsidRPr="004E62E9" w:rsidRDefault="005B6FCA" w:rsidP="005B6FCA">
      <w:pPr>
        <w:tabs>
          <w:tab w:val="left" w:pos="993"/>
        </w:tabs>
        <w:rPr>
          <w:lang w:eastAsia="ar-SA"/>
        </w:rPr>
      </w:pPr>
      <w:r w:rsidRPr="004E62E9">
        <w:rPr>
          <w:lang w:eastAsia="ar-SA"/>
        </w:rPr>
        <w:t>- Что является показанием к массажу?</w:t>
      </w:r>
    </w:p>
    <w:p w:rsidR="005B6FCA" w:rsidRPr="004E62E9" w:rsidRDefault="005B6FCA" w:rsidP="005B6FCA">
      <w:pPr>
        <w:widowControl/>
        <w:tabs>
          <w:tab w:val="left" w:pos="993"/>
        </w:tabs>
        <w:rPr>
          <w:bCs/>
          <w:iCs/>
          <w:lang w:eastAsia="ar-SA"/>
        </w:rPr>
      </w:pPr>
      <w:r w:rsidRPr="004E62E9">
        <w:rPr>
          <w:bCs/>
          <w:iCs/>
          <w:lang w:eastAsia="ar-SA"/>
        </w:rPr>
        <w:t>- Что является противопоказанием к массажу?</w:t>
      </w:r>
    </w:p>
    <w:p w:rsidR="005B6FCA" w:rsidRPr="004E62E9" w:rsidRDefault="005B6FCA" w:rsidP="005B6FCA">
      <w:pPr>
        <w:widowControl/>
        <w:tabs>
          <w:tab w:val="left" w:pos="993"/>
        </w:tabs>
        <w:rPr>
          <w:bCs/>
          <w:iCs/>
          <w:lang w:eastAsia="ar-SA"/>
        </w:rPr>
      </w:pPr>
    </w:p>
    <w:p w:rsidR="005B6FCA" w:rsidRPr="004E62E9" w:rsidRDefault="005B6FCA" w:rsidP="005B6FCA">
      <w:pPr>
        <w:widowControl/>
        <w:tabs>
          <w:tab w:val="left" w:pos="720"/>
          <w:tab w:val="left" w:pos="993"/>
          <w:tab w:val="left" w:pos="2160"/>
        </w:tabs>
        <w:rPr>
          <w:rStyle w:val="FontStyle20"/>
          <w:rFonts w:ascii="Times New Roman" w:hAnsi="Times New Roman" w:cs="Times New Roman"/>
          <w:i/>
          <w:sz w:val="24"/>
          <w:szCs w:val="24"/>
          <w:lang w:eastAsia="ar-SA"/>
        </w:rPr>
      </w:pPr>
      <w:r w:rsidRPr="004E62E9">
        <w:rPr>
          <w:rStyle w:val="FontStyle20"/>
          <w:rFonts w:ascii="Times New Roman" w:hAnsi="Times New Roman" w:cs="Times New Roman"/>
          <w:i/>
          <w:sz w:val="24"/>
          <w:szCs w:val="24"/>
          <w:lang w:eastAsia="ar-SA"/>
        </w:rPr>
        <w:t>Литература:</w:t>
      </w:r>
    </w:p>
    <w:p w:rsidR="005B6FCA" w:rsidRPr="004E62E9" w:rsidRDefault="005B6FCA" w:rsidP="00EC5EDF">
      <w:pPr>
        <w:pStyle w:val="af5"/>
        <w:numPr>
          <w:ilvl w:val="0"/>
          <w:numId w:val="6"/>
        </w:numPr>
        <w:tabs>
          <w:tab w:val="left" w:pos="993"/>
        </w:tabs>
        <w:spacing w:line="240" w:lineRule="auto"/>
        <w:ind w:left="0" w:firstLine="567"/>
        <w:rPr>
          <w:rFonts w:eastAsia="Times New Roman"/>
          <w:iCs/>
          <w:szCs w:val="24"/>
          <w:lang w:val="ru-RU" w:eastAsia="ru-RU"/>
        </w:rPr>
      </w:pPr>
      <w:r w:rsidRPr="004E62E9">
        <w:rPr>
          <w:szCs w:val="24"/>
          <w:lang w:val="ru-RU"/>
        </w:rPr>
        <w:t>Физическое развитие школьников с ограниченными возможностями: уч. пособие для студентов педагогических специальностей/ Е.Л. Мицан. -  Магнитогорск: Магнитогорский Дом печати, 2015. – 95 с.</w:t>
      </w:r>
      <w:r w:rsidRPr="004E62E9">
        <w:rPr>
          <w:bCs/>
          <w:szCs w:val="24"/>
          <w:lang w:val="ru-RU"/>
        </w:rPr>
        <w:t>Д</w:t>
      </w:r>
    </w:p>
    <w:p w:rsidR="005B6FCA" w:rsidRPr="004E62E9" w:rsidRDefault="005B6FCA" w:rsidP="00EC5EDF">
      <w:pPr>
        <w:widowControl/>
        <w:numPr>
          <w:ilvl w:val="0"/>
          <w:numId w:val="6"/>
        </w:numPr>
        <w:tabs>
          <w:tab w:val="left" w:pos="786"/>
          <w:tab w:val="left" w:pos="993"/>
          <w:tab w:val="left" w:pos="1134"/>
        </w:tabs>
        <w:suppressAutoHyphens/>
        <w:autoSpaceDN/>
        <w:adjustRightInd/>
        <w:ind w:left="0" w:firstLine="567"/>
        <w:rPr>
          <w:i/>
          <w:iCs/>
        </w:rPr>
      </w:pPr>
      <w:r w:rsidRPr="004E62E9">
        <w:t>Коррекционно-педагогическая работа с детьми раннего возраста: уч. пособ. для студ. высш. учеб. зав. по направл. подгот. «Спец. (дефектолог.) образов»/ авт. – сост.: Е.Л. Мицан, Е.В. Исаева, С.В. Семихатская, Е.Г. Чигинцева. – Магнитогорск, 2014. – 123 с.</w:t>
      </w:r>
    </w:p>
    <w:p w:rsidR="005B6FCA" w:rsidRPr="004E62E9" w:rsidRDefault="005B6FCA" w:rsidP="005B6FCA">
      <w:pPr>
        <w:tabs>
          <w:tab w:val="left" w:pos="540"/>
          <w:tab w:val="left" w:pos="900"/>
          <w:tab w:val="left" w:pos="993"/>
        </w:tabs>
        <w:rPr>
          <w:lang w:eastAsia="ar-SA"/>
        </w:rPr>
      </w:pPr>
    </w:p>
    <w:p w:rsidR="005B6FCA" w:rsidRPr="004E62E9" w:rsidRDefault="005B6FCA" w:rsidP="005B6FCA">
      <w:pPr>
        <w:tabs>
          <w:tab w:val="left" w:pos="540"/>
          <w:tab w:val="left" w:pos="900"/>
          <w:tab w:val="left" w:pos="993"/>
        </w:tabs>
        <w:rPr>
          <w:rStyle w:val="FontStyle20"/>
          <w:rFonts w:ascii="Times New Roman" w:hAnsi="Times New Roman" w:cs="Times New Roman"/>
          <w:i/>
          <w:sz w:val="24"/>
          <w:szCs w:val="24"/>
          <w:lang w:eastAsia="ar-SA"/>
        </w:rPr>
      </w:pPr>
      <w:r w:rsidRPr="004E62E9">
        <w:rPr>
          <w:b/>
          <w:lang w:eastAsia="ar-SA"/>
        </w:rPr>
        <w:t xml:space="preserve">2.2. </w:t>
      </w:r>
      <w:r w:rsidRPr="00F2042A">
        <w:rPr>
          <w:b/>
        </w:rPr>
        <w:t>Использование смазывающих средств.</w:t>
      </w:r>
    </w:p>
    <w:p w:rsidR="005B6FCA" w:rsidRPr="004E62E9" w:rsidRDefault="005B6FCA" w:rsidP="005B6FCA">
      <w:pPr>
        <w:tabs>
          <w:tab w:val="left" w:pos="851"/>
          <w:tab w:val="left" w:pos="993"/>
        </w:tabs>
        <w:rPr>
          <w:rStyle w:val="FontStyle20"/>
          <w:rFonts w:ascii="Times New Roman" w:hAnsi="Times New Roman" w:cs="Times New Roman"/>
          <w:i/>
          <w:sz w:val="24"/>
          <w:szCs w:val="24"/>
          <w:lang w:eastAsia="ar-SA"/>
        </w:rPr>
      </w:pPr>
      <w:r w:rsidRPr="004E62E9">
        <w:rPr>
          <w:rStyle w:val="FontStyle20"/>
          <w:rFonts w:ascii="Times New Roman" w:hAnsi="Times New Roman" w:cs="Times New Roman"/>
          <w:i/>
          <w:sz w:val="24"/>
          <w:szCs w:val="24"/>
          <w:lang w:eastAsia="ar-SA"/>
        </w:rPr>
        <w:t>Задания:</w:t>
      </w:r>
    </w:p>
    <w:p w:rsidR="005B6FCA" w:rsidRPr="004E62E9" w:rsidRDefault="005B6FCA" w:rsidP="005B6FCA">
      <w:pPr>
        <w:tabs>
          <w:tab w:val="left" w:pos="851"/>
          <w:tab w:val="left" w:pos="993"/>
        </w:tabs>
        <w:rPr>
          <w:iCs/>
          <w:lang w:eastAsia="ar-SA"/>
        </w:rPr>
      </w:pPr>
      <w:r w:rsidRPr="004E62E9">
        <w:rPr>
          <w:rStyle w:val="FontStyle20"/>
          <w:rFonts w:ascii="Times New Roman" w:hAnsi="Times New Roman" w:cs="Times New Roman"/>
          <w:sz w:val="24"/>
          <w:szCs w:val="24"/>
          <w:lang w:eastAsia="ar-SA"/>
        </w:rPr>
        <w:t>1. Изучить</w:t>
      </w:r>
      <w:r w:rsidRPr="004E62E9">
        <w:rPr>
          <w:bCs/>
          <w:iCs/>
          <w:lang w:eastAsia="ar-SA"/>
        </w:rPr>
        <w:t xml:space="preserve"> понятия: </w:t>
      </w:r>
      <w:r>
        <w:rPr>
          <w:iCs/>
          <w:lang w:eastAsia="ar-SA"/>
        </w:rPr>
        <w:t>смазывающие средства</w:t>
      </w:r>
      <w:r w:rsidRPr="004E62E9">
        <w:rPr>
          <w:iCs/>
          <w:lang w:eastAsia="ar-SA"/>
        </w:rPr>
        <w:t xml:space="preserve">; </w:t>
      </w:r>
      <w:r>
        <w:rPr>
          <w:iCs/>
          <w:lang w:eastAsia="ar-SA"/>
        </w:rPr>
        <w:t>охлаждающие и разогревающие мази</w:t>
      </w:r>
      <w:r w:rsidRPr="004E62E9">
        <w:rPr>
          <w:iCs/>
          <w:lang w:eastAsia="ar-SA"/>
        </w:rPr>
        <w:t>.</w:t>
      </w:r>
    </w:p>
    <w:p w:rsidR="005B6FCA" w:rsidRPr="004E62E9" w:rsidRDefault="005B6FCA" w:rsidP="005B6FCA">
      <w:pPr>
        <w:tabs>
          <w:tab w:val="left" w:pos="540"/>
          <w:tab w:val="left" w:pos="900"/>
          <w:tab w:val="left" w:pos="993"/>
        </w:tabs>
        <w:rPr>
          <w:lang w:eastAsia="ar-SA"/>
        </w:rPr>
      </w:pPr>
      <w:r w:rsidRPr="004E62E9">
        <w:rPr>
          <w:rStyle w:val="FontStyle20"/>
          <w:rFonts w:ascii="Times New Roman" w:hAnsi="Times New Roman" w:cs="Times New Roman"/>
          <w:sz w:val="24"/>
          <w:szCs w:val="24"/>
          <w:lang w:eastAsia="ar-SA"/>
        </w:rPr>
        <w:t>2.</w:t>
      </w:r>
      <w:r w:rsidRPr="004E62E9">
        <w:rPr>
          <w:b/>
          <w:i/>
          <w:lang w:eastAsia="ar-SA"/>
        </w:rPr>
        <w:t xml:space="preserve"> </w:t>
      </w:r>
      <w:r w:rsidRPr="004E62E9">
        <w:rPr>
          <w:lang w:eastAsia="ar-SA"/>
        </w:rPr>
        <w:t>Ответить на следующие вопросы:</w:t>
      </w:r>
    </w:p>
    <w:p w:rsidR="005B6FCA" w:rsidRDefault="005B6FCA" w:rsidP="005B6FCA">
      <w:pPr>
        <w:widowControl/>
        <w:tabs>
          <w:tab w:val="left" w:pos="993"/>
        </w:tabs>
        <w:rPr>
          <w:bCs/>
          <w:iCs/>
          <w:lang w:eastAsia="ar-SA"/>
        </w:rPr>
      </w:pPr>
      <w:r>
        <w:rPr>
          <w:bCs/>
          <w:iCs/>
          <w:lang w:eastAsia="ar-SA"/>
        </w:rPr>
        <w:t xml:space="preserve">- Как подобрать нужную мазь? </w:t>
      </w:r>
    </w:p>
    <w:p w:rsidR="005B6FCA" w:rsidRDefault="005B6FCA" w:rsidP="005B6FCA">
      <w:pPr>
        <w:widowControl/>
        <w:tabs>
          <w:tab w:val="left" w:pos="993"/>
        </w:tabs>
        <w:rPr>
          <w:bCs/>
          <w:iCs/>
          <w:lang w:eastAsia="ar-SA"/>
        </w:rPr>
      </w:pPr>
      <w:r>
        <w:rPr>
          <w:bCs/>
          <w:iCs/>
          <w:lang w:eastAsia="ar-SA"/>
        </w:rPr>
        <w:t>- Какие мази можно использовать при спастических формах паралича?</w:t>
      </w:r>
    </w:p>
    <w:p w:rsidR="005B6FCA" w:rsidRDefault="005B6FCA" w:rsidP="005B6FCA">
      <w:pPr>
        <w:widowControl/>
        <w:tabs>
          <w:tab w:val="left" w:pos="993"/>
        </w:tabs>
        <w:rPr>
          <w:bCs/>
          <w:iCs/>
          <w:lang w:eastAsia="ar-SA"/>
        </w:rPr>
      </w:pPr>
      <w:r>
        <w:rPr>
          <w:bCs/>
          <w:iCs/>
          <w:lang w:eastAsia="ar-SA"/>
        </w:rPr>
        <w:t>- Какие смазывающие средства используют при массаже детей дошкольного возраста?</w:t>
      </w:r>
    </w:p>
    <w:p w:rsidR="005B6FCA" w:rsidRDefault="005B6FCA" w:rsidP="005B6FCA">
      <w:pPr>
        <w:widowControl/>
        <w:tabs>
          <w:tab w:val="left" w:pos="993"/>
        </w:tabs>
        <w:rPr>
          <w:bCs/>
          <w:iCs/>
          <w:lang w:eastAsia="ar-SA"/>
        </w:rPr>
      </w:pPr>
    </w:p>
    <w:p w:rsidR="005B6FCA" w:rsidRPr="004E62E9" w:rsidRDefault="005B6FCA" w:rsidP="005B6FCA">
      <w:pPr>
        <w:widowControl/>
        <w:tabs>
          <w:tab w:val="left" w:pos="993"/>
        </w:tabs>
        <w:rPr>
          <w:bCs/>
          <w:iCs/>
          <w:lang w:eastAsia="ar-SA"/>
        </w:rPr>
      </w:pPr>
    </w:p>
    <w:p w:rsidR="005B6FCA" w:rsidRPr="004E62E9" w:rsidRDefault="005B6FCA" w:rsidP="005B6FCA">
      <w:pPr>
        <w:tabs>
          <w:tab w:val="left" w:pos="540"/>
          <w:tab w:val="left" w:pos="900"/>
          <w:tab w:val="left" w:pos="993"/>
        </w:tabs>
        <w:rPr>
          <w:b/>
          <w:lang w:eastAsia="ar-SA"/>
        </w:rPr>
      </w:pPr>
      <w:r w:rsidRPr="004E62E9">
        <w:rPr>
          <w:b/>
          <w:lang w:eastAsia="ar-SA"/>
        </w:rPr>
        <w:t xml:space="preserve">3. </w:t>
      </w:r>
      <w:r w:rsidRPr="004E62E9">
        <w:rPr>
          <w:b/>
        </w:rPr>
        <w:t>Массажные приемы. Массаж по областям</w:t>
      </w:r>
    </w:p>
    <w:p w:rsidR="005B6FCA" w:rsidRPr="004E62E9" w:rsidRDefault="005B6FCA" w:rsidP="005B6FCA">
      <w:pPr>
        <w:tabs>
          <w:tab w:val="left" w:pos="851"/>
          <w:tab w:val="left" w:pos="993"/>
        </w:tabs>
        <w:ind w:left="987" w:firstLine="0"/>
        <w:rPr>
          <w:b/>
          <w:bCs/>
          <w:i/>
          <w:iCs/>
          <w:lang w:eastAsia="ar-SA"/>
        </w:rPr>
      </w:pPr>
      <w:r w:rsidRPr="004E62E9">
        <w:rPr>
          <w:b/>
        </w:rPr>
        <w:t>3.1 Порядок выполнения приемов при общем массаже.</w:t>
      </w:r>
    </w:p>
    <w:p w:rsidR="005B6FCA" w:rsidRPr="004E62E9" w:rsidRDefault="005B6FCA" w:rsidP="005B6FCA">
      <w:pPr>
        <w:tabs>
          <w:tab w:val="left" w:pos="851"/>
          <w:tab w:val="left" w:pos="993"/>
        </w:tabs>
        <w:ind w:left="987" w:firstLine="0"/>
        <w:rPr>
          <w:bCs/>
          <w:i/>
          <w:iCs/>
          <w:lang w:eastAsia="ar-SA"/>
        </w:rPr>
      </w:pPr>
    </w:p>
    <w:p w:rsidR="005B6FCA" w:rsidRPr="004E62E9" w:rsidRDefault="005B6FCA" w:rsidP="005B6FCA">
      <w:pPr>
        <w:tabs>
          <w:tab w:val="left" w:pos="851"/>
          <w:tab w:val="left" w:pos="993"/>
        </w:tabs>
        <w:ind w:left="987" w:firstLine="0"/>
        <w:rPr>
          <w:bCs/>
          <w:i/>
          <w:iCs/>
          <w:lang w:eastAsia="ar-SA"/>
        </w:rPr>
      </w:pPr>
      <w:r w:rsidRPr="004E62E9">
        <w:rPr>
          <w:bCs/>
          <w:i/>
          <w:iCs/>
          <w:lang w:eastAsia="ar-SA"/>
        </w:rPr>
        <w:t>Задания:</w:t>
      </w:r>
    </w:p>
    <w:p w:rsidR="005B6FCA" w:rsidRPr="004E62E9" w:rsidRDefault="005B6FCA" w:rsidP="005B6FCA">
      <w:pPr>
        <w:tabs>
          <w:tab w:val="left" w:pos="851"/>
          <w:tab w:val="left" w:pos="993"/>
        </w:tabs>
        <w:rPr>
          <w:rStyle w:val="FontStyle20"/>
          <w:rFonts w:ascii="Times New Roman" w:hAnsi="Times New Roman" w:cs="Times New Roman"/>
          <w:sz w:val="24"/>
          <w:szCs w:val="24"/>
          <w:lang w:eastAsia="ar-SA"/>
        </w:rPr>
      </w:pPr>
      <w:r w:rsidRPr="004E62E9">
        <w:rPr>
          <w:bCs/>
          <w:iCs/>
          <w:lang w:eastAsia="ar-SA"/>
        </w:rPr>
        <w:t xml:space="preserve">Изучить понятия: </w:t>
      </w:r>
      <w:r w:rsidRPr="004E62E9">
        <w:rPr>
          <w:iCs/>
          <w:lang w:eastAsia="ar-SA"/>
        </w:rPr>
        <w:t>массажные приемы, общий массаж, массаж по областям; структура массажа, массажные единицы</w:t>
      </w:r>
      <w:r w:rsidRPr="004E62E9">
        <w:rPr>
          <w:rStyle w:val="FontStyle20"/>
          <w:rFonts w:ascii="Times New Roman" w:hAnsi="Times New Roman" w:cs="Times New Roman"/>
          <w:sz w:val="24"/>
          <w:szCs w:val="24"/>
          <w:lang w:eastAsia="ar-SA"/>
        </w:rPr>
        <w:t>.</w:t>
      </w:r>
    </w:p>
    <w:p w:rsidR="005B6FCA" w:rsidRPr="004E62E9" w:rsidRDefault="005B6FCA" w:rsidP="005B6FCA">
      <w:pPr>
        <w:tabs>
          <w:tab w:val="left" w:pos="993"/>
        </w:tabs>
        <w:rPr>
          <w:lang w:eastAsia="ar-SA"/>
        </w:rPr>
      </w:pPr>
      <w:r w:rsidRPr="004E62E9">
        <w:rPr>
          <w:lang w:eastAsia="ar-SA"/>
        </w:rPr>
        <w:t>Ответить на следующие вопросы:</w:t>
      </w:r>
    </w:p>
    <w:p w:rsidR="005B6FCA" w:rsidRPr="004E62E9" w:rsidRDefault="005B6FCA" w:rsidP="00EC5EDF">
      <w:pPr>
        <w:pStyle w:val="212"/>
        <w:numPr>
          <w:ilvl w:val="0"/>
          <w:numId w:val="17"/>
        </w:numPr>
        <w:ind w:left="643" w:hanging="360"/>
        <w:jc w:val="both"/>
        <w:rPr>
          <w:sz w:val="24"/>
          <w:szCs w:val="24"/>
        </w:rPr>
      </w:pPr>
      <w:r w:rsidRPr="004E62E9">
        <w:rPr>
          <w:sz w:val="24"/>
          <w:szCs w:val="24"/>
        </w:rPr>
        <w:t>Что Вы понимаете под понятием «массажные единицы»?</w:t>
      </w:r>
    </w:p>
    <w:p w:rsidR="005B6FCA" w:rsidRPr="004E62E9" w:rsidRDefault="005B6FCA" w:rsidP="00EC5EDF">
      <w:pPr>
        <w:pStyle w:val="212"/>
        <w:numPr>
          <w:ilvl w:val="0"/>
          <w:numId w:val="17"/>
        </w:numPr>
        <w:ind w:left="643" w:hanging="360"/>
        <w:jc w:val="both"/>
        <w:rPr>
          <w:sz w:val="24"/>
          <w:szCs w:val="24"/>
        </w:rPr>
      </w:pPr>
      <w:r w:rsidRPr="004E62E9">
        <w:rPr>
          <w:sz w:val="24"/>
          <w:szCs w:val="24"/>
        </w:rPr>
        <w:t>Какие Вы знаете массажные приемы?</w:t>
      </w:r>
    </w:p>
    <w:p w:rsidR="005B6FCA" w:rsidRPr="004E62E9" w:rsidRDefault="005B6FCA" w:rsidP="00EC5EDF">
      <w:pPr>
        <w:pStyle w:val="212"/>
        <w:numPr>
          <w:ilvl w:val="0"/>
          <w:numId w:val="17"/>
        </w:numPr>
        <w:ind w:left="643" w:hanging="360"/>
        <w:jc w:val="both"/>
        <w:rPr>
          <w:sz w:val="24"/>
          <w:szCs w:val="24"/>
        </w:rPr>
      </w:pPr>
      <w:r w:rsidRPr="004E62E9">
        <w:rPr>
          <w:sz w:val="24"/>
          <w:szCs w:val="24"/>
        </w:rPr>
        <w:t xml:space="preserve">Как выполняется прием поглаживания. </w:t>
      </w:r>
    </w:p>
    <w:p w:rsidR="005B6FCA" w:rsidRPr="004E62E9" w:rsidRDefault="005B6FCA" w:rsidP="00EC5EDF">
      <w:pPr>
        <w:pStyle w:val="212"/>
        <w:numPr>
          <w:ilvl w:val="0"/>
          <w:numId w:val="17"/>
        </w:numPr>
        <w:ind w:left="643" w:hanging="360"/>
        <w:jc w:val="both"/>
        <w:rPr>
          <w:sz w:val="24"/>
          <w:szCs w:val="24"/>
        </w:rPr>
      </w:pPr>
      <w:r w:rsidRPr="004E62E9">
        <w:rPr>
          <w:sz w:val="24"/>
          <w:szCs w:val="24"/>
        </w:rPr>
        <w:t>Как выполняется прием растирания.</w:t>
      </w:r>
    </w:p>
    <w:p w:rsidR="005B6FCA" w:rsidRPr="004E62E9" w:rsidRDefault="005B6FCA" w:rsidP="00EC5EDF">
      <w:pPr>
        <w:pStyle w:val="212"/>
        <w:numPr>
          <w:ilvl w:val="0"/>
          <w:numId w:val="17"/>
        </w:numPr>
        <w:ind w:left="643" w:hanging="360"/>
        <w:jc w:val="both"/>
        <w:rPr>
          <w:sz w:val="24"/>
          <w:szCs w:val="24"/>
        </w:rPr>
      </w:pPr>
      <w:r w:rsidRPr="004E62E9">
        <w:rPr>
          <w:sz w:val="24"/>
          <w:szCs w:val="24"/>
        </w:rPr>
        <w:t xml:space="preserve">Как выполняется прием смещение. </w:t>
      </w:r>
    </w:p>
    <w:p w:rsidR="005B6FCA" w:rsidRPr="004E62E9" w:rsidRDefault="005B6FCA" w:rsidP="00EC5EDF">
      <w:pPr>
        <w:pStyle w:val="212"/>
        <w:numPr>
          <w:ilvl w:val="0"/>
          <w:numId w:val="17"/>
        </w:numPr>
        <w:ind w:left="643" w:hanging="360"/>
        <w:jc w:val="both"/>
        <w:rPr>
          <w:sz w:val="24"/>
          <w:szCs w:val="24"/>
        </w:rPr>
      </w:pPr>
      <w:r w:rsidRPr="004E62E9">
        <w:rPr>
          <w:sz w:val="24"/>
          <w:szCs w:val="24"/>
        </w:rPr>
        <w:t>Как выполняется прием выжимания.</w:t>
      </w:r>
    </w:p>
    <w:p w:rsidR="005B6FCA" w:rsidRPr="004E62E9" w:rsidRDefault="005B6FCA" w:rsidP="00EC5EDF">
      <w:pPr>
        <w:pStyle w:val="212"/>
        <w:numPr>
          <w:ilvl w:val="0"/>
          <w:numId w:val="17"/>
        </w:numPr>
        <w:ind w:left="643" w:hanging="360"/>
        <w:jc w:val="both"/>
        <w:rPr>
          <w:sz w:val="24"/>
          <w:szCs w:val="24"/>
        </w:rPr>
      </w:pPr>
      <w:r w:rsidRPr="004E62E9">
        <w:rPr>
          <w:sz w:val="24"/>
          <w:szCs w:val="24"/>
        </w:rPr>
        <w:t>Как выполняется прием разминания.</w:t>
      </w:r>
    </w:p>
    <w:p w:rsidR="005B6FCA" w:rsidRPr="004E62E9" w:rsidRDefault="005B6FCA" w:rsidP="00EC5EDF">
      <w:pPr>
        <w:pStyle w:val="212"/>
        <w:numPr>
          <w:ilvl w:val="0"/>
          <w:numId w:val="17"/>
        </w:numPr>
        <w:ind w:left="643" w:hanging="360"/>
        <w:jc w:val="both"/>
        <w:rPr>
          <w:sz w:val="24"/>
          <w:szCs w:val="24"/>
        </w:rPr>
      </w:pPr>
      <w:r w:rsidRPr="004E62E9">
        <w:rPr>
          <w:sz w:val="24"/>
          <w:szCs w:val="24"/>
        </w:rPr>
        <w:t>Как выполняется прием надавливания.</w:t>
      </w:r>
    </w:p>
    <w:p w:rsidR="005B6FCA" w:rsidRPr="004E62E9" w:rsidRDefault="005B6FCA" w:rsidP="00EC5EDF">
      <w:pPr>
        <w:pStyle w:val="212"/>
        <w:numPr>
          <w:ilvl w:val="0"/>
          <w:numId w:val="17"/>
        </w:numPr>
        <w:ind w:left="643" w:hanging="360"/>
        <w:jc w:val="both"/>
        <w:rPr>
          <w:sz w:val="24"/>
          <w:szCs w:val="24"/>
        </w:rPr>
      </w:pPr>
      <w:r w:rsidRPr="004E62E9">
        <w:rPr>
          <w:sz w:val="24"/>
          <w:szCs w:val="24"/>
        </w:rPr>
        <w:lastRenderedPageBreak/>
        <w:t>Как выполняется ударные и вибрационные приемы.</w:t>
      </w:r>
    </w:p>
    <w:p w:rsidR="005B6FCA" w:rsidRDefault="005B6FCA" w:rsidP="00EC5EDF">
      <w:pPr>
        <w:pStyle w:val="212"/>
        <w:numPr>
          <w:ilvl w:val="0"/>
          <w:numId w:val="17"/>
        </w:numPr>
        <w:ind w:left="643" w:hanging="360"/>
        <w:jc w:val="both"/>
        <w:rPr>
          <w:sz w:val="24"/>
          <w:szCs w:val="24"/>
        </w:rPr>
      </w:pPr>
      <w:r w:rsidRPr="004E62E9">
        <w:rPr>
          <w:sz w:val="24"/>
          <w:szCs w:val="24"/>
        </w:rPr>
        <w:t>Что Вы понимаете под понятием «движения», «ПИР».</w:t>
      </w:r>
    </w:p>
    <w:p w:rsidR="005B6FCA" w:rsidRDefault="005B6FCA" w:rsidP="00EC5EDF">
      <w:pPr>
        <w:pStyle w:val="212"/>
        <w:numPr>
          <w:ilvl w:val="0"/>
          <w:numId w:val="17"/>
        </w:numPr>
        <w:ind w:left="643" w:hanging="360"/>
        <w:jc w:val="both"/>
        <w:rPr>
          <w:sz w:val="24"/>
          <w:szCs w:val="24"/>
        </w:rPr>
      </w:pPr>
      <w:r w:rsidRPr="004E62E9">
        <w:rPr>
          <w:sz w:val="24"/>
          <w:szCs w:val="24"/>
        </w:rPr>
        <w:t xml:space="preserve">Какие нарушения умственного развития </w:t>
      </w:r>
      <w:r>
        <w:rPr>
          <w:sz w:val="24"/>
          <w:szCs w:val="24"/>
        </w:rPr>
        <w:t>могут встречаться у детей с ДЦП?</w:t>
      </w:r>
      <w:r w:rsidRPr="004E62E9">
        <w:rPr>
          <w:sz w:val="24"/>
          <w:szCs w:val="24"/>
        </w:rPr>
        <w:t xml:space="preserve"> </w:t>
      </w:r>
    </w:p>
    <w:p w:rsidR="005B6FCA" w:rsidRDefault="005B6FCA" w:rsidP="00EC5EDF">
      <w:pPr>
        <w:pStyle w:val="212"/>
        <w:numPr>
          <w:ilvl w:val="0"/>
          <w:numId w:val="17"/>
        </w:numPr>
        <w:ind w:left="643" w:hanging="360"/>
        <w:jc w:val="both"/>
        <w:rPr>
          <w:sz w:val="24"/>
          <w:szCs w:val="24"/>
        </w:rPr>
      </w:pPr>
      <w:r w:rsidRPr="004E62E9">
        <w:rPr>
          <w:sz w:val="24"/>
          <w:szCs w:val="24"/>
        </w:rPr>
        <w:t>Как влияет феномен изолированности на умственное развитие ребенка с ДЦП?</w:t>
      </w:r>
    </w:p>
    <w:p w:rsidR="005B6FCA" w:rsidRPr="00F2042A" w:rsidRDefault="005B6FCA" w:rsidP="00EC5EDF">
      <w:pPr>
        <w:pStyle w:val="212"/>
        <w:numPr>
          <w:ilvl w:val="0"/>
          <w:numId w:val="17"/>
        </w:numPr>
        <w:ind w:left="643" w:hanging="360"/>
        <w:jc w:val="both"/>
        <w:rPr>
          <w:sz w:val="24"/>
          <w:szCs w:val="24"/>
        </w:rPr>
      </w:pPr>
      <w:r w:rsidRPr="00F2042A">
        <w:rPr>
          <w:bCs/>
          <w:iCs/>
          <w:sz w:val="24"/>
          <w:szCs w:val="24"/>
        </w:rPr>
        <w:t>Как влияют занятия физической культурой с ребенком ДЦП на его умственное развитие?</w:t>
      </w:r>
    </w:p>
    <w:p w:rsidR="005B6FCA" w:rsidRPr="00F2042A" w:rsidRDefault="005B6FCA" w:rsidP="005B6FCA">
      <w:pPr>
        <w:pStyle w:val="212"/>
        <w:ind w:left="643" w:firstLine="0"/>
        <w:jc w:val="both"/>
        <w:rPr>
          <w:sz w:val="24"/>
          <w:szCs w:val="24"/>
        </w:rPr>
      </w:pPr>
      <w:r>
        <w:rPr>
          <w:bCs/>
          <w:iCs/>
          <w:sz w:val="24"/>
          <w:szCs w:val="24"/>
        </w:rPr>
        <w:t>Выполнить задание:</w:t>
      </w:r>
    </w:p>
    <w:p w:rsidR="005B6FCA" w:rsidRPr="004E62E9" w:rsidRDefault="005B6FCA" w:rsidP="005B6FCA">
      <w:pPr>
        <w:ind w:firstLine="0"/>
        <w:rPr>
          <w:rStyle w:val="FontStyle20"/>
          <w:rFonts w:ascii="Times New Roman" w:hAnsi="Times New Roman" w:cs="Times New Roman"/>
          <w:sz w:val="24"/>
          <w:szCs w:val="24"/>
        </w:rPr>
      </w:pPr>
      <w:r w:rsidRPr="004E62E9">
        <w:rPr>
          <w:rStyle w:val="FontStyle20"/>
          <w:rFonts w:ascii="Times New Roman" w:hAnsi="Times New Roman" w:cs="Times New Roman"/>
          <w:sz w:val="24"/>
          <w:szCs w:val="24"/>
        </w:rPr>
        <w:t>-подобрать положения при различных формах ДЦП.</w:t>
      </w:r>
    </w:p>
    <w:p w:rsidR="005B6FCA" w:rsidRDefault="005B6FCA" w:rsidP="005B6FCA">
      <w:pPr>
        <w:ind w:firstLine="0"/>
        <w:rPr>
          <w:rStyle w:val="FontStyle20"/>
          <w:rFonts w:ascii="Times New Roman" w:hAnsi="Times New Roman" w:cs="Times New Roman"/>
          <w:sz w:val="24"/>
          <w:szCs w:val="24"/>
        </w:rPr>
      </w:pPr>
      <w:r w:rsidRPr="004E62E9">
        <w:rPr>
          <w:rStyle w:val="FontStyle20"/>
          <w:rFonts w:ascii="Times New Roman" w:hAnsi="Times New Roman" w:cs="Times New Roman"/>
          <w:sz w:val="24"/>
          <w:szCs w:val="24"/>
        </w:rPr>
        <w:t>- выделить основные рефлексзапрещающие позиции</w:t>
      </w:r>
    </w:p>
    <w:p w:rsidR="005B6FCA" w:rsidRDefault="005B6FCA" w:rsidP="005B6FCA">
      <w:pPr>
        <w:ind w:firstLine="0"/>
        <w:rPr>
          <w:rStyle w:val="FontStyle20"/>
          <w:rFonts w:ascii="Times New Roman" w:hAnsi="Times New Roman" w:cs="Times New Roman"/>
          <w:sz w:val="24"/>
          <w:szCs w:val="24"/>
        </w:rPr>
      </w:pPr>
      <w:r>
        <w:rPr>
          <w:rStyle w:val="FontStyle20"/>
          <w:rFonts w:ascii="Times New Roman" w:hAnsi="Times New Roman" w:cs="Times New Roman"/>
          <w:sz w:val="24"/>
          <w:szCs w:val="24"/>
        </w:rPr>
        <w:t>Тестовое задание:</w:t>
      </w:r>
    </w:p>
    <w:p w:rsidR="005B6FCA" w:rsidRPr="00C930A8" w:rsidRDefault="005B6FCA" w:rsidP="005B6FCA">
      <w:pPr>
        <w:ind w:firstLine="0"/>
      </w:pPr>
      <w:r w:rsidRPr="00C930A8">
        <w:rPr>
          <w:rStyle w:val="FontStyle20"/>
          <w:rFonts w:ascii="Times New Roman" w:hAnsi="Times New Roman" w:cs="Times New Roman"/>
          <w:sz w:val="24"/>
          <w:szCs w:val="24"/>
        </w:rPr>
        <w:t>1.</w:t>
      </w:r>
      <w:r w:rsidRPr="00C930A8">
        <w:rPr>
          <w:bCs/>
        </w:rPr>
        <w:t>Детский церебральный паралич (ДЦП) является:</w:t>
      </w:r>
    </w:p>
    <w:p w:rsidR="005B6FCA" w:rsidRPr="00C930A8" w:rsidRDefault="005B6FCA" w:rsidP="005B6FCA">
      <w:pPr>
        <w:tabs>
          <w:tab w:val="left" w:pos="408"/>
        </w:tabs>
        <w:ind w:firstLine="125"/>
      </w:pPr>
      <w:r w:rsidRPr="00C930A8">
        <w:t>a. прогрессирующим заболеванием;</w:t>
      </w:r>
    </w:p>
    <w:p w:rsidR="005B6FCA" w:rsidRPr="00C930A8" w:rsidRDefault="005B6FCA" w:rsidP="005B6FCA">
      <w:pPr>
        <w:tabs>
          <w:tab w:val="left" w:pos="408"/>
        </w:tabs>
        <w:ind w:firstLine="125"/>
      </w:pPr>
      <w:r w:rsidRPr="00C930A8">
        <w:t>b. не прогрессирующим заболеванием;</w:t>
      </w:r>
    </w:p>
    <w:p w:rsidR="005B6FCA" w:rsidRPr="00C930A8" w:rsidRDefault="005B6FCA" w:rsidP="005B6FCA">
      <w:pPr>
        <w:tabs>
          <w:tab w:val="left" w:pos="408"/>
        </w:tabs>
        <w:ind w:firstLine="125"/>
      </w:pPr>
      <w:r w:rsidRPr="00C930A8">
        <w:t>c. медленно прогрессирующим.</w:t>
      </w:r>
    </w:p>
    <w:p w:rsidR="005B6FCA" w:rsidRPr="00C930A8" w:rsidRDefault="005B6FCA" w:rsidP="005B6FCA">
      <w:pPr>
        <w:tabs>
          <w:tab w:val="left" w:pos="408"/>
        </w:tabs>
        <w:ind w:firstLine="125"/>
        <w:rPr>
          <w:bCs/>
        </w:rPr>
      </w:pPr>
      <w:r w:rsidRPr="00C930A8">
        <w:rPr>
          <w:bCs/>
        </w:rPr>
        <w:t>2.В отечественной классификации ДЦП выделяют:</w:t>
      </w:r>
    </w:p>
    <w:p w:rsidR="005B6FCA" w:rsidRPr="00C930A8" w:rsidRDefault="005B6FCA" w:rsidP="005B6FCA">
      <w:pPr>
        <w:tabs>
          <w:tab w:val="left" w:pos="408"/>
        </w:tabs>
        <w:ind w:firstLine="125"/>
      </w:pPr>
      <w:r w:rsidRPr="00C930A8">
        <w:t>a. V форм заболевания;</w:t>
      </w:r>
    </w:p>
    <w:p w:rsidR="005B6FCA" w:rsidRPr="00C930A8" w:rsidRDefault="005B6FCA" w:rsidP="005B6FCA">
      <w:pPr>
        <w:tabs>
          <w:tab w:val="left" w:pos="408"/>
        </w:tabs>
        <w:ind w:firstLine="125"/>
      </w:pPr>
      <w:r w:rsidRPr="00C930A8">
        <w:t>b. IV формы заболевания;</w:t>
      </w:r>
    </w:p>
    <w:p w:rsidR="005B6FCA" w:rsidRPr="00C930A8" w:rsidRDefault="005B6FCA" w:rsidP="005B6FCA">
      <w:pPr>
        <w:tabs>
          <w:tab w:val="left" w:pos="408"/>
        </w:tabs>
        <w:ind w:firstLine="125"/>
      </w:pPr>
      <w:r w:rsidRPr="00C930A8">
        <w:t>c. III формы заболевания;</w:t>
      </w:r>
    </w:p>
    <w:p w:rsidR="005B6FCA" w:rsidRPr="00C930A8" w:rsidRDefault="005B6FCA" w:rsidP="005B6FCA">
      <w:pPr>
        <w:tabs>
          <w:tab w:val="left" w:pos="408"/>
        </w:tabs>
        <w:ind w:firstLine="125"/>
      </w:pPr>
      <w:r w:rsidRPr="00C930A8">
        <w:t>d. II формы заболевания.</w:t>
      </w:r>
    </w:p>
    <w:p w:rsidR="005B6FCA" w:rsidRPr="00C930A8" w:rsidRDefault="005B6FCA" w:rsidP="005B6FCA">
      <w:pPr>
        <w:tabs>
          <w:tab w:val="left" w:pos="408"/>
        </w:tabs>
        <w:ind w:firstLine="125"/>
        <w:rPr>
          <w:bCs/>
        </w:rPr>
      </w:pPr>
      <w:r w:rsidRPr="00C930A8">
        <w:t>3.</w:t>
      </w:r>
      <w:r w:rsidRPr="00C930A8">
        <w:rPr>
          <w:bCs/>
        </w:rPr>
        <w:t>Продолжительность общего массажа в среднем должна составлять:</w:t>
      </w:r>
    </w:p>
    <w:p w:rsidR="005B6FCA" w:rsidRPr="00C930A8" w:rsidRDefault="005B6FCA" w:rsidP="005B6FCA">
      <w:pPr>
        <w:tabs>
          <w:tab w:val="left" w:pos="408"/>
        </w:tabs>
        <w:ind w:firstLine="125"/>
      </w:pPr>
      <w:r w:rsidRPr="00C930A8">
        <w:t xml:space="preserve">a. 15-25 </w:t>
      </w:r>
      <w:r w:rsidRPr="00C930A8">
        <w:rPr>
          <w:i/>
          <w:iCs/>
        </w:rPr>
        <w:t>мин</w:t>
      </w:r>
      <w:r w:rsidRPr="00C930A8">
        <w:t>.;</w:t>
      </w:r>
    </w:p>
    <w:p w:rsidR="005B6FCA" w:rsidRPr="00C930A8" w:rsidRDefault="005B6FCA" w:rsidP="005B6FCA">
      <w:pPr>
        <w:tabs>
          <w:tab w:val="left" w:pos="408"/>
        </w:tabs>
        <w:ind w:firstLine="125"/>
      </w:pPr>
      <w:r w:rsidRPr="00C930A8">
        <w:t xml:space="preserve">b. 30-45 </w:t>
      </w:r>
      <w:r w:rsidRPr="00C930A8">
        <w:rPr>
          <w:i/>
          <w:iCs/>
        </w:rPr>
        <w:t>мин</w:t>
      </w:r>
      <w:r w:rsidRPr="00C930A8">
        <w:t>.;</w:t>
      </w:r>
    </w:p>
    <w:p w:rsidR="005B6FCA" w:rsidRPr="00C930A8" w:rsidRDefault="005B6FCA" w:rsidP="005B6FCA">
      <w:pPr>
        <w:tabs>
          <w:tab w:val="left" w:pos="408"/>
        </w:tabs>
        <w:ind w:firstLine="125"/>
      </w:pPr>
      <w:r w:rsidRPr="00C930A8">
        <w:t xml:space="preserve">c. 50-60 </w:t>
      </w:r>
      <w:r w:rsidRPr="00C930A8">
        <w:rPr>
          <w:i/>
          <w:iCs/>
        </w:rPr>
        <w:t>мин</w:t>
      </w:r>
      <w:r w:rsidRPr="00C930A8">
        <w:t>.;</w:t>
      </w:r>
    </w:p>
    <w:p w:rsidR="005B6FCA" w:rsidRPr="00C930A8" w:rsidRDefault="005B6FCA" w:rsidP="005B6FCA">
      <w:pPr>
        <w:tabs>
          <w:tab w:val="left" w:pos="408"/>
        </w:tabs>
        <w:ind w:firstLine="125"/>
      </w:pPr>
      <w:r w:rsidRPr="00C930A8">
        <w:t xml:space="preserve">d. 70-85 </w:t>
      </w:r>
      <w:r w:rsidRPr="00C930A8">
        <w:rPr>
          <w:i/>
          <w:iCs/>
        </w:rPr>
        <w:t>мин</w:t>
      </w:r>
      <w:r w:rsidRPr="00C930A8">
        <w:t>.</w:t>
      </w:r>
    </w:p>
    <w:p w:rsidR="005B6FCA" w:rsidRPr="00C930A8" w:rsidRDefault="005B6FCA" w:rsidP="005B6FCA">
      <w:pPr>
        <w:tabs>
          <w:tab w:val="left" w:pos="408"/>
        </w:tabs>
        <w:ind w:firstLine="125"/>
        <w:rPr>
          <w:bCs/>
        </w:rPr>
      </w:pPr>
      <w:r w:rsidRPr="00C930A8">
        <w:t>4.</w:t>
      </w:r>
      <w:r w:rsidRPr="00C930A8">
        <w:rPr>
          <w:bCs/>
        </w:rPr>
        <w:t>Сколько времени при общем массаже отводится на выполнение приема разминание?</w:t>
      </w:r>
    </w:p>
    <w:p w:rsidR="005B6FCA" w:rsidRPr="00C930A8" w:rsidRDefault="005B6FCA" w:rsidP="005B6FCA">
      <w:pPr>
        <w:tabs>
          <w:tab w:val="left" w:pos="408"/>
        </w:tabs>
        <w:ind w:firstLine="125"/>
      </w:pPr>
      <w:r w:rsidRPr="00C930A8">
        <w:t>a. 40%;</w:t>
      </w:r>
    </w:p>
    <w:p w:rsidR="005B6FCA" w:rsidRPr="00C930A8" w:rsidRDefault="005B6FCA" w:rsidP="005B6FCA">
      <w:pPr>
        <w:tabs>
          <w:tab w:val="left" w:pos="408"/>
        </w:tabs>
        <w:ind w:firstLine="125"/>
      </w:pPr>
      <w:r w:rsidRPr="00C930A8">
        <w:t>b. 50%;</w:t>
      </w:r>
    </w:p>
    <w:p w:rsidR="005B6FCA" w:rsidRPr="00C930A8" w:rsidRDefault="005B6FCA" w:rsidP="005B6FCA">
      <w:pPr>
        <w:tabs>
          <w:tab w:val="left" w:pos="408"/>
        </w:tabs>
        <w:ind w:firstLine="125"/>
      </w:pPr>
      <w:r w:rsidRPr="00C930A8">
        <w:t>c. 60%.</w:t>
      </w:r>
    </w:p>
    <w:p w:rsidR="005B6FCA" w:rsidRPr="00C930A8" w:rsidRDefault="005B6FCA" w:rsidP="005B6FCA">
      <w:pPr>
        <w:tabs>
          <w:tab w:val="left" w:pos="408"/>
        </w:tabs>
        <w:ind w:firstLine="125"/>
      </w:pPr>
      <w:r w:rsidRPr="00C930A8">
        <w:t>d. 70%.</w:t>
      </w:r>
    </w:p>
    <w:p w:rsidR="005B6FCA" w:rsidRPr="00C930A8" w:rsidRDefault="005B6FCA" w:rsidP="005B6FCA">
      <w:pPr>
        <w:tabs>
          <w:tab w:val="left" w:pos="0"/>
          <w:tab w:val="left" w:pos="284"/>
          <w:tab w:val="left" w:pos="408"/>
        </w:tabs>
        <w:spacing w:before="60" w:after="60"/>
        <w:ind w:right="57" w:firstLine="125"/>
        <w:jc w:val="left"/>
      </w:pPr>
      <w:r w:rsidRPr="00C930A8">
        <w:t>5.Дети с ограниченными возможностями здоровья (ОВЗ) – это…</w:t>
      </w:r>
    </w:p>
    <w:p w:rsidR="005B6FCA" w:rsidRPr="00C930A8" w:rsidRDefault="005B6FCA" w:rsidP="00EC5EDF">
      <w:pPr>
        <w:pStyle w:val="af5"/>
        <w:numPr>
          <w:ilvl w:val="0"/>
          <w:numId w:val="21"/>
        </w:numPr>
        <w:tabs>
          <w:tab w:val="left" w:pos="0"/>
          <w:tab w:val="left" w:pos="284"/>
          <w:tab w:val="left" w:pos="408"/>
        </w:tabs>
        <w:spacing w:before="60" w:after="60" w:line="240" w:lineRule="auto"/>
        <w:ind w:left="57" w:right="57" w:firstLine="125"/>
        <w:jc w:val="left"/>
        <w:rPr>
          <w:rFonts w:eastAsia="Times New Roman"/>
          <w:szCs w:val="24"/>
          <w:lang w:val="ru-RU" w:eastAsia="ru-RU"/>
        </w:rPr>
      </w:pPr>
      <w:r w:rsidRPr="00C930A8">
        <w:rPr>
          <w:rFonts w:eastAsia="Times New Roman"/>
          <w:szCs w:val="24"/>
          <w:lang w:val="ru-RU" w:eastAsia="ru-RU"/>
        </w:rPr>
        <w:t xml:space="preserve">дети, имеющие значительные отклонения от нормального физического или психического развития и вследствие этого нуждающиеся в воспитании и обучении в специальных условиях, которые обеспечивают коррекцию и компенсацию недостатков развития. </w:t>
      </w:r>
    </w:p>
    <w:p w:rsidR="005B6FCA" w:rsidRPr="00C930A8" w:rsidRDefault="005B6FCA" w:rsidP="00EC5EDF">
      <w:pPr>
        <w:pStyle w:val="af5"/>
        <w:numPr>
          <w:ilvl w:val="0"/>
          <w:numId w:val="21"/>
        </w:numPr>
        <w:tabs>
          <w:tab w:val="left" w:pos="0"/>
          <w:tab w:val="left" w:pos="284"/>
          <w:tab w:val="left" w:pos="408"/>
        </w:tabs>
        <w:spacing w:before="60" w:after="60" w:line="240" w:lineRule="auto"/>
        <w:ind w:left="57" w:right="57" w:firstLine="125"/>
        <w:jc w:val="left"/>
        <w:rPr>
          <w:rFonts w:eastAsia="Times New Roman"/>
          <w:szCs w:val="24"/>
          <w:lang w:val="ru-RU" w:eastAsia="ru-RU"/>
        </w:rPr>
      </w:pPr>
      <w:r w:rsidRPr="00C930A8">
        <w:rPr>
          <w:rFonts w:eastAsia="Times New Roman"/>
          <w:szCs w:val="24"/>
          <w:lang w:val="ru-RU" w:eastAsia="ru-RU"/>
        </w:rPr>
        <w:t>дети, отличающиеся от других детей по уровню развития</w:t>
      </w:r>
    </w:p>
    <w:p w:rsidR="005B6FCA" w:rsidRPr="00C930A8" w:rsidRDefault="005B6FCA" w:rsidP="00EC5EDF">
      <w:pPr>
        <w:pStyle w:val="af5"/>
        <w:numPr>
          <w:ilvl w:val="0"/>
          <w:numId w:val="21"/>
        </w:numPr>
        <w:tabs>
          <w:tab w:val="left" w:pos="0"/>
          <w:tab w:val="left" w:pos="284"/>
          <w:tab w:val="left" w:pos="408"/>
        </w:tabs>
        <w:spacing w:before="60" w:after="60" w:line="240" w:lineRule="auto"/>
        <w:ind w:left="57" w:right="57" w:firstLine="125"/>
        <w:jc w:val="left"/>
        <w:rPr>
          <w:rFonts w:eastAsia="Times New Roman"/>
          <w:szCs w:val="24"/>
          <w:lang w:eastAsia="ru-RU"/>
        </w:rPr>
      </w:pPr>
      <w:r w:rsidRPr="00C930A8">
        <w:rPr>
          <w:rFonts w:eastAsia="Times New Roman"/>
          <w:szCs w:val="24"/>
          <w:lang w:eastAsia="ru-RU"/>
        </w:rPr>
        <w:t>дети, болеющие хроническими заболеваниями</w:t>
      </w:r>
    </w:p>
    <w:p w:rsidR="005B6FCA" w:rsidRPr="00C930A8" w:rsidRDefault="005B6FCA" w:rsidP="00EC5EDF">
      <w:pPr>
        <w:pStyle w:val="af5"/>
        <w:numPr>
          <w:ilvl w:val="0"/>
          <w:numId w:val="21"/>
        </w:numPr>
        <w:tabs>
          <w:tab w:val="left" w:pos="0"/>
          <w:tab w:val="left" w:pos="284"/>
          <w:tab w:val="left" w:pos="408"/>
        </w:tabs>
        <w:spacing w:before="60" w:after="60" w:line="240" w:lineRule="auto"/>
        <w:ind w:left="57" w:right="57" w:firstLine="125"/>
        <w:jc w:val="left"/>
        <w:rPr>
          <w:rFonts w:eastAsia="Times New Roman"/>
          <w:szCs w:val="24"/>
          <w:lang w:eastAsia="ru-RU"/>
        </w:rPr>
      </w:pPr>
      <w:r w:rsidRPr="00C930A8">
        <w:rPr>
          <w:rFonts w:eastAsia="Times New Roman"/>
          <w:szCs w:val="24"/>
          <w:lang w:eastAsia="ru-RU"/>
        </w:rPr>
        <w:t>дети, часто болеющие простудными заболеваниями</w:t>
      </w:r>
    </w:p>
    <w:p w:rsidR="005B6FCA" w:rsidRPr="00C930A8" w:rsidRDefault="005B6FCA" w:rsidP="005B6FCA">
      <w:pPr>
        <w:tabs>
          <w:tab w:val="left" w:pos="0"/>
          <w:tab w:val="left" w:pos="408"/>
          <w:tab w:val="left" w:pos="1560"/>
        </w:tabs>
        <w:spacing w:before="60" w:after="60"/>
        <w:ind w:firstLine="125"/>
        <w:rPr>
          <w:bCs/>
        </w:rPr>
      </w:pPr>
      <w:r w:rsidRPr="00C930A8">
        <w:rPr>
          <w:bCs/>
        </w:rPr>
        <w:t xml:space="preserve"> 6.Основные средства познания детей с нарушением зрения становятся:</w:t>
      </w:r>
    </w:p>
    <w:p w:rsidR="005B6FCA" w:rsidRPr="00C930A8" w:rsidRDefault="005B6FCA" w:rsidP="00EC5EDF">
      <w:pPr>
        <w:pStyle w:val="af5"/>
        <w:numPr>
          <w:ilvl w:val="0"/>
          <w:numId w:val="22"/>
        </w:numPr>
        <w:tabs>
          <w:tab w:val="left" w:pos="0"/>
          <w:tab w:val="left" w:pos="142"/>
          <w:tab w:val="left" w:pos="284"/>
          <w:tab w:val="left" w:pos="408"/>
        </w:tabs>
        <w:autoSpaceDE w:val="0"/>
        <w:autoSpaceDN w:val="0"/>
        <w:adjustRightInd w:val="0"/>
        <w:spacing w:before="60" w:after="60" w:line="240" w:lineRule="auto"/>
        <w:ind w:left="57" w:right="57" w:firstLine="125"/>
        <w:jc w:val="left"/>
        <w:rPr>
          <w:bCs/>
          <w:szCs w:val="24"/>
        </w:rPr>
      </w:pPr>
      <w:r w:rsidRPr="00C930A8">
        <w:rPr>
          <w:bCs/>
          <w:szCs w:val="24"/>
        </w:rPr>
        <w:t>Все варианты</w:t>
      </w:r>
    </w:p>
    <w:p w:rsidR="005B6FCA" w:rsidRPr="00C930A8" w:rsidRDefault="005B6FCA" w:rsidP="00EC5EDF">
      <w:pPr>
        <w:pStyle w:val="af5"/>
        <w:numPr>
          <w:ilvl w:val="0"/>
          <w:numId w:val="22"/>
        </w:numPr>
        <w:tabs>
          <w:tab w:val="left" w:pos="0"/>
          <w:tab w:val="left" w:pos="142"/>
          <w:tab w:val="left" w:pos="284"/>
          <w:tab w:val="left" w:pos="408"/>
        </w:tabs>
        <w:autoSpaceDE w:val="0"/>
        <w:autoSpaceDN w:val="0"/>
        <w:adjustRightInd w:val="0"/>
        <w:spacing w:before="60" w:after="60" w:line="240" w:lineRule="auto"/>
        <w:ind w:left="57" w:right="57" w:firstLine="125"/>
        <w:jc w:val="left"/>
        <w:rPr>
          <w:bCs/>
          <w:szCs w:val="24"/>
        </w:rPr>
      </w:pPr>
      <w:r w:rsidRPr="00C930A8">
        <w:rPr>
          <w:bCs/>
          <w:szCs w:val="24"/>
        </w:rPr>
        <w:t>Осязание</w:t>
      </w:r>
    </w:p>
    <w:p w:rsidR="005B6FCA" w:rsidRPr="00F2042A" w:rsidRDefault="005B6FCA" w:rsidP="00EC5EDF">
      <w:pPr>
        <w:pStyle w:val="af5"/>
        <w:numPr>
          <w:ilvl w:val="0"/>
          <w:numId w:val="22"/>
        </w:numPr>
        <w:tabs>
          <w:tab w:val="left" w:pos="0"/>
          <w:tab w:val="left" w:pos="142"/>
          <w:tab w:val="left" w:pos="284"/>
          <w:tab w:val="left" w:pos="408"/>
        </w:tabs>
        <w:autoSpaceDE w:val="0"/>
        <w:autoSpaceDN w:val="0"/>
        <w:adjustRightInd w:val="0"/>
        <w:spacing w:before="60" w:after="60" w:line="240" w:lineRule="auto"/>
        <w:ind w:left="57" w:right="57" w:firstLine="125"/>
        <w:jc w:val="left"/>
        <w:rPr>
          <w:bCs/>
          <w:szCs w:val="24"/>
        </w:rPr>
      </w:pPr>
      <w:r w:rsidRPr="00C930A8">
        <w:rPr>
          <w:bCs/>
          <w:szCs w:val="24"/>
        </w:rPr>
        <w:t>Слух</w:t>
      </w:r>
    </w:p>
    <w:p w:rsidR="005B6FCA" w:rsidRPr="00F2042A" w:rsidRDefault="005B6FCA" w:rsidP="00EC5EDF">
      <w:pPr>
        <w:pStyle w:val="af5"/>
        <w:numPr>
          <w:ilvl w:val="0"/>
          <w:numId w:val="22"/>
        </w:numPr>
        <w:tabs>
          <w:tab w:val="left" w:pos="0"/>
          <w:tab w:val="left" w:pos="142"/>
          <w:tab w:val="left" w:pos="284"/>
          <w:tab w:val="left" w:pos="408"/>
        </w:tabs>
        <w:autoSpaceDE w:val="0"/>
        <w:autoSpaceDN w:val="0"/>
        <w:adjustRightInd w:val="0"/>
        <w:spacing w:before="60" w:after="60" w:line="240" w:lineRule="auto"/>
        <w:ind w:left="57" w:right="57" w:firstLine="125"/>
        <w:jc w:val="left"/>
        <w:rPr>
          <w:bCs/>
          <w:szCs w:val="24"/>
        </w:rPr>
      </w:pPr>
      <w:r w:rsidRPr="00F2042A">
        <w:rPr>
          <w:bCs/>
          <w:szCs w:val="24"/>
        </w:rPr>
        <w:t>Остаточное зрение</w:t>
      </w:r>
    </w:p>
    <w:p w:rsidR="005B6FCA" w:rsidRPr="004E62E9" w:rsidRDefault="005B6FCA" w:rsidP="005B6FCA">
      <w:pPr>
        <w:tabs>
          <w:tab w:val="left" w:pos="993"/>
        </w:tabs>
      </w:pPr>
    </w:p>
    <w:p w:rsidR="005B6FCA" w:rsidRPr="004E62E9" w:rsidRDefault="005B6FCA" w:rsidP="005B6FCA">
      <w:pPr>
        <w:tabs>
          <w:tab w:val="left" w:pos="993"/>
        </w:tabs>
      </w:pPr>
      <w:r w:rsidRPr="004E62E9">
        <w:t>Заполните таблицу: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54"/>
        <w:gridCol w:w="2215"/>
        <w:gridCol w:w="2518"/>
        <w:gridCol w:w="2076"/>
      </w:tblGrid>
      <w:tr w:rsidR="005B6FCA" w:rsidRPr="004E62E9" w:rsidTr="008555D5">
        <w:tc>
          <w:tcPr>
            <w:tcW w:w="2654" w:type="dxa"/>
          </w:tcPr>
          <w:p w:rsidR="005B6FCA" w:rsidRPr="004E62E9" w:rsidRDefault="005B6FCA" w:rsidP="008555D5">
            <w:pPr>
              <w:tabs>
                <w:tab w:val="left" w:pos="993"/>
              </w:tabs>
              <w:ind w:firstLine="0"/>
            </w:pPr>
            <w:r w:rsidRPr="004E62E9">
              <w:t>Прием массажа</w:t>
            </w:r>
          </w:p>
        </w:tc>
        <w:tc>
          <w:tcPr>
            <w:tcW w:w="2215" w:type="dxa"/>
          </w:tcPr>
          <w:p w:rsidR="005B6FCA" w:rsidRPr="004E62E9" w:rsidRDefault="005B6FCA" w:rsidP="008555D5">
            <w:pPr>
              <w:tabs>
                <w:tab w:val="left" w:pos="993"/>
              </w:tabs>
              <w:ind w:firstLine="0"/>
            </w:pPr>
            <w:r w:rsidRPr="004E62E9">
              <w:t>Физиологическое действие</w:t>
            </w:r>
          </w:p>
          <w:p w:rsidR="005B6FCA" w:rsidRPr="004E62E9" w:rsidRDefault="005B6FCA" w:rsidP="008555D5">
            <w:pPr>
              <w:tabs>
                <w:tab w:val="left" w:pos="993"/>
              </w:tabs>
              <w:jc w:val="center"/>
            </w:pPr>
          </w:p>
        </w:tc>
        <w:tc>
          <w:tcPr>
            <w:tcW w:w="2518" w:type="dxa"/>
          </w:tcPr>
          <w:p w:rsidR="005B6FCA" w:rsidRPr="004E62E9" w:rsidRDefault="005B6FCA" w:rsidP="008555D5">
            <w:pPr>
              <w:tabs>
                <w:tab w:val="left" w:pos="993"/>
              </w:tabs>
              <w:ind w:firstLine="0"/>
            </w:pPr>
            <w:r w:rsidRPr="004E62E9">
              <w:t>Какой частью руки выполняется</w:t>
            </w:r>
          </w:p>
          <w:p w:rsidR="005B6FCA" w:rsidRPr="004E62E9" w:rsidRDefault="005B6FCA" w:rsidP="008555D5">
            <w:pPr>
              <w:tabs>
                <w:tab w:val="left" w:pos="993"/>
              </w:tabs>
              <w:jc w:val="center"/>
            </w:pPr>
          </w:p>
        </w:tc>
        <w:tc>
          <w:tcPr>
            <w:tcW w:w="2076" w:type="dxa"/>
          </w:tcPr>
          <w:p w:rsidR="005B6FCA" w:rsidRPr="004E62E9" w:rsidRDefault="005B6FCA" w:rsidP="008555D5">
            <w:pPr>
              <w:tabs>
                <w:tab w:val="left" w:pos="993"/>
              </w:tabs>
              <w:ind w:firstLine="0"/>
            </w:pPr>
            <w:r w:rsidRPr="004E62E9">
              <w:t>Направление движений</w:t>
            </w:r>
          </w:p>
        </w:tc>
      </w:tr>
      <w:tr w:rsidR="005B6FCA" w:rsidRPr="004E62E9" w:rsidTr="008555D5">
        <w:tc>
          <w:tcPr>
            <w:tcW w:w="2654" w:type="dxa"/>
          </w:tcPr>
          <w:p w:rsidR="005B6FCA" w:rsidRPr="004E62E9" w:rsidRDefault="005B6FCA" w:rsidP="008555D5">
            <w:pPr>
              <w:pStyle w:val="212"/>
              <w:ind w:left="0" w:firstLine="0"/>
              <w:jc w:val="both"/>
              <w:rPr>
                <w:sz w:val="24"/>
                <w:szCs w:val="24"/>
              </w:rPr>
            </w:pPr>
            <w:r w:rsidRPr="004E62E9">
              <w:rPr>
                <w:sz w:val="24"/>
                <w:szCs w:val="24"/>
              </w:rPr>
              <w:t xml:space="preserve">Поглаживание </w:t>
            </w:r>
          </w:p>
        </w:tc>
        <w:tc>
          <w:tcPr>
            <w:tcW w:w="2215" w:type="dxa"/>
          </w:tcPr>
          <w:p w:rsidR="005B6FCA" w:rsidRPr="004E62E9" w:rsidRDefault="005B6FCA" w:rsidP="008555D5">
            <w:pPr>
              <w:tabs>
                <w:tab w:val="left" w:pos="993"/>
              </w:tabs>
            </w:pPr>
          </w:p>
        </w:tc>
        <w:tc>
          <w:tcPr>
            <w:tcW w:w="2518" w:type="dxa"/>
          </w:tcPr>
          <w:p w:rsidR="005B6FCA" w:rsidRPr="004E62E9" w:rsidRDefault="005B6FCA" w:rsidP="008555D5">
            <w:pPr>
              <w:tabs>
                <w:tab w:val="left" w:pos="993"/>
              </w:tabs>
            </w:pPr>
          </w:p>
        </w:tc>
        <w:tc>
          <w:tcPr>
            <w:tcW w:w="2076" w:type="dxa"/>
          </w:tcPr>
          <w:p w:rsidR="005B6FCA" w:rsidRPr="004E62E9" w:rsidRDefault="005B6FCA" w:rsidP="008555D5">
            <w:pPr>
              <w:tabs>
                <w:tab w:val="left" w:pos="993"/>
              </w:tabs>
            </w:pPr>
          </w:p>
        </w:tc>
      </w:tr>
      <w:tr w:rsidR="005B6FCA" w:rsidRPr="004E62E9" w:rsidTr="008555D5">
        <w:tc>
          <w:tcPr>
            <w:tcW w:w="2654" w:type="dxa"/>
          </w:tcPr>
          <w:p w:rsidR="005B6FCA" w:rsidRPr="004E62E9" w:rsidRDefault="005B6FCA" w:rsidP="008555D5">
            <w:pPr>
              <w:pStyle w:val="212"/>
              <w:ind w:left="0" w:firstLine="0"/>
              <w:jc w:val="both"/>
              <w:rPr>
                <w:sz w:val="24"/>
                <w:szCs w:val="24"/>
              </w:rPr>
            </w:pPr>
            <w:r w:rsidRPr="004E62E9">
              <w:rPr>
                <w:sz w:val="24"/>
                <w:szCs w:val="24"/>
              </w:rPr>
              <w:t>Разминание</w:t>
            </w:r>
          </w:p>
        </w:tc>
        <w:tc>
          <w:tcPr>
            <w:tcW w:w="2215" w:type="dxa"/>
          </w:tcPr>
          <w:p w:rsidR="005B6FCA" w:rsidRPr="004E62E9" w:rsidRDefault="005B6FCA" w:rsidP="008555D5">
            <w:pPr>
              <w:tabs>
                <w:tab w:val="left" w:pos="993"/>
              </w:tabs>
            </w:pPr>
          </w:p>
        </w:tc>
        <w:tc>
          <w:tcPr>
            <w:tcW w:w="2518" w:type="dxa"/>
          </w:tcPr>
          <w:p w:rsidR="005B6FCA" w:rsidRPr="004E62E9" w:rsidRDefault="005B6FCA" w:rsidP="008555D5">
            <w:pPr>
              <w:tabs>
                <w:tab w:val="left" w:pos="993"/>
              </w:tabs>
            </w:pPr>
          </w:p>
        </w:tc>
        <w:tc>
          <w:tcPr>
            <w:tcW w:w="2076" w:type="dxa"/>
          </w:tcPr>
          <w:p w:rsidR="005B6FCA" w:rsidRPr="004E62E9" w:rsidRDefault="005B6FCA" w:rsidP="008555D5">
            <w:pPr>
              <w:tabs>
                <w:tab w:val="left" w:pos="993"/>
              </w:tabs>
            </w:pPr>
          </w:p>
        </w:tc>
      </w:tr>
      <w:tr w:rsidR="005B6FCA" w:rsidRPr="004E62E9" w:rsidTr="008555D5">
        <w:tc>
          <w:tcPr>
            <w:tcW w:w="2654" w:type="dxa"/>
          </w:tcPr>
          <w:p w:rsidR="005B6FCA" w:rsidRPr="004E62E9" w:rsidRDefault="005B6FCA" w:rsidP="008555D5">
            <w:pPr>
              <w:pStyle w:val="212"/>
              <w:ind w:left="0" w:firstLine="0"/>
              <w:jc w:val="both"/>
              <w:rPr>
                <w:sz w:val="24"/>
                <w:szCs w:val="24"/>
              </w:rPr>
            </w:pPr>
            <w:r w:rsidRPr="004E62E9">
              <w:rPr>
                <w:sz w:val="24"/>
                <w:szCs w:val="24"/>
              </w:rPr>
              <w:t>Растирание</w:t>
            </w:r>
          </w:p>
        </w:tc>
        <w:tc>
          <w:tcPr>
            <w:tcW w:w="2215" w:type="dxa"/>
          </w:tcPr>
          <w:p w:rsidR="005B6FCA" w:rsidRPr="004E62E9" w:rsidRDefault="005B6FCA" w:rsidP="008555D5">
            <w:pPr>
              <w:tabs>
                <w:tab w:val="left" w:pos="993"/>
              </w:tabs>
            </w:pPr>
          </w:p>
        </w:tc>
        <w:tc>
          <w:tcPr>
            <w:tcW w:w="2518" w:type="dxa"/>
          </w:tcPr>
          <w:p w:rsidR="005B6FCA" w:rsidRPr="004E62E9" w:rsidRDefault="005B6FCA" w:rsidP="008555D5">
            <w:pPr>
              <w:tabs>
                <w:tab w:val="left" w:pos="993"/>
              </w:tabs>
            </w:pPr>
          </w:p>
        </w:tc>
        <w:tc>
          <w:tcPr>
            <w:tcW w:w="2076" w:type="dxa"/>
          </w:tcPr>
          <w:p w:rsidR="005B6FCA" w:rsidRPr="004E62E9" w:rsidRDefault="005B6FCA" w:rsidP="008555D5">
            <w:pPr>
              <w:tabs>
                <w:tab w:val="left" w:pos="993"/>
              </w:tabs>
            </w:pPr>
          </w:p>
        </w:tc>
      </w:tr>
      <w:tr w:rsidR="005B6FCA" w:rsidRPr="004E62E9" w:rsidTr="008555D5">
        <w:tc>
          <w:tcPr>
            <w:tcW w:w="2654" w:type="dxa"/>
          </w:tcPr>
          <w:p w:rsidR="005B6FCA" w:rsidRPr="004E62E9" w:rsidRDefault="005B6FCA" w:rsidP="008555D5">
            <w:pPr>
              <w:pStyle w:val="212"/>
              <w:ind w:left="0" w:firstLine="0"/>
              <w:jc w:val="both"/>
              <w:rPr>
                <w:sz w:val="24"/>
                <w:szCs w:val="24"/>
              </w:rPr>
            </w:pPr>
            <w:r w:rsidRPr="004E62E9">
              <w:rPr>
                <w:sz w:val="24"/>
                <w:szCs w:val="24"/>
              </w:rPr>
              <w:t xml:space="preserve">Смещение и </w:t>
            </w:r>
            <w:r w:rsidRPr="004E62E9">
              <w:rPr>
                <w:sz w:val="24"/>
                <w:szCs w:val="24"/>
              </w:rPr>
              <w:lastRenderedPageBreak/>
              <w:t>выжимания</w:t>
            </w:r>
          </w:p>
        </w:tc>
        <w:tc>
          <w:tcPr>
            <w:tcW w:w="2215" w:type="dxa"/>
          </w:tcPr>
          <w:p w:rsidR="005B6FCA" w:rsidRPr="004E62E9" w:rsidRDefault="005B6FCA" w:rsidP="008555D5">
            <w:pPr>
              <w:tabs>
                <w:tab w:val="left" w:pos="993"/>
              </w:tabs>
            </w:pPr>
          </w:p>
        </w:tc>
        <w:tc>
          <w:tcPr>
            <w:tcW w:w="2518" w:type="dxa"/>
          </w:tcPr>
          <w:p w:rsidR="005B6FCA" w:rsidRPr="004E62E9" w:rsidRDefault="005B6FCA" w:rsidP="008555D5">
            <w:pPr>
              <w:tabs>
                <w:tab w:val="left" w:pos="993"/>
              </w:tabs>
            </w:pPr>
          </w:p>
        </w:tc>
        <w:tc>
          <w:tcPr>
            <w:tcW w:w="2076" w:type="dxa"/>
          </w:tcPr>
          <w:p w:rsidR="005B6FCA" w:rsidRPr="004E62E9" w:rsidRDefault="005B6FCA" w:rsidP="008555D5">
            <w:pPr>
              <w:tabs>
                <w:tab w:val="left" w:pos="993"/>
              </w:tabs>
            </w:pPr>
          </w:p>
        </w:tc>
      </w:tr>
      <w:tr w:rsidR="005B6FCA" w:rsidRPr="004E62E9" w:rsidTr="008555D5">
        <w:tc>
          <w:tcPr>
            <w:tcW w:w="2654" w:type="dxa"/>
          </w:tcPr>
          <w:p w:rsidR="005B6FCA" w:rsidRPr="004E62E9" w:rsidRDefault="005B6FCA" w:rsidP="008555D5">
            <w:pPr>
              <w:pStyle w:val="212"/>
              <w:ind w:left="0" w:firstLine="0"/>
              <w:jc w:val="both"/>
              <w:rPr>
                <w:sz w:val="24"/>
                <w:szCs w:val="24"/>
              </w:rPr>
            </w:pPr>
            <w:r w:rsidRPr="004E62E9">
              <w:rPr>
                <w:sz w:val="24"/>
                <w:szCs w:val="24"/>
              </w:rPr>
              <w:lastRenderedPageBreak/>
              <w:t>Надавливания</w:t>
            </w:r>
          </w:p>
        </w:tc>
        <w:tc>
          <w:tcPr>
            <w:tcW w:w="2215" w:type="dxa"/>
          </w:tcPr>
          <w:p w:rsidR="005B6FCA" w:rsidRPr="004E62E9" w:rsidRDefault="005B6FCA" w:rsidP="008555D5">
            <w:pPr>
              <w:tabs>
                <w:tab w:val="left" w:pos="993"/>
              </w:tabs>
            </w:pPr>
          </w:p>
        </w:tc>
        <w:tc>
          <w:tcPr>
            <w:tcW w:w="2518" w:type="dxa"/>
          </w:tcPr>
          <w:p w:rsidR="005B6FCA" w:rsidRPr="004E62E9" w:rsidRDefault="005B6FCA" w:rsidP="008555D5">
            <w:pPr>
              <w:tabs>
                <w:tab w:val="left" w:pos="993"/>
              </w:tabs>
            </w:pPr>
          </w:p>
        </w:tc>
        <w:tc>
          <w:tcPr>
            <w:tcW w:w="2076" w:type="dxa"/>
          </w:tcPr>
          <w:p w:rsidR="005B6FCA" w:rsidRPr="004E62E9" w:rsidRDefault="005B6FCA" w:rsidP="008555D5">
            <w:pPr>
              <w:tabs>
                <w:tab w:val="left" w:pos="993"/>
              </w:tabs>
            </w:pPr>
          </w:p>
        </w:tc>
      </w:tr>
      <w:tr w:rsidR="005B6FCA" w:rsidRPr="004E62E9" w:rsidTr="008555D5">
        <w:tc>
          <w:tcPr>
            <w:tcW w:w="2654" w:type="dxa"/>
          </w:tcPr>
          <w:p w:rsidR="005B6FCA" w:rsidRPr="004E62E9" w:rsidRDefault="005B6FCA" w:rsidP="008555D5">
            <w:pPr>
              <w:tabs>
                <w:tab w:val="left" w:pos="993"/>
              </w:tabs>
              <w:ind w:firstLine="0"/>
            </w:pPr>
            <w:r w:rsidRPr="004E62E9">
              <w:t>Ударные и вибрационные приемы</w:t>
            </w:r>
          </w:p>
        </w:tc>
        <w:tc>
          <w:tcPr>
            <w:tcW w:w="2215" w:type="dxa"/>
          </w:tcPr>
          <w:p w:rsidR="005B6FCA" w:rsidRPr="004E62E9" w:rsidRDefault="005B6FCA" w:rsidP="008555D5">
            <w:pPr>
              <w:tabs>
                <w:tab w:val="left" w:pos="993"/>
              </w:tabs>
            </w:pPr>
          </w:p>
        </w:tc>
        <w:tc>
          <w:tcPr>
            <w:tcW w:w="2518" w:type="dxa"/>
          </w:tcPr>
          <w:p w:rsidR="005B6FCA" w:rsidRPr="004E62E9" w:rsidRDefault="005B6FCA" w:rsidP="008555D5">
            <w:pPr>
              <w:tabs>
                <w:tab w:val="left" w:pos="993"/>
              </w:tabs>
            </w:pPr>
          </w:p>
        </w:tc>
        <w:tc>
          <w:tcPr>
            <w:tcW w:w="2076" w:type="dxa"/>
          </w:tcPr>
          <w:p w:rsidR="005B6FCA" w:rsidRPr="004E62E9" w:rsidRDefault="005B6FCA" w:rsidP="008555D5">
            <w:pPr>
              <w:tabs>
                <w:tab w:val="left" w:pos="993"/>
              </w:tabs>
            </w:pPr>
          </w:p>
        </w:tc>
      </w:tr>
    </w:tbl>
    <w:p w:rsidR="005B6FCA" w:rsidRPr="004E62E9" w:rsidRDefault="005B6FCA" w:rsidP="005B6FCA">
      <w:pPr>
        <w:tabs>
          <w:tab w:val="left" w:pos="851"/>
          <w:tab w:val="left" w:pos="993"/>
        </w:tabs>
        <w:rPr>
          <w:lang w:eastAsia="ar-SA"/>
        </w:rPr>
      </w:pPr>
      <w:r w:rsidRPr="004E62E9">
        <w:rPr>
          <w:lang w:eastAsia="ar-SA"/>
        </w:rPr>
        <w:tab/>
      </w:r>
    </w:p>
    <w:p w:rsidR="005B6FCA" w:rsidRPr="004E62E9" w:rsidRDefault="005B6FCA" w:rsidP="005B6FCA">
      <w:pPr>
        <w:tabs>
          <w:tab w:val="left" w:pos="851"/>
          <w:tab w:val="left" w:pos="993"/>
        </w:tabs>
        <w:rPr>
          <w:bCs/>
          <w:iCs/>
          <w:lang w:eastAsia="ar-SA"/>
        </w:rPr>
      </w:pPr>
      <w:r w:rsidRPr="004E62E9">
        <w:rPr>
          <w:lang w:eastAsia="ar-SA"/>
        </w:rPr>
        <w:tab/>
        <w:t>Алгоритм заполнения: изучите материал по теме «Массажные приемы», изучите виды приемов, физиологическое действие, оказываемое на организм, какой частью руки выполняется данный прием и каково направление движений при данном приеме. Данные занесите в таблицу</w:t>
      </w:r>
      <w:r w:rsidRPr="004E62E9">
        <w:rPr>
          <w:bCs/>
          <w:iCs/>
          <w:lang w:eastAsia="ar-SA"/>
        </w:rPr>
        <w:t>.</w:t>
      </w:r>
    </w:p>
    <w:p w:rsidR="005B6FCA" w:rsidRPr="004E62E9" w:rsidRDefault="005B6FCA" w:rsidP="005B6FCA">
      <w:pPr>
        <w:pStyle w:val="220"/>
        <w:tabs>
          <w:tab w:val="left" w:pos="993"/>
        </w:tabs>
        <w:spacing w:after="0" w:line="240" w:lineRule="auto"/>
        <w:ind w:left="0" w:right="-365"/>
        <w:rPr>
          <w:rFonts w:cs="Times New Roman"/>
          <w:lang w:eastAsia="ar-SA"/>
        </w:rPr>
      </w:pPr>
    </w:p>
    <w:p w:rsidR="005B6FCA" w:rsidRPr="004E62E9" w:rsidRDefault="005B6FCA" w:rsidP="005B6FCA">
      <w:pPr>
        <w:tabs>
          <w:tab w:val="left" w:pos="851"/>
        </w:tabs>
        <w:ind w:left="120" w:firstLine="0"/>
        <w:rPr>
          <w:color w:val="000000"/>
        </w:rPr>
      </w:pPr>
      <w:r w:rsidRPr="004E62E9">
        <w:rPr>
          <w:color w:val="000000"/>
        </w:rPr>
        <w:t>- подготовить конспект занятия ЛФК с детьми больными ДЦП</w:t>
      </w:r>
    </w:p>
    <w:p w:rsidR="005B6FCA" w:rsidRPr="004E62E9" w:rsidRDefault="005B6FCA" w:rsidP="005B6FCA">
      <w:pPr>
        <w:tabs>
          <w:tab w:val="left" w:pos="851"/>
        </w:tabs>
        <w:ind w:left="120" w:firstLine="0"/>
        <w:rPr>
          <w:i/>
        </w:rPr>
      </w:pPr>
      <w:r w:rsidRPr="004E62E9">
        <w:rPr>
          <w:color w:val="000000"/>
        </w:rPr>
        <w:t>- теоретическими положениями обосновать основные пункты данного конспекта</w:t>
      </w:r>
    </w:p>
    <w:p w:rsidR="005B6FCA" w:rsidRPr="004E62E9" w:rsidRDefault="005B6FCA" w:rsidP="005B6FCA">
      <w:pPr>
        <w:pStyle w:val="220"/>
        <w:tabs>
          <w:tab w:val="left" w:pos="993"/>
        </w:tabs>
        <w:spacing w:after="0" w:line="240" w:lineRule="auto"/>
        <w:ind w:left="0" w:right="-365"/>
        <w:rPr>
          <w:rFonts w:cs="Times New Roman"/>
          <w:lang w:eastAsia="ar-SA"/>
        </w:rPr>
      </w:pPr>
    </w:p>
    <w:p w:rsidR="005B6FCA" w:rsidRPr="004E62E9" w:rsidRDefault="005B6FCA" w:rsidP="005B6FCA">
      <w:pPr>
        <w:widowControl/>
        <w:tabs>
          <w:tab w:val="left" w:pos="720"/>
          <w:tab w:val="left" w:pos="993"/>
        </w:tabs>
        <w:rPr>
          <w:bCs/>
          <w:i/>
          <w:lang w:eastAsia="ar-SA"/>
        </w:rPr>
      </w:pPr>
      <w:r w:rsidRPr="004E62E9">
        <w:rPr>
          <w:bCs/>
          <w:i/>
          <w:lang w:eastAsia="ar-SA"/>
        </w:rPr>
        <w:t>Литература:</w:t>
      </w:r>
    </w:p>
    <w:p w:rsidR="005B6FCA" w:rsidRPr="004E62E9" w:rsidRDefault="005B6FCA" w:rsidP="00EC5EDF">
      <w:pPr>
        <w:pStyle w:val="af5"/>
        <w:numPr>
          <w:ilvl w:val="0"/>
          <w:numId w:val="7"/>
        </w:numPr>
        <w:tabs>
          <w:tab w:val="left" w:pos="993"/>
        </w:tabs>
        <w:spacing w:line="240" w:lineRule="auto"/>
        <w:ind w:left="0" w:firstLine="567"/>
        <w:rPr>
          <w:rFonts w:eastAsia="Times New Roman"/>
          <w:iCs/>
          <w:szCs w:val="24"/>
          <w:lang w:val="ru-RU" w:eastAsia="ru-RU"/>
        </w:rPr>
      </w:pPr>
      <w:r w:rsidRPr="004E62E9">
        <w:rPr>
          <w:szCs w:val="24"/>
          <w:lang w:val="ru-RU"/>
        </w:rPr>
        <w:t>Физическое развитие школьников с ограниченными возможностями: уч. пособие для студентов педагогических специальностей/ Е.Л. Мицан. -  Магнитогорск: Магнитогорский Дом печати, 2015. – 95 с.</w:t>
      </w:r>
      <w:r w:rsidRPr="004E62E9">
        <w:rPr>
          <w:bCs/>
          <w:szCs w:val="24"/>
          <w:lang w:val="ru-RU"/>
        </w:rPr>
        <w:t>Д</w:t>
      </w:r>
    </w:p>
    <w:p w:rsidR="005B6FCA" w:rsidRPr="00F20B89" w:rsidRDefault="005B6FCA" w:rsidP="00EC5EDF">
      <w:pPr>
        <w:widowControl/>
        <w:numPr>
          <w:ilvl w:val="0"/>
          <w:numId w:val="7"/>
        </w:numPr>
        <w:tabs>
          <w:tab w:val="left" w:pos="786"/>
          <w:tab w:val="left" w:pos="993"/>
          <w:tab w:val="left" w:pos="1134"/>
        </w:tabs>
        <w:suppressAutoHyphens/>
        <w:autoSpaceDN/>
        <w:adjustRightInd/>
        <w:ind w:left="0" w:firstLine="567"/>
        <w:rPr>
          <w:i/>
          <w:iCs/>
        </w:rPr>
      </w:pPr>
      <w:r w:rsidRPr="004E62E9">
        <w:t>Коррекционно-педагогическая работа с детьми раннего возраста: уч. пособ. для студ. высш. учеб. зав. по направл. подгот. «Спец. (дефектолог.) образов»/ авт. – сост.: Е.Л. Мицан, Е.В. Исаева, С.В. Семихатская, Е.Г. Чигинцева. – Магнитогорск, 2014. – 123 с.</w:t>
      </w:r>
    </w:p>
    <w:p w:rsidR="00F20B89" w:rsidRPr="00850BC9" w:rsidRDefault="00F20B89" w:rsidP="00F20B89">
      <w:pPr>
        <w:pStyle w:val="af5"/>
        <w:numPr>
          <w:ilvl w:val="0"/>
          <w:numId w:val="7"/>
        </w:numPr>
        <w:tabs>
          <w:tab w:val="left" w:pos="993"/>
        </w:tabs>
        <w:spacing w:line="240" w:lineRule="auto"/>
        <w:ind w:left="0" w:firstLine="709"/>
        <w:rPr>
          <w:rFonts w:eastAsia="Times New Roman"/>
          <w:i/>
          <w:iCs/>
          <w:szCs w:val="24"/>
          <w:lang w:val="ru-RU" w:eastAsia="ru-RU"/>
        </w:rPr>
      </w:pPr>
      <w:r w:rsidRPr="00BF1615">
        <w:rPr>
          <w:szCs w:val="24"/>
          <w:lang w:val="ru-RU"/>
        </w:rPr>
        <w:t xml:space="preserve">Основы лечебного массажа: учеб. пособие/ Е.Л. Мицан. – Магнитогорск: Изд-во Магнитогорск. гос. техн. ун-та им. </w:t>
      </w:r>
      <w:r w:rsidRPr="00850BC9">
        <w:rPr>
          <w:szCs w:val="24"/>
          <w:lang w:val="ru-RU"/>
        </w:rPr>
        <w:t>Г.И. Носова, 2014. – 103 с.</w:t>
      </w:r>
    </w:p>
    <w:p w:rsidR="00F20B89" w:rsidRPr="004E62E9" w:rsidRDefault="00F20B89" w:rsidP="00F20B89">
      <w:pPr>
        <w:widowControl/>
        <w:tabs>
          <w:tab w:val="left" w:pos="786"/>
          <w:tab w:val="left" w:pos="993"/>
          <w:tab w:val="left" w:pos="1134"/>
        </w:tabs>
        <w:suppressAutoHyphens/>
        <w:autoSpaceDN/>
        <w:adjustRightInd/>
        <w:ind w:left="567" w:firstLine="0"/>
        <w:rPr>
          <w:i/>
          <w:iCs/>
        </w:rPr>
      </w:pPr>
    </w:p>
    <w:p w:rsidR="005B6FCA" w:rsidRPr="004E62E9" w:rsidRDefault="005B6FCA" w:rsidP="005B6FCA">
      <w:pPr>
        <w:tabs>
          <w:tab w:val="left" w:pos="851"/>
          <w:tab w:val="left" w:pos="993"/>
        </w:tabs>
        <w:rPr>
          <w:lang w:eastAsia="ar-SA"/>
        </w:rPr>
      </w:pPr>
    </w:p>
    <w:p w:rsidR="005B6FCA" w:rsidRPr="004E62E9" w:rsidRDefault="005B6FCA" w:rsidP="005B6FCA">
      <w:pPr>
        <w:tabs>
          <w:tab w:val="left" w:pos="851"/>
          <w:tab w:val="left" w:pos="993"/>
        </w:tabs>
        <w:ind w:left="567" w:firstLine="0"/>
        <w:rPr>
          <w:b/>
          <w:lang w:eastAsia="ar-SA"/>
        </w:rPr>
      </w:pPr>
      <w:r w:rsidRPr="004E62E9">
        <w:rPr>
          <w:b/>
        </w:rPr>
        <w:t>3.2 Лечебный массаж при параличах, заболеваниях мышц. Массаж при сколиозе. Массаж при нарушениях осанки</w:t>
      </w:r>
      <w:r w:rsidRPr="004E62E9">
        <w:rPr>
          <w:b/>
          <w:lang w:eastAsia="ar-SA"/>
        </w:rPr>
        <w:t xml:space="preserve"> </w:t>
      </w:r>
    </w:p>
    <w:p w:rsidR="005B6FCA" w:rsidRPr="004E62E9" w:rsidRDefault="005B6FCA" w:rsidP="005B6FCA">
      <w:pPr>
        <w:tabs>
          <w:tab w:val="left" w:pos="851"/>
          <w:tab w:val="left" w:pos="993"/>
        </w:tabs>
        <w:ind w:left="567" w:firstLine="0"/>
        <w:rPr>
          <w:lang w:eastAsia="ar-SA"/>
        </w:rPr>
      </w:pPr>
    </w:p>
    <w:p w:rsidR="005B6FCA" w:rsidRPr="004E62E9" w:rsidRDefault="005B6FCA" w:rsidP="005B6FCA">
      <w:pPr>
        <w:tabs>
          <w:tab w:val="left" w:pos="851"/>
          <w:tab w:val="left" w:pos="993"/>
        </w:tabs>
        <w:ind w:left="567" w:firstLine="0"/>
        <w:rPr>
          <w:lang w:eastAsia="ar-SA"/>
        </w:rPr>
      </w:pPr>
      <w:r w:rsidRPr="004E62E9">
        <w:rPr>
          <w:lang w:eastAsia="ar-SA"/>
        </w:rPr>
        <w:t>Задания:</w:t>
      </w:r>
    </w:p>
    <w:p w:rsidR="005B6FCA" w:rsidRPr="004E62E9" w:rsidRDefault="005B6FCA" w:rsidP="005B6FCA">
      <w:pPr>
        <w:tabs>
          <w:tab w:val="left" w:pos="851"/>
          <w:tab w:val="left" w:pos="993"/>
        </w:tabs>
        <w:rPr>
          <w:rStyle w:val="FontStyle20"/>
          <w:rFonts w:ascii="Times New Roman" w:hAnsi="Times New Roman" w:cs="Times New Roman"/>
          <w:sz w:val="24"/>
          <w:szCs w:val="24"/>
          <w:lang w:eastAsia="ar-SA"/>
        </w:rPr>
      </w:pPr>
      <w:r w:rsidRPr="004E62E9">
        <w:rPr>
          <w:bCs/>
          <w:iCs/>
          <w:lang w:eastAsia="ar-SA"/>
        </w:rPr>
        <w:t xml:space="preserve">1. Изучить понятия: </w:t>
      </w:r>
      <w:r w:rsidRPr="004E62E9">
        <w:rPr>
          <w:iCs/>
          <w:lang w:eastAsia="ar-SA"/>
        </w:rPr>
        <w:t>парез и паралич, сколиоз, нарушение осанки.</w:t>
      </w:r>
    </w:p>
    <w:p w:rsidR="005B6FCA" w:rsidRPr="004E62E9" w:rsidRDefault="005B6FCA" w:rsidP="005B6FCA">
      <w:pPr>
        <w:tabs>
          <w:tab w:val="left" w:pos="851"/>
          <w:tab w:val="left" w:pos="993"/>
        </w:tabs>
        <w:rPr>
          <w:lang w:eastAsia="ar-SA"/>
        </w:rPr>
      </w:pPr>
      <w:r w:rsidRPr="004E62E9">
        <w:rPr>
          <w:lang w:eastAsia="ar-SA"/>
        </w:rPr>
        <w:t>Ответьте на вопросы:</w:t>
      </w:r>
    </w:p>
    <w:p w:rsidR="005B6FCA" w:rsidRPr="004E62E9" w:rsidRDefault="005B6FCA" w:rsidP="00EC5EDF">
      <w:pPr>
        <w:pStyle w:val="Default"/>
        <w:numPr>
          <w:ilvl w:val="0"/>
          <w:numId w:val="8"/>
        </w:numPr>
        <w:tabs>
          <w:tab w:val="left" w:pos="993"/>
        </w:tabs>
        <w:ind w:left="0" w:firstLine="567"/>
        <w:jc w:val="both"/>
      </w:pPr>
      <w:r w:rsidRPr="004E62E9">
        <w:t>Что вы понимаете под термином «паралич»?</w:t>
      </w:r>
    </w:p>
    <w:p w:rsidR="005B6FCA" w:rsidRPr="004E62E9" w:rsidRDefault="005B6FCA" w:rsidP="00EC5EDF">
      <w:pPr>
        <w:pStyle w:val="Default"/>
        <w:numPr>
          <w:ilvl w:val="0"/>
          <w:numId w:val="8"/>
        </w:numPr>
        <w:tabs>
          <w:tab w:val="left" w:pos="993"/>
        </w:tabs>
        <w:ind w:left="0" w:firstLine="567"/>
        <w:jc w:val="both"/>
      </w:pPr>
      <w:r w:rsidRPr="004E62E9">
        <w:t>Что вы понимаете под термином «парез»?</w:t>
      </w:r>
    </w:p>
    <w:p w:rsidR="005B6FCA" w:rsidRPr="004E62E9" w:rsidRDefault="005B6FCA" w:rsidP="00EC5EDF">
      <w:pPr>
        <w:pStyle w:val="Default"/>
        <w:numPr>
          <w:ilvl w:val="0"/>
          <w:numId w:val="8"/>
        </w:numPr>
        <w:tabs>
          <w:tab w:val="left" w:pos="993"/>
        </w:tabs>
        <w:ind w:left="0" w:firstLine="567"/>
        <w:jc w:val="both"/>
      </w:pPr>
      <w:r w:rsidRPr="004E62E9">
        <w:t>Какие приемы массажа показаны при параличах и парезах?</w:t>
      </w:r>
    </w:p>
    <w:p w:rsidR="005B6FCA" w:rsidRPr="004E62E9" w:rsidRDefault="005B6FCA" w:rsidP="00EC5EDF">
      <w:pPr>
        <w:pStyle w:val="Default"/>
        <w:numPr>
          <w:ilvl w:val="0"/>
          <w:numId w:val="8"/>
        </w:numPr>
        <w:tabs>
          <w:tab w:val="left" w:pos="993"/>
        </w:tabs>
        <w:ind w:left="0" w:firstLine="567"/>
        <w:jc w:val="both"/>
      </w:pPr>
      <w:r w:rsidRPr="004E62E9">
        <w:t>Какие степени сколиоза Вы знаете?</w:t>
      </w:r>
    </w:p>
    <w:p w:rsidR="005B6FCA" w:rsidRPr="004E62E9" w:rsidRDefault="005B6FCA" w:rsidP="00EC5EDF">
      <w:pPr>
        <w:pStyle w:val="Default"/>
        <w:numPr>
          <w:ilvl w:val="0"/>
          <w:numId w:val="8"/>
        </w:numPr>
        <w:tabs>
          <w:tab w:val="left" w:pos="993"/>
        </w:tabs>
        <w:ind w:left="0" w:firstLine="567"/>
        <w:jc w:val="both"/>
      </w:pPr>
      <w:r w:rsidRPr="004E62E9">
        <w:t>Расскройте понятие «ассиметричный массаж». В чем особенность массажа при сколиозе?</w:t>
      </w:r>
    </w:p>
    <w:p w:rsidR="005B6FCA" w:rsidRPr="004E62E9" w:rsidRDefault="005B6FCA" w:rsidP="00EC5EDF">
      <w:pPr>
        <w:pStyle w:val="Default"/>
        <w:numPr>
          <w:ilvl w:val="0"/>
          <w:numId w:val="8"/>
        </w:numPr>
        <w:tabs>
          <w:tab w:val="left" w:pos="993"/>
        </w:tabs>
        <w:ind w:left="0" w:firstLine="567"/>
        <w:jc w:val="both"/>
      </w:pPr>
      <w:r w:rsidRPr="004E62E9">
        <w:t>Какой эффект оказывает массаж при сколиозе.</w:t>
      </w:r>
    </w:p>
    <w:p w:rsidR="005B6FCA" w:rsidRPr="004E62E9" w:rsidRDefault="005B6FCA" w:rsidP="00EC5EDF">
      <w:pPr>
        <w:pStyle w:val="Default"/>
        <w:numPr>
          <w:ilvl w:val="0"/>
          <w:numId w:val="8"/>
        </w:numPr>
        <w:shd w:val="clear" w:color="auto" w:fill="FFFFFF"/>
        <w:tabs>
          <w:tab w:val="left" w:pos="993"/>
        </w:tabs>
        <w:ind w:left="0" w:firstLine="567"/>
        <w:jc w:val="both"/>
      </w:pPr>
      <w:r w:rsidRPr="004E62E9">
        <w:t>Какие виды нарушений осанки Вы знаете?</w:t>
      </w:r>
    </w:p>
    <w:p w:rsidR="005B6FCA" w:rsidRPr="004E62E9" w:rsidRDefault="005B6FCA" w:rsidP="00EC5EDF">
      <w:pPr>
        <w:pStyle w:val="Default"/>
        <w:numPr>
          <w:ilvl w:val="0"/>
          <w:numId w:val="8"/>
        </w:numPr>
        <w:shd w:val="clear" w:color="auto" w:fill="FFFFFF"/>
        <w:tabs>
          <w:tab w:val="left" w:pos="993"/>
        </w:tabs>
        <w:ind w:left="0" w:firstLine="567"/>
        <w:jc w:val="both"/>
      </w:pPr>
      <w:r w:rsidRPr="004E62E9">
        <w:t xml:space="preserve">В чем особенность лечебного массажа при нарушениях осанки? </w:t>
      </w:r>
    </w:p>
    <w:p w:rsidR="005B6FCA" w:rsidRPr="004E62E9" w:rsidRDefault="005B6FCA" w:rsidP="005B6FCA">
      <w:pPr>
        <w:tabs>
          <w:tab w:val="left" w:pos="993"/>
        </w:tabs>
        <w:rPr>
          <w:i/>
        </w:rPr>
      </w:pPr>
    </w:p>
    <w:p w:rsidR="005B6FCA" w:rsidRPr="004E62E9" w:rsidRDefault="005B6FCA" w:rsidP="005B6FCA">
      <w:pPr>
        <w:pStyle w:val="1"/>
        <w:rPr>
          <w:rStyle w:val="FontStyle20"/>
          <w:rFonts w:ascii="Times New Roman" w:hAnsi="Times New Roman" w:cs="Times New Roman"/>
          <w:sz w:val="24"/>
          <w:szCs w:val="24"/>
        </w:rPr>
      </w:pPr>
      <w:r w:rsidRPr="004E62E9">
        <w:rPr>
          <w:rStyle w:val="FontStyle20"/>
          <w:rFonts w:ascii="Times New Roman" w:hAnsi="Times New Roman" w:cs="Times New Roman"/>
          <w:sz w:val="24"/>
          <w:szCs w:val="24"/>
        </w:rPr>
        <w:t>7 Оценочные средства для проведения промежуточной аттестации</w:t>
      </w:r>
    </w:p>
    <w:p w:rsidR="005B6FCA" w:rsidRPr="004E62E9" w:rsidRDefault="005B6FCA" w:rsidP="005B6FCA">
      <w:pPr>
        <w:rPr>
          <w:b/>
        </w:rPr>
      </w:pPr>
      <w:r w:rsidRPr="004E62E9">
        <w:rPr>
          <w:b/>
        </w:rPr>
        <w:t>а) Планируемые результаты обучения и оценочные средства для проведения промежуточной аттестации:</w:t>
      </w:r>
    </w:p>
    <w:p w:rsidR="005B6FCA" w:rsidRPr="004E62E9" w:rsidRDefault="005B6FCA" w:rsidP="005B6FCA">
      <w:pPr>
        <w:rPr>
          <w:i/>
          <w:color w:val="C00000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546"/>
        <w:gridCol w:w="2582"/>
        <w:gridCol w:w="5387"/>
      </w:tblGrid>
      <w:tr w:rsidR="005B6FCA" w:rsidRPr="004E62E9" w:rsidTr="008555D5">
        <w:trPr>
          <w:trHeight w:val="753"/>
          <w:tblHeader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5B6FCA" w:rsidRPr="004E62E9" w:rsidRDefault="005B6FCA" w:rsidP="008555D5">
            <w:pPr>
              <w:ind w:firstLine="0"/>
              <w:jc w:val="center"/>
            </w:pPr>
            <w:r w:rsidRPr="004E62E9">
              <w:t xml:space="preserve">Структурный элемент </w:t>
            </w:r>
            <w:r w:rsidRPr="004E62E9">
              <w:br/>
              <w:t>компетенции</w:t>
            </w:r>
          </w:p>
        </w:tc>
        <w:tc>
          <w:tcPr>
            <w:tcW w:w="13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5B6FCA" w:rsidRPr="004E62E9" w:rsidRDefault="005B6FCA" w:rsidP="008555D5">
            <w:pPr>
              <w:ind w:firstLine="0"/>
              <w:jc w:val="center"/>
            </w:pPr>
            <w:r w:rsidRPr="004E62E9">
              <w:rPr>
                <w:bCs/>
              </w:rPr>
              <w:t xml:space="preserve">Планируемые результаты обучения </w:t>
            </w:r>
          </w:p>
        </w:tc>
        <w:tc>
          <w:tcPr>
            <w:tcW w:w="28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5B6FCA" w:rsidRPr="004E62E9" w:rsidRDefault="005B6FCA" w:rsidP="008555D5">
            <w:pPr>
              <w:ind w:firstLine="0"/>
              <w:jc w:val="center"/>
            </w:pPr>
            <w:r w:rsidRPr="004E62E9">
              <w:t>Оценочные средства</w:t>
            </w:r>
          </w:p>
        </w:tc>
      </w:tr>
      <w:tr w:rsidR="005B6FCA" w:rsidRPr="004E62E9" w:rsidTr="008555D5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5B6FCA" w:rsidRPr="004E62E9" w:rsidRDefault="005B6FCA" w:rsidP="008555D5">
            <w:pPr>
              <w:ind w:firstLine="0"/>
              <w:jc w:val="left"/>
              <w:rPr>
                <w:color w:val="C00000"/>
                <w:highlight w:val="yellow"/>
              </w:rPr>
            </w:pPr>
            <w:r w:rsidRPr="004E62E9">
              <w:rPr>
                <w:color w:val="000000"/>
              </w:rPr>
              <w:t xml:space="preserve">ПК-2 – </w:t>
            </w:r>
            <w:r w:rsidRPr="004E62E9">
              <w:t>готовностью к организации коррекционно-развивающей образовательной среды, выбору и использованию методического и технического обеспечения, осуществлению коррекционно-педагогической деятельности в организациях образования, здравоохранения и социальной защиты</w:t>
            </w:r>
          </w:p>
        </w:tc>
      </w:tr>
      <w:tr w:rsidR="005B6FCA" w:rsidRPr="004E62E9" w:rsidTr="008555D5">
        <w:trPr>
          <w:trHeight w:val="225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5B6FCA" w:rsidRPr="004E62E9" w:rsidRDefault="005B6FCA" w:rsidP="008555D5">
            <w:pPr>
              <w:ind w:firstLine="0"/>
              <w:jc w:val="left"/>
              <w:rPr>
                <w:highlight w:val="yellow"/>
              </w:rPr>
            </w:pPr>
            <w:r w:rsidRPr="004E62E9">
              <w:lastRenderedPageBreak/>
              <w:t>Знать</w:t>
            </w:r>
          </w:p>
        </w:tc>
        <w:tc>
          <w:tcPr>
            <w:tcW w:w="13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5B6FCA" w:rsidRPr="004E62E9" w:rsidRDefault="005B6FCA" w:rsidP="008555D5">
            <w:pPr>
              <w:pStyle w:val="af2"/>
              <w:tabs>
                <w:tab w:val="left" w:pos="356"/>
                <w:tab w:val="left" w:pos="851"/>
              </w:tabs>
              <w:ind w:firstLine="0"/>
              <w:rPr>
                <w:sz w:val="24"/>
                <w:szCs w:val="24"/>
              </w:rPr>
            </w:pPr>
            <w:r w:rsidRPr="004E62E9">
              <w:rPr>
                <w:color w:val="000000"/>
                <w:sz w:val="24"/>
                <w:szCs w:val="24"/>
              </w:rPr>
              <w:t>-</w:t>
            </w:r>
            <w:r w:rsidRPr="004E62E9">
              <w:rPr>
                <w:sz w:val="24"/>
                <w:szCs w:val="24"/>
              </w:rPr>
              <w:t xml:space="preserve">структуру нарушения ОВЗ </w:t>
            </w:r>
          </w:p>
          <w:p w:rsidR="005B6FCA" w:rsidRPr="004E62E9" w:rsidRDefault="005B6FCA" w:rsidP="008555D5">
            <w:pPr>
              <w:pStyle w:val="af2"/>
              <w:tabs>
                <w:tab w:val="left" w:pos="356"/>
                <w:tab w:val="left" w:pos="851"/>
              </w:tabs>
              <w:ind w:firstLine="0"/>
              <w:rPr>
                <w:color w:val="000000"/>
                <w:sz w:val="24"/>
                <w:szCs w:val="24"/>
              </w:rPr>
            </w:pPr>
            <w:r w:rsidRPr="004E62E9">
              <w:rPr>
                <w:sz w:val="24"/>
                <w:szCs w:val="24"/>
              </w:rPr>
              <w:t>- потенциальные возможности лиц с ОВЗ</w:t>
            </w:r>
          </w:p>
        </w:tc>
        <w:tc>
          <w:tcPr>
            <w:tcW w:w="28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5B6FCA" w:rsidRPr="004E62E9" w:rsidRDefault="005B6FCA" w:rsidP="008555D5">
            <w:pPr>
              <w:tabs>
                <w:tab w:val="left" w:pos="0"/>
                <w:tab w:val="left" w:pos="72"/>
              </w:tabs>
              <w:ind w:firstLine="0"/>
              <w:rPr>
                <w:rStyle w:val="FontStyle20"/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4E62E9">
              <w:rPr>
                <w:rStyle w:val="FontStyle20"/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Перечень вопросов для подготовки к зачету: </w:t>
            </w:r>
          </w:p>
          <w:p w:rsidR="005B6FCA" w:rsidRPr="004E62E9" w:rsidRDefault="005B6FCA" w:rsidP="008555D5">
            <w:pPr>
              <w:tabs>
                <w:tab w:val="left" w:pos="0"/>
                <w:tab w:val="left" w:pos="72"/>
              </w:tabs>
              <w:ind w:firstLine="0"/>
              <w:rPr>
                <w:rStyle w:val="FontStyle20"/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4E62E9">
              <w:rPr>
                <w:rStyle w:val="FontStyle20"/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Теоретические:</w:t>
            </w:r>
          </w:p>
          <w:p w:rsidR="005B6FCA" w:rsidRPr="004E62E9" w:rsidRDefault="005B6FCA" w:rsidP="008555D5">
            <w:pPr>
              <w:tabs>
                <w:tab w:val="left" w:pos="851"/>
                <w:tab w:val="left" w:pos="993"/>
              </w:tabs>
              <w:ind w:firstLine="0"/>
              <w:rPr>
                <w:rStyle w:val="FontStyle20"/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E62E9">
              <w:t>1.Каковы ф</w:t>
            </w:r>
            <w:r w:rsidRPr="004E62E9">
              <w:rPr>
                <w:rStyle w:val="FontStyle20"/>
                <w:rFonts w:ascii="Times New Roman" w:hAnsi="Times New Roman" w:cs="Times New Roman"/>
                <w:sz w:val="24"/>
                <w:szCs w:val="24"/>
                <w:lang w:eastAsia="ar-SA"/>
              </w:rPr>
              <w:t>изиологические изменения в организме детей при сколиозе?</w:t>
            </w:r>
          </w:p>
          <w:p w:rsidR="005B6FCA" w:rsidRPr="004E62E9" w:rsidRDefault="005B6FCA" w:rsidP="008555D5">
            <w:pPr>
              <w:tabs>
                <w:tab w:val="left" w:pos="851"/>
                <w:tab w:val="left" w:pos="993"/>
              </w:tabs>
              <w:ind w:firstLine="0"/>
              <w:rPr>
                <w:rStyle w:val="FontStyle20"/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E62E9">
              <w:rPr>
                <w:rStyle w:val="FontStyle20"/>
                <w:rFonts w:ascii="Times New Roman" w:hAnsi="Times New Roman" w:cs="Times New Roman"/>
                <w:sz w:val="24"/>
                <w:szCs w:val="24"/>
                <w:lang w:eastAsia="ar-SA"/>
              </w:rPr>
              <w:t>2.</w:t>
            </w:r>
            <w:r w:rsidRPr="004E62E9">
              <w:t xml:space="preserve"> Каковы ф</w:t>
            </w:r>
            <w:r w:rsidRPr="004E62E9">
              <w:rPr>
                <w:rStyle w:val="FontStyle20"/>
                <w:rFonts w:ascii="Times New Roman" w:hAnsi="Times New Roman" w:cs="Times New Roman"/>
                <w:sz w:val="24"/>
                <w:szCs w:val="24"/>
                <w:lang w:eastAsia="ar-SA"/>
              </w:rPr>
              <w:t>изиологические изменения в организме детей при нарушении осанки?</w:t>
            </w:r>
          </w:p>
          <w:p w:rsidR="005B6FCA" w:rsidRPr="004E62E9" w:rsidRDefault="005B6FCA" w:rsidP="008555D5">
            <w:pPr>
              <w:tabs>
                <w:tab w:val="left" w:pos="851"/>
                <w:tab w:val="left" w:pos="993"/>
              </w:tabs>
              <w:ind w:firstLine="0"/>
              <w:rPr>
                <w:rStyle w:val="FontStyle20"/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E62E9">
              <w:rPr>
                <w:rStyle w:val="FontStyle20"/>
                <w:rFonts w:ascii="Times New Roman" w:hAnsi="Times New Roman" w:cs="Times New Roman"/>
                <w:sz w:val="24"/>
                <w:szCs w:val="24"/>
                <w:lang w:eastAsia="ar-SA"/>
              </w:rPr>
              <w:t>3.Какие заболевания являются показанием к массажу?</w:t>
            </w:r>
          </w:p>
          <w:p w:rsidR="005B6FCA" w:rsidRPr="004E62E9" w:rsidRDefault="005B6FCA" w:rsidP="008555D5">
            <w:pPr>
              <w:tabs>
                <w:tab w:val="left" w:pos="851"/>
                <w:tab w:val="left" w:pos="993"/>
              </w:tabs>
              <w:ind w:firstLine="0"/>
              <w:rPr>
                <w:rStyle w:val="FontStyle20"/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E62E9">
              <w:rPr>
                <w:rStyle w:val="FontStyle20"/>
                <w:rFonts w:ascii="Times New Roman" w:hAnsi="Times New Roman" w:cs="Times New Roman"/>
                <w:sz w:val="24"/>
                <w:szCs w:val="24"/>
                <w:lang w:eastAsia="ar-SA"/>
              </w:rPr>
              <w:t>4.Что является противопоказанием к массажу?</w:t>
            </w:r>
          </w:p>
          <w:p w:rsidR="005B6FCA" w:rsidRPr="004E62E9" w:rsidRDefault="005B6FCA" w:rsidP="008555D5">
            <w:pPr>
              <w:tabs>
                <w:tab w:val="left" w:pos="851"/>
                <w:tab w:val="left" w:pos="993"/>
              </w:tabs>
              <w:ind w:firstLine="0"/>
              <w:rPr>
                <w:lang w:eastAsia="ar-SA"/>
              </w:rPr>
            </w:pPr>
            <w:r w:rsidRPr="004E62E9">
              <w:rPr>
                <w:rStyle w:val="FontStyle20"/>
                <w:rFonts w:ascii="Times New Roman" w:hAnsi="Times New Roman" w:cs="Times New Roman"/>
                <w:sz w:val="24"/>
                <w:szCs w:val="24"/>
                <w:lang w:eastAsia="ar-SA"/>
              </w:rPr>
              <w:t>5. Назовите особенность лечебного массажа при сколиозе?</w:t>
            </w:r>
          </w:p>
        </w:tc>
      </w:tr>
      <w:tr w:rsidR="005B6FCA" w:rsidRPr="004E62E9" w:rsidTr="008555D5">
        <w:trPr>
          <w:trHeight w:val="258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5B6FCA" w:rsidRPr="004E62E9" w:rsidRDefault="005B6FCA" w:rsidP="008555D5">
            <w:pPr>
              <w:ind w:firstLine="0"/>
              <w:jc w:val="left"/>
              <w:rPr>
                <w:color w:val="000000"/>
                <w:highlight w:val="yellow"/>
              </w:rPr>
            </w:pPr>
            <w:r w:rsidRPr="004E62E9">
              <w:rPr>
                <w:color w:val="000000"/>
              </w:rPr>
              <w:t>Уметь</w:t>
            </w:r>
          </w:p>
        </w:tc>
        <w:tc>
          <w:tcPr>
            <w:tcW w:w="13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5B6FCA" w:rsidRPr="004E62E9" w:rsidRDefault="005B6FCA" w:rsidP="008555D5">
            <w:pPr>
              <w:ind w:firstLine="0"/>
              <w:rPr>
                <w:color w:val="000000"/>
              </w:rPr>
            </w:pPr>
            <w:r w:rsidRPr="004E62E9">
              <w:t>реализовывать коррекционную работу с учетом физиологических возможностей детей с ОВЗ</w:t>
            </w:r>
          </w:p>
        </w:tc>
        <w:tc>
          <w:tcPr>
            <w:tcW w:w="28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5B6FCA" w:rsidRPr="004E62E9" w:rsidRDefault="005B6FCA" w:rsidP="008555D5">
            <w:pPr>
              <w:tabs>
                <w:tab w:val="left" w:pos="192"/>
              </w:tabs>
              <w:ind w:firstLine="0"/>
              <w:rPr>
                <w:rStyle w:val="FontStyle20"/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4E62E9">
              <w:rPr>
                <w:rStyle w:val="FontStyle20"/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Практические вопросы к зачету</w:t>
            </w:r>
            <w:r w:rsidRPr="004E62E9">
              <w:rPr>
                <w:rStyle w:val="FontStyle20"/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:</w:t>
            </w:r>
          </w:p>
          <w:p w:rsidR="005B6FCA" w:rsidRPr="004E62E9" w:rsidRDefault="005B6FCA" w:rsidP="00EC5EDF">
            <w:pPr>
              <w:pStyle w:val="af5"/>
              <w:numPr>
                <w:ilvl w:val="0"/>
                <w:numId w:val="11"/>
              </w:numPr>
              <w:shd w:val="clear" w:color="auto" w:fill="FFFFFF"/>
              <w:tabs>
                <w:tab w:val="left" w:pos="125"/>
                <w:tab w:val="left" w:pos="408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-17" w:firstLine="142"/>
              <w:rPr>
                <w:rFonts w:eastAsia="Times New Roman"/>
                <w:color w:val="333333"/>
                <w:szCs w:val="24"/>
                <w:lang w:val="ru-RU" w:eastAsia="ru-RU"/>
              </w:rPr>
            </w:pPr>
            <w:r w:rsidRPr="004E62E9">
              <w:rPr>
                <w:rFonts w:eastAsia="Times New Roman"/>
                <w:color w:val="333333"/>
                <w:szCs w:val="24"/>
                <w:lang w:val="ru-RU" w:eastAsia="ru-RU"/>
              </w:rPr>
              <w:t>Какое действие оказывает массаж на все вистемы организма?</w:t>
            </w:r>
          </w:p>
          <w:p w:rsidR="005B6FCA" w:rsidRPr="004E62E9" w:rsidRDefault="005B6FCA" w:rsidP="00EC5EDF">
            <w:pPr>
              <w:pStyle w:val="af5"/>
              <w:numPr>
                <w:ilvl w:val="0"/>
                <w:numId w:val="11"/>
              </w:numPr>
              <w:shd w:val="clear" w:color="auto" w:fill="FFFFFF"/>
              <w:tabs>
                <w:tab w:val="left" w:pos="125"/>
                <w:tab w:val="left" w:pos="408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-17" w:firstLine="142"/>
              <w:rPr>
                <w:rFonts w:eastAsia="Times New Roman"/>
                <w:color w:val="333333"/>
                <w:szCs w:val="24"/>
                <w:lang w:val="ru-RU" w:eastAsia="ru-RU"/>
              </w:rPr>
            </w:pPr>
            <w:r w:rsidRPr="004E62E9">
              <w:rPr>
                <w:rFonts w:eastAsia="Times New Roman"/>
                <w:color w:val="333333"/>
                <w:szCs w:val="24"/>
                <w:lang w:val="ru-RU" w:eastAsia="ru-RU"/>
              </w:rPr>
              <w:t>Как массаж влияет на проведение нервного импульса?</w:t>
            </w:r>
          </w:p>
          <w:p w:rsidR="005B6FCA" w:rsidRPr="004E62E9" w:rsidRDefault="005B6FCA" w:rsidP="00EC5EDF">
            <w:pPr>
              <w:pStyle w:val="af5"/>
              <w:numPr>
                <w:ilvl w:val="0"/>
                <w:numId w:val="11"/>
              </w:numPr>
              <w:shd w:val="clear" w:color="auto" w:fill="FFFFFF"/>
              <w:tabs>
                <w:tab w:val="left" w:pos="125"/>
                <w:tab w:val="left" w:pos="408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-17" w:firstLine="142"/>
              <w:rPr>
                <w:rFonts w:eastAsia="Times New Roman"/>
                <w:color w:val="333333"/>
                <w:szCs w:val="24"/>
                <w:lang w:val="ru-RU" w:eastAsia="ru-RU"/>
              </w:rPr>
            </w:pPr>
            <w:r w:rsidRPr="004E62E9">
              <w:rPr>
                <w:rFonts w:eastAsia="Times New Roman"/>
                <w:color w:val="333333"/>
                <w:szCs w:val="24"/>
                <w:lang w:val="ru-RU" w:eastAsia="ru-RU"/>
              </w:rPr>
              <w:t>Назовите основные показания и противопоказания к проведению лечебного массажа.</w:t>
            </w:r>
          </w:p>
          <w:p w:rsidR="005B6FCA" w:rsidRPr="004E62E9" w:rsidRDefault="005B6FCA" w:rsidP="00EC5EDF">
            <w:pPr>
              <w:pStyle w:val="af5"/>
              <w:numPr>
                <w:ilvl w:val="0"/>
                <w:numId w:val="11"/>
              </w:numPr>
              <w:tabs>
                <w:tab w:val="left" w:pos="125"/>
                <w:tab w:val="left" w:pos="408"/>
              </w:tabs>
              <w:spacing w:line="240" w:lineRule="auto"/>
              <w:ind w:left="-17" w:firstLine="142"/>
              <w:rPr>
                <w:szCs w:val="24"/>
                <w:lang w:val="ru-RU"/>
              </w:rPr>
            </w:pPr>
            <w:r w:rsidRPr="004E62E9">
              <w:rPr>
                <w:szCs w:val="24"/>
                <w:lang w:val="ru-RU"/>
              </w:rPr>
              <w:t xml:space="preserve">При каких нарушениях опорно-двигательного аппарата применение массажа наиболее эфеективно? </w:t>
            </w:r>
          </w:p>
        </w:tc>
      </w:tr>
      <w:tr w:rsidR="005B6FCA" w:rsidRPr="004E62E9" w:rsidTr="008555D5">
        <w:trPr>
          <w:trHeight w:val="446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5B6FCA" w:rsidRPr="004E62E9" w:rsidRDefault="005B6FCA" w:rsidP="008555D5">
            <w:pPr>
              <w:ind w:firstLine="0"/>
              <w:jc w:val="left"/>
              <w:rPr>
                <w:highlight w:val="yellow"/>
              </w:rPr>
            </w:pPr>
            <w:r w:rsidRPr="004E62E9">
              <w:t>Владеть</w:t>
            </w:r>
          </w:p>
        </w:tc>
        <w:tc>
          <w:tcPr>
            <w:tcW w:w="13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5B6FCA" w:rsidRPr="004E62E9" w:rsidRDefault="005B6FCA" w:rsidP="008555D5">
            <w:pPr>
              <w:ind w:firstLine="0"/>
              <w:rPr>
                <w:color w:val="000000"/>
              </w:rPr>
            </w:pPr>
            <w:r w:rsidRPr="004E62E9">
              <w:t>навыками проведения коррекционной работы с детьми с ОВЗ средствами лечебного массажа</w:t>
            </w:r>
          </w:p>
        </w:tc>
        <w:tc>
          <w:tcPr>
            <w:tcW w:w="28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5B6FCA" w:rsidRPr="004E62E9" w:rsidRDefault="005B6FCA" w:rsidP="008555D5">
            <w:pPr>
              <w:tabs>
                <w:tab w:val="left" w:pos="125"/>
              </w:tabs>
              <w:ind w:firstLine="0"/>
              <w:rPr>
                <w:rStyle w:val="FontStyle20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62E9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Практические задания:</w:t>
            </w:r>
          </w:p>
          <w:p w:rsidR="005B6FCA" w:rsidRPr="004E62E9" w:rsidRDefault="005B6FCA" w:rsidP="00EC5EDF">
            <w:pPr>
              <w:pStyle w:val="Default"/>
              <w:numPr>
                <w:ilvl w:val="0"/>
                <w:numId w:val="12"/>
              </w:numPr>
              <w:tabs>
                <w:tab w:val="left" w:pos="125"/>
                <w:tab w:val="left" w:pos="993"/>
              </w:tabs>
              <w:ind w:left="0"/>
              <w:jc w:val="both"/>
            </w:pPr>
            <w:r w:rsidRPr="004E62E9">
              <w:t>1. Какие требования предъявляются массажисту?</w:t>
            </w:r>
          </w:p>
          <w:p w:rsidR="005B6FCA" w:rsidRPr="004E62E9" w:rsidRDefault="005B6FCA" w:rsidP="00EC5EDF">
            <w:pPr>
              <w:pStyle w:val="Default"/>
              <w:numPr>
                <w:ilvl w:val="0"/>
                <w:numId w:val="12"/>
              </w:numPr>
              <w:tabs>
                <w:tab w:val="left" w:pos="125"/>
                <w:tab w:val="left" w:pos="408"/>
              </w:tabs>
              <w:ind w:left="0" w:firstLine="125"/>
              <w:jc w:val="both"/>
            </w:pPr>
            <w:r w:rsidRPr="004E62E9">
              <w:t>Какие требования предъявляются к кабинету массажиста?</w:t>
            </w:r>
          </w:p>
          <w:p w:rsidR="005B6FCA" w:rsidRPr="004E62E9" w:rsidRDefault="005B6FCA" w:rsidP="00EC5EDF">
            <w:pPr>
              <w:pStyle w:val="Default"/>
              <w:numPr>
                <w:ilvl w:val="0"/>
                <w:numId w:val="12"/>
              </w:numPr>
              <w:tabs>
                <w:tab w:val="left" w:pos="125"/>
                <w:tab w:val="left" w:pos="408"/>
              </w:tabs>
              <w:ind w:left="0" w:firstLine="125"/>
              <w:jc w:val="both"/>
            </w:pPr>
            <w:r w:rsidRPr="004E62E9">
              <w:t>Перечислите основные массажные приемы.</w:t>
            </w:r>
          </w:p>
          <w:p w:rsidR="005B6FCA" w:rsidRPr="004E62E9" w:rsidRDefault="005B6FCA" w:rsidP="00EC5EDF">
            <w:pPr>
              <w:pStyle w:val="Default"/>
              <w:numPr>
                <w:ilvl w:val="0"/>
                <w:numId w:val="12"/>
              </w:numPr>
              <w:tabs>
                <w:tab w:val="left" w:pos="125"/>
                <w:tab w:val="left" w:pos="408"/>
              </w:tabs>
              <w:ind w:left="0" w:firstLine="125"/>
              <w:jc w:val="both"/>
            </w:pPr>
            <w:r w:rsidRPr="004E62E9">
              <w:t>Какие смазочные средства Вы знаете?</w:t>
            </w:r>
          </w:p>
          <w:p w:rsidR="005B6FCA" w:rsidRPr="004E62E9" w:rsidRDefault="005B6FCA" w:rsidP="00EC5EDF">
            <w:pPr>
              <w:pStyle w:val="Default"/>
              <w:numPr>
                <w:ilvl w:val="0"/>
                <w:numId w:val="12"/>
              </w:numPr>
              <w:shd w:val="clear" w:color="auto" w:fill="FFFFFF"/>
              <w:tabs>
                <w:tab w:val="left" w:pos="125"/>
                <w:tab w:val="left" w:pos="408"/>
              </w:tabs>
              <w:ind w:left="0" w:firstLine="125"/>
              <w:jc w:val="both"/>
            </w:pPr>
            <w:r w:rsidRPr="004E62E9">
              <w:t>Перечислите показанрия и недостатки применения смазочных средств?</w:t>
            </w:r>
          </w:p>
          <w:p w:rsidR="005B6FCA" w:rsidRPr="004E62E9" w:rsidRDefault="005B6FCA" w:rsidP="00EC5EDF">
            <w:pPr>
              <w:pStyle w:val="Default"/>
              <w:numPr>
                <w:ilvl w:val="0"/>
                <w:numId w:val="12"/>
              </w:numPr>
              <w:shd w:val="clear" w:color="auto" w:fill="FFFFFF"/>
              <w:tabs>
                <w:tab w:val="left" w:pos="125"/>
                <w:tab w:val="left" w:pos="408"/>
              </w:tabs>
              <w:ind w:left="0" w:firstLine="125"/>
              <w:jc w:val="both"/>
            </w:pPr>
            <w:r w:rsidRPr="004E62E9">
              <w:t>Перечислите влияние массажа на все системы организма.</w:t>
            </w:r>
          </w:p>
          <w:p w:rsidR="005B6FCA" w:rsidRPr="004E62E9" w:rsidRDefault="005B6FCA" w:rsidP="00EC5EDF">
            <w:pPr>
              <w:pStyle w:val="Default"/>
              <w:numPr>
                <w:ilvl w:val="0"/>
                <w:numId w:val="12"/>
              </w:numPr>
              <w:shd w:val="clear" w:color="auto" w:fill="FFFFFF"/>
              <w:tabs>
                <w:tab w:val="left" w:pos="125"/>
                <w:tab w:val="left" w:pos="408"/>
              </w:tabs>
              <w:ind w:left="0" w:firstLine="125"/>
              <w:jc w:val="both"/>
            </w:pPr>
            <w:r w:rsidRPr="004E62E9">
              <w:t>Что Вы понимаете под термином «массажные едитницы»?</w:t>
            </w:r>
          </w:p>
          <w:p w:rsidR="005B6FCA" w:rsidRPr="004E62E9" w:rsidRDefault="005B6FCA" w:rsidP="00EC5EDF">
            <w:pPr>
              <w:pStyle w:val="Default"/>
              <w:numPr>
                <w:ilvl w:val="0"/>
                <w:numId w:val="12"/>
              </w:numPr>
              <w:shd w:val="clear" w:color="auto" w:fill="FFFFFF"/>
              <w:tabs>
                <w:tab w:val="left" w:pos="125"/>
                <w:tab w:val="left" w:pos="408"/>
              </w:tabs>
              <w:ind w:left="0" w:firstLine="125"/>
              <w:jc w:val="both"/>
            </w:pPr>
            <w:r w:rsidRPr="004E62E9">
              <w:rPr>
                <w:color w:val="333333"/>
                <w:lang w:eastAsia="ru-RU"/>
              </w:rPr>
              <w:t>Какие Вы знаете основные принципы лечения детского церебрального паралича?</w:t>
            </w:r>
          </w:p>
          <w:p w:rsidR="005B6FCA" w:rsidRPr="004E62E9" w:rsidRDefault="005B6FCA" w:rsidP="00EC5EDF">
            <w:pPr>
              <w:pStyle w:val="af5"/>
              <w:numPr>
                <w:ilvl w:val="0"/>
                <w:numId w:val="12"/>
              </w:numPr>
              <w:shd w:val="clear" w:color="auto" w:fill="FFFFFF"/>
              <w:tabs>
                <w:tab w:val="left" w:pos="125"/>
                <w:tab w:val="left" w:pos="408"/>
                <w:tab w:val="left" w:pos="916"/>
                <w:tab w:val="left" w:pos="1832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/>
              <w:ind w:left="0" w:firstLine="125"/>
              <w:rPr>
                <w:color w:val="333333"/>
                <w:szCs w:val="24"/>
                <w:lang w:val="ru-RU" w:eastAsia="ru-RU"/>
              </w:rPr>
            </w:pPr>
            <w:r w:rsidRPr="004E62E9">
              <w:rPr>
                <w:color w:val="333333"/>
                <w:szCs w:val="24"/>
                <w:lang w:val="ru-RU" w:eastAsia="ru-RU"/>
              </w:rPr>
              <w:t>Назовите принципиальные отличия массажа при сколиозе.</w:t>
            </w:r>
          </w:p>
        </w:tc>
      </w:tr>
      <w:tr w:rsidR="005B6FCA" w:rsidRPr="004E62E9" w:rsidTr="008555D5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5B6FCA" w:rsidRPr="004E62E9" w:rsidRDefault="005B6FCA" w:rsidP="008555D5">
            <w:pPr>
              <w:ind w:firstLine="0"/>
              <w:jc w:val="left"/>
              <w:rPr>
                <w:color w:val="C00000"/>
                <w:highlight w:val="yellow"/>
              </w:rPr>
            </w:pPr>
            <w:r w:rsidRPr="004E62E9">
              <w:rPr>
                <w:color w:val="000000"/>
              </w:rPr>
              <w:t xml:space="preserve">ДПК-1 – </w:t>
            </w:r>
            <w:r w:rsidRPr="004E62E9">
              <w:t>Способность к осуществлению инновационной деятельности в области специального образования, психолого-педагогическому сопровождению инноваций в специальном образовании</w:t>
            </w:r>
          </w:p>
        </w:tc>
      </w:tr>
      <w:tr w:rsidR="005B6FCA" w:rsidRPr="004E62E9" w:rsidTr="008555D5">
        <w:trPr>
          <w:trHeight w:val="225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5B6FCA" w:rsidRPr="004E62E9" w:rsidRDefault="005B6FCA" w:rsidP="008555D5">
            <w:pPr>
              <w:ind w:firstLine="0"/>
              <w:jc w:val="left"/>
            </w:pPr>
            <w:r w:rsidRPr="004E62E9">
              <w:t>Знать</w:t>
            </w:r>
          </w:p>
        </w:tc>
        <w:tc>
          <w:tcPr>
            <w:tcW w:w="13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5B6FCA" w:rsidRPr="004E62E9" w:rsidRDefault="005B6FCA" w:rsidP="008555D5">
            <w:pPr>
              <w:ind w:firstLine="0"/>
              <w:jc w:val="left"/>
              <w:rPr>
                <w:color w:val="000000"/>
              </w:rPr>
            </w:pPr>
            <w:r w:rsidRPr="004E62E9">
              <w:t xml:space="preserve">Особенности </w:t>
            </w:r>
            <w:r w:rsidRPr="004E62E9">
              <w:rPr>
                <w:color w:val="000000"/>
              </w:rPr>
              <w:t>образовательно-коррекционной деятельности</w:t>
            </w:r>
          </w:p>
        </w:tc>
        <w:tc>
          <w:tcPr>
            <w:tcW w:w="28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5B6FCA" w:rsidRPr="004E62E9" w:rsidRDefault="005B6FCA" w:rsidP="008555D5">
            <w:pPr>
              <w:tabs>
                <w:tab w:val="left" w:pos="0"/>
                <w:tab w:val="left" w:pos="72"/>
              </w:tabs>
              <w:ind w:firstLine="0"/>
              <w:rPr>
                <w:rStyle w:val="FontStyle20"/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4E62E9">
              <w:rPr>
                <w:rStyle w:val="FontStyle20"/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Перечень вопросов для подготовки к зачету: </w:t>
            </w:r>
          </w:p>
          <w:p w:rsidR="005B6FCA" w:rsidRPr="004E62E9" w:rsidRDefault="005B6FCA" w:rsidP="008555D5">
            <w:pPr>
              <w:tabs>
                <w:tab w:val="left" w:pos="0"/>
                <w:tab w:val="left" w:pos="72"/>
              </w:tabs>
              <w:ind w:firstLine="0"/>
              <w:rPr>
                <w:rStyle w:val="FontStyle20"/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4E62E9">
              <w:rPr>
                <w:rStyle w:val="FontStyle20"/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Теоретические:</w:t>
            </w:r>
          </w:p>
          <w:p w:rsidR="005B6FCA" w:rsidRPr="004E62E9" w:rsidRDefault="005B6FCA" w:rsidP="00EC5EDF">
            <w:pPr>
              <w:numPr>
                <w:ilvl w:val="0"/>
                <w:numId w:val="10"/>
              </w:numPr>
              <w:tabs>
                <w:tab w:val="left" w:pos="851"/>
              </w:tabs>
              <w:rPr>
                <w:color w:val="000000"/>
              </w:rPr>
            </w:pPr>
            <w:r w:rsidRPr="004E62E9">
              <w:rPr>
                <w:color w:val="000000"/>
              </w:rPr>
              <w:t>Различные виды массажа.</w:t>
            </w:r>
          </w:p>
          <w:p w:rsidR="005B6FCA" w:rsidRPr="004E62E9" w:rsidRDefault="005B6FCA" w:rsidP="00EC5EDF">
            <w:pPr>
              <w:numPr>
                <w:ilvl w:val="0"/>
                <w:numId w:val="10"/>
              </w:numPr>
              <w:tabs>
                <w:tab w:val="left" w:pos="851"/>
              </w:tabs>
              <w:rPr>
                <w:color w:val="000000"/>
              </w:rPr>
            </w:pPr>
            <w:r w:rsidRPr="004E62E9">
              <w:rPr>
                <w:color w:val="000000"/>
              </w:rPr>
              <w:t>Массаж при ДЦП.</w:t>
            </w:r>
          </w:p>
          <w:p w:rsidR="005B6FCA" w:rsidRPr="004E62E9" w:rsidRDefault="005B6FCA" w:rsidP="00EC5EDF">
            <w:pPr>
              <w:numPr>
                <w:ilvl w:val="0"/>
                <w:numId w:val="10"/>
              </w:numPr>
              <w:tabs>
                <w:tab w:val="left" w:pos="851"/>
              </w:tabs>
              <w:rPr>
                <w:color w:val="000000"/>
              </w:rPr>
            </w:pPr>
            <w:r w:rsidRPr="004E62E9">
              <w:rPr>
                <w:color w:val="000000"/>
              </w:rPr>
              <w:t>Массаж при сколиозе.</w:t>
            </w:r>
          </w:p>
          <w:p w:rsidR="005B6FCA" w:rsidRPr="004E62E9" w:rsidRDefault="005B6FCA" w:rsidP="00EC5EDF">
            <w:pPr>
              <w:numPr>
                <w:ilvl w:val="0"/>
                <w:numId w:val="10"/>
              </w:numPr>
              <w:tabs>
                <w:tab w:val="left" w:pos="851"/>
              </w:tabs>
              <w:rPr>
                <w:color w:val="000000"/>
              </w:rPr>
            </w:pPr>
            <w:r w:rsidRPr="004E62E9">
              <w:rPr>
                <w:color w:val="000000"/>
              </w:rPr>
              <w:t>Массаж принарушениях зрения и слуха.</w:t>
            </w:r>
          </w:p>
          <w:p w:rsidR="005B6FCA" w:rsidRPr="004E62E9" w:rsidRDefault="005B6FCA" w:rsidP="00EC5EDF">
            <w:pPr>
              <w:numPr>
                <w:ilvl w:val="0"/>
                <w:numId w:val="10"/>
              </w:numPr>
              <w:tabs>
                <w:tab w:val="left" w:pos="851"/>
              </w:tabs>
              <w:rPr>
                <w:color w:val="000000"/>
              </w:rPr>
            </w:pPr>
            <w:r w:rsidRPr="004E62E9">
              <w:rPr>
                <w:color w:val="000000"/>
              </w:rPr>
              <w:t>Массаж лица при нарушениях речи.</w:t>
            </w:r>
          </w:p>
        </w:tc>
      </w:tr>
      <w:tr w:rsidR="005B6FCA" w:rsidRPr="004E62E9" w:rsidTr="008555D5">
        <w:trPr>
          <w:trHeight w:val="258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5B6FCA" w:rsidRPr="004E62E9" w:rsidRDefault="005B6FCA" w:rsidP="008555D5">
            <w:pPr>
              <w:ind w:firstLine="0"/>
              <w:jc w:val="left"/>
            </w:pPr>
            <w:r w:rsidRPr="004E62E9">
              <w:lastRenderedPageBreak/>
              <w:t>Уметь</w:t>
            </w:r>
          </w:p>
        </w:tc>
        <w:tc>
          <w:tcPr>
            <w:tcW w:w="13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5B6FCA" w:rsidRPr="004E62E9" w:rsidRDefault="005B6FCA" w:rsidP="008555D5">
            <w:pPr>
              <w:ind w:firstLine="0"/>
              <w:rPr>
                <w:color w:val="000000"/>
              </w:rPr>
            </w:pPr>
            <w:r w:rsidRPr="004E62E9">
              <w:rPr>
                <w:color w:val="000000"/>
              </w:rPr>
              <w:t>Обладать навыками психолого-педагогического сопровождения инноваций в специальном образовании</w:t>
            </w:r>
          </w:p>
        </w:tc>
        <w:tc>
          <w:tcPr>
            <w:tcW w:w="28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5B6FCA" w:rsidRPr="004E62E9" w:rsidRDefault="005B6FCA" w:rsidP="008555D5">
            <w:pPr>
              <w:ind w:firstLine="0"/>
              <w:rPr>
                <w:rStyle w:val="FontStyle20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62E9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Практические задания:</w:t>
            </w:r>
          </w:p>
          <w:p w:rsidR="005B6FCA" w:rsidRPr="004E62E9" w:rsidRDefault="005B6FCA" w:rsidP="008555D5">
            <w:pPr>
              <w:tabs>
                <w:tab w:val="left" w:pos="851"/>
              </w:tabs>
              <w:ind w:left="120" w:firstLine="0"/>
              <w:rPr>
                <w:color w:val="000000"/>
              </w:rPr>
            </w:pPr>
            <w:r w:rsidRPr="004E62E9">
              <w:rPr>
                <w:color w:val="000000"/>
              </w:rPr>
              <w:t>- подготовить план выполнения массажа при сколиозе 2 степени.</w:t>
            </w:r>
          </w:p>
          <w:p w:rsidR="005B6FCA" w:rsidRPr="004E62E9" w:rsidRDefault="005B6FCA" w:rsidP="008555D5">
            <w:pPr>
              <w:tabs>
                <w:tab w:val="left" w:pos="851"/>
              </w:tabs>
              <w:ind w:left="120" w:firstLine="0"/>
              <w:rPr>
                <w:i/>
              </w:rPr>
            </w:pPr>
            <w:r w:rsidRPr="004E62E9">
              <w:rPr>
                <w:color w:val="000000"/>
              </w:rPr>
              <w:t>- теоретическими положениями обосновать основные пункты данного плана.</w:t>
            </w:r>
          </w:p>
          <w:p w:rsidR="005B6FCA" w:rsidRPr="004E62E9" w:rsidRDefault="005B6FCA" w:rsidP="008555D5">
            <w:pPr>
              <w:tabs>
                <w:tab w:val="left" w:pos="851"/>
              </w:tabs>
              <w:ind w:firstLine="72"/>
              <w:rPr>
                <w:i/>
                <w:highlight w:val="yellow"/>
              </w:rPr>
            </w:pPr>
          </w:p>
        </w:tc>
      </w:tr>
      <w:tr w:rsidR="005B6FCA" w:rsidRPr="004E62E9" w:rsidTr="008555D5">
        <w:trPr>
          <w:trHeight w:val="446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5B6FCA" w:rsidRPr="004E62E9" w:rsidRDefault="005B6FCA" w:rsidP="008555D5">
            <w:pPr>
              <w:ind w:firstLine="0"/>
              <w:jc w:val="left"/>
            </w:pPr>
            <w:r w:rsidRPr="004E62E9">
              <w:t>Владеть</w:t>
            </w:r>
          </w:p>
        </w:tc>
        <w:tc>
          <w:tcPr>
            <w:tcW w:w="13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5B6FCA" w:rsidRPr="004E62E9" w:rsidRDefault="005B6FCA" w:rsidP="008555D5">
            <w:pPr>
              <w:ind w:firstLine="0"/>
              <w:rPr>
                <w:color w:val="000000"/>
              </w:rPr>
            </w:pPr>
            <w:r w:rsidRPr="004E62E9">
              <w:rPr>
                <w:color w:val="000000"/>
              </w:rPr>
              <w:t>Способность к осуществлению инновационной деятельности в области специального образования, психолого-педагогическому сопровождению инноваций в специальном образовании</w:t>
            </w:r>
          </w:p>
        </w:tc>
        <w:tc>
          <w:tcPr>
            <w:tcW w:w="28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5B6FCA" w:rsidRPr="004E62E9" w:rsidRDefault="005B6FCA" w:rsidP="008555D5">
            <w:pPr>
              <w:ind w:firstLine="0"/>
              <w:rPr>
                <w:rStyle w:val="FontStyle20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62E9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Практические задания:</w:t>
            </w:r>
          </w:p>
          <w:p w:rsidR="005B6FCA" w:rsidRPr="004E62E9" w:rsidRDefault="005B6FCA" w:rsidP="008555D5">
            <w:pPr>
              <w:ind w:firstLine="0"/>
              <w:rPr>
                <w:rStyle w:val="FontStyle20"/>
                <w:rFonts w:ascii="Times New Roman" w:hAnsi="Times New Roman" w:cs="Times New Roman"/>
                <w:bCs/>
                <w:sz w:val="24"/>
                <w:szCs w:val="24"/>
              </w:rPr>
            </w:pPr>
            <w:r w:rsidRPr="004E62E9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- выделить основные виды массажа.</w:t>
            </w:r>
          </w:p>
          <w:p w:rsidR="005B6FCA" w:rsidRPr="004E62E9" w:rsidRDefault="005B6FCA" w:rsidP="008555D5">
            <w:pPr>
              <w:ind w:firstLine="0"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4E62E9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-подобрать положения при различных формах ДЦП.</w:t>
            </w:r>
          </w:p>
          <w:p w:rsidR="005B6FCA" w:rsidRPr="004E62E9" w:rsidRDefault="005B6FCA" w:rsidP="008555D5">
            <w:pPr>
              <w:ind w:firstLine="0"/>
              <w:rPr>
                <w:b/>
                <w:bCs/>
              </w:rPr>
            </w:pPr>
            <w:r w:rsidRPr="004E62E9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- выделить основные рефлексзапрещающие позиции</w:t>
            </w:r>
          </w:p>
        </w:tc>
      </w:tr>
      <w:tr w:rsidR="005B6FCA" w:rsidRPr="004E62E9" w:rsidTr="008555D5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5B6FCA" w:rsidRPr="004E62E9" w:rsidRDefault="005B6FCA" w:rsidP="008555D5">
            <w:pPr>
              <w:ind w:firstLine="0"/>
            </w:pPr>
            <w:r w:rsidRPr="004E62E9">
              <w:rPr>
                <w:color w:val="000000"/>
              </w:rPr>
              <w:t xml:space="preserve">ДПК-2 – </w:t>
            </w:r>
            <w:r w:rsidRPr="004E62E9">
              <w:t>способность к проектированию индивидуальных коррекционных программы для детей с нарушениями развития на основе здоровьесберегающих и личностно-ориентированных технологий</w:t>
            </w:r>
          </w:p>
        </w:tc>
      </w:tr>
      <w:tr w:rsidR="005B6FCA" w:rsidRPr="004E62E9" w:rsidTr="008555D5">
        <w:trPr>
          <w:trHeight w:val="225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5B6FCA" w:rsidRPr="004E62E9" w:rsidRDefault="005B6FCA" w:rsidP="008555D5">
            <w:pPr>
              <w:ind w:firstLine="0"/>
              <w:jc w:val="left"/>
            </w:pPr>
            <w:r w:rsidRPr="004E62E9">
              <w:t>Знать</w:t>
            </w:r>
          </w:p>
        </w:tc>
        <w:tc>
          <w:tcPr>
            <w:tcW w:w="13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5B6FCA" w:rsidRPr="004E62E9" w:rsidRDefault="005B6FCA" w:rsidP="008555D5">
            <w:pPr>
              <w:ind w:firstLine="0"/>
              <w:jc w:val="left"/>
              <w:rPr>
                <w:color w:val="000000"/>
              </w:rPr>
            </w:pPr>
            <w:r w:rsidRPr="004E62E9">
              <w:rPr>
                <w:color w:val="000000"/>
              </w:rPr>
              <w:t>здоровьесберегающие и личностно-ориентированные технологии для детей с нарушениями развития</w:t>
            </w:r>
          </w:p>
        </w:tc>
        <w:tc>
          <w:tcPr>
            <w:tcW w:w="28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5B6FCA" w:rsidRPr="004E62E9" w:rsidRDefault="005B6FCA" w:rsidP="008555D5">
            <w:pPr>
              <w:tabs>
                <w:tab w:val="left" w:pos="0"/>
                <w:tab w:val="left" w:pos="72"/>
              </w:tabs>
              <w:ind w:firstLine="0"/>
              <w:rPr>
                <w:rStyle w:val="FontStyle20"/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4E62E9">
              <w:rPr>
                <w:rStyle w:val="FontStyle20"/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Перечень вопросов для подготовки к зачету: </w:t>
            </w:r>
          </w:p>
          <w:p w:rsidR="005B6FCA" w:rsidRPr="004E62E9" w:rsidRDefault="005B6FCA" w:rsidP="008555D5">
            <w:pPr>
              <w:tabs>
                <w:tab w:val="left" w:pos="0"/>
                <w:tab w:val="left" w:pos="72"/>
              </w:tabs>
              <w:ind w:firstLine="0"/>
              <w:rPr>
                <w:rStyle w:val="FontStyle20"/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4E62E9">
              <w:rPr>
                <w:rStyle w:val="FontStyle20"/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Теоретические:</w:t>
            </w:r>
          </w:p>
          <w:p w:rsidR="005B6FCA" w:rsidRPr="004E62E9" w:rsidRDefault="005B6FCA" w:rsidP="00EC5EDF">
            <w:pPr>
              <w:pStyle w:val="af5"/>
              <w:numPr>
                <w:ilvl w:val="0"/>
                <w:numId w:val="13"/>
              </w:numPr>
              <w:tabs>
                <w:tab w:val="left" w:pos="0"/>
                <w:tab w:val="left" w:pos="72"/>
                <w:tab w:val="left" w:pos="408"/>
              </w:tabs>
              <w:ind w:left="0" w:firstLine="125"/>
              <w:rPr>
                <w:szCs w:val="24"/>
                <w:lang w:val="ru-RU"/>
              </w:rPr>
            </w:pPr>
            <w:r w:rsidRPr="004E62E9">
              <w:rPr>
                <w:szCs w:val="24"/>
                <w:lang w:val="ru-RU"/>
              </w:rPr>
              <w:t xml:space="preserve">Традиционные и нетрадиционные виды и формы массажа. </w:t>
            </w:r>
          </w:p>
          <w:p w:rsidR="005B6FCA" w:rsidRPr="004E62E9" w:rsidRDefault="005B6FCA" w:rsidP="00EC5EDF">
            <w:pPr>
              <w:pStyle w:val="af5"/>
              <w:numPr>
                <w:ilvl w:val="0"/>
                <w:numId w:val="13"/>
              </w:numPr>
              <w:tabs>
                <w:tab w:val="left" w:pos="0"/>
                <w:tab w:val="left" w:pos="72"/>
                <w:tab w:val="left" w:pos="408"/>
              </w:tabs>
              <w:ind w:left="0" w:firstLine="125"/>
              <w:rPr>
                <w:szCs w:val="24"/>
                <w:lang w:val="ru-RU"/>
              </w:rPr>
            </w:pPr>
            <w:r w:rsidRPr="004E62E9">
              <w:rPr>
                <w:szCs w:val="24"/>
                <w:lang w:val="ru-RU"/>
              </w:rPr>
              <w:t>Расслабление и релаксация - методики работы при спастических параличах.</w:t>
            </w:r>
          </w:p>
          <w:p w:rsidR="005B6FCA" w:rsidRPr="004E62E9" w:rsidRDefault="005B6FCA" w:rsidP="00EC5EDF">
            <w:pPr>
              <w:pStyle w:val="af5"/>
              <w:numPr>
                <w:ilvl w:val="0"/>
                <w:numId w:val="13"/>
              </w:numPr>
              <w:tabs>
                <w:tab w:val="left" w:pos="0"/>
                <w:tab w:val="left" w:pos="72"/>
                <w:tab w:val="left" w:pos="408"/>
              </w:tabs>
              <w:ind w:left="0" w:firstLine="125"/>
              <w:rPr>
                <w:szCs w:val="24"/>
                <w:lang w:val="ru-RU"/>
              </w:rPr>
            </w:pPr>
            <w:r w:rsidRPr="004E62E9">
              <w:rPr>
                <w:szCs w:val="24"/>
                <w:lang w:val="ru-RU"/>
              </w:rPr>
              <w:t xml:space="preserve">Лечебный массаж и гимнастика как форма работы с детьми с нарушениями в развитии. </w:t>
            </w:r>
          </w:p>
          <w:p w:rsidR="005B6FCA" w:rsidRPr="004E62E9" w:rsidRDefault="005B6FCA" w:rsidP="00EC5EDF">
            <w:pPr>
              <w:pStyle w:val="af5"/>
              <w:numPr>
                <w:ilvl w:val="0"/>
                <w:numId w:val="13"/>
              </w:numPr>
              <w:tabs>
                <w:tab w:val="left" w:pos="0"/>
                <w:tab w:val="left" w:pos="72"/>
                <w:tab w:val="left" w:pos="408"/>
              </w:tabs>
              <w:ind w:left="0" w:firstLine="125"/>
              <w:rPr>
                <w:szCs w:val="24"/>
                <w:lang w:val="ru-RU"/>
              </w:rPr>
            </w:pPr>
            <w:r w:rsidRPr="004E62E9">
              <w:rPr>
                <w:szCs w:val="24"/>
                <w:lang w:val="ru-RU"/>
              </w:rPr>
              <w:t>Особенность выполнения поглаживание и растирание</w:t>
            </w:r>
          </w:p>
          <w:p w:rsidR="005B6FCA" w:rsidRPr="004E62E9" w:rsidRDefault="005B6FCA" w:rsidP="00EC5EDF">
            <w:pPr>
              <w:pStyle w:val="af5"/>
              <w:numPr>
                <w:ilvl w:val="0"/>
                <w:numId w:val="13"/>
              </w:numPr>
              <w:tabs>
                <w:tab w:val="left" w:pos="0"/>
                <w:tab w:val="left" w:pos="72"/>
                <w:tab w:val="left" w:pos="408"/>
              </w:tabs>
              <w:ind w:left="0" w:firstLine="125"/>
              <w:rPr>
                <w:szCs w:val="24"/>
                <w:lang w:val="ru-RU"/>
              </w:rPr>
            </w:pPr>
            <w:r w:rsidRPr="004E62E9">
              <w:rPr>
                <w:szCs w:val="24"/>
                <w:lang w:val="ru-RU"/>
              </w:rPr>
              <w:t>Какие виды разминаний вы знаете?</w:t>
            </w:r>
          </w:p>
          <w:p w:rsidR="005B6FCA" w:rsidRPr="004E62E9" w:rsidRDefault="005B6FCA" w:rsidP="00EC5EDF">
            <w:pPr>
              <w:pStyle w:val="af5"/>
              <w:numPr>
                <w:ilvl w:val="0"/>
                <w:numId w:val="13"/>
              </w:numPr>
              <w:tabs>
                <w:tab w:val="left" w:pos="0"/>
                <w:tab w:val="left" w:pos="72"/>
                <w:tab w:val="left" w:pos="408"/>
              </w:tabs>
              <w:ind w:left="0" w:firstLine="125"/>
              <w:rPr>
                <w:szCs w:val="24"/>
                <w:lang w:val="ru-RU"/>
              </w:rPr>
            </w:pPr>
            <w:r w:rsidRPr="004E62E9">
              <w:rPr>
                <w:szCs w:val="24"/>
                <w:lang w:val="ru-RU"/>
              </w:rPr>
              <w:t>В чем особенность выполнения выжимания?</w:t>
            </w:r>
          </w:p>
          <w:p w:rsidR="005B6FCA" w:rsidRPr="004E62E9" w:rsidRDefault="005B6FCA" w:rsidP="00EC5EDF">
            <w:pPr>
              <w:pStyle w:val="af5"/>
              <w:numPr>
                <w:ilvl w:val="0"/>
                <w:numId w:val="13"/>
              </w:numPr>
              <w:tabs>
                <w:tab w:val="left" w:pos="0"/>
                <w:tab w:val="left" w:pos="72"/>
                <w:tab w:val="left" w:pos="408"/>
              </w:tabs>
              <w:ind w:left="0" w:firstLine="125"/>
              <w:rPr>
                <w:szCs w:val="24"/>
                <w:lang w:val="ru-RU"/>
              </w:rPr>
            </w:pPr>
            <w:r w:rsidRPr="004E62E9">
              <w:rPr>
                <w:szCs w:val="24"/>
                <w:lang w:val="ru-RU"/>
              </w:rPr>
              <w:t>Какой частью руки выполняется выжимание?</w:t>
            </w:r>
          </w:p>
          <w:p w:rsidR="005B6FCA" w:rsidRPr="004E62E9" w:rsidRDefault="005B6FCA" w:rsidP="00EC5EDF">
            <w:pPr>
              <w:pStyle w:val="af5"/>
              <w:numPr>
                <w:ilvl w:val="0"/>
                <w:numId w:val="13"/>
              </w:numPr>
              <w:tabs>
                <w:tab w:val="left" w:pos="0"/>
                <w:tab w:val="left" w:pos="72"/>
                <w:tab w:val="left" w:pos="408"/>
              </w:tabs>
              <w:ind w:left="0" w:firstLine="125"/>
              <w:rPr>
                <w:szCs w:val="24"/>
                <w:lang w:val="ru-RU"/>
              </w:rPr>
            </w:pPr>
            <w:r w:rsidRPr="004E62E9">
              <w:rPr>
                <w:szCs w:val="24"/>
                <w:lang w:val="ru-RU"/>
              </w:rPr>
              <w:t>В чем особенность массажного приема надавливание?</w:t>
            </w:r>
          </w:p>
          <w:p w:rsidR="005B6FCA" w:rsidRPr="004E62E9" w:rsidRDefault="005B6FCA" w:rsidP="00EC5EDF">
            <w:pPr>
              <w:pStyle w:val="af5"/>
              <w:numPr>
                <w:ilvl w:val="0"/>
                <w:numId w:val="13"/>
              </w:numPr>
              <w:tabs>
                <w:tab w:val="left" w:pos="0"/>
                <w:tab w:val="left" w:pos="72"/>
                <w:tab w:val="left" w:pos="408"/>
              </w:tabs>
              <w:ind w:left="0" w:firstLine="125"/>
              <w:rPr>
                <w:szCs w:val="24"/>
                <w:lang w:val="ru-RU"/>
              </w:rPr>
            </w:pPr>
            <w:r w:rsidRPr="004E62E9">
              <w:rPr>
                <w:szCs w:val="24"/>
                <w:lang w:val="ru-RU"/>
              </w:rPr>
              <w:t>Какие задачи можно решить с помощью надавливаний?</w:t>
            </w:r>
          </w:p>
          <w:p w:rsidR="005B6FCA" w:rsidRPr="004E62E9" w:rsidRDefault="005B6FCA" w:rsidP="00EC5EDF">
            <w:pPr>
              <w:pStyle w:val="af5"/>
              <w:numPr>
                <w:ilvl w:val="0"/>
                <w:numId w:val="13"/>
              </w:numPr>
              <w:tabs>
                <w:tab w:val="left" w:pos="0"/>
                <w:tab w:val="left" w:pos="72"/>
                <w:tab w:val="left" w:pos="408"/>
              </w:tabs>
              <w:ind w:left="0" w:firstLine="125"/>
              <w:rPr>
                <w:szCs w:val="24"/>
                <w:lang w:val="ru-RU"/>
              </w:rPr>
            </w:pPr>
            <w:r w:rsidRPr="004E62E9">
              <w:rPr>
                <w:szCs w:val="24"/>
                <w:lang w:val="ru-RU"/>
              </w:rPr>
              <w:t xml:space="preserve">В чем различие ударных и вибрационных приемов? </w:t>
            </w:r>
          </w:p>
          <w:p w:rsidR="005B6FCA" w:rsidRPr="004E62E9" w:rsidRDefault="005B6FCA" w:rsidP="00EC5EDF">
            <w:pPr>
              <w:pStyle w:val="af5"/>
              <w:numPr>
                <w:ilvl w:val="0"/>
                <w:numId w:val="13"/>
              </w:numPr>
              <w:tabs>
                <w:tab w:val="left" w:pos="0"/>
                <w:tab w:val="left" w:pos="72"/>
                <w:tab w:val="left" w:pos="408"/>
              </w:tabs>
              <w:ind w:left="0" w:firstLine="125"/>
              <w:rPr>
                <w:szCs w:val="24"/>
                <w:lang w:val="ru-RU"/>
              </w:rPr>
            </w:pPr>
            <w:r w:rsidRPr="004E62E9">
              <w:rPr>
                <w:szCs w:val="24"/>
                <w:lang w:val="ru-RU"/>
              </w:rPr>
              <w:t>В каких случаях выполняются вибрационные, в какие – ударные?</w:t>
            </w:r>
          </w:p>
        </w:tc>
      </w:tr>
      <w:tr w:rsidR="005B6FCA" w:rsidRPr="004E62E9" w:rsidTr="008555D5">
        <w:trPr>
          <w:trHeight w:val="258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5B6FCA" w:rsidRPr="004E62E9" w:rsidRDefault="005B6FCA" w:rsidP="008555D5">
            <w:pPr>
              <w:ind w:firstLine="0"/>
              <w:jc w:val="left"/>
            </w:pPr>
            <w:r w:rsidRPr="004E62E9">
              <w:t>Уметь</w:t>
            </w:r>
          </w:p>
        </w:tc>
        <w:tc>
          <w:tcPr>
            <w:tcW w:w="13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5B6FCA" w:rsidRPr="004E62E9" w:rsidRDefault="005B6FCA" w:rsidP="008555D5">
            <w:pPr>
              <w:ind w:firstLine="0"/>
              <w:rPr>
                <w:color w:val="000000"/>
              </w:rPr>
            </w:pPr>
            <w:r w:rsidRPr="004E62E9">
              <w:rPr>
                <w:color w:val="000000"/>
              </w:rPr>
              <w:t xml:space="preserve">Проектировать индивидуальные коррекционные </w:t>
            </w:r>
            <w:r w:rsidRPr="004E62E9">
              <w:rPr>
                <w:color w:val="000000"/>
              </w:rPr>
              <w:lastRenderedPageBreak/>
              <w:t>программы для детей с нарушениями развития</w:t>
            </w:r>
          </w:p>
        </w:tc>
        <w:tc>
          <w:tcPr>
            <w:tcW w:w="28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5B6FCA" w:rsidRPr="004E62E9" w:rsidRDefault="005B6FCA" w:rsidP="008555D5">
            <w:pPr>
              <w:ind w:firstLine="0"/>
              <w:rPr>
                <w:rStyle w:val="FontStyle20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62E9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lastRenderedPageBreak/>
              <w:t>Практические задания:</w:t>
            </w:r>
          </w:p>
          <w:p w:rsidR="005B6FCA" w:rsidRPr="004E62E9" w:rsidRDefault="005B6FCA" w:rsidP="008555D5">
            <w:pPr>
              <w:tabs>
                <w:tab w:val="left" w:pos="851"/>
              </w:tabs>
              <w:ind w:left="120" w:firstLine="0"/>
              <w:rPr>
                <w:color w:val="000000"/>
              </w:rPr>
            </w:pPr>
            <w:r w:rsidRPr="004E62E9">
              <w:rPr>
                <w:color w:val="000000"/>
              </w:rPr>
              <w:t>- подготовить план выполнения основных приемов массаж при плоскостопии.</w:t>
            </w:r>
          </w:p>
          <w:p w:rsidR="005B6FCA" w:rsidRPr="004E62E9" w:rsidRDefault="005B6FCA" w:rsidP="008555D5">
            <w:pPr>
              <w:tabs>
                <w:tab w:val="left" w:pos="851"/>
              </w:tabs>
              <w:ind w:left="120" w:firstLine="0"/>
              <w:rPr>
                <w:i/>
              </w:rPr>
            </w:pPr>
            <w:r w:rsidRPr="004E62E9">
              <w:rPr>
                <w:color w:val="000000"/>
              </w:rPr>
              <w:lastRenderedPageBreak/>
              <w:t>- теоретическими положениями обосновать основные пункты данного конспекта</w:t>
            </w:r>
          </w:p>
        </w:tc>
      </w:tr>
      <w:tr w:rsidR="005B6FCA" w:rsidRPr="004E62E9" w:rsidTr="008555D5">
        <w:trPr>
          <w:trHeight w:val="446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5B6FCA" w:rsidRPr="004E62E9" w:rsidRDefault="005B6FCA" w:rsidP="008555D5">
            <w:pPr>
              <w:ind w:firstLine="0"/>
              <w:jc w:val="left"/>
            </w:pPr>
            <w:r w:rsidRPr="004E62E9">
              <w:lastRenderedPageBreak/>
              <w:t>Владеть</w:t>
            </w:r>
          </w:p>
        </w:tc>
        <w:tc>
          <w:tcPr>
            <w:tcW w:w="13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5B6FCA" w:rsidRPr="004E62E9" w:rsidRDefault="005B6FCA" w:rsidP="008555D5">
            <w:pPr>
              <w:ind w:firstLine="0"/>
              <w:rPr>
                <w:color w:val="000000"/>
              </w:rPr>
            </w:pPr>
            <w:r w:rsidRPr="004E62E9">
              <w:rPr>
                <w:color w:val="000000"/>
              </w:rPr>
              <w:t>способность к проектированию индивидуальных коррекционных программы для детей с нарушениями развития на основе здоровьесберегающих и личностно-ориентированных технологий</w:t>
            </w:r>
          </w:p>
        </w:tc>
        <w:tc>
          <w:tcPr>
            <w:tcW w:w="28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5B6FCA" w:rsidRPr="004E62E9" w:rsidRDefault="005B6FCA" w:rsidP="008555D5">
            <w:pPr>
              <w:ind w:firstLine="0"/>
              <w:rPr>
                <w:rStyle w:val="FontStyle20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62E9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Практические задания:</w:t>
            </w:r>
          </w:p>
          <w:p w:rsidR="005B6FCA" w:rsidRPr="004E62E9" w:rsidRDefault="005B6FCA" w:rsidP="008555D5">
            <w:pPr>
              <w:ind w:firstLine="0"/>
              <w:rPr>
                <w:rStyle w:val="FontStyle20"/>
                <w:rFonts w:ascii="Times New Roman" w:hAnsi="Times New Roman" w:cs="Times New Roman"/>
                <w:bCs/>
                <w:sz w:val="24"/>
                <w:szCs w:val="24"/>
              </w:rPr>
            </w:pPr>
            <w:r w:rsidRPr="004E62E9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- выделить основные виды массажа.</w:t>
            </w:r>
          </w:p>
          <w:p w:rsidR="005B6FCA" w:rsidRPr="004E62E9" w:rsidRDefault="005B6FCA" w:rsidP="008555D5">
            <w:pPr>
              <w:ind w:firstLine="0"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4E62E9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-подобрать положения при различных формах ДЦП.</w:t>
            </w:r>
          </w:p>
          <w:p w:rsidR="005B6FCA" w:rsidRDefault="005B6FCA" w:rsidP="008555D5">
            <w:pPr>
              <w:ind w:firstLine="0"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4E62E9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- выделить основные рефлексзапрещающие позиции</w:t>
            </w:r>
          </w:p>
          <w:p w:rsidR="005B6FCA" w:rsidRDefault="005B6FCA" w:rsidP="008555D5">
            <w:pPr>
              <w:ind w:firstLine="0"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Тестовое задание:</w:t>
            </w:r>
          </w:p>
          <w:p w:rsidR="005B6FCA" w:rsidRPr="00C930A8" w:rsidRDefault="005B6FCA" w:rsidP="008555D5">
            <w:pPr>
              <w:ind w:firstLine="0"/>
            </w:pPr>
            <w:r w:rsidRPr="00C930A8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1.</w:t>
            </w:r>
            <w:r w:rsidRPr="00C930A8">
              <w:rPr>
                <w:bCs/>
              </w:rPr>
              <w:t>Детский церебральный паралич (ДЦП) является:</w:t>
            </w:r>
          </w:p>
          <w:p w:rsidR="005B6FCA" w:rsidRPr="00C930A8" w:rsidRDefault="005B6FCA" w:rsidP="008555D5">
            <w:pPr>
              <w:tabs>
                <w:tab w:val="left" w:pos="408"/>
              </w:tabs>
              <w:ind w:firstLine="125"/>
            </w:pPr>
            <w:r w:rsidRPr="00C930A8">
              <w:t>a. прогрессирующим заболеванием;</w:t>
            </w:r>
          </w:p>
          <w:p w:rsidR="005B6FCA" w:rsidRPr="00C930A8" w:rsidRDefault="005B6FCA" w:rsidP="008555D5">
            <w:pPr>
              <w:tabs>
                <w:tab w:val="left" w:pos="408"/>
              </w:tabs>
              <w:ind w:firstLine="125"/>
            </w:pPr>
            <w:r w:rsidRPr="00C930A8">
              <w:t>b. не прогрессирующим заболеванием;</w:t>
            </w:r>
          </w:p>
          <w:p w:rsidR="005B6FCA" w:rsidRPr="00C930A8" w:rsidRDefault="005B6FCA" w:rsidP="008555D5">
            <w:pPr>
              <w:tabs>
                <w:tab w:val="left" w:pos="408"/>
              </w:tabs>
              <w:ind w:firstLine="125"/>
            </w:pPr>
            <w:r w:rsidRPr="00C930A8">
              <w:t>c. медленно прогрессирующим.</w:t>
            </w:r>
          </w:p>
          <w:p w:rsidR="005B6FCA" w:rsidRPr="00C930A8" w:rsidRDefault="005B6FCA" w:rsidP="008555D5">
            <w:pPr>
              <w:tabs>
                <w:tab w:val="left" w:pos="408"/>
              </w:tabs>
              <w:ind w:firstLine="125"/>
              <w:rPr>
                <w:bCs/>
              </w:rPr>
            </w:pPr>
            <w:r w:rsidRPr="00C930A8">
              <w:rPr>
                <w:bCs/>
              </w:rPr>
              <w:t>2.В отечественной классификации ДЦП выделяют:</w:t>
            </w:r>
          </w:p>
          <w:p w:rsidR="005B6FCA" w:rsidRPr="00C930A8" w:rsidRDefault="005B6FCA" w:rsidP="008555D5">
            <w:pPr>
              <w:tabs>
                <w:tab w:val="left" w:pos="408"/>
              </w:tabs>
              <w:ind w:firstLine="125"/>
            </w:pPr>
            <w:r w:rsidRPr="00C930A8">
              <w:t>a. V форм заболевания;</w:t>
            </w:r>
          </w:p>
          <w:p w:rsidR="005B6FCA" w:rsidRPr="00C930A8" w:rsidRDefault="005B6FCA" w:rsidP="008555D5">
            <w:pPr>
              <w:tabs>
                <w:tab w:val="left" w:pos="408"/>
              </w:tabs>
              <w:ind w:firstLine="125"/>
            </w:pPr>
            <w:r w:rsidRPr="00C930A8">
              <w:t>b. IV формы заболевания;</w:t>
            </w:r>
          </w:p>
          <w:p w:rsidR="005B6FCA" w:rsidRPr="00C930A8" w:rsidRDefault="005B6FCA" w:rsidP="008555D5">
            <w:pPr>
              <w:tabs>
                <w:tab w:val="left" w:pos="408"/>
              </w:tabs>
              <w:ind w:firstLine="125"/>
            </w:pPr>
            <w:r w:rsidRPr="00C930A8">
              <w:t>c. III формы заболевания;</w:t>
            </w:r>
          </w:p>
          <w:p w:rsidR="005B6FCA" w:rsidRPr="00C930A8" w:rsidRDefault="005B6FCA" w:rsidP="008555D5">
            <w:pPr>
              <w:tabs>
                <w:tab w:val="left" w:pos="408"/>
              </w:tabs>
              <w:ind w:firstLine="125"/>
            </w:pPr>
            <w:r w:rsidRPr="00C930A8">
              <w:t>d. II формы заболевания.</w:t>
            </w:r>
          </w:p>
          <w:p w:rsidR="005B6FCA" w:rsidRPr="00C930A8" w:rsidRDefault="005B6FCA" w:rsidP="008555D5">
            <w:pPr>
              <w:tabs>
                <w:tab w:val="left" w:pos="408"/>
              </w:tabs>
              <w:ind w:firstLine="125"/>
              <w:rPr>
                <w:bCs/>
              </w:rPr>
            </w:pPr>
            <w:r w:rsidRPr="00C930A8">
              <w:t>3.</w:t>
            </w:r>
            <w:r w:rsidRPr="00C930A8">
              <w:rPr>
                <w:bCs/>
              </w:rPr>
              <w:t>Продолжительность общего массажа в среднем должна составлять:</w:t>
            </w:r>
          </w:p>
          <w:p w:rsidR="005B6FCA" w:rsidRPr="00C930A8" w:rsidRDefault="005B6FCA" w:rsidP="008555D5">
            <w:pPr>
              <w:tabs>
                <w:tab w:val="left" w:pos="408"/>
              </w:tabs>
              <w:ind w:firstLine="125"/>
            </w:pPr>
            <w:r w:rsidRPr="00C930A8">
              <w:t xml:space="preserve">a. 15-25 </w:t>
            </w:r>
            <w:r w:rsidRPr="00C930A8">
              <w:rPr>
                <w:i/>
                <w:iCs/>
              </w:rPr>
              <w:t>мин</w:t>
            </w:r>
            <w:r w:rsidRPr="00C930A8">
              <w:t>.;</w:t>
            </w:r>
          </w:p>
          <w:p w:rsidR="005B6FCA" w:rsidRPr="00C930A8" w:rsidRDefault="005B6FCA" w:rsidP="008555D5">
            <w:pPr>
              <w:tabs>
                <w:tab w:val="left" w:pos="408"/>
              </w:tabs>
              <w:ind w:firstLine="125"/>
            </w:pPr>
            <w:r w:rsidRPr="00C930A8">
              <w:t xml:space="preserve">b. 30-45 </w:t>
            </w:r>
            <w:r w:rsidRPr="00C930A8">
              <w:rPr>
                <w:i/>
                <w:iCs/>
              </w:rPr>
              <w:t>мин</w:t>
            </w:r>
            <w:r w:rsidRPr="00C930A8">
              <w:t>.;</w:t>
            </w:r>
          </w:p>
          <w:p w:rsidR="005B6FCA" w:rsidRPr="00C930A8" w:rsidRDefault="005B6FCA" w:rsidP="008555D5">
            <w:pPr>
              <w:tabs>
                <w:tab w:val="left" w:pos="408"/>
              </w:tabs>
              <w:ind w:firstLine="125"/>
            </w:pPr>
            <w:r w:rsidRPr="00C930A8">
              <w:t xml:space="preserve">c. 50-60 </w:t>
            </w:r>
            <w:r w:rsidRPr="00C930A8">
              <w:rPr>
                <w:i/>
                <w:iCs/>
              </w:rPr>
              <w:t>мин</w:t>
            </w:r>
            <w:r w:rsidRPr="00C930A8">
              <w:t>.;</w:t>
            </w:r>
          </w:p>
          <w:p w:rsidR="005B6FCA" w:rsidRPr="00C930A8" w:rsidRDefault="005B6FCA" w:rsidP="008555D5">
            <w:pPr>
              <w:tabs>
                <w:tab w:val="left" w:pos="408"/>
              </w:tabs>
              <w:ind w:firstLine="125"/>
            </w:pPr>
            <w:r w:rsidRPr="00C930A8">
              <w:t xml:space="preserve">d. 70-85 </w:t>
            </w:r>
            <w:r w:rsidRPr="00C930A8">
              <w:rPr>
                <w:i/>
                <w:iCs/>
              </w:rPr>
              <w:t>мин</w:t>
            </w:r>
            <w:r w:rsidRPr="00C930A8">
              <w:t>.</w:t>
            </w:r>
          </w:p>
          <w:p w:rsidR="005B6FCA" w:rsidRPr="00C930A8" w:rsidRDefault="005B6FCA" w:rsidP="008555D5">
            <w:pPr>
              <w:tabs>
                <w:tab w:val="left" w:pos="408"/>
              </w:tabs>
              <w:ind w:firstLine="125"/>
              <w:rPr>
                <w:bCs/>
              </w:rPr>
            </w:pPr>
            <w:r w:rsidRPr="00C930A8">
              <w:t>4.</w:t>
            </w:r>
            <w:r w:rsidRPr="00C930A8">
              <w:rPr>
                <w:bCs/>
              </w:rPr>
              <w:t>Сколько времени при общем массаже отводится на выполнение приема разминание?</w:t>
            </w:r>
          </w:p>
          <w:p w:rsidR="005B6FCA" w:rsidRPr="00C930A8" w:rsidRDefault="005B6FCA" w:rsidP="008555D5">
            <w:pPr>
              <w:tabs>
                <w:tab w:val="left" w:pos="408"/>
              </w:tabs>
              <w:ind w:firstLine="125"/>
            </w:pPr>
            <w:r w:rsidRPr="00C930A8">
              <w:t>a. 40%;</w:t>
            </w:r>
          </w:p>
          <w:p w:rsidR="005B6FCA" w:rsidRPr="00C930A8" w:rsidRDefault="005B6FCA" w:rsidP="008555D5">
            <w:pPr>
              <w:tabs>
                <w:tab w:val="left" w:pos="408"/>
              </w:tabs>
              <w:ind w:firstLine="125"/>
            </w:pPr>
            <w:r w:rsidRPr="00C930A8">
              <w:t>b. 50%;</w:t>
            </w:r>
          </w:p>
          <w:p w:rsidR="005B6FCA" w:rsidRPr="00C930A8" w:rsidRDefault="005B6FCA" w:rsidP="008555D5">
            <w:pPr>
              <w:tabs>
                <w:tab w:val="left" w:pos="408"/>
              </w:tabs>
              <w:ind w:firstLine="125"/>
            </w:pPr>
            <w:r w:rsidRPr="00C930A8">
              <w:t>c. 60%.</w:t>
            </w:r>
          </w:p>
          <w:p w:rsidR="005B6FCA" w:rsidRPr="00C930A8" w:rsidRDefault="005B6FCA" w:rsidP="008555D5">
            <w:pPr>
              <w:tabs>
                <w:tab w:val="left" w:pos="408"/>
              </w:tabs>
              <w:ind w:firstLine="125"/>
            </w:pPr>
            <w:r w:rsidRPr="00C930A8">
              <w:t>d. 70%.</w:t>
            </w:r>
          </w:p>
          <w:p w:rsidR="005B6FCA" w:rsidRPr="00C930A8" w:rsidRDefault="005B6FCA" w:rsidP="008555D5">
            <w:pPr>
              <w:tabs>
                <w:tab w:val="left" w:pos="0"/>
                <w:tab w:val="left" w:pos="284"/>
                <w:tab w:val="left" w:pos="408"/>
              </w:tabs>
              <w:spacing w:before="60" w:after="60"/>
              <w:ind w:right="57" w:firstLine="125"/>
              <w:jc w:val="left"/>
            </w:pPr>
            <w:r w:rsidRPr="00C930A8">
              <w:t>5.Дети с ограниченными возможностями здоровья (ОВЗ) – это…</w:t>
            </w:r>
          </w:p>
          <w:p w:rsidR="005B6FCA" w:rsidRPr="00C930A8" w:rsidRDefault="005B6FCA" w:rsidP="00EC5EDF">
            <w:pPr>
              <w:pStyle w:val="af5"/>
              <w:numPr>
                <w:ilvl w:val="0"/>
                <w:numId w:val="21"/>
              </w:numPr>
              <w:tabs>
                <w:tab w:val="left" w:pos="0"/>
                <w:tab w:val="left" w:pos="284"/>
                <w:tab w:val="left" w:pos="408"/>
              </w:tabs>
              <w:spacing w:before="60" w:after="60" w:line="240" w:lineRule="auto"/>
              <w:ind w:left="57" w:right="57" w:firstLine="125"/>
              <w:jc w:val="left"/>
              <w:rPr>
                <w:rFonts w:eastAsia="Times New Roman"/>
                <w:szCs w:val="24"/>
                <w:lang w:val="ru-RU" w:eastAsia="ru-RU"/>
              </w:rPr>
            </w:pPr>
            <w:r w:rsidRPr="00C930A8">
              <w:rPr>
                <w:rFonts w:eastAsia="Times New Roman"/>
                <w:szCs w:val="24"/>
                <w:lang w:val="ru-RU" w:eastAsia="ru-RU"/>
              </w:rPr>
              <w:t xml:space="preserve">дети, имеющие значительные отклонения от нормального физического или психического развития и вследствие этого нуждающиеся в воспитании и обучении в специальных условиях, которые обеспечивают коррекцию и компенсацию недостатков развития. </w:t>
            </w:r>
          </w:p>
          <w:p w:rsidR="005B6FCA" w:rsidRPr="00C930A8" w:rsidRDefault="005B6FCA" w:rsidP="00EC5EDF">
            <w:pPr>
              <w:pStyle w:val="af5"/>
              <w:numPr>
                <w:ilvl w:val="0"/>
                <w:numId w:val="21"/>
              </w:numPr>
              <w:tabs>
                <w:tab w:val="left" w:pos="0"/>
                <w:tab w:val="left" w:pos="284"/>
                <w:tab w:val="left" w:pos="408"/>
              </w:tabs>
              <w:spacing w:before="60" w:after="60" w:line="240" w:lineRule="auto"/>
              <w:ind w:left="57" w:right="57" w:firstLine="125"/>
              <w:jc w:val="left"/>
              <w:rPr>
                <w:rFonts w:eastAsia="Times New Roman"/>
                <w:szCs w:val="24"/>
                <w:lang w:val="ru-RU" w:eastAsia="ru-RU"/>
              </w:rPr>
            </w:pPr>
            <w:r w:rsidRPr="00C930A8">
              <w:rPr>
                <w:rFonts w:eastAsia="Times New Roman"/>
                <w:szCs w:val="24"/>
                <w:lang w:val="ru-RU" w:eastAsia="ru-RU"/>
              </w:rPr>
              <w:t>дети, отличающиеся от других детей по уровню развития</w:t>
            </w:r>
          </w:p>
          <w:p w:rsidR="005B6FCA" w:rsidRPr="00C930A8" w:rsidRDefault="005B6FCA" w:rsidP="00EC5EDF">
            <w:pPr>
              <w:pStyle w:val="af5"/>
              <w:numPr>
                <w:ilvl w:val="0"/>
                <w:numId w:val="21"/>
              </w:numPr>
              <w:tabs>
                <w:tab w:val="left" w:pos="0"/>
                <w:tab w:val="left" w:pos="284"/>
                <w:tab w:val="left" w:pos="408"/>
              </w:tabs>
              <w:spacing w:before="60" w:after="60" w:line="240" w:lineRule="auto"/>
              <w:ind w:left="57" w:right="57" w:firstLine="125"/>
              <w:jc w:val="left"/>
              <w:rPr>
                <w:rFonts w:eastAsia="Times New Roman"/>
                <w:szCs w:val="24"/>
                <w:lang w:eastAsia="ru-RU"/>
              </w:rPr>
            </w:pPr>
            <w:r w:rsidRPr="00C930A8">
              <w:rPr>
                <w:rFonts w:eastAsia="Times New Roman"/>
                <w:szCs w:val="24"/>
                <w:lang w:eastAsia="ru-RU"/>
              </w:rPr>
              <w:t>дети, болеющие хроническими заболеваниями</w:t>
            </w:r>
          </w:p>
          <w:p w:rsidR="005B6FCA" w:rsidRPr="00C930A8" w:rsidRDefault="005B6FCA" w:rsidP="00EC5EDF">
            <w:pPr>
              <w:pStyle w:val="af5"/>
              <w:numPr>
                <w:ilvl w:val="0"/>
                <w:numId w:val="21"/>
              </w:numPr>
              <w:tabs>
                <w:tab w:val="left" w:pos="0"/>
                <w:tab w:val="left" w:pos="284"/>
                <w:tab w:val="left" w:pos="408"/>
              </w:tabs>
              <w:spacing w:before="60" w:after="60" w:line="240" w:lineRule="auto"/>
              <w:ind w:left="57" w:right="57" w:firstLine="125"/>
              <w:jc w:val="left"/>
              <w:rPr>
                <w:rFonts w:eastAsia="Times New Roman"/>
                <w:szCs w:val="24"/>
                <w:lang w:eastAsia="ru-RU"/>
              </w:rPr>
            </w:pPr>
            <w:r w:rsidRPr="00C930A8">
              <w:rPr>
                <w:rFonts w:eastAsia="Times New Roman"/>
                <w:szCs w:val="24"/>
                <w:lang w:eastAsia="ru-RU"/>
              </w:rPr>
              <w:t>дети, часто болеющие простудными заболеваниями</w:t>
            </w:r>
          </w:p>
          <w:p w:rsidR="005B6FCA" w:rsidRPr="00C930A8" w:rsidRDefault="005B6FCA" w:rsidP="008555D5">
            <w:pPr>
              <w:tabs>
                <w:tab w:val="left" w:pos="0"/>
                <w:tab w:val="left" w:pos="408"/>
                <w:tab w:val="left" w:pos="1560"/>
              </w:tabs>
              <w:spacing w:before="60" w:after="60"/>
              <w:ind w:firstLine="125"/>
              <w:rPr>
                <w:bCs/>
              </w:rPr>
            </w:pPr>
            <w:r w:rsidRPr="00C930A8">
              <w:rPr>
                <w:bCs/>
              </w:rPr>
              <w:t xml:space="preserve"> 6.Основные средства познания детей с нарушением зрения становятся:</w:t>
            </w:r>
          </w:p>
          <w:p w:rsidR="005B6FCA" w:rsidRPr="00C930A8" w:rsidRDefault="005B6FCA" w:rsidP="00EC5EDF">
            <w:pPr>
              <w:pStyle w:val="af5"/>
              <w:numPr>
                <w:ilvl w:val="0"/>
                <w:numId w:val="22"/>
              </w:numPr>
              <w:tabs>
                <w:tab w:val="left" w:pos="0"/>
                <w:tab w:val="left" w:pos="142"/>
                <w:tab w:val="left" w:pos="284"/>
                <w:tab w:val="left" w:pos="408"/>
              </w:tabs>
              <w:autoSpaceDE w:val="0"/>
              <w:autoSpaceDN w:val="0"/>
              <w:adjustRightInd w:val="0"/>
              <w:spacing w:before="60" w:after="60" w:line="240" w:lineRule="auto"/>
              <w:ind w:left="57" w:right="57" w:firstLine="125"/>
              <w:jc w:val="left"/>
              <w:rPr>
                <w:bCs/>
                <w:szCs w:val="24"/>
              </w:rPr>
            </w:pPr>
            <w:r w:rsidRPr="00C930A8">
              <w:rPr>
                <w:bCs/>
                <w:szCs w:val="24"/>
              </w:rPr>
              <w:t>Все варианты</w:t>
            </w:r>
          </w:p>
          <w:p w:rsidR="005B6FCA" w:rsidRPr="00C930A8" w:rsidRDefault="005B6FCA" w:rsidP="00EC5EDF">
            <w:pPr>
              <w:pStyle w:val="af5"/>
              <w:numPr>
                <w:ilvl w:val="0"/>
                <w:numId w:val="22"/>
              </w:numPr>
              <w:tabs>
                <w:tab w:val="left" w:pos="0"/>
                <w:tab w:val="left" w:pos="142"/>
                <w:tab w:val="left" w:pos="284"/>
                <w:tab w:val="left" w:pos="408"/>
              </w:tabs>
              <w:autoSpaceDE w:val="0"/>
              <w:autoSpaceDN w:val="0"/>
              <w:adjustRightInd w:val="0"/>
              <w:spacing w:before="60" w:after="60" w:line="240" w:lineRule="auto"/>
              <w:ind w:left="57" w:right="57" w:firstLine="125"/>
              <w:jc w:val="left"/>
              <w:rPr>
                <w:bCs/>
                <w:szCs w:val="24"/>
              </w:rPr>
            </w:pPr>
            <w:r w:rsidRPr="00C930A8">
              <w:rPr>
                <w:bCs/>
                <w:szCs w:val="24"/>
              </w:rPr>
              <w:lastRenderedPageBreak/>
              <w:t>Осязание</w:t>
            </w:r>
          </w:p>
          <w:p w:rsidR="005B6FCA" w:rsidRPr="00F2042A" w:rsidRDefault="005B6FCA" w:rsidP="00EC5EDF">
            <w:pPr>
              <w:pStyle w:val="af5"/>
              <w:numPr>
                <w:ilvl w:val="0"/>
                <w:numId w:val="22"/>
              </w:numPr>
              <w:tabs>
                <w:tab w:val="left" w:pos="0"/>
                <w:tab w:val="left" w:pos="142"/>
                <w:tab w:val="left" w:pos="284"/>
                <w:tab w:val="left" w:pos="408"/>
              </w:tabs>
              <w:autoSpaceDE w:val="0"/>
              <w:autoSpaceDN w:val="0"/>
              <w:adjustRightInd w:val="0"/>
              <w:spacing w:before="60" w:after="60" w:line="240" w:lineRule="auto"/>
              <w:ind w:left="57" w:right="57" w:firstLine="125"/>
              <w:jc w:val="left"/>
              <w:rPr>
                <w:bCs/>
                <w:szCs w:val="24"/>
              </w:rPr>
            </w:pPr>
            <w:r w:rsidRPr="00C930A8">
              <w:rPr>
                <w:bCs/>
                <w:szCs w:val="24"/>
              </w:rPr>
              <w:t>Слух</w:t>
            </w:r>
          </w:p>
          <w:p w:rsidR="005B6FCA" w:rsidRPr="00F2042A" w:rsidRDefault="005B6FCA" w:rsidP="00EC5EDF">
            <w:pPr>
              <w:pStyle w:val="af5"/>
              <w:numPr>
                <w:ilvl w:val="0"/>
                <w:numId w:val="22"/>
              </w:numPr>
              <w:tabs>
                <w:tab w:val="left" w:pos="0"/>
                <w:tab w:val="left" w:pos="142"/>
                <w:tab w:val="left" w:pos="284"/>
                <w:tab w:val="left" w:pos="408"/>
              </w:tabs>
              <w:autoSpaceDE w:val="0"/>
              <w:autoSpaceDN w:val="0"/>
              <w:adjustRightInd w:val="0"/>
              <w:spacing w:before="60" w:after="60" w:line="240" w:lineRule="auto"/>
              <w:ind w:left="57" w:right="57" w:firstLine="125"/>
              <w:jc w:val="left"/>
              <w:rPr>
                <w:bCs/>
                <w:szCs w:val="24"/>
              </w:rPr>
            </w:pPr>
            <w:r w:rsidRPr="00F2042A">
              <w:rPr>
                <w:bCs/>
                <w:szCs w:val="24"/>
              </w:rPr>
              <w:t>Остаточное зрение</w:t>
            </w:r>
          </w:p>
        </w:tc>
      </w:tr>
      <w:tr w:rsidR="005B6FCA" w:rsidRPr="004E62E9" w:rsidTr="008555D5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5B6FCA" w:rsidRPr="004E62E9" w:rsidRDefault="005B6FCA" w:rsidP="008555D5">
            <w:pPr>
              <w:ind w:firstLine="0"/>
            </w:pPr>
            <w:r w:rsidRPr="004E62E9">
              <w:rPr>
                <w:color w:val="000000"/>
              </w:rPr>
              <w:lastRenderedPageBreak/>
              <w:t xml:space="preserve">ДПК-3 – </w:t>
            </w:r>
            <w:r w:rsidRPr="004E62E9">
              <w:t>готовность к использованию знаний в области нейрофизиологии и высшей нервной деятельности в профессиональной деятельности дефектолога</w:t>
            </w:r>
          </w:p>
        </w:tc>
      </w:tr>
      <w:tr w:rsidR="005B6FCA" w:rsidRPr="004E62E9" w:rsidTr="008555D5">
        <w:trPr>
          <w:trHeight w:val="225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5B6FCA" w:rsidRPr="004E62E9" w:rsidRDefault="005B6FCA" w:rsidP="008555D5">
            <w:pPr>
              <w:ind w:firstLine="0"/>
              <w:jc w:val="left"/>
            </w:pPr>
            <w:r w:rsidRPr="004E62E9">
              <w:t>Знать</w:t>
            </w:r>
          </w:p>
        </w:tc>
        <w:tc>
          <w:tcPr>
            <w:tcW w:w="13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5B6FCA" w:rsidRPr="004E62E9" w:rsidRDefault="005B6FCA" w:rsidP="008555D5">
            <w:pPr>
              <w:ind w:firstLine="0"/>
              <w:jc w:val="left"/>
              <w:rPr>
                <w:color w:val="000000"/>
              </w:rPr>
            </w:pPr>
            <w:r w:rsidRPr="004E62E9">
              <w:rPr>
                <w:color w:val="000000"/>
              </w:rPr>
              <w:t>Обладать знаниями в области анатомии, физиологии и нейрофизиологии высшей нервной деятельности</w:t>
            </w:r>
          </w:p>
        </w:tc>
        <w:tc>
          <w:tcPr>
            <w:tcW w:w="28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5B6FCA" w:rsidRPr="004E62E9" w:rsidRDefault="005B6FCA" w:rsidP="008555D5">
            <w:pPr>
              <w:tabs>
                <w:tab w:val="left" w:pos="0"/>
                <w:tab w:val="left" w:pos="72"/>
              </w:tabs>
              <w:ind w:firstLine="0"/>
              <w:rPr>
                <w:rStyle w:val="FontStyle20"/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4E62E9">
              <w:rPr>
                <w:rStyle w:val="FontStyle20"/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Перечень вопросов для подготовки к зачету: </w:t>
            </w:r>
          </w:p>
          <w:p w:rsidR="005B6FCA" w:rsidRPr="004E62E9" w:rsidRDefault="005B6FCA" w:rsidP="008555D5">
            <w:pPr>
              <w:tabs>
                <w:tab w:val="left" w:pos="0"/>
                <w:tab w:val="left" w:pos="72"/>
              </w:tabs>
              <w:ind w:firstLine="0"/>
              <w:rPr>
                <w:rStyle w:val="FontStyle20"/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4E62E9">
              <w:rPr>
                <w:rStyle w:val="FontStyle20"/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Теоретические:</w:t>
            </w:r>
          </w:p>
          <w:p w:rsidR="005B6FCA" w:rsidRPr="004E62E9" w:rsidRDefault="005B6FCA" w:rsidP="00EC5EDF">
            <w:pPr>
              <w:pStyle w:val="af5"/>
              <w:numPr>
                <w:ilvl w:val="0"/>
                <w:numId w:val="14"/>
              </w:numPr>
              <w:tabs>
                <w:tab w:val="left" w:pos="0"/>
                <w:tab w:val="left" w:pos="72"/>
                <w:tab w:val="left" w:pos="125"/>
                <w:tab w:val="left" w:pos="408"/>
              </w:tabs>
              <w:spacing w:line="240" w:lineRule="auto"/>
              <w:ind w:left="-17" w:firstLine="142"/>
              <w:rPr>
                <w:szCs w:val="24"/>
                <w:lang w:val="ru-RU"/>
              </w:rPr>
            </w:pPr>
            <w:r w:rsidRPr="004E62E9">
              <w:rPr>
                <w:szCs w:val="24"/>
                <w:lang w:val="ru-RU"/>
              </w:rPr>
              <w:t>Особенности мышечного тонуса у детей с ДЦП</w:t>
            </w:r>
          </w:p>
          <w:p w:rsidR="005B6FCA" w:rsidRPr="004E62E9" w:rsidRDefault="005B6FCA" w:rsidP="00EC5EDF">
            <w:pPr>
              <w:pStyle w:val="af5"/>
              <w:numPr>
                <w:ilvl w:val="0"/>
                <w:numId w:val="14"/>
              </w:numPr>
              <w:tabs>
                <w:tab w:val="left" w:pos="0"/>
                <w:tab w:val="left" w:pos="72"/>
                <w:tab w:val="left" w:pos="125"/>
                <w:tab w:val="left" w:pos="408"/>
              </w:tabs>
              <w:spacing w:line="240" w:lineRule="auto"/>
              <w:ind w:left="-17" w:firstLine="142"/>
              <w:rPr>
                <w:szCs w:val="24"/>
                <w:lang w:val="ru-RU"/>
              </w:rPr>
            </w:pPr>
            <w:r w:rsidRPr="004E62E9">
              <w:rPr>
                <w:szCs w:val="24"/>
                <w:lang w:val="ru-RU"/>
              </w:rPr>
              <w:t>Регидность и тетанус как формы нарушения мышечного тонуса</w:t>
            </w:r>
          </w:p>
          <w:p w:rsidR="005B6FCA" w:rsidRPr="004E62E9" w:rsidRDefault="005B6FCA" w:rsidP="00EC5EDF">
            <w:pPr>
              <w:pStyle w:val="af5"/>
              <w:numPr>
                <w:ilvl w:val="0"/>
                <w:numId w:val="14"/>
              </w:numPr>
              <w:tabs>
                <w:tab w:val="left" w:pos="0"/>
                <w:tab w:val="left" w:pos="72"/>
                <w:tab w:val="left" w:pos="125"/>
                <w:tab w:val="left" w:pos="408"/>
              </w:tabs>
              <w:spacing w:line="240" w:lineRule="auto"/>
              <w:ind w:left="-17" w:firstLine="142"/>
              <w:rPr>
                <w:szCs w:val="24"/>
                <w:lang w:val="ru-RU"/>
              </w:rPr>
            </w:pPr>
            <w:r w:rsidRPr="004E62E9">
              <w:rPr>
                <w:szCs w:val="24"/>
                <w:lang w:val="ru-RU"/>
              </w:rPr>
              <w:t>Органические изменения головного мозга. Причины. Последствия.</w:t>
            </w:r>
          </w:p>
          <w:p w:rsidR="005B6FCA" w:rsidRPr="004E62E9" w:rsidRDefault="005B6FCA" w:rsidP="008555D5">
            <w:pPr>
              <w:tabs>
                <w:tab w:val="left" w:pos="0"/>
                <w:tab w:val="left" w:pos="72"/>
              </w:tabs>
              <w:ind w:firstLine="0"/>
              <w:rPr>
                <w:rStyle w:val="FontStyle20"/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4E62E9">
              <w:rPr>
                <w:rStyle w:val="FontStyle20"/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Тестовые задания:</w:t>
            </w:r>
          </w:p>
          <w:p w:rsidR="005B6FCA" w:rsidRPr="004E62E9" w:rsidRDefault="005B6FCA" w:rsidP="00EC5EDF">
            <w:pPr>
              <w:pStyle w:val="af5"/>
              <w:numPr>
                <w:ilvl w:val="0"/>
                <w:numId w:val="15"/>
              </w:numPr>
              <w:tabs>
                <w:tab w:val="left" w:pos="267"/>
                <w:tab w:val="left" w:pos="408"/>
              </w:tabs>
              <w:ind w:left="0" w:firstLine="125"/>
              <w:jc w:val="left"/>
              <w:rPr>
                <w:iCs/>
                <w:szCs w:val="24"/>
                <w:lang w:val="ru-RU"/>
              </w:rPr>
            </w:pPr>
            <w:r w:rsidRPr="004E62E9">
              <w:rPr>
                <w:szCs w:val="24"/>
                <w:lang w:val="ru-RU"/>
              </w:rPr>
              <w:t xml:space="preserve">Что больше поражается при </w:t>
            </w:r>
            <w:r w:rsidRPr="004E62E9">
              <w:rPr>
                <w:iCs/>
                <w:szCs w:val="24"/>
                <w:lang w:val="ru-RU"/>
              </w:rPr>
              <w:t>гемипаретической форме ДЦП?</w:t>
            </w:r>
          </w:p>
          <w:p w:rsidR="005B6FCA" w:rsidRPr="004E62E9" w:rsidRDefault="005B6FCA" w:rsidP="008555D5">
            <w:pPr>
              <w:tabs>
                <w:tab w:val="left" w:pos="267"/>
              </w:tabs>
              <w:ind w:firstLine="0"/>
              <w:jc w:val="left"/>
              <w:rPr>
                <w:iCs/>
              </w:rPr>
            </w:pPr>
            <w:r w:rsidRPr="004E62E9">
              <w:rPr>
                <w:iCs/>
              </w:rPr>
              <w:t>-Левая или правая половина тела</w:t>
            </w:r>
          </w:p>
          <w:p w:rsidR="005B6FCA" w:rsidRPr="004E62E9" w:rsidRDefault="005B6FCA" w:rsidP="008555D5">
            <w:pPr>
              <w:pStyle w:val="af5"/>
              <w:tabs>
                <w:tab w:val="left" w:pos="267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rFonts w:eastAsia="Times New Roman"/>
                <w:iCs/>
                <w:szCs w:val="24"/>
                <w:lang w:val="ru-RU" w:eastAsia="ru-RU"/>
              </w:rPr>
            </w:pPr>
            <w:r w:rsidRPr="004E62E9">
              <w:rPr>
                <w:rFonts w:eastAsia="Times New Roman"/>
                <w:iCs/>
                <w:szCs w:val="24"/>
                <w:lang w:val="ru-RU" w:eastAsia="ru-RU"/>
              </w:rPr>
              <w:t>-Нижняя часть тела</w:t>
            </w:r>
          </w:p>
          <w:p w:rsidR="005B6FCA" w:rsidRPr="004E62E9" w:rsidRDefault="005B6FCA" w:rsidP="008555D5">
            <w:pPr>
              <w:pStyle w:val="af5"/>
              <w:tabs>
                <w:tab w:val="left" w:pos="267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rFonts w:eastAsia="Times New Roman"/>
                <w:iCs/>
                <w:szCs w:val="24"/>
                <w:lang w:val="ru-RU" w:eastAsia="ru-RU"/>
              </w:rPr>
            </w:pPr>
            <w:r w:rsidRPr="004E62E9">
              <w:rPr>
                <w:rFonts w:eastAsia="Times New Roman"/>
                <w:iCs/>
                <w:szCs w:val="24"/>
                <w:lang w:val="ru-RU" w:eastAsia="ru-RU"/>
              </w:rPr>
              <w:t>-Верхняя часть тела</w:t>
            </w:r>
          </w:p>
          <w:p w:rsidR="005B6FCA" w:rsidRPr="004E62E9" w:rsidRDefault="005B6FCA" w:rsidP="008555D5">
            <w:pPr>
              <w:pStyle w:val="af5"/>
              <w:tabs>
                <w:tab w:val="left" w:pos="267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szCs w:val="24"/>
                <w:lang w:val="ru-RU"/>
              </w:rPr>
            </w:pPr>
            <w:r w:rsidRPr="004E62E9">
              <w:rPr>
                <w:rFonts w:eastAsia="Times New Roman"/>
                <w:iCs/>
                <w:szCs w:val="24"/>
                <w:lang w:val="ru-RU" w:eastAsia="ru-RU"/>
              </w:rPr>
              <w:t>-Дистальные отделы конечностей</w:t>
            </w:r>
          </w:p>
          <w:p w:rsidR="005B6FCA" w:rsidRPr="004E62E9" w:rsidRDefault="005B6FCA" w:rsidP="008555D5">
            <w:pPr>
              <w:tabs>
                <w:tab w:val="left" w:pos="267"/>
              </w:tabs>
              <w:ind w:firstLine="0"/>
              <w:jc w:val="left"/>
            </w:pPr>
            <w:r w:rsidRPr="004E62E9">
              <w:t>2. Двойная гемиплегия является:</w:t>
            </w:r>
          </w:p>
          <w:p w:rsidR="005B6FCA" w:rsidRPr="004E62E9" w:rsidRDefault="005B6FCA" w:rsidP="008555D5">
            <w:pPr>
              <w:pStyle w:val="af5"/>
              <w:tabs>
                <w:tab w:val="left" w:pos="267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szCs w:val="24"/>
                <w:lang w:val="ru-RU"/>
              </w:rPr>
            </w:pPr>
            <w:r w:rsidRPr="004E62E9">
              <w:rPr>
                <w:szCs w:val="24"/>
                <w:lang w:val="ru-RU"/>
              </w:rPr>
              <w:t>-Самой тяжелой формой паралича</w:t>
            </w:r>
          </w:p>
          <w:p w:rsidR="005B6FCA" w:rsidRPr="004E62E9" w:rsidRDefault="005B6FCA" w:rsidP="008555D5">
            <w:pPr>
              <w:pStyle w:val="af5"/>
              <w:tabs>
                <w:tab w:val="left" w:pos="267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szCs w:val="24"/>
                <w:lang w:val="ru-RU"/>
              </w:rPr>
            </w:pPr>
            <w:r w:rsidRPr="004E62E9">
              <w:rPr>
                <w:szCs w:val="24"/>
                <w:lang w:val="ru-RU"/>
              </w:rPr>
              <w:t>-Самой легкой формой паралича</w:t>
            </w:r>
          </w:p>
          <w:p w:rsidR="005B6FCA" w:rsidRPr="004E62E9" w:rsidRDefault="005B6FCA" w:rsidP="008555D5">
            <w:pPr>
              <w:pStyle w:val="af5"/>
              <w:tabs>
                <w:tab w:val="left" w:pos="267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szCs w:val="24"/>
                <w:lang w:val="ru-RU"/>
              </w:rPr>
            </w:pPr>
            <w:r w:rsidRPr="004E62E9">
              <w:rPr>
                <w:szCs w:val="24"/>
                <w:lang w:val="ru-RU"/>
              </w:rPr>
              <w:t>-Средней степени тяжести</w:t>
            </w:r>
          </w:p>
          <w:p w:rsidR="005B6FCA" w:rsidRPr="004E62E9" w:rsidRDefault="005B6FCA" w:rsidP="008555D5">
            <w:pPr>
              <w:pStyle w:val="af5"/>
              <w:tabs>
                <w:tab w:val="left" w:pos="267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szCs w:val="24"/>
                <w:lang w:val="ru-RU"/>
              </w:rPr>
            </w:pPr>
            <w:r w:rsidRPr="004E62E9">
              <w:rPr>
                <w:szCs w:val="24"/>
                <w:lang w:val="ru-RU"/>
              </w:rPr>
              <w:t>-Эта форма не встречается</w:t>
            </w:r>
          </w:p>
          <w:p w:rsidR="005B6FCA" w:rsidRPr="004E62E9" w:rsidRDefault="005B6FCA" w:rsidP="008555D5">
            <w:pPr>
              <w:tabs>
                <w:tab w:val="left" w:pos="267"/>
              </w:tabs>
              <w:ind w:firstLine="0"/>
              <w:jc w:val="left"/>
            </w:pPr>
            <w:r w:rsidRPr="004E62E9">
              <w:t>3. Спастичность при детском церебральном параличе можно определить как:</w:t>
            </w:r>
          </w:p>
          <w:p w:rsidR="005B6FCA" w:rsidRPr="004E62E9" w:rsidRDefault="005B6FCA" w:rsidP="008555D5">
            <w:pPr>
              <w:pStyle w:val="af5"/>
              <w:tabs>
                <w:tab w:val="left" w:pos="267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szCs w:val="24"/>
                <w:lang w:val="ru-RU"/>
              </w:rPr>
            </w:pPr>
            <w:r w:rsidRPr="004E62E9">
              <w:rPr>
                <w:szCs w:val="24"/>
                <w:lang w:val="ru-RU"/>
              </w:rPr>
              <w:t>-Повышение мышечного тонуса</w:t>
            </w:r>
          </w:p>
          <w:p w:rsidR="005B6FCA" w:rsidRPr="004E62E9" w:rsidRDefault="005B6FCA" w:rsidP="008555D5">
            <w:pPr>
              <w:pStyle w:val="af5"/>
              <w:tabs>
                <w:tab w:val="left" w:pos="267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szCs w:val="24"/>
                <w:lang w:val="ru-RU"/>
              </w:rPr>
            </w:pPr>
            <w:r w:rsidRPr="004E62E9">
              <w:rPr>
                <w:szCs w:val="24"/>
                <w:lang w:val="ru-RU"/>
              </w:rPr>
              <w:t>-Понижение мышечного тонуса</w:t>
            </w:r>
          </w:p>
          <w:p w:rsidR="005B6FCA" w:rsidRPr="004E62E9" w:rsidRDefault="005B6FCA" w:rsidP="008555D5">
            <w:pPr>
              <w:pStyle w:val="af5"/>
              <w:tabs>
                <w:tab w:val="left" w:pos="267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szCs w:val="24"/>
                <w:lang w:val="ru-RU"/>
              </w:rPr>
            </w:pPr>
            <w:r w:rsidRPr="004E62E9">
              <w:rPr>
                <w:szCs w:val="24"/>
                <w:lang w:val="ru-RU"/>
              </w:rPr>
              <w:t>-Мышечный тонус не изменяется</w:t>
            </w:r>
          </w:p>
          <w:p w:rsidR="005B6FCA" w:rsidRPr="004E62E9" w:rsidRDefault="005B6FCA" w:rsidP="008555D5">
            <w:pPr>
              <w:tabs>
                <w:tab w:val="left" w:pos="267"/>
              </w:tabs>
              <w:ind w:firstLine="0"/>
              <w:jc w:val="left"/>
            </w:pPr>
            <w:r w:rsidRPr="004E62E9">
              <w:t>4. Регидность при детском церебральном параличеможно определить как:</w:t>
            </w:r>
          </w:p>
          <w:p w:rsidR="005B6FCA" w:rsidRPr="004E62E9" w:rsidRDefault="005B6FCA" w:rsidP="008555D5">
            <w:pPr>
              <w:pStyle w:val="af5"/>
              <w:tabs>
                <w:tab w:val="left" w:pos="267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szCs w:val="24"/>
                <w:lang w:val="ru-RU"/>
              </w:rPr>
            </w:pPr>
            <w:r w:rsidRPr="004E62E9">
              <w:rPr>
                <w:szCs w:val="24"/>
                <w:lang w:val="ru-RU"/>
              </w:rPr>
              <w:t>-Максимальное повышение мышечного тонуса</w:t>
            </w:r>
          </w:p>
          <w:p w:rsidR="005B6FCA" w:rsidRPr="004E62E9" w:rsidRDefault="005B6FCA" w:rsidP="008555D5">
            <w:pPr>
              <w:pStyle w:val="af5"/>
              <w:tabs>
                <w:tab w:val="left" w:pos="267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szCs w:val="24"/>
                <w:lang w:val="ru-RU"/>
              </w:rPr>
            </w:pPr>
            <w:r w:rsidRPr="004E62E9">
              <w:rPr>
                <w:szCs w:val="24"/>
                <w:lang w:val="ru-RU"/>
              </w:rPr>
              <w:t>-Максимальное понижение мышечного тонуса</w:t>
            </w:r>
          </w:p>
          <w:p w:rsidR="005B6FCA" w:rsidRPr="004E62E9" w:rsidRDefault="005B6FCA" w:rsidP="008555D5">
            <w:pPr>
              <w:pStyle w:val="af5"/>
              <w:tabs>
                <w:tab w:val="left" w:pos="267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szCs w:val="24"/>
                <w:lang w:val="ru-RU"/>
              </w:rPr>
            </w:pPr>
            <w:r w:rsidRPr="004E62E9">
              <w:rPr>
                <w:szCs w:val="24"/>
                <w:lang w:val="ru-RU"/>
              </w:rPr>
              <w:t>-Мышечный тонус не изменяется</w:t>
            </w:r>
          </w:p>
          <w:p w:rsidR="005B6FCA" w:rsidRPr="004E62E9" w:rsidRDefault="005B6FCA" w:rsidP="008555D5">
            <w:pPr>
              <w:pStyle w:val="af5"/>
              <w:tabs>
                <w:tab w:val="left" w:pos="267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szCs w:val="24"/>
                <w:lang w:val="ru-RU"/>
              </w:rPr>
            </w:pPr>
            <w:r w:rsidRPr="004E62E9">
              <w:rPr>
                <w:szCs w:val="24"/>
                <w:lang w:val="ru-RU"/>
              </w:rPr>
              <w:t>-Мышечный тонус отсутствует</w:t>
            </w:r>
          </w:p>
          <w:p w:rsidR="005B6FCA" w:rsidRPr="004E62E9" w:rsidRDefault="005B6FCA" w:rsidP="008555D5">
            <w:pPr>
              <w:tabs>
                <w:tab w:val="left" w:pos="267"/>
              </w:tabs>
              <w:ind w:firstLine="0"/>
              <w:jc w:val="left"/>
            </w:pPr>
            <w:r w:rsidRPr="004E62E9">
              <w:t>5. Гипотонию при детском церебральном параличе можно определить как:</w:t>
            </w:r>
          </w:p>
          <w:p w:rsidR="005B6FCA" w:rsidRPr="004E62E9" w:rsidRDefault="005B6FCA" w:rsidP="008555D5">
            <w:pPr>
              <w:pStyle w:val="af5"/>
              <w:tabs>
                <w:tab w:val="left" w:pos="267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szCs w:val="24"/>
                <w:lang w:val="ru-RU"/>
              </w:rPr>
            </w:pPr>
            <w:r w:rsidRPr="004E62E9">
              <w:rPr>
                <w:szCs w:val="24"/>
                <w:lang w:val="ru-RU"/>
              </w:rPr>
              <w:t>-Низкий мышечный тонус</w:t>
            </w:r>
          </w:p>
          <w:p w:rsidR="005B6FCA" w:rsidRPr="004E62E9" w:rsidRDefault="005B6FCA" w:rsidP="008555D5">
            <w:pPr>
              <w:pStyle w:val="af5"/>
              <w:tabs>
                <w:tab w:val="left" w:pos="267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szCs w:val="24"/>
                <w:lang w:val="ru-RU"/>
              </w:rPr>
            </w:pPr>
            <w:r w:rsidRPr="004E62E9">
              <w:rPr>
                <w:szCs w:val="24"/>
                <w:lang w:val="ru-RU"/>
              </w:rPr>
              <w:t>-Мышечный тонус не изменяется</w:t>
            </w:r>
          </w:p>
          <w:p w:rsidR="005B6FCA" w:rsidRPr="004E62E9" w:rsidRDefault="005B6FCA" w:rsidP="008555D5">
            <w:pPr>
              <w:pStyle w:val="af5"/>
              <w:tabs>
                <w:tab w:val="left" w:pos="267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szCs w:val="24"/>
                <w:lang w:val="ru-RU"/>
              </w:rPr>
            </w:pPr>
            <w:r w:rsidRPr="004E62E9">
              <w:rPr>
                <w:szCs w:val="24"/>
                <w:lang w:val="ru-RU"/>
              </w:rPr>
              <w:t>-Мышечный тонус отсутствует</w:t>
            </w:r>
          </w:p>
          <w:p w:rsidR="005B6FCA" w:rsidRPr="004E62E9" w:rsidRDefault="005B6FCA" w:rsidP="008555D5">
            <w:pPr>
              <w:pStyle w:val="af5"/>
              <w:tabs>
                <w:tab w:val="left" w:pos="267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szCs w:val="24"/>
                <w:lang w:val="ru-RU"/>
              </w:rPr>
            </w:pPr>
            <w:r w:rsidRPr="004E62E9">
              <w:rPr>
                <w:szCs w:val="24"/>
                <w:lang w:val="ru-RU"/>
              </w:rPr>
              <w:t>-Высокий мышечный тонус</w:t>
            </w:r>
          </w:p>
          <w:p w:rsidR="005B6FCA" w:rsidRPr="004E62E9" w:rsidRDefault="005B6FCA" w:rsidP="008555D5">
            <w:pPr>
              <w:tabs>
                <w:tab w:val="left" w:pos="267"/>
              </w:tabs>
              <w:ind w:firstLine="0"/>
              <w:jc w:val="left"/>
            </w:pPr>
            <w:r w:rsidRPr="004E62E9">
              <w:t xml:space="preserve">6. </w:t>
            </w:r>
            <w:r w:rsidRPr="004E62E9">
              <w:rPr>
                <w:iCs/>
              </w:rPr>
              <w:t xml:space="preserve">Дистонию </w:t>
            </w:r>
            <w:r w:rsidRPr="004E62E9">
              <w:t>при детском церебральном параличе можно определить как</w:t>
            </w:r>
          </w:p>
          <w:p w:rsidR="005B6FCA" w:rsidRPr="004E62E9" w:rsidRDefault="005B6FCA" w:rsidP="008555D5">
            <w:pPr>
              <w:pStyle w:val="af5"/>
              <w:tabs>
                <w:tab w:val="left" w:pos="267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szCs w:val="24"/>
                <w:lang w:val="ru-RU"/>
              </w:rPr>
            </w:pPr>
            <w:r w:rsidRPr="004E62E9">
              <w:rPr>
                <w:szCs w:val="24"/>
                <w:lang w:val="ru-RU"/>
              </w:rPr>
              <w:t>-Меняющийся характер мышечного тонуса</w:t>
            </w:r>
          </w:p>
          <w:p w:rsidR="005B6FCA" w:rsidRPr="004E62E9" w:rsidRDefault="005B6FCA" w:rsidP="008555D5">
            <w:pPr>
              <w:pStyle w:val="af5"/>
              <w:tabs>
                <w:tab w:val="left" w:pos="267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szCs w:val="24"/>
                <w:lang w:val="ru-RU"/>
              </w:rPr>
            </w:pPr>
            <w:r w:rsidRPr="004E62E9">
              <w:rPr>
                <w:szCs w:val="24"/>
                <w:lang w:val="ru-RU"/>
              </w:rPr>
              <w:t>-Низкий мышечный тонус</w:t>
            </w:r>
          </w:p>
          <w:p w:rsidR="005B6FCA" w:rsidRPr="004E62E9" w:rsidRDefault="005B6FCA" w:rsidP="008555D5">
            <w:pPr>
              <w:pStyle w:val="af5"/>
              <w:tabs>
                <w:tab w:val="left" w:pos="267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szCs w:val="24"/>
                <w:lang w:val="ru-RU"/>
              </w:rPr>
            </w:pPr>
            <w:r w:rsidRPr="004E62E9">
              <w:rPr>
                <w:szCs w:val="24"/>
                <w:lang w:val="ru-RU"/>
              </w:rPr>
              <w:t>-Мышечный тонус не изменяется</w:t>
            </w:r>
          </w:p>
          <w:p w:rsidR="005B6FCA" w:rsidRPr="004E62E9" w:rsidRDefault="005B6FCA" w:rsidP="008555D5">
            <w:pPr>
              <w:pStyle w:val="af5"/>
              <w:tabs>
                <w:tab w:val="left" w:pos="267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szCs w:val="24"/>
                <w:lang w:val="ru-RU"/>
              </w:rPr>
            </w:pPr>
            <w:r w:rsidRPr="004E62E9">
              <w:rPr>
                <w:szCs w:val="24"/>
                <w:lang w:val="ru-RU"/>
              </w:rPr>
              <w:t>-Мышечный тонус отсутствует</w:t>
            </w:r>
          </w:p>
          <w:p w:rsidR="005B6FCA" w:rsidRPr="004E62E9" w:rsidRDefault="005B6FCA" w:rsidP="008555D5">
            <w:pPr>
              <w:tabs>
                <w:tab w:val="left" w:pos="267"/>
              </w:tabs>
              <w:ind w:firstLine="0"/>
              <w:jc w:val="left"/>
            </w:pPr>
            <w:r w:rsidRPr="004E62E9">
              <w:t>7. Центральный паралич характеризуется:</w:t>
            </w:r>
          </w:p>
          <w:p w:rsidR="005B6FCA" w:rsidRPr="004E62E9" w:rsidRDefault="005B6FCA" w:rsidP="008555D5">
            <w:pPr>
              <w:pStyle w:val="af5"/>
              <w:tabs>
                <w:tab w:val="left" w:pos="267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szCs w:val="24"/>
                <w:lang w:val="ru-RU"/>
              </w:rPr>
            </w:pPr>
            <w:r w:rsidRPr="004E62E9">
              <w:rPr>
                <w:szCs w:val="24"/>
                <w:lang w:val="ru-RU"/>
              </w:rPr>
              <w:lastRenderedPageBreak/>
              <w:t>-Полным отсутствием произвольных движений</w:t>
            </w:r>
          </w:p>
          <w:p w:rsidR="005B6FCA" w:rsidRPr="004E62E9" w:rsidRDefault="005B6FCA" w:rsidP="008555D5">
            <w:pPr>
              <w:pStyle w:val="af5"/>
              <w:tabs>
                <w:tab w:val="left" w:pos="267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szCs w:val="24"/>
                <w:lang w:val="ru-RU"/>
              </w:rPr>
            </w:pPr>
            <w:r w:rsidRPr="004E62E9">
              <w:rPr>
                <w:szCs w:val="24"/>
                <w:lang w:val="ru-RU"/>
              </w:rPr>
              <w:t>-Движения частично присутствуют</w:t>
            </w:r>
          </w:p>
          <w:p w:rsidR="005B6FCA" w:rsidRPr="004E62E9" w:rsidRDefault="005B6FCA" w:rsidP="008555D5">
            <w:pPr>
              <w:pStyle w:val="af5"/>
              <w:tabs>
                <w:tab w:val="left" w:pos="267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szCs w:val="24"/>
                <w:lang w:val="ru-RU"/>
              </w:rPr>
            </w:pPr>
            <w:r w:rsidRPr="004E62E9">
              <w:rPr>
                <w:szCs w:val="24"/>
                <w:lang w:val="ru-RU"/>
              </w:rPr>
              <w:t>-Движения не нарушены</w:t>
            </w:r>
          </w:p>
          <w:p w:rsidR="005B6FCA" w:rsidRPr="004E62E9" w:rsidRDefault="005B6FCA" w:rsidP="008555D5">
            <w:pPr>
              <w:pStyle w:val="af5"/>
              <w:tabs>
                <w:tab w:val="left" w:pos="267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szCs w:val="24"/>
                <w:lang w:val="ru-RU"/>
              </w:rPr>
            </w:pPr>
            <w:r w:rsidRPr="004E62E9">
              <w:rPr>
                <w:szCs w:val="24"/>
                <w:lang w:val="ru-RU"/>
              </w:rPr>
              <w:t>-Движения ног ограничены</w:t>
            </w:r>
          </w:p>
          <w:p w:rsidR="005B6FCA" w:rsidRPr="004E62E9" w:rsidRDefault="005B6FCA" w:rsidP="008555D5">
            <w:pPr>
              <w:tabs>
                <w:tab w:val="left" w:pos="267"/>
              </w:tabs>
              <w:ind w:firstLine="0"/>
              <w:jc w:val="left"/>
            </w:pPr>
            <w:r w:rsidRPr="004E62E9">
              <w:t>8. Центральный парез характеризуется:</w:t>
            </w:r>
          </w:p>
          <w:p w:rsidR="005B6FCA" w:rsidRPr="004E62E9" w:rsidRDefault="005B6FCA" w:rsidP="008555D5">
            <w:pPr>
              <w:pStyle w:val="af5"/>
              <w:tabs>
                <w:tab w:val="left" w:pos="267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szCs w:val="24"/>
                <w:lang w:val="ru-RU"/>
              </w:rPr>
            </w:pPr>
            <w:r w:rsidRPr="004E62E9">
              <w:rPr>
                <w:szCs w:val="24"/>
                <w:lang w:val="ru-RU"/>
              </w:rPr>
              <w:t>-Ограничение объема движений</w:t>
            </w:r>
          </w:p>
          <w:p w:rsidR="005B6FCA" w:rsidRPr="004E62E9" w:rsidRDefault="005B6FCA" w:rsidP="008555D5">
            <w:pPr>
              <w:pStyle w:val="af5"/>
              <w:tabs>
                <w:tab w:val="left" w:pos="267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szCs w:val="24"/>
                <w:lang w:val="ru-RU"/>
              </w:rPr>
            </w:pPr>
            <w:r w:rsidRPr="004E62E9">
              <w:rPr>
                <w:szCs w:val="24"/>
                <w:lang w:val="ru-RU"/>
              </w:rPr>
              <w:t>-Невозможность выполнять произвольные движения</w:t>
            </w:r>
          </w:p>
          <w:p w:rsidR="005B6FCA" w:rsidRPr="004E62E9" w:rsidRDefault="005B6FCA" w:rsidP="008555D5">
            <w:pPr>
              <w:pStyle w:val="af5"/>
              <w:tabs>
                <w:tab w:val="left" w:pos="267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szCs w:val="24"/>
                <w:lang w:val="ru-RU"/>
              </w:rPr>
            </w:pPr>
            <w:r w:rsidRPr="004E62E9">
              <w:rPr>
                <w:szCs w:val="24"/>
                <w:lang w:val="ru-RU"/>
              </w:rPr>
              <w:t>-Движения рук ограничены</w:t>
            </w:r>
          </w:p>
          <w:p w:rsidR="005B6FCA" w:rsidRPr="004E62E9" w:rsidRDefault="005B6FCA" w:rsidP="008555D5">
            <w:pPr>
              <w:pStyle w:val="af5"/>
              <w:tabs>
                <w:tab w:val="left" w:pos="267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szCs w:val="24"/>
                <w:lang w:val="ru-RU"/>
              </w:rPr>
            </w:pPr>
            <w:r w:rsidRPr="004E62E9">
              <w:rPr>
                <w:szCs w:val="24"/>
                <w:lang w:val="ru-RU"/>
              </w:rPr>
              <w:t>-Движения не нарушены</w:t>
            </w:r>
          </w:p>
          <w:p w:rsidR="005B6FCA" w:rsidRPr="004E62E9" w:rsidRDefault="005B6FCA" w:rsidP="008555D5">
            <w:pPr>
              <w:tabs>
                <w:tab w:val="left" w:pos="267"/>
              </w:tabs>
              <w:ind w:firstLine="0"/>
              <w:jc w:val="left"/>
              <w:rPr>
                <w:iCs/>
              </w:rPr>
            </w:pPr>
            <w:r w:rsidRPr="004E62E9">
              <w:t xml:space="preserve">9. </w:t>
            </w:r>
            <w:r w:rsidRPr="004E62E9">
              <w:rPr>
                <w:iCs/>
              </w:rPr>
              <w:t>Гиперкинезы – это…</w:t>
            </w:r>
          </w:p>
          <w:p w:rsidR="005B6FCA" w:rsidRPr="004E62E9" w:rsidRDefault="005B6FCA" w:rsidP="008555D5">
            <w:pPr>
              <w:pStyle w:val="af5"/>
              <w:tabs>
                <w:tab w:val="left" w:pos="267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iCs/>
                <w:szCs w:val="24"/>
                <w:lang w:val="ru-RU"/>
              </w:rPr>
            </w:pPr>
            <w:r w:rsidRPr="004E62E9">
              <w:rPr>
                <w:szCs w:val="24"/>
                <w:lang w:val="ru-RU"/>
              </w:rPr>
              <w:t>-Непроизвольные насильственные движения, обусловленные переменным тонусом мышц, с наличием неестественных поз и незаконченных движений</w:t>
            </w:r>
          </w:p>
          <w:p w:rsidR="005B6FCA" w:rsidRPr="004E62E9" w:rsidRDefault="005B6FCA" w:rsidP="008555D5">
            <w:pPr>
              <w:pStyle w:val="af5"/>
              <w:tabs>
                <w:tab w:val="left" w:pos="267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szCs w:val="24"/>
                <w:lang w:val="ru-RU"/>
              </w:rPr>
            </w:pPr>
            <w:r w:rsidRPr="004E62E9">
              <w:rPr>
                <w:szCs w:val="24"/>
                <w:lang w:val="ru-RU"/>
              </w:rPr>
              <w:t>-Разнообразные произвольные движения, обусловленные низким мышечным тонусом</w:t>
            </w:r>
          </w:p>
          <w:p w:rsidR="005B6FCA" w:rsidRPr="004E62E9" w:rsidRDefault="005B6FCA" w:rsidP="008555D5">
            <w:pPr>
              <w:pStyle w:val="af5"/>
              <w:tabs>
                <w:tab w:val="left" w:pos="267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szCs w:val="24"/>
                <w:lang w:val="ru-RU"/>
              </w:rPr>
            </w:pPr>
            <w:r w:rsidRPr="004E62E9">
              <w:rPr>
                <w:szCs w:val="24"/>
                <w:lang w:val="ru-RU"/>
              </w:rPr>
              <w:t>-Ограниченный объем движений</w:t>
            </w:r>
          </w:p>
          <w:p w:rsidR="005B6FCA" w:rsidRPr="004E62E9" w:rsidRDefault="005B6FCA" w:rsidP="008555D5">
            <w:pPr>
              <w:pStyle w:val="af5"/>
              <w:tabs>
                <w:tab w:val="left" w:pos="125"/>
                <w:tab w:val="left" w:pos="267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szCs w:val="24"/>
                <w:lang w:val="ru-RU"/>
              </w:rPr>
            </w:pPr>
            <w:r w:rsidRPr="004E62E9">
              <w:rPr>
                <w:szCs w:val="24"/>
                <w:lang w:val="ru-RU"/>
              </w:rPr>
              <w:t>Невозможность выполнять произвольные движения</w:t>
            </w:r>
          </w:p>
        </w:tc>
      </w:tr>
      <w:tr w:rsidR="005B6FCA" w:rsidRPr="004E62E9" w:rsidTr="008555D5">
        <w:trPr>
          <w:trHeight w:val="258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5B6FCA" w:rsidRPr="004E62E9" w:rsidRDefault="005B6FCA" w:rsidP="008555D5">
            <w:pPr>
              <w:ind w:firstLine="0"/>
              <w:jc w:val="left"/>
            </w:pPr>
            <w:r w:rsidRPr="004E62E9">
              <w:lastRenderedPageBreak/>
              <w:t>Уметь</w:t>
            </w:r>
          </w:p>
        </w:tc>
        <w:tc>
          <w:tcPr>
            <w:tcW w:w="13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5B6FCA" w:rsidRPr="004E62E9" w:rsidRDefault="005B6FCA" w:rsidP="008555D5">
            <w:pPr>
              <w:ind w:firstLine="0"/>
              <w:rPr>
                <w:color w:val="000000"/>
              </w:rPr>
            </w:pPr>
            <w:r w:rsidRPr="004E62E9">
              <w:rPr>
                <w:color w:val="000000"/>
              </w:rPr>
              <w:t>использовать знания в области нейрофизиологии и высшей нервной деятельности в профессиональной деятельности дефектолога</w:t>
            </w:r>
          </w:p>
        </w:tc>
        <w:tc>
          <w:tcPr>
            <w:tcW w:w="28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5B6FCA" w:rsidRPr="004E62E9" w:rsidRDefault="005B6FCA" w:rsidP="008555D5">
            <w:pPr>
              <w:ind w:firstLine="0"/>
              <w:rPr>
                <w:rStyle w:val="FontStyle20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62E9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Практические задания:</w:t>
            </w:r>
          </w:p>
          <w:p w:rsidR="005B6FCA" w:rsidRPr="004E62E9" w:rsidRDefault="005B6FCA" w:rsidP="008555D5">
            <w:pPr>
              <w:tabs>
                <w:tab w:val="left" w:pos="851"/>
              </w:tabs>
              <w:ind w:left="120" w:firstLine="0"/>
              <w:rPr>
                <w:color w:val="000000"/>
              </w:rPr>
            </w:pPr>
            <w:r w:rsidRPr="004E62E9">
              <w:rPr>
                <w:color w:val="000000"/>
              </w:rPr>
              <w:t>- подготовить план выполнения основных приемов массаж при плоскостопии.</w:t>
            </w:r>
          </w:p>
          <w:p w:rsidR="005B6FCA" w:rsidRPr="004E62E9" w:rsidRDefault="005B6FCA" w:rsidP="008555D5">
            <w:pPr>
              <w:tabs>
                <w:tab w:val="left" w:pos="851"/>
              </w:tabs>
              <w:ind w:left="120" w:firstLine="0"/>
              <w:rPr>
                <w:i/>
              </w:rPr>
            </w:pPr>
            <w:r w:rsidRPr="004E62E9">
              <w:rPr>
                <w:color w:val="000000"/>
              </w:rPr>
              <w:t>- теоретическими положениями обосновать основные пункты данного конспекта</w:t>
            </w:r>
          </w:p>
          <w:p w:rsidR="005B6FCA" w:rsidRPr="004E62E9" w:rsidRDefault="005B6FCA" w:rsidP="008555D5">
            <w:pPr>
              <w:tabs>
                <w:tab w:val="left" w:pos="851"/>
              </w:tabs>
              <w:ind w:firstLine="72"/>
              <w:rPr>
                <w:i/>
                <w:highlight w:val="yellow"/>
              </w:rPr>
            </w:pPr>
          </w:p>
        </w:tc>
      </w:tr>
      <w:tr w:rsidR="005B6FCA" w:rsidRPr="004E62E9" w:rsidTr="008555D5">
        <w:trPr>
          <w:trHeight w:val="446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5B6FCA" w:rsidRPr="004E62E9" w:rsidRDefault="005B6FCA" w:rsidP="008555D5">
            <w:pPr>
              <w:ind w:firstLine="0"/>
              <w:jc w:val="left"/>
            </w:pPr>
            <w:r w:rsidRPr="004E62E9">
              <w:t>Владеть</w:t>
            </w:r>
          </w:p>
        </w:tc>
        <w:tc>
          <w:tcPr>
            <w:tcW w:w="13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5B6FCA" w:rsidRPr="004E62E9" w:rsidRDefault="005B6FCA" w:rsidP="008555D5">
            <w:pPr>
              <w:ind w:firstLine="0"/>
              <w:rPr>
                <w:color w:val="000000"/>
              </w:rPr>
            </w:pPr>
            <w:r w:rsidRPr="004E62E9">
              <w:rPr>
                <w:color w:val="000000"/>
              </w:rPr>
              <w:t>готовность к использованию знаний в области нейрофизиологии и высшей нервной деятельности в профессиональной деятельности дефектолога</w:t>
            </w:r>
          </w:p>
        </w:tc>
        <w:tc>
          <w:tcPr>
            <w:tcW w:w="28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5B6FCA" w:rsidRPr="004E62E9" w:rsidRDefault="005B6FCA" w:rsidP="008555D5">
            <w:pPr>
              <w:ind w:firstLine="0"/>
              <w:rPr>
                <w:rStyle w:val="FontStyle20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62E9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Практические задания:</w:t>
            </w:r>
          </w:p>
          <w:p w:rsidR="005B6FCA" w:rsidRPr="004E62E9" w:rsidRDefault="005B6FCA" w:rsidP="008555D5">
            <w:pPr>
              <w:ind w:firstLine="0"/>
              <w:rPr>
                <w:rStyle w:val="FontStyle20"/>
                <w:rFonts w:ascii="Times New Roman" w:hAnsi="Times New Roman" w:cs="Times New Roman"/>
                <w:bCs/>
                <w:sz w:val="24"/>
                <w:szCs w:val="24"/>
              </w:rPr>
            </w:pPr>
            <w:r w:rsidRPr="004E62E9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- выделить основные виды массажа.</w:t>
            </w:r>
          </w:p>
          <w:p w:rsidR="005B6FCA" w:rsidRPr="004E62E9" w:rsidRDefault="005B6FCA" w:rsidP="008555D5">
            <w:pPr>
              <w:ind w:firstLine="0"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4E62E9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-подобрать положения при различных формах ДЦП.</w:t>
            </w:r>
          </w:p>
          <w:p w:rsidR="005B6FCA" w:rsidRPr="004E62E9" w:rsidRDefault="005B6FCA" w:rsidP="008555D5">
            <w:pPr>
              <w:ind w:firstLine="0"/>
              <w:rPr>
                <w:b/>
                <w:bCs/>
              </w:rPr>
            </w:pPr>
            <w:r w:rsidRPr="004E62E9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- выделить основные рефлексзапрещающие позиции</w:t>
            </w:r>
          </w:p>
        </w:tc>
      </w:tr>
    </w:tbl>
    <w:p w:rsidR="005B6FCA" w:rsidRPr="004E62E9" w:rsidRDefault="005B6FCA" w:rsidP="005B6FCA">
      <w:pPr>
        <w:rPr>
          <w:i/>
          <w:color w:val="C00000"/>
          <w:highlight w:val="yellow"/>
        </w:rPr>
      </w:pPr>
    </w:p>
    <w:p w:rsidR="005B6FCA" w:rsidRPr="004E62E9" w:rsidRDefault="005B6FCA" w:rsidP="005B6FCA">
      <w:pPr>
        <w:rPr>
          <w:b/>
        </w:rPr>
      </w:pPr>
      <w:r w:rsidRPr="004E62E9">
        <w:rPr>
          <w:b/>
        </w:rPr>
        <w:t>б) Порядок проведения промежуточной аттестации, показатели и критерии оценивания:</w:t>
      </w:r>
    </w:p>
    <w:p w:rsidR="005B6FCA" w:rsidRPr="004E62E9" w:rsidRDefault="005B6FCA" w:rsidP="005B6FCA">
      <w:pPr>
        <w:tabs>
          <w:tab w:val="left" w:pos="851"/>
        </w:tabs>
        <w:rPr>
          <w:color w:val="000000"/>
        </w:rPr>
      </w:pPr>
    </w:p>
    <w:p w:rsidR="005B6FCA" w:rsidRPr="004E62E9" w:rsidRDefault="005B6FCA" w:rsidP="005B6FCA">
      <w:r w:rsidRPr="004E62E9">
        <w:t>Промежуточная аттестация по дисциплине «</w:t>
      </w:r>
      <w:r w:rsidRPr="004E62E9">
        <w:rPr>
          <w:color w:val="000000"/>
        </w:rPr>
        <w:t>Лечебный массаж в коррекционной работе с детьми с ограниченными возможностями здоровья</w:t>
      </w:r>
      <w:r w:rsidRPr="004E62E9">
        <w:t xml:space="preserve">» включает теоретические вопросы, позволяющие оценить уровень усвоения обучающимися знаний, и практические задания, выявляющие степень сформированности умений и владений, проводится в форме </w:t>
      </w:r>
      <w:r w:rsidRPr="004E62E9">
        <w:rPr>
          <w:b/>
        </w:rPr>
        <w:t>зачета с оценкой.</w:t>
      </w:r>
      <w:r w:rsidRPr="004E62E9">
        <w:t xml:space="preserve"> </w:t>
      </w:r>
    </w:p>
    <w:p w:rsidR="005B6FCA" w:rsidRPr="004E62E9" w:rsidRDefault="005B6FCA" w:rsidP="005B6FCA">
      <w:pPr>
        <w:tabs>
          <w:tab w:val="left" w:pos="851"/>
        </w:tabs>
        <w:rPr>
          <w:iCs/>
          <w:color w:val="000000"/>
        </w:rPr>
      </w:pPr>
    </w:p>
    <w:p w:rsidR="00F20B89" w:rsidRPr="00BD4A81" w:rsidRDefault="00F20B89" w:rsidP="00F20B89">
      <w:pPr>
        <w:pStyle w:val="af6"/>
        <w:shd w:val="clear" w:color="auto" w:fill="FFFFFF"/>
        <w:spacing w:before="0" w:beforeAutospacing="0" w:after="0" w:afterAutospacing="0" w:line="240" w:lineRule="auto"/>
        <w:jc w:val="center"/>
        <w:rPr>
          <w:sz w:val="24"/>
        </w:rPr>
      </w:pPr>
      <w:r w:rsidRPr="00BD4A81">
        <w:rPr>
          <w:b/>
          <w:bCs/>
          <w:sz w:val="24"/>
        </w:rPr>
        <w:t>Требования к выполнению контрольной работы</w:t>
      </w:r>
    </w:p>
    <w:p w:rsidR="00F20B89" w:rsidRPr="00BD4A81" w:rsidRDefault="00F20B89" w:rsidP="00F20B89">
      <w:pPr>
        <w:pStyle w:val="af6"/>
        <w:shd w:val="clear" w:color="auto" w:fill="FFFFFF"/>
        <w:spacing w:before="0" w:beforeAutospacing="0" w:after="0" w:afterAutospacing="0" w:line="240" w:lineRule="auto"/>
        <w:rPr>
          <w:sz w:val="24"/>
        </w:rPr>
      </w:pPr>
      <w:r w:rsidRPr="00BD4A81">
        <w:rPr>
          <w:b/>
          <w:bCs/>
          <w:sz w:val="24"/>
        </w:rPr>
        <w:lastRenderedPageBreak/>
        <w:t>Контрольная работа </w:t>
      </w:r>
      <w:r w:rsidRPr="00BD4A81">
        <w:rPr>
          <w:sz w:val="24"/>
        </w:rPr>
        <w:t>– одна из форм проверки и оценки усвоенных знаний, получения информации о характере познавательной деятельности, уровня самостоятельности и активности студентов в учебном процессе, эффективности методов, форм и способов учебной деятельности. Эта форма самостоятельной работы студента выявляет умение применять теоретические знания на практике, помогает проверить усвоение курса перед экзаменом.</w:t>
      </w:r>
    </w:p>
    <w:p w:rsidR="00F20B89" w:rsidRPr="00BD4A81" w:rsidRDefault="00F20B89" w:rsidP="00F20B89">
      <w:pPr>
        <w:pStyle w:val="af6"/>
        <w:shd w:val="clear" w:color="auto" w:fill="FFFFFF"/>
        <w:spacing w:before="0" w:beforeAutospacing="0" w:after="0" w:afterAutospacing="0" w:line="240" w:lineRule="auto"/>
        <w:rPr>
          <w:sz w:val="24"/>
        </w:rPr>
      </w:pPr>
      <w:r w:rsidRPr="00BD4A81">
        <w:rPr>
          <w:sz w:val="24"/>
        </w:rPr>
        <w:t>Письменные контрольные работы более объективны по сравнению с устным опросом. Виды и характер письменных контрольных работ, их разнообразие зависят от содержания и специфики учебного предмета, уровня общего развития студентов. </w:t>
      </w:r>
    </w:p>
    <w:p w:rsidR="00F20B89" w:rsidRPr="00BD4A81" w:rsidRDefault="00F20B89" w:rsidP="00F20B89">
      <w:pPr>
        <w:pStyle w:val="af6"/>
        <w:shd w:val="clear" w:color="auto" w:fill="FFFFFF"/>
        <w:spacing w:before="0" w:beforeAutospacing="0" w:after="0" w:afterAutospacing="0" w:line="240" w:lineRule="auto"/>
        <w:rPr>
          <w:sz w:val="24"/>
        </w:rPr>
      </w:pPr>
      <w:r w:rsidRPr="00BD4A81">
        <w:rPr>
          <w:sz w:val="24"/>
        </w:rPr>
        <w:t>Система заданий письменных контрольных работ должна:</w:t>
      </w:r>
    </w:p>
    <w:p w:rsidR="00F20B89" w:rsidRPr="00BD4A81" w:rsidRDefault="00F20B89" w:rsidP="00F20B89">
      <w:pPr>
        <w:pStyle w:val="af6"/>
        <w:shd w:val="clear" w:color="auto" w:fill="FFFFFF"/>
        <w:spacing w:before="0" w:beforeAutospacing="0" w:after="0" w:afterAutospacing="0" w:line="240" w:lineRule="auto"/>
        <w:rPr>
          <w:sz w:val="24"/>
        </w:rPr>
      </w:pPr>
      <w:r w:rsidRPr="00BD4A81">
        <w:rPr>
          <w:sz w:val="24"/>
        </w:rPr>
        <w:t>· выявлять знания студентов по определенной теме (разделу);</w:t>
      </w:r>
    </w:p>
    <w:p w:rsidR="00F20B89" w:rsidRPr="00BD4A81" w:rsidRDefault="00F20B89" w:rsidP="00F20B89">
      <w:pPr>
        <w:pStyle w:val="af6"/>
        <w:shd w:val="clear" w:color="auto" w:fill="FFFFFF"/>
        <w:spacing w:before="0" w:beforeAutospacing="0" w:after="0" w:afterAutospacing="0" w:line="240" w:lineRule="auto"/>
        <w:rPr>
          <w:sz w:val="24"/>
        </w:rPr>
      </w:pPr>
      <w:r w:rsidRPr="00BD4A81">
        <w:rPr>
          <w:sz w:val="24"/>
        </w:rPr>
        <w:t>· выявлять понимание сущности изучаемых предметов и явлений, их закономерностей;</w:t>
      </w:r>
    </w:p>
    <w:p w:rsidR="00F20B89" w:rsidRPr="00BD4A81" w:rsidRDefault="00F20B89" w:rsidP="00F20B89">
      <w:pPr>
        <w:pStyle w:val="af6"/>
        <w:shd w:val="clear" w:color="auto" w:fill="FFFFFF"/>
        <w:spacing w:before="0" w:beforeAutospacing="0" w:after="0" w:afterAutospacing="0" w:line="240" w:lineRule="auto"/>
        <w:rPr>
          <w:sz w:val="24"/>
        </w:rPr>
      </w:pPr>
      <w:r w:rsidRPr="00BD4A81">
        <w:rPr>
          <w:sz w:val="24"/>
        </w:rPr>
        <w:t>· выявлять умение самостоятельно делать выводы и обобщения;</w:t>
      </w:r>
    </w:p>
    <w:p w:rsidR="00F20B89" w:rsidRPr="00BD4A81" w:rsidRDefault="00F20B89" w:rsidP="00F20B89">
      <w:pPr>
        <w:pStyle w:val="af6"/>
        <w:shd w:val="clear" w:color="auto" w:fill="FFFFFF"/>
        <w:spacing w:before="0" w:beforeAutospacing="0" w:after="0" w:afterAutospacing="0" w:line="240" w:lineRule="auto"/>
        <w:rPr>
          <w:sz w:val="24"/>
        </w:rPr>
      </w:pPr>
      <w:r w:rsidRPr="00BD4A81">
        <w:rPr>
          <w:sz w:val="24"/>
        </w:rPr>
        <w:t>· творчески использовать знания и навыки.</w:t>
      </w:r>
    </w:p>
    <w:p w:rsidR="00F20B89" w:rsidRPr="00BD4A81" w:rsidRDefault="00F20B89" w:rsidP="00F20B89">
      <w:pPr>
        <w:pStyle w:val="af6"/>
        <w:shd w:val="clear" w:color="auto" w:fill="FFFFFF"/>
        <w:spacing w:before="0" w:beforeAutospacing="0" w:after="0" w:afterAutospacing="0" w:line="240" w:lineRule="auto"/>
        <w:rPr>
          <w:sz w:val="24"/>
        </w:rPr>
      </w:pPr>
      <w:r w:rsidRPr="00BD4A81">
        <w:rPr>
          <w:sz w:val="24"/>
        </w:rPr>
        <w:t>Для выполнения контрольной работы по дисциплине «Психология детей дошкольного возраста с нарушениями функций опорно-двигательного аппарата» необходимо из представленных ниже вопросов выбрать один и по нему составить реферат.</w:t>
      </w:r>
    </w:p>
    <w:p w:rsidR="00F20B89" w:rsidRPr="00BD4A81" w:rsidRDefault="00F20B89" w:rsidP="00F20B89">
      <w:pPr>
        <w:pStyle w:val="af6"/>
        <w:shd w:val="clear" w:color="auto" w:fill="FFFFFF"/>
        <w:spacing w:before="0" w:beforeAutospacing="0" w:after="0" w:afterAutospacing="0" w:line="240" w:lineRule="auto"/>
        <w:jc w:val="center"/>
        <w:rPr>
          <w:sz w:val="24"/>
        </w:rPr>
      </w:pPr>
      <w:r w:rsidRPr="00BD4A81">
        <w:rPr>
          <w:b/>
          <w:bCs/>
          <w:sz w:val="24"/>
        </w:rPr>
        <w:t> Этапы подготовки контрольной работы </w:t>
      </w:r>
    </w:p>
    <w:p w:rsidR="00F20B89" w:rsidRPr="00BD4A81" w:rsidRDefault="00F20B89" w:rsidP="00F20B89">
      <w:pPr>
        <w:pStyle w:val="af6"/>
        <w:shd w:val="clear" w:color="auto" w:fill="FFFFFF"/>
        <w:spacing w:before="0" w:beforeAutospacing="0" w:after="0" w:afterAutospacing="0" w:line="240" w:lineRule="auto"/>
        <w:rPr>
          <w:sz w:val="24"/>
        </w:rPr>
      </w:pPr>
      <w:r w:rsidRPr="00BD4A81">
        <w:rPr>
          <w:sz w:val="24"/>
        </w:rPr>
        <w:t>1.      Выбор темы.</w:t>
      </w:r>
    </w:p>
    <w:p w:rsidR="00F20B89" w:rsidRPr="00BD4A81" w:rsidRDefault="00F20B89" w:rsidP="00F20B89">
      <w:pPr>
        <w:pStyle w:val="af6"/>
        <w:shd w:val="clear" w:color="auto" w:fill="FFFFFF"/>
        <w:spacing w:before="0" w:beforeAutospacing="0" w:after="0" w:afterAutospacing="0" w:line="240" w:lineRule="auto"/>
        <w:rPr>
          <w:sz w:val="24"/>
        </w:rPr>
      </w:pPr>
      <w:r w:rsidRPr="00BD4A81">
        <w:rPr>
          <w:sz w:val="24"/>
        </w:rPr>
        <w:t>2.      Составление плана.</w:t>
      </w:r>
    </w:p>
    <w:p w:rsidR="00F20B89" w:rsidRPr="00BD4A81" w:rsidRDefault="00F20B89" w:rsidP="00F20B89">
      <w:pPr>
        <w:pStyle w:val="af6"/>
        <w:shd w:val="clear" w:color="auto" w:fill="FFFFFF"/>
        <w:spacing w:before="0" w:beforeAutospacing="0" w:after="0" w:afterAutospacing="0" w:line="240" w:lineRule="auto"/>
        <w:rPr>
          <w:sz w:val="24"/>
        </w:rPr>
      </w:pPr>
      <w:r w:rsidRPr="00BD4A81">
        <w:rPr>
          <w:sz w:val="24"/>
        </w:rPr>
        <w:t>3.      Подбор литературы и ее исследование.</w:t>
      </w:r>
    </w:p>
    <w:p w:rsidR="00F20B89" w:rsidRPr="00BD4A81" w:rsidRDefault="00F20B89" w:rsidP="00F20B89">
      <w:pPr>
        <w:pStyle w:val="af6"/>
        <w:shd w:val="clear" w:color="auto" w:fill="FFFFFF"/>
        <w:spacing w:before="0" w:beforeAutospacing="0" w:after="0" w:afterAutospacing="0" w:line="240" w:lineRule="auto"/>
        <w:rPr>
          <w:sz w:val="24"/>
        </w:rPr>
      </w:pPr>
      <w:r w:rsidRPr="00BD4A81">
        <w:rPr>
          <w:sz w:val="24"/>
        </w:rPr>
        <w:t>4.      Систематизация подготовленного материала согласно плану, уточнение цитат.</w:t>
      </w:r>
    </w:p>
    <w:p w:rsidR="00F20B89" w:rsidRPr="00BD4A81" w:rsidRDefault="00F20B89" w:rsidP="00F20B89">
      <w:pPr>
        <w:pStyle w:val="af6"/>
        <w:shd w:val="clear" w:color="auto" w:fill="FFFFFF"/>
        <w:spacing w:before="0" w:beforeAutospacing="0" w:after="0" w:afterAutospacing="0" w:line="240" w:lineRule="auto"/>
        <w:rPr>
          <w:sz w:val="24"/>
        </w:rPr>
      </w:pPr>
      <w:r w:rsidRPr="00BD4A81">
        <w:rPr>
          <w:sz w:val="24"/>
        </w:rPr>
        <w:t>5.      Составление содержания контрольной работы.</w:t>
      </w:r>
    </w:p>
    <w:p w:rsidR="00F20B89" w:rsidRPr="00BD4A81" w:rsidRDefault="00F20B89" w:rsidP="00F20B89">
      <w:pPr>
        <w:pStyle w:val="af6"/>
        <w:shd w:val="clear" w:color="auto" w:fill="FFFFFF"/>
        <w:spacing w:before="0" w:beforeAutospacing="0" w:after="0" w:afterAutospacing="0" w:line="240" w:lineRule="auto"/>
        <w:jc w:val="center"/>
        <w:rPr>
          <w:sz w:val="24"/>
        </w:rPr>
      </w:pPr>
      <w:r w:rsidRPr="00BD4A81">
        <w:rPr>
          <w:b/>
          <w:bCs/>
          <w:sz w:val="24"/>
        </w:rPr>
        <w:t> Структура контрольной работы</w:t>
      </w:r>
    </w:p>
    <w:p w:rsidR="00F20B89" w:rsidRPr="00BD4A81" w:rsidRDefault="00F20B89" w:rsidP="00F20B89">
      <w:pPr>
        <w:pStyle w:val="af6"/>
        <w:shd w:val="clear" w:color="auto" w:fill="FFFFFF"/>
        <w:spacing w:before="0" w:beforeAutospacing="0" w:after="0" w:afterAutospacing="0" w:line="240" w:lineRule="auto"/>
        <w:rPr>
          <w:sz w:val="24"/>
        </w:rPr>
      </w:pPr>
      <w:r w:rsidRPr="00BD4A81">
        <w:rPr>
          <w:b/>
          <w:bCs/>
          <w:sz w:val="24"/>
        </w:rPr>
        <w:t>1. Титульный лист</w:t>
      </w:r>
    </w:p>
    <w:p w:rsidR="00F20B89" w:rsidRPr="00BD4A81" w:rsidRDefault="00F20B89" w:rsidP="00F20B89">
      <w:pPr>
        <w:pStyle w:val="listparagraph"/>
        <w:shd w:val="clear" w:color="auto" w:fill="FFFFFF"/>
        <w:spacing w:before="0" w:beforeAutospacing="0" w:after="0" w:afterAutospacing="0"/>
        <w:jc w:val="both"/>
      </w:pPr>
      <w:r w:rsidRPr="00BD4A81">
        <w:t>Состоит из друх страниц (см. образец)</w:t>
      </w:r>
    </w:p>
    <w:p w:rsidR="00F20B89" w:rsidRPr="00BD4A81" w:rsidRDefault="00F20B89" w:rsidP="00F20B89">
      <w:pPr>
        <w:pStyle w:val="af6"/>
        <w:shd w:val="clear" w:color="auto" w:fill="FFFFFF"/>
        <w:spacing w:before="0" w:beforeAutospacing="0" w:after="0" w:afterAutospacing="0" w:line="240" w:lineRule="auto"/>
        <w:rPr>
          <w:sz w:val="24"/>
        </w:rPr>
      </w:pPr>
      <w:r w:rsidRPr="00BD4A81">
        <w:rPr>
          <w:b/>
          <w:bCs/>
          <w:sz w:val="24"/>
        </w:rPr>
        <w:t>2. План</w:t>
      </w:r>
      <w:r w:rsidRPr="00BD4A81">
        <w:rPr>
          <w:sz w:val="24"/>
        </w:rPr>
        <w:t>, необходим для достижения последовательности в раскрытии темы. Наметки плана следует сделать уже при обдумывании темы, конкретизируя его в процессе изучения литературы по данной теме. Пункты плана должны точно отвечать раскрытию темы. План помещается перед текстом работы, на отдельном листе.</w:t>
      </w:r>
    </w:p>
    <w:p w:rsidR="00F20B89" w:rsidRPr="00BD4A81" w:rsidRDefault="00F20B89" w:rsidP="00F20B89">
      <w:pPr>
        <w:pStyle w:val="af6"/>
        <w:shd w:val="clear" w:color="auto" w:fill="FFFFFF"/>
        <w:spacing w:before="0" w:beforeAutospacing="0" w:after="0" w:afterAutospacing="0" w:line="240" w:lineRule="auto"/>
        <w:rPr>
          <w:sz w:val="24"/>
        </w:rPr>
      </w:pPr>
      <w:r w:rsidRPr="00BD4A81">
        <w:rPr>
          <w:rStyle w:val="afa"/>
          <w:sz w:val="24"/>
        </w:rPr>
        <w:t>3.</w:t>
      </w:r>
      <w:r w:rsidRPr="00BD4A81">
        <w:rPr>
          <w:sz w:val="24"/>
        </w:rPr>
        <w:t> Дается характеристика и показывается актуальность темы, значение рассматриваемой проблемы.</w:t>
      </w:r>
    </w:p>
    <w:p w:rsidR="00F20B89" w:rsidRPr="00BD4A81" w:rsidRDefault="00F20B89" w:rsidP="00F20B89">
      <w:pPr>
        <w:pStyle w:val="af6"/>
        <w:shd w:val="clear" w:color="auto" w:fill="FFFFFF"/>
        <w:spacing w:before="0" w:beforeAutospacing="0" w:after="0" w:afterAutospacing="0" w:line="240" w:lineRule="auto"/>
        <w:rPr>
          <w:sz w:val="24"/>
        </w:rPr>
      </w:pPr>
      <w:r w:rsidRPr="00BD4A81">
        <w:rPr>
          <w:b/>
          <w:bCs/>
          <w:sz w:val="24"/>
        </w:rPr>
        <w:t>4. Основная часть</w:t>
      </w:r>
      <w:r w:rsidRPr="00BD4A81">
        <w:rPr>
          <w:sz w:val="24"/>
        </w:rPr>
        <w:t> – сжатое, но достаточно  полное и точное изложение сущности научной информации по теме. Может состоять из двух частей. </w:t>
      </w:r>
      <w:r w:rsidRPr="00BD4A81">
        <w:rPr>
          <w:b/>
          <w:bCs/>
          <w:sz w:val="24"/>
        </w:rPr>
        <w:t>Первая часть</w:t>
      </w:r>
      <w:r w:rsidRPr="00BD4A81">
        <w:rPr>
          <w:sz w:val="24"/>
        </w:rPr>
        <w:t> – теоретическая, в которой раскрываются основные положения выбранной темы в зависимости от  поставленных целей и задач. Содержание первой части конкретизируется индивидуально. Материал должен быть осмыслен и переработан в соответствии с темой и изложен своими словами. Цитаты заключаются в кавычки. Все цитаты строго документируются в сносках: после кавычек ставится отсылочный знак (цифра или звездочка), этот же знак повторяется в конце страницы под чертой, отделяющей текст работы от сносок.</w:t>
      </w:r>
    </w:p>
    <w:p w:rsidR="00F20B89" w:rsidRPr="00BD4A81" w:rsidRDefault="00F20B89" w:rsidP="00F20B89">
      <w:pPr>
        <w:pStyle w:val="af6"/>
        <w:shd w:val="clear" w:color="auto" w:fill="FFFFFF"/>
        <w:spacing w:before="0" w:beforeAutospacing="0" w:after="0" w:afterAutospacing="0" w:line="240" w:lineRule="auto"/>
        <w:rPr>
          <w:sz w:val="24"/>
        </w:rPr>
      </w:pPr>
      <w:r w:rsidRPr="00BD4A81">
        <w:rPr>
          <w:b/>
          <w:bCs/>
          <w:sz w:val="24"/>
        </w:rPr>
        <w:t>5. Вторая часть</w:t>
      </w:r>
      <w:r w:rsidRPr="00BD4A81">
        <w:rPr>
          <w:sz w:val="24"/>
        </w:rPr>
        <w:t> – практическая. Та часть может иметь план с названиями явлений, анализ текста, таблицы, расчеты, графики, схемы, иллюстрации и т.п.</w:t>
      </w:r>
    </w:p>
    <w:p w:rsidR="00F20B89" w:rsidRPr="00BD4A81" w:rsidRDefault="00F20B89" w:rsidP="00F20B89">
      <w:pPr>
        <w:pStyle w:val="af6"/>
        <w:shd w:val="clear" w:color="auto" w:fill="FFFFFF"/>
        <w:spacing w:before="0" w:beforeAutospacing="0" w:after="0" w:afterAutospacing="0" w:line="240" w:lineRule="auto"/>
        <w:jc w:val="center"/>
        <w:rPr>
          <w:sz w:val="24"/>
        </w:rPr>
      </w:pPr>
      <w:r w:rsidRPr="00BD4A81">
        <w:rPr>
          <w:b/>
          <w:bCs/>
          <w:sz w:val="24"/>
        </w:rPr>
        <w:t> Требования к контрольной работе</w:t>
      </w:r>
    </w:p>
    <w:p w:rsidR="00F20B89" w:rsidRPr="00BD4A81" w:rsidRDefault="00F20B89" w:rsidP="00F20B89">
      <w:pPr>
        <w:pStyle w:val="af6"/>
        <w:shd w:val="clear" w:color="auto" w:fill="FFFFFF"/>
        <w:spacing w:before="0" w:beforeAutospacing="0" w:after="0" w:afterAutospacing="0" w:line="240" w:lineRule="auto"/>
        <w:rPr>
          <w:sz w:val="24"/>
        </w:rPr>
      </w:pPr>
      <w:r w:rsidRPr="00BD4A81">
        <w:rPr>
          <w:b/>
          <w:bCs/>
          <w:sz w:val="24"/>
        </w:rPr>
        <w:t>Объем</w:t>
      </w:r>
      <w:r w:rsidRPr="00BD4A81">
        <w:rPr>
          <w:sz w:val="24"/>
        </w:rPr>
        <w:t> контрольной работы строго не регламентирован, но не должен превышать 10 печатных страниц. Формат страницы – А4 (210×297); поля слева, справа, сверху и снизу – 20 мм; расстояние от края до нижнего колонтитула – 15 мм. Шрифт основного текста – Arial или Times New Roman, размер 12 пунктов, интервал одинарный. Нумерация страниц внизу по центру, начиная с третьей страницы (с введения). Выравнивание по ширине.</w:t>
      </w:r>
    </w:p>
    <w:p w:rsidR="00F20B89" w:rsidRPr="00BD4A81" w:rsidRDefault="00F20B89" w:rsidP="00F20B89">
      <w:pPr>
        <w:pStyle w:val="af6"/>
        <w:shd w:val="clear" w:color="auto" w:fill="FFFFFF"/>
        <w:spacing w:before="0" w:beforeAutospacing="0" w:after="0" w:afterAutospacing="0" w:line="240" w:lineRule="auto"/>
        <w:rPr>
          <w:sz w:val="24"/>
        </w:rPr>
      </w:pPr>
      <w:r w:rsidRPr="00BD4A81">
        <w:rPr>
          <w:b/>
          <w:bCs/>
          <w:sz w:val="24"/>
        </w:rPr>
        <w:t>Текст</w:t>
      </w:r>
      <w:r w:rsidRPr="00BD4A81">
        <w:rPr>
          <w:sz w:val="24"/>
        </w:rPr>
        <w:t xml:space="preserve"> должен соответствовать содержанию. Разделы плана нумеруются арабскими цифрами. Заголовки должны быть прописаны в тексте и выделены (оставляют интервалы </w:t>
      </w:r>
      <w:r w:rsidRPr="00BD4A81">
        <w:rPr>
          <w:sz w:val="24"/>
        </w:rPr>
        <w:lastRenderedPageBreak/>
        <w:t>до заголовка и после). Текст заголовка выполняют через один интервал. В конце любого заголовка точка не ставится.</w:t>
      </w:r>
    </w:p>
    <w:p w:rsidR="00F20B89" w:rsidRPr="00BD4A81" w:rsidRDefault="00F20B89" w:rsidP="00F20B89">
      <w:pPr>
        <w:pStyle w:val="af6"/>
        <w:shd w:val="clear" w:color="auto" w:fill="FFFFFF"/>
        <w:spacing w:before="0" w:beforeAutospacing="0" w:after="0" w:afterAutospacing="0" w:line="240" w:lineRule="auto"/>
        <w:rPr>
          <w:sz w:val="24"/>
        </w:rPr>
      </w:pPr>
      <w:r w:rsidRPr="00BD4A81">
        <w:rPr>
          <w:b/>
          <w:bCs/>
          <w:sz w:val="24"/>
        </w:rPr>
        <w:t>Таблицы и графики</w:t>
      </w:r>
      <w:r w:rsidRPr="00BD4A81">
        <w:rPr>
          <w:sz w:val="24"/>
        </w:rPr>
        <w:t> оформляются или в тексте, или в приложении. Таблицы подписываются сверху, а графики снизу.</w:t>
      </w:r>
    </w:p>
    <w:p w:rsidR="00F20B89" w:rsidRPr="00BD4A81" w:rsidRDefault="00F20B89" w:rsidP="00F20B89">
      <w:pPr>
        <w:pStyle w:val="af6"/>
        <w:shd w:val="clear" w:color="auto" w:fill="FFFFFF"/>
        <w:spacing w:before="0" w:beforeAutospacing="0" w:after="0" w:afterAutospacing="0" w:line="240" w:lineRule="auto"/>
        <w:rPr>
          <w:sz w:val="24"/>
        </w:rPr>
      </w:pPr>
      <w:r w:rsidRPr="00BD4A81">
        <w:rPr>
          <w:b/>
          <w:bCs/>
          <w:sz w:val="24"/>
        </w:rPr>
        <w:t>Сноски</w:t>
      </w:r>
      <w:r w:rsidRPr="00BD4A81">
        <w:rPr>
          <w:sz w:val="24"/>
        </w:rPr>
        <w:t>. По контексту рукописи контрольной работы автор может ссылаться на соответствующие литературные источники. Это делается тогда, когда текст литературного источника цитируется дословно или когда  используются мысли или идеи того или иного исследователя. В этом случае в контрольной работе в квадратных скобках приводится порядковый номер литературного источника по списку литературы, размещенному в конце работы, и страницы источника.</w:t>
      </w:r>
    </w:p>
    <w:p w:rsidR="00F20B89" w:rsidRPr="00BD4A81" w:rsidRDefault="00F20B89" w:rsidP="00F20B89">
      <w:pPr>
        <w:pStyle w:val="af6"/>
        <w:shd w:val="clear" w:color="auto" w:fill="FFFFFF"/>
        <w:spacing w:before="0" w:beforeAutospacing="0" w:after="0" w:afterAutospacing="0" w:line="240" w:lineRule="auto"/>
        <w:rPr>
          <w:sz w:val="24"/>
        </w:rPr>
      </w:pPr>
      <w:r w:rsidRPr="00BD4A81">
        <w:rPr>
          <w:sz w:val="24"/>
        </w:rPr>
        <w:t>При ссылке на литературу, число, заключенное до запятой, означает номер литературного источника по списку использованной литературы, который проводится в конце работы. Второе число (после запятой) означает страницу указанного источника. Числа, разделенные точкой с запятой, означают перечисление литературных источников.</w:t>
      </w:r>
    </w:p>
    <w:p w:rsidR="00F20B89" w:rsidRPr="00BD4A81" w:rsidRDefault="00F20B89" w:rsidP="00F20B89">
      <w:pPr>
        <w:pStyle w:val="af6"/>
        <w:shd w:val="clear" w:color="auto" w:fill="FFFFFF"/>
        <w:spacing w:before="0" w:beforeAutospacing="0" w:after="0" w:afterAutospacing="0" w:line="240" w:lineRule="auto"/>
        <w:rPr>
          <w:sz w:val="24"/>
        </w:rPr>
      </w:pPr>
      <w:r w:rsidRPr="00BD4A81">
        <w:rPr>
          <w:b/>
          <w:bCs/>
          <w:sz w:val="24"/>
        </w:rPr>
        <w:t>Список литературных источников</w:t>
      </w:r>
      <w:r w:rsidRPr="00BD4A81">
        <w:rPr>
          <w:sz w:val="24"/>
        </w:rPr>
        <w:t>, использованных при написании работы, оформляется в алфавитном порядке. Текст введения, основной части, заключения, список литературы и приложение должны быть на отдельных листах.</w:t>
      </w:r>
    </w:p>
    <w:p w:rsidR="00F20B89" w:rsidRPr="00BD4A81" w:rsidRDefault="00F20B89" w:rsidP="00F20B89">
      <w:pPr>
        <w:pStyle w:val="af6"/>
        <w:shd w:val="clear" w:color="auto" w:fill="FFFFFF"/>
        <w:spacing w:before="0" w:beforeAutospacing="0" w:after="0" w:afterAutospacing="0" w:line="240" w:lineRule="auto"/>
        <w:jc w:val="center"/>
        <w:rPr>
          <w:sz w:val="24"/>
        </w:rPr>
      </w:pPr>
      <w:r w:rsidRPr="00BD4A81">
        <w:rPr>
          <w:sz w:val="24"/>
        </w:rPr>
        <w:t> </w:t>
      </w:r>
      <w:r w:rsidRPr="00BD4A81">
        <w:rPr>
          <w:b/>
          <w:bCs/>
          <w:sz w:val="24"/>
        </w:rPr>
        <w:t>Критерии оценки контрольной работы</w:t>
      </w:r>
    </w:p>
    <w:p w:rsidR="00F20B89" w:rsidRPr="00BD4A81" w:rsidRDefault="00F20B89" w:rsidP="00F20B89">
      <w:pPr>
        <w:pStyle w:val="af6"/>
        <w:shd w:val="clear" w:color="auto" w:fill="FFFFFF"/>
        <w:spacing w:before="0" w:beforeAutospacing="0" w:after="0" w:afterAutospacing="0" w:line="240" w:lineRule="auto"/>
        <w:rPr>
          <w:sz w:val="24"/>
        </w:rPr>
      </w:pPr>
      <w:r w:rsidRPr="00BD4A81">
        <w:rPr>
          <w:sz w:val="24"/>
        </w:rPr>
        <w:t>1.      Соответствие содержания теме.</w:t>
      </w:r>
    </w:p>
    <w:p w:rsidR="00F20B89" w:rsidRPr="00BD4A81" w:rsidRDefault="00F20B89" w:rsidP="00F20B89">
      <w:pPr>
        <w:pStyle w:val="af6"/>
        <w:shd w:val="clear" w:color="auto" w:fill="FFFFFF"/>
        <w:spacing w:before="0" w:beforeAutospacing="0" w:after="0" w:afterAutospacing="0" w:line="240" w:lineRule="auto"/>
        <w:rPr>
          <w:sz w:val="24"/>
        </w:rPr>
      </w:pPr>
      <w:r w:rsidRPr="00BD4A81">
        <w:rPr>
          <w:sz w:val="24"/>
        </w:rPr>
        <w:t>2.      Глубина, полнота раскрытия темы.</w:t>
      </w:r>
    </w:p>
    <w:p w:rsidR="00F20B89" w:rsidRPr="00BD4A81" w:rsidRDefault="00F20B89" w:rsidP="00F20B89">
      <w:pPr>
        <w:pStyle w:val="af6"/>
        <w:shd w:val="clear" w:color="auto" w:fill="FFFFFF"/>
        <w:spacing w:before="0" w:beforeAutospacing="0" w:after="0" w:afterAutospacing="0" w:line="240" w:lineRule="auto"/>
        <w:rPr>
          <w:sz w:val="24"/>
        </w:rPr>
      </w:pPr>
      <w:r w:rsidRPr="00BD4A81">
        <w:rPr>
          <w:sz w:val="24"/>
        </w:rPr>
        <w:t>3.      Логика изложения материала.</w:t>
      </w:r>
    </w:p>
    <w:p w:rsidR="00F20B89" w:rsidRPr="00BD4A81" w:rsidRDefault="00F20B89" w:rsidP="00F20B89">
      <w:pPr>
        <w:pStyle w:val="af6"/>
        <w:shd w:val="clear" w:color="auto" w:fill="FFFFFF"/>
        <w:spacing w:before="0" w:beforeAutospacing="0" w:after="0" w:afterAutospacing="0" w:line="240" w:lineRule="auto"/>
        <w:rPr>
          <w:sz w:val="24"/>
        </w:rPr>
      </w:pPr>
      <w:r w:rsidRPr="00BD4A81">
        <w:rPr>
          <w:sz w:val="24"/>
        </w:rPr>
        <w:t>4.      Терминологическая четкость.</w:t>
      </w:r>
    </w:p>
    <w:p w:rsidR="00F20B89" w:rsidRPr="00BD4A81" w:rsidRDefault="00F20B89" w:rsidP="00F20B89">
      <w:pPr>
        <w:pStyle w:val="af6"/>
        <w:shd w:val="clear" w:color="auto" w:fill="FFFFFF"/>
        <w:spacing w:before="0" w:beforeAutospacing="0" w:after="0" w:afterAutospacing="0" w:line="240" w:lineRule="auto"/>
        <w:rPr>
          <w:sz w:val="24"/>
        </w:rPr>
      </w:pPr>
      <w:r w:rsidRPr="00BD4A81">
        <w:rPr>
          <w:sz w:val="24"/>
        </w:rPr>
        <w:t>5.      Уровень навыков самостоятельной работы с литературой.</w:t>
      </w:r>
    </w:p>
    <w:p w:rsidR="00F20B89" w:rsidRPr="00BD4A81" w:rsidRDefault="00F20B89" w:rsidP="00F20B89">
      <w:pPr>
        <w:pStyle w:val="af6"/>
        <w:shd w:val="clear" w:color="auto" w:fill="FFFFFF"/>
        <w:spacing w:before="0" w:beforeAutospacing="0" w:after="0" w:afterAutospacing="0" w:line="240" w:lineRule="auto"/>
        <w:rPr>
          <w:sz w:val="24"/>
        </w:rPr>
      </w:pPr>
      <w:r w:rsidRPr="00BD4A81">
        <w:rPr>
          <w:sz w:val="24"/>
        </w:rPr>
        <w:t>6.      Соблюдение требований к оформлению контрольной работы.</w:t>
      </w:r>
    </w:p>
    <w:p w:rsidR="00F20B89" w:rsidRPr="00BD4A81" w:rsidRDefault="00F20B89" w:rsidP="00F20B89">
      <w:pPr>
        <w:pStyle w:val="af6"/>
        <w:shd w:val="clear" w:color="auto" w:fill="FFFFFF"/>
        <w:spacing w:before="0" w:beforeAutospacing="0" w:after="0" w:afterAutospacing="0" w:line="240" w:lineRule="auto"/>
        <w:rPr>
          <w:sz w:val="24"/>
        </w:rPr>
      </w:pPr>
      <w:r w:rsidRPr="00BD4A81">
        <w:rPr>
          <w:sz w:val="24"/>
        </w:rPr>
        <w:t>Контрольная работа не может быть оценена положительно, если в ней поверхностно раскрыты вопросы, допущены принципиальные ошибки, а также при условии механически переписанного материала из учебников или другой литературы. В случае неудовлетворительной оценки контрольная работа направляется студенту для повторного выполнения. К повторно выполненной работе необходимо приложить первую редакцию.</w:t>
      </w:r>
    </w:p>
    <w:p w:rsidR="00F20B89" w:rsidRPr="00BD4A81" w:rsidRDefault="00F20B89" w:rsidP="00F20B89">
      <w:pPr>
        <w:pStyle w:val="af6"/>
        <w:shd w:val="clear" w:color="auto" w:fill="FFFFFF"/>
        <w:spacing w:before="0" w:beforeAutospacing="0" w:after="0" w:afterAutospacing="0" w:line="240" w:lineRule="auto"/>
        <w:jc w:val="center"/>
        <w:rPr>
          <w:sz w:val="24"/>
        </w:rPr>
      </w:pPr>
      <w:r w:rsidRPr="00BD4A81">
        <w:rPr>
          <w:b/>
          <w:bCs/>
          <w:sz w:val="24"/>
        </w:rPr>
        <w:t> Рекомендации</w:t>
      </w:r>
    </w:p>
    <w:p w:rsidR="00F20B89" w:rsidRPr="00BD4A81" w:rsidRDefault="00F20B89" w:rsidP="00F20B89">
      <w:pPr>
        <w:pStyle w:val="af6"/>
        <w:shd w:val="clear" w:color="auto" w:fill="FFFFFF"/>
        <w:spacing w:before="0" w:beforeAutospacing="0" w:after="0" w:afterAutospacing="0" w:line="240" w:lineRule="auto"/>
        <w:rPr>
          <w:sz w:val="24"/>
        </w:rPr>
      </w:pPr>
      <w:r w:rsidRPr="00BD4A81">
        <w:rPr>
          <w:sz w:val="24"/>
        </w:rPr>
        <w:t>1.      Работу пишите аккуратно, без помарок, разборчивым почерком или печатайте.</w:t>
      </w:r>
    </w:p>
    <w:p w:rsidR="00F20B89" w:rsidRPr="00BD4A81" w:rsidRDefault="00F20B89" w:rsidP="00F20B89">
      <w:pPr>
        <w:pStyle w:val="af6"/>
        <w:shd w:val="clear" w:color="auto" w:fill="FFFFFF"/>
        <w:spacing w:before="0" w:beforeAutospacing="0" w:after="0" w:afterAutospacing="0" w:line="240" w:lineRule="auto"/>
        <w:rPr>
          <w:sz w:val="24"/>
        </w:rPr>
      </w:pPr>
      <w:r w:rsidRPr="00BD4A81">
        <w:rPr>
          <w:sz w:val="24"/>
        </w:rPr>
        <w:t>2.      Отвечайте на вопросы конкретно, логично, по теме, с выводами и обобщением.</w:t>
      </w:r>
    </w:p>
    <w:p w:rsidR="00F20B89" w:rsidRPr="00BD4A81" w:rsidRDefault="00F20B89" w:rsidP="00F20B89">
      <w:pPr>
        <w:pStyle w:val="af6"/>
        <w:shd w:val="clear" w:color="auto" w:fill="FFFFFF"/>
        <w:spacing w:before="0" w:beforeAutospacing="0" w:after="0" w:afterAutospacing="0" w:line="240" w:lineRule="auto"/>
        <w:rPr>
          <w:sz w:val="24"/>
        </w:rPr>
      </w:pPr>
      <w:r w:rsidRPr="00BD4A81">
        <w:rPr>
          <w:sz w:val="24"/>
        </w:rPr>
        <w:t>3.      В конце контрольной работы укажите используемую литературу.</w:t>
      </w:r>
    </w:p>
    <w:p w:rsidR="00F20B89" w:rsidRPr="00BD4A81" w:rsidRDefault="00F20B89" w:rsidP="00F20B89">
      <w:pPr>
        <w:pStyle w:val="af6"/>
        <w:shd w:val="clear" w:color="auto" w:fill="FFFFFF"/>
        <w:spacing w:before="0" w:beforeAutospacing="0" w:after="0" w:afterAutospacing="0" w:line="240" w:lineRule="auto"/>
        <w:rPr>
          <w:sz w:val="24"/>
        </w:rPr>
      </w:pPr>
      <w:r w:rsidRPr="00BD4A81">
        <w:rPr>
          <w:sz w:val="24"/>
        </w:rPr>
        <w:t>4.      Приводимые в тексте цитаты и выписки обязательно документируйте со ссылками на источник.</w:t>
      </w:r>
    </w:p>
    <w:p w:rsidR="00F20B89" w:rsidRDefault="00F20B89" w:rsidP="00F20B89">
      <w:pPr>
        <w:pStyle w:val="213"/>
        <w:shd w:val="clear" w:color="auto" w:fill="FFFFFF"/>
        <w:spacing w:before="0" w:beforeAutospacing="0" w:after="0" w:afterAutospacing="0"/>
        <w:jc w:val="center"/>
        <w:rPr>
          <w:b/>
          <w:bCs/>
        </w:rPr>
      </w:pPr>
      <w:r>
        <w:rPr>
          <w:b/>
          <w:bCs/>
        </w:rPr>
        <w:t>Примерные темы для подготовки контрольной работы</w:t>
      </w:r>
      <w:r w:rsidRPr="00BD4A81">
        <w:rPr>
          <w:b/>
          <w:bCs/>
        </w:rPr>
        <w:t>:</w:t>
      </w:r>
    </w:p>
    <w:p w:rsidR="00F20B89" w:rsidRDefault="00F20B89" w:rsidP="00F20B89">
      <w:pPr>
        <w:pStyle w:val="213"/>
        <w:shd w:val="clear" w:color="auto" w:fill="FFFFFF"/>
        <w:spacing w:before="0" w:beforeAutospacing="0" w:after="0" w:afterAutospacing="0"/>
        <w:jc w:val="center"/>
        <w:rPr>
          <w:b/>
          <w:bCs/>
        </w:rPr>
      </w:pPr>
    </w:p>
    <w:p w:rsidR="00F20B89" w:rsidRPr="004E62E9" w:rsidRDefault="00F20B89" w:rsidP="00F20B89">
      <w:pPr>
        <w:pStyle w:val="212"/>
        <w:numPr>
          <w:ilvl w:val="0"/>
          <w:numId w:val="18"/>
        </w:numPr>
        <w:rPr>
          <w:sz w:val="24"/>
          <w:szCs w:val="24"/>
        </w:rPr>
      </w:pPr>
      <w:r w:rsidRPr="004E62E9">
        <w:rPr>
          <w:sz w:val="24"/>
          <w:szCs w:val="24"/>
        </w:rPr>
        <w:t>История возникновения и развития массажа.</w:t>
      </w:r>
    </w:p>
    <w:p w:rsidR="00F20B89" w:rsidRPr="004E62E9" w:rsidRDefault="00F20B89" w:rsidP="00F20B89">
      <w:pPr>
        <w:pStyle w:val="212"/>
        <w:numPr>
          <w:ilvl w:val="0"/>
          <w:numId w:val="18"/>
        </w:numPr>
        <w:jc w:val="both"/>
        <w:rPr>
          <w:sz w:val="24"/>
          <w:szCs w:val="24"/>
        </w:rPr>
      </w:pPr>
      <w:r w:rsidRPr="004E62E9">
        <w:rPr>
          <w:sz w:val="24"/>
          <w:szCs w:val="24"/>
        </w:rPr>
        <w:t xml:space="preserve">Физиологические свойства массажа. </w:t>
      </w:r>
    </w:p>
    <w:p w:rsidR="00F20B89" w:rsidRPr="004E62E9" w:rsidRDefault="00F20B89" w:rsidP="00F20B89">
      <w:pPr>
        <w:pStyle w:val="212"/>
        <w:numPr>
          <w:ilvl w:val="0"/>
          <w:numId w:val="18"/>
        </w:numPr>
        <w:jc w:val="both"/>
        <w:rPr>
          <w:sz w:val="24"/>
          <w:szCs w:val="24"/>
        </w:rPr>
      </w:pPr>
      <w:r w:rsidRPr="004E62E9">
        <w:rPr>
          <w:sz w:val="24"/>
          <w:szCs w:val="24"/>
        </w:rPr>
        <w:t xml:space="preserve">Влияние массажа на нервную систему. </w:t>
      </w:r>
    </w:p>
    <w:p w:rsidR="00F20B89" w:rsidRPr="004E62E9" w:rsidRDefault="00F20B89" w:rsidP="00F20B89">
      <w:pPr>
        <w:pStyle w:val="212"/>
        <w:numPr>
          <w:ilvl w:val="0"/>
          <w:numId w:val="18"/>
        </w:numPr>
        <w:jc w:val="both"/>
        <w:rPr>
          <w:sz w:val="24"/>
          <w:szCs w:val="24"/>
        </w:rPr>
      </w:pPr>
      <w:r w:rsidRPr="004E62E9">
        <w:rPr>
          <w:sz w:val="24"/>
          <w:szCs w:val="24"/>
        </w:rPr>
        <w:t xml:space="preserve">Влияние массажа на кожу. </w:t>
      </w:r>
    </w:p>
    <w:p w:rsidR="00F20B89" w:rsidRPr="004E62E9" w:rsidRDefault="00F20B89" w:rsidP="00F20B89">
      <w:pPr>
        <w:pStyle w:val="212"/>
        <w:numPr>
          <w:ilvl w:val="0"/>
          <w:numId w:val="18"/>
        </w:numPr>
        <w:jc w:val="both"/>
        <w:rPr>
          <w:sz w:val="24"/>
          <w:szCs w:val="24"/>
        </w:rPr>
      </w:pPr>
      <w:r w:rsidRPr="004E62E9">
        <w:rPr>
          <w:sz w:val="24"/>
          <w:szCs w:val="24"/>
        </w:rPr>
        <w:t>Влияние массажа на суставно-связочный аппарат.</w:t>
      </w:r>
    </w:p>
    <w:p w:rsidR="00F20B89" w:rsidRPr="004E62E9" w:rsidRDefault="00F20B89" w:rsidP="00F20B89">
      <w:pPr>
        <w:pStyle w:val="212"/>
        <w:numPr>
          <w:ilvl w:val="0"/>
          <w:numId w:val="18"/>
        </w:numPr>
        <w:jc w:val="both"/>
        <w:rPr>
          <w:sz w:val="24"/>
          <w:szCs w:val="24"/>
        </w:rPr>
      </w:pPr>
      <w:r w:rsidRPr="004E62E9">
        <w:rPr>
          <w:sz w:val="24"/>
          <w:szCs w:val="24"/>
        </w:rPr>
        <w:t xml:space="preserve">Влияние массажа на мышечную систему. </w:t>
      </w:r>
    </w:p>
    <w:p w:rsidR="00F20B89" w:rsidRPr="004E62E9" w:rsidRDefault="00F20B89" w:rsidP="00F20B89">
      <w:pPr>
        <w:pStyle w:val="212"/>
        <w:numPr>
          <w:ilvl w:val="0"/>
          <w:numId w:val="18"/>
        </w:numPr>
        <w:jc w:val="both"/>
        <w:rPr>
          <w:sz w:val="24"/>
          <w:szCs w:val="24"/>
        </w:rPr>
      </w:pPr>
      <w:r w:rsidRPr="004E62E9">
        <w:rPr>
          <w:sz w:val="24"/>
          <w:szCs w:val="24"/>
        </w:rPr>
        <w:t xml:space="preserve">Влияние массажа на кровеносную и лимфатическую систему. </w:t>
      </w:r>
    </w:p>
    <w:p w:rsidR="00F20B89" w:rsidRPr="004E62E9" w:rsidRDefault="00F20B89" w:rsidP="00F20B89">
      <w:pPr>
        <w:pStyle w:val="212"/>
        <w:numPr>
          <w:ilvl w:val="0"/>
          <w:numId w:val="18"/>
        </w:numPr>
        <w:jc w:val="both"/>
        <w:rPr>
          <w:sz w:val="24"/>
          <w:szCs w:val="24"/>
        </w:rPr>
      </w:pPr>
      <w:r w:rsidRPr="004E62E9">
        <w:rPr>
          <w:sz w:val="24"/>
          <w:szCs w:val="24"/>
        </w:rPr>
        <w:t xml:space="preserve">Влияние массажа на обмен веществ. </w:t>
      </w:r>
    </w:p>
    <w:p w:rsidR="00F20B89" w:rsidRPr="004E62E9" w:rsidRDefault="00F20B89" w:rsidP="00F20B89">
      <w:pPr>
        <w:pStyle w:val="212"/>
        <w:numPr>
          <w:ilvl w:val="0"/>
          <w:numId w:val="18"/>
        </w:numPr>
        <w:jc w:val="both"/>
        <w:rPr>
          <w:sz w:val="24"/>
          <w:szCs w:val="24"/>
        </w:rPr>
      </w:pPr>
      <w:r w:rsidRPr="004E62E9">
        <w:rPr>
          <w:sz w:val="24"/>
          <w:szCs w:val="24"/>
        </w:rPr>
        <w:t>Влияние массажа на дыхательную систему.</w:t>
      </w:r>
    </w:p>
    <w:p w:rsidR="00F20B89" w:rsidRPr="004E62E9" w:rsidRDefault="00F20B89" w:rsidP="00F20B89">
      <w:pPr>
        <w:pStyle w:val="212"/>
        <w:numPr>
          <w:ilvl w:val="0"/>
          <w:numId w:val="18"/>
        </w:numPr>
        <w:jc w:val="both"/>
        <w:rPr>
          <w:sz w:val="24"/>
          <w:szCs w:val="24"/>
        </w:rPr>
      </w:pPr>
      <w:r w:rsidRPr="004E62E9">
        <w:rPr>
          <w:sz w:val="24"/>
          <w:szCs w:val="24"/>
        </w:rPr>
        <w:t xml:space="preserve">Системы организма. </w:t>
      </w:r>
    </w:p>
    <w:p w:rsidR="00F20B89" w:rsidRPr="004E62E9" w:rsidRDefault="00F20B89" w:rsidP="00F20B89">
      <w:pPr>
        <w:pStyle w:val="212"/>
        <w:numPr>
          <w:ilvl w:val="0"/>
          <w:numId w:val="18"/>
        </w:numPr>
        <w:jc w:val="both"/>
        <w:rPr>
          <w:sz w:val="24"/>
          <w:szCs w:val="24"/>
        </w:rPr>
      </w:pPr>
      <w:r w:rsidRPr="004E62E9">
        <w:rPr>
          <w:sz w:val="24"/>
          <w:szCs w:val="24"/>
        </w:rPr>
        <w:t>Структура массажа. Вводная, основная и заключительная часть.</w:t>
      </w:r>
    </w:p>
    <w:p w:rsidR="00F20B89" w:rsidRPr="004E62E9" w:rsidRDefault="00F20B89" w:rsidP="00F20B89">
      <w:pPr>
        <w:pStyle w:val="212"/>
        <w:numPr>
          <w:ilvl w:val="0"/>
          <w:numId w:val="18"/>
        </w:numPr>
        <w:jc w:val="both"/>
        <w:rPr>
          <w:sz w:val="24"/>
          <w:szCs w:val="24"/>
        </w:rPr>
      </w:pPr>
      <w:r w:rsidRPr="004E62E9">
        <w:rPr>
          <w:sz w:val="24"/>
          <w:szCs w:val="24"/>
        </w:rPr>
        <w:t xml:space="preserve">Осмотр при массаже. </w:t>
      </w:r>
    </w:p>
    <w:p w:rsidR="00F20B89" w:rsidRPr="004E62E9" w:rsidRDefault="00F20B89" w:rsidP="00F20B89">
      <w:pPr>
        <w:pStyle w:val="212"/>
        <w:numPr>
          <w:ilvl w:val="0"/>
          <w:numId w:val="18"/>
        </w:numPr>
        <w:jc w:val="both"/>
        <w:rPr>
          <w:sz w:val="24"/>
          <w:szCs w:val="24"/>
        </w:rPr>
      </w:pPr>
      <w:r w:rsidRPr="004E62E9">
        <w:rPr>
          <w:sz w:val="24"/>
          <w:szCs w:val="24"/>
        </w:rPr>
        <w:t>Выявление показаний и противопоказаний к массажу.</w:t>
      </w:r>
    </w:p>
    <w:p w:rsidR="00F20B89" w:rsidRPr="004E62E9" w:rsidRDefault="00F20B89" w:rsidP="00F20B89">
      <w:pPr>
        <w:pStyle w:val="212"/>
        <w:numPr>
          <w:ilvl w:val="0"/>
          <w:numId w:val="18"/>
        </w:numPr>
        <w:jc w:val="both"/>
        <w:rPr>
          <w:sz w:val="24"/>
          <w:szCs w:val="24"/>
        </w:rPr>
      </w:pPr>
      <w:r w:rsidRPr="004E62E9">
        <w:rPr>
          <w:sz w:val="24"/>
          <w:szCs w:val="24"/>
        </w:rPr>
        <w:t>Порядок выполнения общего массажа. Нисходящий и восходящий путь, сидя, лежа.</w:t>
      </w:r>
    </w:p>
    <w:p w:rsidR="00F20B89" w:rsidRPr="004E62E9" w:rsidRDefault="00F20B89" w:rsidP="00F20B89">
      <w:pPr>
        <w:pStyle w:val="212"/>
        <w:numPr>
          <w:ilvl w:val="0"/>
          <w:numId w:val="18"/>
        </w:numPr>
        <w:jc w:val="both"/>
        <w:rPr>
          <w:sz w:val="24"/>
          <w:szCs w:val="24"/>
        </w:rPr>
      </w:pPr>
      <w:r w:rsidRPr="004E62E9">
        <w:rPr>
          <w:sz w:val="24"/>
          <w:szCs w:val="24"/>
        </w:rPr>
        <w:t>Использование смазывающих средств. Недостатки, показания.</w:t>
      </w:r>
    </w:p>
    <w:p w:rsidR="00F20B89" w:rsidRPr="004E62E9" w:rsidRDefault="00F20B89" w:rsidP="00F20B89">
      <w:pPr>
        <w:pStyle w:val="212"/>
        <w:numPr>
          <w:ilvl w:val="0"/>
          <w:numId w:val="18"/>
        </w:numPr>
        <w:jc w:val="both"/>
        <w:rPr>
          <w:sz w:val="24"/>
          <w:szCs w:val="24"/>
        </w:rPr>
      </w:pPr>
      <w:r w:rsidRPr="004E62E9">
        <w:rPr>
          <w:sz w:val="24"/>
          <w:szCs w:val="24"/>
        </w:rPr>
        <w:t>Массажные единицы.</w:t>
      </w:r>
    </w:p>
    <w:p w:rsidR="00F20B89" w:rsidRPr="004E62E9" w:rsidRDefault="00F20B89" w:rsidP="00F20B89">
      <w:pPr>
        <w:pStyle w:val="212"/>
        <w:numPr>
          <w:ilvl w:val="0"/>
          <w:numId w:val="18"/>
        </w:numPr>
        <w:jc w:val="both"/>
        <w:rPr>
          <w:sz w:val="24"/>
          <w:szCs w:val="24"/>
        </w:rPr>
      </w:pPr>
      <w:r w:rsidRPr="004E62E9">
        <w:rPr>
          <w:sz w:val="24"/>
          <w:szCs w:val="24"/>
        </w:rPr>
        <w:lastRenderedPageBreak/>
        <w:t xml:space="preserve">Массажные приемы. </w:t>
      </w:r>
    </w:p>
    <w:p w:rsidR="00F20B89" w:rsidRPr="004E62E9" w:rsidRDefault="00F20B89" w:rsidP="00F20B89">
      <w:pPr>
        <w:pStyle w:val="212"/>
        <w:numPr>
          <w:ilvl w:val="0"/>
          <w:numId w:val="18"/>
        </w:numPr>
        <w:jc w:val="both"/>
        <w:rPr>
          <w:sz w:val="24"/>
          <w:szCs w:val="24"/>
        </w:rPr>
      </w:pPr>
      <w:r w:rsidRPr="004E62E9">
        <w:rPr>
          <w:sz w:val="24"/>
          <w:szCs w:val="24"/>
        </w:rPr>
        <w:t>Массаж по областям.</w:t>
      </w:r>
    </w:p>
    <w:p w:rsidR="00F20B89" w:rsidRPr="004E62E9" w:rsidRDefault="00F20B89" w:rsidP="00F20B89">
      <w:pPr>
        <w:pStyle w:val="212"/>
        <w:numPr>
          <w:ilvl w:val="0"/>
          <w:numId w:val="18"/>
        </w:numPr>
        <w:jc w:val="both"/>
        <w:rPr>
          <w:sz w:val="24"/>
          <w:szCs w:val="24"/>
        </w:rPr>
      </w:pPr>
      <w:r w:rsidRPr="004E62E9">
        <w:rPr>
          <w:sz w:val="24"/>
          <w:szCs w:val="24"/>
        </w:rPr>
        <w:t>Особенности лечебного массажа на лице.</w:t>
      </w:r>
    </w:p>
    <w:p w:rsidR="00F20B89" w:rsidRPr="004E62E9" w:rsidRDefault="00F20B89" w:rsidP="00F20B89">
      <w:pPr>
        <w:pStyle w:val="212"/>
        <w:numPr>
          <w:ilvl w:val="0"/>
          <w:numId w:val="18"/>
        </w:numPr>
        <w:jc w:val="both"/>
        <w:rPr>
          <w:sz w:val="24"/>
          <w:szCs w:val="24"/>
        </w:rPr>
      </w:pPr>
      <w:r w:rsidRPr="004E62E9">
        <w:rPr>
          <w:sz w:val="24"/>
          <w:szCs w:val="24"/>
        </w:rPr>
        <w:t>Особенности лечебного массажа волосистой части головы.</w:t>
      </w:r>
    </w:p>
    <w:p w:rsidR="00F20B89" w:rsidRPr="004E62E9" w:rsidRDefault="00F20B89" w:rsidP="00F20B89">
      <w:pPr>
        <w:pStyle w:val="212"/>
        <w:numPr>
          <w:ilvl w:val="0"/>
          <w:numId w:val="18"/>
        </w:numPr>
        <w:jc w:val="both"/>
        <w:rPr>
          <w:sz w:val="24"/>
          <w:szCs w:val="24"/>
        </w:rPr>
      </w:pPr>
      <w:r w:rsidRPr="004E62E9">
        <w:rPr>
          <w:sz w:val="24"/>
          <w:szCs w:val="24"/>
        </w:rPr>
        <w:t xml:space="preserve">Массаж воротниковой области. </w:t>
      </w:r>
    </w:p>
    <w:p w:rsidR="00F20B89" w:rsidRPr="004E62E9" w:rsidRDefault="00F20B89" w:rsidP="00F20B89">
      <w:pPr>
        <w:pStyle w:val="212"/>
        <w:numPr>
          <w:ilvl w:val="0"/>
          <w:numId w:val="18"/>
        </w:numPr>
        <w:jc w:val="both"/>
        <w:rPr>
          <w:sz w:val="24"/>
          <w:szCs w:val="24"/>
        </w:rPr>
      </w:pPr>
      <w:r w:rsidRPr="004E62E9">
        <w:rPr>
          <w:sz w:val="24"/>
          <w:szCs w:val="24"/>
        </w:rPr>
        <w:t xml:space="preserve">Массаж руки. </w:t>
      </w:r>
    </w:p>
    <w:p w:rsidR="00F20B89" w:rsidRPr="004E62E9" w:rsidRDefault="00F20B89" w:rsidP="00F20B89">
      <w:pPr>
        <w:pStyle w:val="212"/>
        <w:numPr>
          <w:ilvl w:val="0"/>
          <w:numId w:val="18"/>
        </w:numPr>
        <w:jc w:val="both"/>
        <w:rPr>
          <w:sz w:val="24"/>
          <w:szCs w:val="24"/>
        </w:rPr>
      </w:pPr>
      <w:r w:rsidRPr="004E62E9">
        <w:rPr>
          <w:sz w:val="24"/>
          <w:szCs w:val="24"/>
        </w:rPr>
        <w:t xml:space="preserve">Массаж спины. </w:t>
      </w:r>
    </w:p>
    <w:p w:rsidR="00F20B89" w:rsidRPr="004E62E9" w:rsidRDefault="00F20B89" w:rsidP="00F20B89">
      <w:pPr>
        <w:pStyle w:val="212"/>
        <w:numPr>
          <w:ilvl w:val="0"/>
          <w:numId w:val="18"/>
        </w:numPr>
        <w:jc w:val="both"/>
        <w:rPr>
          <w:sz w:val="24"/>
          <w:szCs w:val="24"/>
        </w:rPr>
      </w:pPr>
      <w:r w:rsidRPr="004E62E9">
        <w:rPr>
          <w:sz w:val="24"/>
          <w:szCs w:val="24"/>
        </w:rPr>
        <w:t xml:space="preserve">Массаж пояснично-крестцовой области. </w:t>
      </w:r>
    </w:p>
    <w:p w:rsidR="00F20B89" w:rsidRPr="004E62E9" w:rsidRDefault="00F20B89" w:rsidP="00F20B89">
      <w:pPr>
        <w:pStyle w:val="212"/>
        <w:numPr>
          <w:ilvl w:val="0"/>
          <w:numId w:val="18"/>
        </w:numPr>
        <w:jc w:val="both"/>
        <w:rPr>
          <w:sz w:val="24"/>
          <w:szCs w:val="24"/>
        </w:rPr>
      </w:pPr>
      <w:r w:rsidRPr="004E62E9">
        <w:rPr>
          <w:sz w:val="24"/>
          <w:szCs w:val="24"/>
        </w:rPr>
        <w:t xml:space="preserve">Массаж грудной клетки. </w:t>
      </w:r>
    </w:p>
    <w:p w:rsidR="00F20B89" w:rsidRPr="004E62E9" w:rsidRDefault="00F20B89" w:rsidP="00F20B89">
      <w:pPr>
        <w:pStyle w:val="212"/>
        <w:numPr>
          <w:ilvl w:val="0"/>
          <w:numId w:val="18"/>
        </w:numPr>
        <w:jc w:val="both"/>
        <w:rPr>
          <w:sz w:val="24"/>
          <w:szCs w:val="24"/>
        </w:rPr>
      </w:pPr>
      <w:r w:rsidRPr="004E62E9">
        <w:rPr>
          <w:sz w:val="24"/>
          <w:szCs w:val="24"/>
        </w:rPr>
        <w:t xml:space="preserve">Массаж живота. </w:t>
      </w:r>
    </w:p>
    <w:p w:rsidR="00F20B89" w:rsidRPr="004E62E9" w:rsidRDefault="00F20B89" w:rsidP="00F20B89">
      <w:pPr>
        <w:pStyle w:val="212"/>
        <w:numPr>
          <w:ilvl w:val="0"/>
          <w:numId w:val="18"/>
        </w:numPr>
        <w:jc w:val="both"/>
        <w:rPr>
          <w:sz w:val="24"/>
          <w:szCs w:val="24"/>
        </w:rPr>
      </w:pPr>
      <w:r w:rsidRPr="004E62E9">
        <w:rPr>
          <w:sz w:val="24"/>
          <w:szCs w:val="24"/>
        </w:rPr>
        <w:t>Массаж ног.</w:t>
      </w:r>
    </w:p>
    <w:p w:rsidR="00F20B89" w:rsidRPr="004E62E9" w:rsidRDefault="00F20B89" w:rsidP="00F20B89">
      <w:pPr>
        <w:pStyle w:val="212"/>
        <w:numPr>
          <w:ilvl w:val="0"/>
          <w:numId w:val="18"/>
        </w:numPr>
        <w:jc w:val="both"/>
        <w:rPr>
          <w:sz w:val="24"/>
          <w:szCs w:val="24"/>
        </w:rPr>
      </w:pPr>
      <w:r w:rsidRPr="004E62E9">
        <w:rPr>
          <w:sz w:val="24"/>
          <w:szCs w:val="24"/>
        </w:rPr>
        <w:t>Лечебный массаж при параличах, заболеваниях мышц.</w:t>
      </w:r>
    </w:p>
    <w:p w:rsidR="00F20B89" w:rsidRPr="004E62E9" w:rsidRDefault="00F20B89" w:rsidP="00F20B89">
      <w:pPr>
        <w:pStyle w:val="212"/>
        <w:numPr>
          <w:ilvl w:val="0"/>
          <w:numId w:val="18"/>
        </w:numPr>
        <w:jc w:val="both"/>
        <w:rPr>
          <w:sz w:val="24"/>
          <w:szCs w:val="24"/>
        </w:rPr>
      </w:pPr>
      <w:r w:rsidRPr="004E62E9">
        <w:rPr>
          <w:sz w:val="24"/>
          <w:szCs w:val="24"/>
        </w:rPr>
        <w:t>Особенности лечебного массажа при вялых параличах.</w:t>
      </w:r>
    </w:p>
    <w:p w:rsidR="00F20B89" w:rsidRPr="004E62E9" w:rsidRDefault="00F20B89" w:rsidP="00F20B89">
      <w:pPr>
        <w:pStyle w:val="212"/>
        <w:numPr>
          <w:ilvl w:val="0"/>
          <w:numId w:val="18"/>
        </w:numPr>
        <w:jc w:val="both"/>
        <w:rPr>
          <w:sz w:val="24"/>
          <w:szCs w:val="24"/>
        </w:rPr>
      </w:pPr>
      <w:r w:rsidRPr="004E62E9">
        <w:rPr>
          <w:sz w:val="24"/>
          <w:szCs w:val="24"/>
        </w:rPr>
        <w:t>Особенности лечебного массажа при спастических параличах.</w:t>
      </w:r>
    </w:p>
    <w:p w:rsidR="00F20B89" w:rsidRPr="004E62E9" w:rsidRDefault="00F20B89" w:rsidP="00F20B89">
      <w:pPr>
        <w:pStyle w:val="212"/>
        <w:numPr>
          <w:ilvl w:val="0"/>
          <w:numId w:val="18"/>
        </w:numPr>
        <w:jc w:val="both"/>
        <w:rPr>
          <w:sz w:val="24"/>
          <w:szCs w:val="24"/>
        </w:rPr>
      </w:pPr>
      <w:r w:rsidRPr="004E62E9">
        <w:rPr>
          <w:sz w:val="24"/>
          <w:szCs w:val="24"/>
        </w:rPr>
        <w:t xml:space="preserve">Массаж при сколиозе. </w:t>
      </w:r>
    </w:p>
    <w:p w:rsidR="00F20B89" w:rsidRPr="004E62E9" w:rsidRDefault="00F20B89" w:rsidP="00F20B89">
      <w:pPr>
        <w:pStyle w:val="212"/>
        <w:numPr>
          <w:ilvl w:val="0"/>
          <w:numId w:val="18"/>
        </w:numPr>
        <w:jc w:val="both"/>
        <w:rPr>
          <w:sz w:val="24"/>
          <w:szCs w:val="24"/>
        </w:rPr>
      </w:pPr>
      <w:r w:rsidRPr="004E62E9">
        <w:rPr>
          <w:sz w:val="24"/>
          <w:szCs w:val="24"/>
        </w:rPr>
        <w:t>Виды сколиоза и способы их лечения.</w:t>
      </w:r>
    </w:p>
    <w:p w:rsidR="00F20B89" w:rsidRPr="004E62E9" w:rsidRDefault="00F20B89" w:rsidP="00F20B89">
      <w:pPr>
        <w:pStyle w:val="212"/>
        <w:numPr>
          <w:ilvl w:val="0"/>
          <w:numId w:val="18"/>
        </w:numPr>
        <w:jc w:val="both"/>
        <w:rPr>
          <w:sz w:val="24"/>
          <w:szCs w:val="24"/>
        </w:rPr>
      </w:pPr>
      <w:r w:rsidRPr="004E62E9">
        <w:rPr>
          <w:sz w:val="24"/>
          <w:szCs w:val="24"/>
        </w:rPr>
        <w:t>Массаж при нарушениях осанки.</w:t>
      </w:r>
    </w:p>
    <w:p w:rsidR="00F20B89" w:rsidRPr="004E62E9" w:rsidRDefault="00F20B89" w:rsidP="00F20B89">
      <w:pPr>
        <w:pStyle w:val="212"/>
        <w:numPr>
          <w:ilvl w:val="0"/>
          <w:numId w:val="18"/>
        </w:numPr>
        <w:jc w:val="both"/>
        <w:rPr>
          <w:sz w:val="24"/>
          <w:szCs w:val="24"/>
        </w:rPr>
      </w:pPr>
      <w:r w:rsidRPr="004E62E9">
        <w:rPr>
          <w:sz w:val="24"/>
          <w:szCs w:val="24"/>
        </w:rPr>
        <w:t>В чем проявляются нарушения умственной работоспособности у детей с ДЦП</w:t>
      </w:r>
    </w:p>
    <w:p w:rsidR="00F20B89" w:rsidRPr="004E62E9" w:rsidRDefault="00F20B89" w:rsidP="00F20B89">
      <w:pPr>
        <w:pStyle w:val="212"/>
        <w:numPr>
          <w:ilvl w:val="0"/>
          <w:numId w:val="18"/>
        </w:numPr>
        <w:jc w:val="both"/>
        <w:rPr>
          <w:sz w:val="24"/>
          <w:szCs w:val="24"/>
        </w:rPr>
      </w:pPr>
      <w:r w:rsidRPr="004E62E9">
        <w:rPr>
          <w:sz w:val="24"/>
          <w:szCs w:val="24"/>
          <w:lang w:eastAsia="ru-RU"/>
        </w:rPr>
        <w:t>Что такое синдром раздражительной слабости у детей с ДЦП</w:t>
      </w:r>
    </w:p>
    <w:p w:rsidR="00F20B89" w:rsidRPr="004E62E9" w:rsidRDefault="00F20B89" w:rsidP="00F20B89">
      <w:pPr>
        <w:pStyle w:val="212"/>
        <w:numPr>
          <w:ilvl w:val="0"/>
          <w:numId w:val="18"/>
        </w:numPr>
        <w:jc w:val="both"/>
        <w:rPr>
          <w:sz w:val="24"/>
          <w:szCs w:val="24"/>
        </w:rPr>
      </w:pPr>
      <w:r w:rsidRPr="004E62E9">
        <w:rPr>
          <w:sz w:val="24"/>
          <w:szCs w:val="24"/>
          <w:lang w:eastAsia="ru-RU"/>
        </w:rPr>
        <w:t>Назовите основные принципы работы с детьми с ДЦП.</w:t>
      </w:r>
    </w:p>
    <w:p w:rsidR="00F20B89" w:rsidRPr="004E62E9" w:rsidRDefault="00F20B89" w:rsidP="00F20B89">
      <w:pPr>
        <w:pStyle w:val="212"/>
        <w:numPr>
          <w:ilvl w:val="0"/>
          <w:numId w:val="18"/>
        </w:numPr>
        <w:jc w:val="both"/>
        <w:rPr>
          <w:sz w:val="24"/>
          <w:szCs w:val="24"/>
        </w:rPr>
      </w:pPr>
      <w:r w:rsidRPr="004E62E9">
        <w:rPr>
          <w:color w:val="333333"/>
          <w:sz w:val="24"/>
          <w:szCs w:val="24"/>
        </w:rPr>
        <w:t>Особенности психолого-педагогической коррекции отклонений при ДЦП.</w:t>
      </w:r>
    </w:p>
    <w:p w:rsidR="00F20B89" w:rsidRPr="004E62E9" w:rsidRDefault="00F20B89" w:rsidP="00F20B89">
      <w:pPr>
        <w:pStyle w:val="212"/>
        <w:numPr>
          <w:ilvl w:val="0"/>
          <w:numId w:val="18"/>
        </w:numPr>
        <w:jc w:val="both"/>
        <w:rPr>
          <w:sz w:val="24"/>
          <w:szCs w:val="24"/>
        </w:rPr>
      </w:pPr>
      <w:r w:rsidRPr="004E62E9">
        <w:rPr>
          <w:sz w:val="24"/>
          <w:szCs w:val="24"/>
        </w:rPr>
        <w:t>Выделите основные причины рождения ребенка с церебральным параличом</w:t>
      </w:r>
    </w:p>
    <w:p w:rsidR="00F20B89" w:rsidRPr="004E62E9" w:rsidRDefault="00F20B89" w:rsidP="00F20B89">
      <w:pPr>
        <w:pStyle w:val="212"/>
        <w:numPr>
          <w:ilvl w:val="0"/>
          <w:numId w:val="18"/>
        </w:numPr>
        <w:jc w:val="both"/>
        <w:rPr>
          <w:sz w:val="24"/>
          <w:szCs w:val="24"/>
        </w:rPr>
      </w:pPr>
      <w:r w:rsidRPr="004E62E9">
        <w:rPr>
          <w:sz w:val="24"/>
          <w:szCs w:val="24"/>
        </w:rPr>
        <w:t xml:space="preserve">Назовите основные формы ДЦП. </w:t>
      </w:r>
    </w:p>
    <w:p w:rsidR="00F20B89" w:rsidRPr="004E62E9" w:rsidRDefault="00F20B89" w:rsidP="005B6FCA">
      <w:pPr>
        <w:ind w:firstLine="0"/>
        <w:rPr>
          <w:i/>
          <w:color w:val="C00000"/>
          <w:highlight w:val="yellow"/>
        </w:rPr>
      </w:pPr>
    </w:p>
    <w:p w:rsidR="005B6FCA" w:rsidRPr="004E62E9" w:rsidRDefault="005B6FCA" w:rsidP="005B6FCA">
      <w:pPr>
        <w:ind w:firstLine="720"/>
        <w:rPr>
          <w:rFonts w:eastAsia="Calibri"/>
          <w:b/>
          <w:bCs/>
          <w:iCs/>
        </w:rPr>
      </w:pPr>
      <w:r w:rsidRPr="004E62E9">
        <w:rPr>
          <w:rFonts w:eastAsia="Calibri"/>
          <w:b/>
          <w:bCs/>
          <w:iCs/>
        </w:rPr>
        <w:t xml:space="preserve">Критерии оценки знаний и умений студентов для получения зачета с оценкой по дисциплине: </w:t>
      </w:r>
    </w:p>
    <w:p w:rsidR="005B6FCA" w:rsidRPr="004E62E9" w:rsidRDefault="005B6FCA" w:rsidP="005B6FCA">
      <w:pPr>
        <w:ind w:firstLine="720"/>
        <w:rPr>
          <w:rFonts w:eastAsia="Calibri"/>
          <w:i/>
        </w:rPr>
      </w:pPr>
      <w:r w:rsidRPr="004E62E9">
        <w:rPr>
          <w:rFonts w:eastAsia="Calibri"/>
        </w:rPr>
        <w:t xml:space="preserve">для получения </w:t>
      </w:r>
      <w:r w:rsidRPr="004E62E9">
        <w:rPr>
          <w:rFonts w:eastAsia="Calibri"/>
          <w:b/>
        </w:rPr>
        <w:t>«отлично»</w:t>
      </w:r>
      <w:r w:rsidRPr="004E62E9">
        <w:rPr>
          <w:rFonts w:eastAsia="Calibri"/>
        </w:rPr>
        <w:t xml:space="preserve"> – студент должен знать предмет, объект, задачи, принципы лечебного массажа; основные этапы и направления лечебного массажа, его основные виды и формы; возрастные и специфические особенности развития детей с ОВЗ.</w:t>
      </w:r>
    </w:p>
    <w:p w:rsidR="005B6FCA" w:rsidRPr="004E62E9" w:rsidRDefault="005B6FCA" w:rsidP="005B6FCA">
      <w:pPr>
        <w:ind w:firstLine="709"/>
        <w:rPr>
          <w:rFonts w:eastAsia="Calibri"/>
        </w:rPr>
      </w:pPr>
      <w:r w:rsidRPr="004E62E9">
        <w:rPr>
          <w:rFonts w:eastAsia="Calibri"/>
        </w:rPr>
        <w:t>уметь создавать модели обследования и структурно-содержательную характеристику этапов обследования; заполнять документацию, отражающую результаты обследования; проводить качественную и количественную оценку результатов обследования, интерпретировать данные, формулировать заключение (диагноз); выявлять план коррекционной работы;</w:t>
      </w:r>
    </w:p>
    <w:p w:rsidR="005B6FCA" w:rsidRPr="004E62E9" w:rsidRDefault="005B6FCA" w:rsidP="005B6FCA">
      <w:pPr>
        <w:ind w:firstLine="709"/>
        <w:rPr>
          <w:rFonts w:eastAsia="Calibri"/>
          <w:i/>
        </w:rPr>
      </w:pPr>
      <w:r w:rsidRPr="004E62E9">
        <w:rPr>
          <w:rFonts w:eastAsia="Calibri"/>
        </w:rPr>
        <w:t>владеть навыками организации и проведения обследования моторных функций по разделам (общая моторика, мелкая моторика, лицевая и артикуляционная моторика); способностью учитывать результаты обследования при планировании коррекционной работы;</w:t>
      </w:r>
    </w:p>
    <w:p w:rsidR="005B6FCA" w:rsidRPr="004E62E9" w:rsidRDefault="005B6FCA" w:rsidP="005B6FCA">
      <w:pPr>
        <w:rPr>
          <w:rFonts w:eastAsia="Calibri"/>
        </w:rPr>
      </w:pPr>
      <w:r w:rsidRPr="004E62E9">
        <w:rPr>
          <w:rFonts w:eastAsia="Calibri"/>
        </w:rPr>
        <w:t>наличие в полном объеме аналитических записей по вопросам и заданиям, отведенным на самостоятельное изучение.</w:t>
      </w:r>
    </w:p>
    <w:p w:rsidR="005B6FCA" w:rsidRPr="004E62E9" w:rsidRDefault="005B6FCA" w:rsidP="005B6FCA">
      <w:pPr>
        <w:ind w:firstLine="720"/>
        <w:rPr>
          <w:rFonts w:eastAsia="Calibri"/>
          <w:i/>
        </w:rPr>
      </w:pPr>
      <w:r w:rsidRPr="004E62E9">
        <w:rPr>
          <w:rFonts w:eastAsia="Calibri"/>
        </w:rPr>
        <w:t>Для получения «</w:t>
      </w:r>
      <w:r w:rsidRPr="004E62E9">
        <w:rPr>
          <w:rFonts w:eastAsia="Calibri"/>
          <w:b/>
        </w:rPr>
        <w:t>хорошо</w:t>
      </w:r>
      <w:r w:rsidRPr="004E62E9">
        <w:rPr>
          <w:rFonts w:eastAsia="Calibri"/>
        </w:rPr>
        <w:t>» - студент должен знать предмет, объект, задачи, принципы лечебного массажа; основные этапы и направления лечебного массажа, его основные виды и формы; возрастные и специфические особенности развития общей, мелкой и артикуляционной моторики; строение и функционирование опорно-двигательного аппарата;</w:t>
      </w:r>
    </w:p>
    <w:p w:rsidR="005B6FCA" w:rsidRPr="004E62E9" w:rsidRDefault="005B6FCA" w:rsidP="005B6FCA">
      <w:pPr>
        <w:ind w:firstLine="709"/>
        <w:rPr>
          <w:rFonts w:eastAsia="Calibri"/>
        </w:rPr>
      </w:pPr>
      <w:r w:rsidRPr="004E62E9">
        <w:rPr>
          <w:rFonts w:eastAsia="Calibri"/>
        </w:rPr>
        <w:t>уметь создавать модели обследования и структурно-содержательную характеристику этапов обследования; заполнять документацию, отражающую результаты обследования; проводить качественную и количественную оценку результатов обследования, интерпретировать данные, формулировать заключение (диагноз); выявлять план коррекционной работы;</w:t>
      </w:r>
    </w:p>
    <w:p w:rsidR="005B6FCA" w:rsidRPr="004E62E9" w:rsidRDefault="005B6FCA" w:rsidP="005B6FCA">
      <w:pPr>
        <w:rPr>
          <w:rFonts w:eastAsia="Calibri"/>
        </w:rPr>
      </w:pPr>
      <w:r w:rsidRPr="004E62E9">
        <w:rPr>
          <w:rFonts w:eastAsia="Calibri"/>
        </w:rPr>
        <w:t>наличие аналитических записей по вопросам и заданиям, отведенным на самостоятельное изучение.</w:t>
      </w:r>
    </w:p>
    <w:p w:rsidR="005B6FCA" w:rsidRPr="004E62E9" w:rsidRDefault="005B6FCA" w:rsidP="005B6FCA">
      <w:pPr>
        <w:ind w:firstLine="720"/>
        <w:rPr>
          <w:rFonts w:eastAsia="Calibri"/>
        </w:rPr>
      </w:pPr>
      <w:r w:rsidRPr="004E62E9">
        <w:rPr>
          <w:rFonts w:eastAsia="Calibri"/>
        </w:rPr>
        <w:t xml:space="preserve">Для получения </w:t>
      </w:r>
      <w:r w:rsidRPr="004E62E9">
        <w:rPr>
          <w:rFonts w:eastAsia="Calibri"/>
          <w:b/>
        </w:rPr>
        <w:t xml:space="preserve">«удовлетворительно» </w:t>
      </w:r>
      <w:r w:rsidRPr="004E62E9">
        <w:rPr>
          <w:rFonts w:eastAsia="Calibri"/>
        </w:rPr>
        <w:t xml:space="preserve">студент должен знать предмет, объект, </w:t>
      </w:r>
      <w:r w:rsidRPr="004E62E9">
        <w:rPr>
          <w:rFonts w:eastAsia="Calibri"/>
        </w:rPr>
        <w:lastRenderedPageBreak/>
        <w:t>задачи, принципы лечебного массажа; основные этапы и направления лечебного массажа, его основные виды и формы; возрастные и специфические особенности развития общей, мелкой моторики; строение и функционирование опорно-двигательного аппарата;</w:t>
      </w:r>
    </w:p>
    <w:p w:rsidR="005B6FCA" w:rsidRPr="004E62E9" w:rsidRDefault="005B6FCA" w:rsidP="005B6FCA">
      <w:pPr>
        <w:rPr>
          <w:rFonts w:eastAsia="Calibri"/>
        </w:rPr>
      </w:pPr>
      <w:r w:rsidRPr="004E62E9">
        <w:rPr>
          <w:rFonts w:eastAsia="Calibri"/>
        </w:rPr>
        <w:t>задания по самостоятельной работе выполнены не в полном объеме, представлены на описательном уровне без аналитической основы.</w:t>
      </w:r>
    </w:p>
    <w:p w:rsidR="005B6FCA" w:rsidRDefault="005B6FCA" w:rsidP="005B6FCA">
      <w:pPr>
        <w:ind w:firstLine="709"/>
        <w:rPr>
          <w:rFonts w:eastAsia="Calibri"/>
        </w:rPr>
      </w:pPr>
      <w:r w:rsidRPr="004E62E9">
        <w:rPr>
          <w:rFonts w:eastAsia="Calibri"/>
        </w:rPr>
        <w:t xml:space="preserve">Оценка </w:t>
      </w:r>
      <w:r w:rsidRPr="004E62E9">
        <w:rPr>
          <w:rFonts w:eastAsia="Calibri"/>
          <w:b/>
        </w:rPr>
        <w:t xml:space="preserve">«неудовлетворительно» </w:t>
      </w:r>
      <w:r w:rsidRPr="004E62E9">
        <w:rPr>
          <w:rFonts w:eastAsia="Calibri"/>
        </w:rPr>
        <w:t>ставится в случае отсутствия у студента знаний и умений по программе дисциплины, программа самостоятельной работы не выполнена.</w:t>
      </w:r>
    </w:p>
    <w:p w:rsidR="00462CA9" w:rsidRPr="0017080E" w:rsidRDefault="00462CA9" w:rsidP="00462CA9">
      <w:pPr>
        <w:pStyle w:val="1"/>
        <w:tabs>
          <w:tab w:val="left" w:pos="993"/>
        </w:tabs>
        <w:ind w:left="0" w:firstLine="567"/>
        <w:rPr>
          <w:rStyle w:val="FontStyle31"/>
          <w:rFonts w:ascii="Times New Roman" w:hAnsi="Times New Roman" w:cs="Times New Roman"/>
          <w:spacing w:val="-4"/>
          <w:sz w:val="24"/>
          <w:szCs w:val="24"/>
        </w:rPr>
      </w:pPr>
      <w:r w:rsidRPr="0017080E">
        <w:rPr>
          <w:rStyle w:val="FontStyle32"/>
          <w:spacing w:val="-4"/>
          <w:sz w:val="24"/>
          <w:szCs w:val="24"/>
        </w:rPr>
        <w:t xml:space="preserve">8 </w:t>
      </w:r>
      <w:r w:rsidRPr="0017080E">
        <w:rPr>
          <w:rStyle w:val="FontStyle31"/>
          <w:rFonts w:ascii="Times New Roman" w:hAnsi="Times New Roman" w:cs="Times New Roman"/>
          <w:spacing w:val="-4"/>
          <w:sz w:val="24"/>
          <w:szCs w:val="24"/>
        </w:rPr>
        <w:t>Учебно-методическое и информационное обеспечение дисциплины (модуля)</w:t>
      </w:r>
    </w:p>
    <w:p w:rsidR="00462CA9" w:rsidRPr="0017080E" w:rsidRDefault="00462CA9" w:rsidP="00462CA9">
      <w:r w:rsidRPr="0017080E">
        <w:rPr>
          <w:b/>
          <w:bCs/>
        </w:rPr>
        <w:t xml:space="preserve">а) Основная </w:t>
      </w:r>
      <w:r w:rsidRPr="0017080E">
        <w:rPr>
          <w:b/>
        </w:rPr>
        <w:t>литература:</w:t>
      </w:r>
    </w:p>
    <w:p w:rsidR="00462CA9" w:rsidRPr="0017080E" w:rsidRDefault="00462CA9" w:rsidP="00462CA9">
      <w:pPr>
        <w:pStyle w:val="af5"/>
        <w:numPr>
          <w:ilvl w:val="0"/>
          <w:numId w:val="25"/>
        </w:numPr>
        <w:ind w:left="0" w:firstLine="709"/>
        <w:rPr>
          <w:szCs w:val="24"/>
          <w:lang w:val="ru-RU"/>
        </w:rPr>
      </w:pPr>
      <w:r w:rsidRPr="0017080E">
        <w:rPr>
          <w:szCs w:val="24"/>
          <w:lang w:val="ru-RU"/>
        </w:rPr>
        <w:t>Мицан Е. Л. Лечебный массаж [Электронный ресурс] : учебное пособие / Е. Л. Мицан ; МГТУ. - Магнитогорск : МГТУ, 2015. - 1 электрон.опт. диск (</w:t>
      </w:r>
      <w:r w:rsidRPr="0017080E">
        <w:rPr>
          <w:szCs w:val="24"/>
        </w:rPr>
        <w:t>CD</w:t>
      </w:r>
      <w:r w:rsidRPr="0017080E">
        <w:rPr>
          <w:szCs w:val="24"/>
          <w:lang w:val="ru-RU"/>
        </w:rPr>
        <w:t>-</w:t>
      </w:r>
      <w:r w:rsidRPr="0017080E">
        <w:rPr>
          <w:szCs w:val="24"/>
        </w:rPr>
        <w:t>ROM</w:t>
      </w:r>
      <w:r w:rsidRPr="0017080E">
        <w:rPr>
          <w:szCs w:val="24"/>
          <w:lang w:val="ru-RU"/>
        </w:rPr>
        <w:t xml:space="preserve">). - Режим доступа: </w:t>
      </w:r>
      <w:hyperlink r:id="rId13" w:history="1">
        <w:r w:rsidRPr="000432F0">
          <w:rPr>
            <w:rStyle w:val="afb"/>
            <w:szCs w:val="24"/>
          </w:rPr>
          <w:t>https</w:t>
        </w:r>
        <w:r w:rsidRPr="000432F0">
          <w:rPr>
            <w:rStyle w:val="afb"/>
            <w:szCs w:val="24"/>
            <w:lang w:val="ru-RU"/>
          </w:rPr>
          <w:t>://</w:t>
        </w:r>
        <w:r w:rsidRPr="000432F0">
          <w:rPr>
            <w:rStyle w:val="afb"/>
            <w:szCs w:val="24"/>
          </w:rPr>
          <w:t>magtu</w:t>
        </w:r>
        <w:r w:rsidRPr="000432F0">
          <w:rPr>
            <w:rStyle w:val="afb"/>
            <w:szCs w:val="24"/>
            <w:lang w:val="ru-RU"/>
          </w:rPr>
          <w:t>.</w:t>
        </w:r>
        <w:r w:rsidRPr="000432F0">
          <w:rPr>
            <w:rStyle w:val="afb"/>
            <w:szCs w:val="24"/>
          </w:rPr>
          <w:t>informsystema</w:t>
        </w:r>
        <w:r w:rsidRPr="000432F0">
          <w:rPr>
            <w:rStyle w:val="afb"/>
            <w:szCs w:val="24"/>
            <w:lang w:val="ru-RU"/>
          </w:rPr>
          <w:t>.</w:t>
        </w:r>
        <w:r w:rsidRPr="000432F0">
          <w:rPr>
            <w:rStyle w:val="afb"/>
            <w:szCs w:val="24"/>
          </w:rPr>
          <w:t>ru</w:t>
        </w:r>
        <w:r w:rsidRPr="000432F0">
          <w:rPr>
            <w:rStyle w:val="afb"/>
            <w:szCs w:val="24"/>
            <w:lang w:val="ru-RU"/>
          </w:rPr>
          <w:t>/</w:t>
        </w:r>
        <w:r w:rsidRPr="000432F0">
          <w:rPr>
            <w:rStyle w:val="afb"/>
            <w:szCs w:val="24"/>
          </w:rPr>
          <w:t>uploader</w:t>
        </w:r>
        <w:r w:rsidRPr="000432F0">
          <w:rPr>
            <w:rStyle w:val="afb"/>
            <w:szCs w:val="24"/>
            <w:lang w:val="ru-RU"/>
          </w:rPr>
          <w:t>/</w:t>
        </w:r>
        <w:r w:rsidRPr="000432F0">
          <w:rPr>
            <w:rStyle w:val="afb"/>
            <w:szCs w:val="24"/>
          </w:rPr>
          <w:t>fileUpload</w:t>
        </w:r>
        <w:r w:rsidRPr="000432F0">
          <w:rPr>
            <w:rStyle w:val="afb"/>
            <w:szCs w:val="24"/>
            <w:lang w:val="ru-RU"/>
          </w:rPr>
          <w:t>?</w:t>
        </w:r>
        <w:r w:rsidRPr="000432F0">
          <w:rPr>
            <w:rStyle w:val="afb"/>
            <w:szCs w:val="24"/>
          </w:rPr>
          <w:t>name</w:t>
        </w:r>
        <w:r w:rsidRPr="000432F0">
          <w:rPr>
            <w:rStyle w:val="afb"/>
            <w:szCs w:val="24"/>
            <w:lang w:val="ru-RU"/>
          </w:rPr>
          <w:t>=1276.</w:t>
        </w:r>
        <w:r w:rsidRPr="000432F0">
          <w:rPr>
            <w:rStyle w:val="afb"/>
            <w:szCs w:val="24"/>
          </w:rPr>
          <w:t>pdf</w:t>
        </w:r>
        <w:r w:rsidRPr="000432F0">
          <w:rPr>
            <w:rStyle w:val="afb"/>
            <w:szCs w:val="24"/>
            <w:lang w:val="ru-RU"/>
          </w:rPr>
          <w:t>&amp;</w:t>
        </w:r>
        <w:r w:rsidRPr="000432F0">
          <w:rPr>
            <w:rStyle w:val="afb"/>
            <w:szCs w:val="24"/>
          </w:rPr>
          <w:t>show</w:t>
        </w:r>
        <w:r w:rsidRPr="000432F0">
          <w:rPr>
            <w:rStyle w:val="afb"/>
            <w:szCs w:val="24"/>
            <w:lang w:val="ru-RU"/>
          </w:rPr>
          <w:t>=</w:t>
        </w:r>
        <w:r w:rsidRPr="000432F0">
          <w:rPr>
            <w:rStyle w:val="afb"/>
            <w:szCs w:val="24"/>
          </w:rPr>
          <w:t>dcatalogues</w:t>
        </w:r>
        <w:r w:rsidRPr="000432F0">
          <w:rPr>
            <w:rStyle w:val="afb"/>
            <w:szCs w:val="24"/>
            <w:lang w:val="ru-RU"/>
          </w:rPr>
          <w:t>/1/1123471/1276.</w:t>
        </w:r>
        <w:r w:rsidRPr="000432F0">
          <w:rPr>
            <w:rStyle w:val="afb"/>
            <w:szCs w:val="24"/>
          </w:rPr>
          <w:t>pdf</w:t>
        </w:r>
        <w:r w:rsidRPr="000432F0">
          <w:rPr>
            <w:rStyle w:val="afb"/>
            <w:szCs w:val="24"/>
            <w:lang w:val="ru-RU"/>
          </w:rPr>
          <w:t>&amp;</w:t>
        </w:r>
        <w:r w:rsidRPr="000432F0">
          <w:rPr>
            <w:rStyle w:val="afb"/>
            <w:szCs w:val="24"/>
          </w:rPr>
          <w:t>view</w:t>
        </w:r>
        <w:r w:rsidRPr="000432F0">
          <w:rPr>
            <w:rStyle w:val="afb"/>
            <w:szCs w:val="24"/>
            <w:lang w:val="ru-RU"/>
          </w:rPr>
          <w:t>=</w:t>
        </w:r>
        <w:r w:rsidRPr="000432F0">
          <w:rPr>
            <w:rStyle w:val="afb"/>
            <w:szCs w:val="24"/>
          </w:rPr>
          <w:t>true</w:t>
        </w:r>
      </w:hyperlink>
      <w:r w:rsidRPr="0017080E">
        <w:rPr>
          <w:szCs w:val="24"/>
          <w:lang w:val="ru-RU"/>
        </w:rPr>
        <w:t>. - Макрообъект.</w:t>
      </w:r>
    </w:p>
    <w:p w:rsidR="00462CA9" w:rsidRPr="0017080E" w:rsidRDefault="00462CA9" w:rsidP="00462CA9">
      <w:pPr>
        <w:pStyle w:val="af5"/>
        <w:numPr>
          <w:ilvl w:val="0"/>
          <w:numId w:val="25"/>
        </w:numPr>
        <w:tabs>
          <w:tab w:val="left" w:pos="993"/>
        </w:tabs>
        <w:spacing w:line="240" w:lineRule="auto"/>
        <w:ind w:left="0" w:firstLine="709"/>
        <w:rPr>
          <w:szCs w:val="24"/>
          <w:lang w:val="ru-RU"/>
        </w:rPr>
      </w:pPr>
      <w:r w:rsidRPr="0017080E">
        <w:rPr>
          <w:szCs w:val="24"/>
          <w:lang w:val="ru-RU"/>
        </w:rPr>
        <w:t>Неретина Т. Г. Основы специальной педагогики [Электронный ресурс] : учебное пособие / Т. Г. Неретина ; МГТУ. - Магнитогорск : МГТУ, 2016. - 1 электрон.опт. диск (</w:t>
      </w:r>
      <w:r w:rsidRPr="0017080E">
        <w:rPr>
          <w:szCs w:val="24"/>
        </w:rPr>
        <w:t>CD</w:t>
      </w:r>
      <w:r w:rsidRPr="0017080E">
        <w:rPr>
          <w:szCs w:val="24"/>
          <w:lang w:val="ru-RU"/>
        </w:rPr>
        <w:t>-</w:t>
      </w:r>
      <w:r w:rsidRPr="0017080E">
        <w:rPr>
          <w:szCs w:val="24"/>
        </w:rPr>
        <w:t>ROM</w:t>
      </w:r>
      <w:r w:rsidRPr="0017080E">
        <w:rPr>
          <w:szCs w:val="24"/>
          <w:lang w:val="ru-RU"/>
        </w:rPr>
        <w:t xml:space="preserve">). - Режим доступа: </w:t>
      </w:r>
      <w:hyperlink r:id="rId14" w:history="1">
        <w:r w:rsidRPr="000432F0">
          <w:rPr>
            <w:rStyle w:val="afb"/>
            <w:szCs w:val="24"/>
          </w:rPr>
          <w:t>https</w:t>
        </w:r>
        <w:r w:rsidRPr="000432F0">
          <w:rPr>
            <w:rStyle w:val="afb"/>
            <w:szCs w:val="24"/>
            <w:lang w:val="ru-RU"/>
          </w:rPr>
          <w:t>://</w:t>
        </w:r>
        <w:r w:rsidRPr="000432F0">
          <w:rPr>
            <w:rStyle w:val="afb"/>
            <w:szCs w:val="24"/>
          </w:rPr>
          <w:t>magtu</w:t>
        </w:r>
        <w:r w:rsidRPr="000432F0">
          <w:rPr>
            <w:rStyle w:val="afb"/>
            <w:szCs w:val="24"/>
            <w:lang w:val="ru-RU"/>
          </w:rPr>
          <w:t>.</w:t>
        </w:r>
        <w:r w:rsidRPr="000432F0">
          <w:rPr>
            <w:rStyle w:val="afb"/>
            <w:szCs w:val="24"/>
          </w:rPr>
          <w:t>informsystema</w:t>
        </w:r>
        <w:r w:rsidRPr="000432F0">
          <w:rPr>
            <w:rStyle w:val="afb"/>
            <w:szCs w:val="24"/>
            <w:lang w:val="ru-RU"/>
          </w:rPr>
          <w:t>.</w:t>
        </w:r>
        <w:r w:rsidRPr="000432F0">
          <w:rPr>
            <w:rStyle w:val="afb"/>
            <w:szCs w:val="24"/>
          </w:rPr>
          <w:t>ru</w:t>
        </w:r>
        <w:r w:rsidRPr="000432F0">
          <w:rPr>
            <w:rStyle w:val="afb"/>
            <w:szCs w:val="24"/>
            <w:lang w:val="ru-RU"/>
          </w:rPr>
          <w:t>/</w:t>
        </w:r>
        <w:r w:rsidRPr="000432F0">
          <w:rPr>
            <w:rStyle w:val="afb"/>
            <w:szCs w:val="24"/>
          </w:rPr>
          <w:t>uploader</w:t>
        </w:r>
        <w:r w:rsidRPr="000432F0">
          <w:rPr>
            <w:rStyle w:val="afb"/>
            <w:szCs w:val="24"/>
            <w:lang w:val="ru-RU"/>
          </w:rPr>
          <w:t>/</w:t>
        </w:r>
        <w:r w:rsidRPr="000432F0">
          <w:rPr>
            <w:rStyle w:val="afb"/>
            <w:szCs w:val="24"/>
          </w:rPr>
          <w:t>fileUpload</w:t>
        </w:r>
        <w:r w:rsidRPr="000432F0">
          <w:rPr>
            <w:rStyle w:val="afb"/>
            <w:szCs w:val="24"/>
            <w:lang w:val="ru-RU"/>
          </w:rPr>
          <w:t>?</w:t>
        </w:r>
        <w:r w:rsidRPr="000432F0">
          <w:rPr>
            <w:rStyle w:val="afb"/>
            <w:szCs w:val="24"/>
          </w:rPr>
          <w:t>name</w:t>
        </w:r>
        <w:r w:rsidRPr="000432F0">
          <w:rPr>
            <w:rStyle w:val="afb"/>
            <w:szCs w:val="24"/>
            <w:lang w:val="ru-RU"/>
          </w:rPr>
          <w:t>=2723.</w:t>
        </w:r>
        <w:r w:rsidRPr="000432F0">
          <w:rPr>
            <w:rStyle w:val="afb"/>
            <w:szCs w:val="24"/>
          </w:rPr>
          <w:t>pdf</w:t>
        </w:r>
        <w:r w:rsidRPr="000432F0">
          <w:rPr>
            <w:rStyle w:val="afb"/>
            <w:szCs w:val="24"/>
            <w:lang w:val="ru-RU"/>
          </w:rPr>
          <w:t>&amp;</w:t>
        </w:r>
        <w:r w:rsidRPr="000432F0">
          <w:rPr>
            <w:rStyle w:val="afb"/>
            <w:szCs w:val="24"/>
          </w:rPr>
          <w:t>show</w:t>
        </w:r>
        <w:r w:rsidRPr="000432F0">
          <w:rPr>
            <w:rStyle w:val="afb"/>
            <w:szCs w:val="24"/>
            <w:lang w:val="ru-RU"/>
          </w:rPr>
          <w:t>=</w:t>
        </w:r>
        <w:r w:rsidRPr="000432F0">
          <w:rPr>
            <w:rStyle w:val="afb"/>
            <w:szCs w:val="24"/>
          </w:rPr>
          <w:t>dcatalogues</w:t>
        </w:r>
        <w:r w:rsidRPr="000432F0">
          <w:rPr>
            <w:rStyle w:val="afb"/>
            <w:szCs w:val="24"/>
            <w:lang w:val="ru-RU"/>
          </w:rPr>
          <w:t>/1/1132044/2723.</w:t>
        </w:r>
        <w:r w:rsidRPr="000432F0">
          <w:rPr>
            <w:rStyle w:val="afb"/>
            <w:szCs w:val="24"/>
          </w:rPr>
          <w:t>pdf</w:t>
        </w:r>
        <w:r w:rsidRPr="000432F0">
          <w:rPr>
            <w:rStyle w:val="afb"/>
            <w:szCs w:val="24"/>
            <w:lang w:val="ru-RU"/>
          </w:rPr>
          <w:t>&amp;</w:t>
        </w:r>
        <w:r w:rsidRPr="000432F0">
          <w:rPr>
            <w:rStyle w:val="afb"/>
            <w:szCs w:val="24"/>
          </w:rPr>
          <w:t>view</w:t>
        </w:r>
        <w:r w:rsidRPr="000432F0">
          <w:rPr>
            <w:rStyle w:val="afb"/>
            <w:szCs w:val="24"/>
            <w:lang w:val="ru-RU"/>
          </w:rPr>
          <w:t>=</w:t>
        </w:r>
        <w:r w:rsidRPr="000432F0">
          <w:rPr>
            <w:rStyle w:val="afb"/>
            <w:szCs w:val="24"/>
          </w:rPr>
          <w:t>true</w:t>
        </w:r>
      </w:hyperlink>
      <w:r w:rsidRPr="0017080E">
        <w:rPr>
          <w:szCs w:val="24"/>
          <w:lang w:val="ru-RU"/>
        </w:rPr>
        <w:t>. - Макрообъект.</w:t>
      </w:r>
    </w:p>
    <w:p w:rsidR="00462CA9" w:rsidRPr="0017080E" w:rsidRDefault="00462CA9" w:rsidP="00462CA9">
      <w:pPr>
        <w:pStyle w:val="af5"/>
        <w:spacing w:line="240" w:lineRule="auto"/>
        <w:ind w:left="0"/>
        <w:rPr>
          <w:b/>
          <w:szCs w:val="24"/>
          <w:lang w:val="ru-RU"/>
        </w:rPr>
      </w:pPr>
    </w:p>
    <w:p w:rsidR="00462CA9" w:rsidRPr="0017080E" w:rsidRDefault="00462CA9" w:rsidP="00462CA9">
      <w:pPr>
        <w:pStyle w:val="af5"/>
        <w:spacing w:line="240" w:lineRule="auto"/>
        <w:ind w:left="0"/>
        <w:rPr>
          <w:b/>
          <w:szCs w:val="24"/>
          <w:lang w:val="ru-RU"/>
        </w:rPr>
      </w:pPr>
      <w:r w:rsidRPr="0017080E">
        <w:rPr>
          <w:b/>
          <w:szCs w:val="24"/>
          <w:lang w:val="ru-RU"/>
        </w:rPr>
        <w:t>б) Дополнительная литература:</w:t>
      </w:r>
    </w:p>
    <w:p w:rsidR="00462CA9" w:rsidRPr="0017080E" w:rsidRDefault="00CB7906" w:rsidP="00462CA9">
      <w:pPr>
        <w:pStyle w:val="af5"/>
        <w:spacing w:line="240" w:lineRule="auto"/>
        <w:ind w:left="0"/>
        <w:rPr>
          <w:szCs w:val="24"/>
          <w:lang w:val="ru-RU"/>
        </w:rPr>
      </w:pPr>
      <w:r>
        <w:rPr>
          <w:szCs w:val="24"/>
          <w:lang w:val="ru-RU"/>
        </w:rPr>
        <w:t>1.</w:t>
      </w:r>
      <w:r w:rsidR="00462CA9" w:rsidRPr="0017080E">
        <w:rPr>
          <w:szCs w:val="24"/>
          <w:lang w:val="ru-RU"/>
        </w:rPr>
        <w:t>Мицан Е. Л. Лечебная физкультура в работе с дошкольниками, больными ДЦП [Электронный ресурс] : учебное пособие / Е. Л. Мицан ; МГТУ. - Магнитогорск : МГТУ, 2017. - 1 электрон.опт. диск (</w:t>
      </w:r>
      <w:r w:rsidR="00462CA9" w:rsidRPr="0017080E">
        <w:rPr>
          <w:szCs w:val="24"/>
        </w:rPr>
        <w:t>CD</w:t>
      </w:r>
      <w:r w:rsidR="00462CA9" w:rsidRPr="0017080E">
        <w:rPr>
          <w:szCs w:val="24"/>
          <w:lang w:val="ru-RU"/>
        </w:rPr>
        <w:t>-</w:t>
      </w:r>
      <w:r w:rsidR="00462CA9" w:rsidRPr="0017080E">
        <w:rPr>
          <w:szCs w:val="24"/>
        </w:rPr>
        <w:t>ROM</w:t>
      </w:r>
      <w:r w:rsidR="00462CA9" w:rsidRPr="0017080E">
        <w:rPr>
          <w:szCs w:val="24"/>
          <w:lang w:val="ru-RU"/>
        </w:rPr>
        <w:t xml:space="preserve">). - Режим доступа: </w:t>
      </w:r>
      <w:hyperlink r:id="rId15" w:history="1">
        <w:r w:rsidR="00462CA9" w:rsidRPr="000432F0">
          <w:rPr>
            <w:rStyle w:val="afb"/>
            <w:szCs w:val="24"/>
          </w:rPr>
          <w:t>https</w:t>
        </w:r>
        <w:r w:rsidR="00462CA9" w:rsidRPr="000432F0">
          <w:rPr>
            <w:rStyle w:val="afb"/>
            <w:szCs w:val="24"/>
            <w:lang w:val="ru-RU"/>
          </w:rPr>
          <w:t>://</w:t>
        </w:r>
        <w:r w:rsidR="00462CA9" w:rsidRPr="000432F0">
          <w:rPr>
            <w:rStyle w:val="afb"/>
            <w:szCs w:val="24"/>
          </w:rPr>
          <w:t>magtu</w:t>
        </w:r>
        <w:r w:rsidR="00462CA9" w:rsidRPr="000432F0">
          <w:rPr>
            <w:rStyle w:val="afb"/>
            <w:szCs w:val="24"/>
            <w:lang w:val="ru-RU"/>
          </w:rPr>
          <w:t>.</w:t>
        </w:r>
        <w:r w:rsidR="00462CA9" w:rsidRPr="000432F0">
          <w:rPr>
            <w:rStyle w:val="afb"/>
            <w:szCs w:val="24"/>
          </w:rPr>
          <w:t>informsystema</w:t>
        </w:r>
        <w:r w:rsidR="00462CA9" w:rsidRPr="000432F0">
          <w:rPr>
            <w:rStyle w:val="afb"/>
            <w:szCs w:val="24"/>
            <w:lang w:val="ru-RU"/>
          </w:rPr>
          <w:t>.</w:t>
        </w:r>
        <w:r w:rsidR="00462CA9" w:rsidRPr="000432F0">
          <w:rPr>
            <w:rStyle w:val="afb"/>
            <w:szCs w:val="24"/>
          </w:rPr>
          <w:t>ru</w:t>
        </w:r>
        <w:r w:rsidR="00462CA9" w:rsidRPr="000432F0">
          <w:rPr>
            <w:rStyle w:val="afb"/>
            <w:szCs w:val="24"/>
            <w:lang w:val="ru-RU"/>
          </w:rPr>
          <w:t>/</w:t>
        </w:r>
        <w:r w:rsidR="00462CA9" w:rsidRPr="000432F0">
          <w:rPr>
            <w:rStyle w:val="afb"/>
            <w:szCs w:val="24"/>
          </w:rPr>
          <w:t>uploader</w:t>
        </w:r>
        <w:r w:rsidR="00462CA9" w:rsidRPr="000432F0">
          <w:rPr>
            <w:rStyle w:val="afb"/>
            <w:szCs w:val="24"/>
            <w:lang w:val="ru-RU"/>
          </w:rPr>
          <w:t>/</w:t>
        </w:r>
        <w:r w:rsidR="00462CA9" w:rsidRPr="000432F0">
          <w:rPr>
            <w:rStyle w:val="afb"/>
            <w:szCs w:val="24"/>
          </w:rPr>
          <w:t>fileUpload</w:t>
        </w:r>
        <w:r w:rsidR="00462CA9" w:rsidRPr="000432F0">
          <w:rPr>
            <w:rStyle w:val="afb"/>
            <w:szCs w:val="24"/>
            <w:lang w:val="ru-RU"/>
          </w:rPr>
          <w:t>?</w:t>
        </w:r>
        <w:r w:rsidR="00462CA9" w:rsidRPr="000432F0">
          <w:rPr>
            <w:rStyle w:val="afb"/>
            <w:szCs w:val="24"/>
          </w:rPr>
          <w:t>name</w:t>
        </w:r>
        <w:r w:rsidR="00462CA9" w:rsidRPr="000432F0">
          <w:rPr>
            <w:rStyle w:val="afb"/>
            <w:szCs w:val="24"/>
            <w:lang w:val="ru-RU"/>
          </w:rPr>
          <w:t>=3332.</w:t>
        </w:r>
        <w:r w:rsidR="00462CA9" w:rsidRPr="000432F0">
          <w:rPr>
            <w:rStyle w:val="afb"/>
            <w:szCs w:val="24"/>
          </w:rPr>
          <w:t>pdf</w:t>
        </w:r>
        <w:r w:rsidR="00462CA9" w:rsidRPr="000432F0">
          <w:rPr>
            <w:rStyle w:val="afb"/>
            <w:szCs w:val="24"/>
            <w:lang w:val="ru-RU"/>
          </w:rPr>
          <w:t>&amp;</w:t>
        </w:r>
        <w:r w:rsidR="00462CA9" w:rsidRPr="000432F0">
          <w:rPr>
            <w:rStyle w:val="afb"/>
            <w:szCs w:val="24"/>
          </w:rPr>
          <w:t>show</w:t>
        </w:r>
        <w:r w:rsidR="00462CA9" w:rsidRPr="000432F0">
          <w:rPr>
            <w:rStyle w:val="afb"/>
            <w:szCs w:val="24"/>
            <w:lang w:val="ru-RU"/>
          </w:rPr>
          <w:t>=</w:t>
        </w:r>
        <w:r w:rsidR="00462CA9" w:rsidRPr="000432F0">
          <w:rPr>
            <w:rStyle w:val="afb"/>
            <w:szCs w:val="24"/>
          </w:rPr>
          <w:t>dcatalogues</w:t>
        </w:r>
        <w:r w:rsidR="00462CA9" w:rsidRPr="000432F0">
          <w:rPr>
            <w:rStyle w:val="afb"/>
            <w:szCs w:val="24"/>
            <w:lang w:val="ru-RU"/>
          </w:rPr>
          <w:t>/1/1138451/3332.</w:t>
        </w:r>
        <w:r w:rsidR="00462CA9" w:rsidRPr="000432F0">
          <w:rPr>
            <w:rStyle w:val="afb"/>
            <w:szCs w:val="24"/>
          </w:rPr>
          <w:t>pdf</w:t>
        </w:r>
        <w:r w:rsidR="00462CA9" w:rsidRPr="000432F0">
          <w:rPr>
            <w:rStyle w:val="afb"/>
            <w:szCs w:val="24"/>
            <w:lang w:val="ru-RU"/>
          </w:rPr>
          <w:t>&amp;</w:t>
        </w:r>
        <w:r w:rsidR="00462CA9" w:rsidRPr="000432F0">
          <w:rPr>
            <w:rStyle w:val="afb"/>
            <w:szCs w:val="24"/>
          </w:rPr>
          <w:t>view</w:t>
        </w:r>
        <w:r w:rsidR="00462CA9" w:rsidRPr="000432F0">
          <w:rPr>
            <w:rStyle w:val="afb"/>
            <w:szCs w:val="24"/>
            <w:lang w:val="ru-RU"/>
          </w:rPr>
          <w:t>=</w:t>
        </w:r>
        <w:r w:rsidR="00462CA9" w:rsidRPr="000432F0">
          <w:rPr>
            <w:rStyle w:val="afb"/>
            <w:szCs w:val="24"/>
          </w:rPr>
          <w:t>true</w:t>
        </w:r>
      </w:hyperlink>
      <w:r w:rsidR="00462CA9" w:rsidRPr="0017080E">
        <w:rPr>
          <w:szCs w:val="24"/>
          <w:lang w:val="ru-RU"/>
        </w:rPr>
        <w:t xml:space="preserve">. - Макрообъект. - </w:t>
      </w:r>
      <w:r w:rsidR="00462CA9" w:rsidRPr="0017080E">
        <w:rPr>
          <w:szCs w:val="24"/>
        </w:rPr>
        <w:t>ISBN</w:t>
      </w:r>
      <w:r w:rsidR="00462CA9" w:rsidRPr="0017080E">
        <w:rPr>
          <w:szCs w:val="24"/>
          <w:lang w:val="ru-RU"/>
        </w:rPr>
        <w:t xml:space="preserve"> 978-5-9967-0994-6.</w:t>
      </w:r>
    </w:p>
    <w:p w:rsidR="00462CA9" w:rsidRPr="0017080E" w:rsidRDefault="00462CA9" w:rsidP="00462CA9">
      <w:pPr>
        <w:pStyle w:val="af5"/>
        <w:spacing w:line="240" w:lineRule="auto"/>
        <w:ind w:firstLine="0"/>
        <w:rPr>
          <w:szCs w:val="24"/>
          <w:lang w:val="ru-RU"/>
        </w:rPr>
      </w:pPr>
    </w:p>
    <w:p w:rsidR="00462CA9" w:rsidRPr="0017080E" w:rsidRDefault="00462CA9" w:rsidP="00462CA9">
      <w:pPr>
        <w:pStyle w:val="Style8"/>
        <w:widowControl/>
        <w:tabs>
          <w:tab w:val="left" w:pos="993"/>
        </w:tabs>
        <w:rPr>
          <w:rStyle w:val="FontStyle21"/>
          <w:b/>
          <w:sz w:val="24"/>
          <w:szCs w:val="24"/>
        </w:rPr>
      </w:pPr>
      <w:r w:rsidRPr="0017080E">
        <w:rPr>
          <w:rStyle w:val="FontStyle15"/>
          <w:b w:val="0"/>
          <w:spacing w:val="40"/>
          <w:sz w:val="24"/>
          <w:szCs w:val="24"/>
        </w:rPr>
        <w:t>в)</w:t>
      </w:r>
      <w:r w:rsidRPr="0017080E">
        <w:rPr>
          <w:rStyle w:val="FontStyle21"/>
          <w:b/>
          <w:sz w:val="24"/>
          <w:szCs w:val="24"/>
        </w:rPr>
        <w:t xml:space="preserve">Методические указания: </w:t>
      </w:r>
    </w:p>
    <w:p w:rsidR="00462CA9" w:rsidRPr="0017080E" w:rsidRDefault="00462CA9" w:rsidP="00462CA9">
      <w:pPr>
        <w:widowControl/>
        <w:shd w:val="clear" w:color="auto" w:fill="FFFFFF"/>
        <w:autoSpaceDE/>
        <w:autoSpaceDN/>
        <w:adjustRightInd/>
        <w:ind w:firstLine="709"/>
        <w:rPr>
          <w:color w:val="333333"/>
        </w:rPr>
      </w:pPr>
      <w:r w:rsidRPr="0017080E">
        <w:rPr>
          <w:bCs/>
          <w:color w:val="333333"/>
        </w:rPr>
        <w:t>Л.Н.Санникова, Н.И.Левшина Промежуточная аттестация: система мониторинга качества образовательной деятельности обучающихся: методические рекомендации для обучающихся – Магнитогорск: Изд-во Магнитогорск.гос. техн. университета им.Г.И.Носова, 2019. -18 с. (25 шт. в библиотеке МГТУ).</w:t>
      </w:r>
    </w:p>
    <w:p w:rsidR="00462CA9" w:rsidRPr="0017080E" w:rsidRDefault="00462CA9" w:rsidP="00462CA9">
      <w:pPr>
        <w:pStyle w:val="Style8"/>
        <w:widowControl/>
        <w:tabs>
          <w:tab w:val="left" w:pos="993"/>
        </w:tabs>
        <w:rPr>
          <w:rStyle w:val="FontStyle15"/>
          <w:b w:val="0"/>
          <w:spacing w:val="40"/>
          <w:sz w:val="24"/>
          <w:szCs w:val="24"/>
        </w:rPr>
      </w:pPr>
    </w:p>
    <w:p w:rsidR="00462CA9" w:rsidRPr="0017080E" w:rsidRDefault="00462CA9" w:rsidP="00462CA9">
      <w:pPr>
        <w:pStyle w:val="Style8"/>
        <w:widowControl/>
        <w:tabs>
          <w:tab w:val="left" w:pos="993"/>
        </w:tabs>
        <w:rPr>
          <w:rStyle w:val="FontStyle21"/>
          <w:b/>
          <w:sz w:val="24"/>
          <w:szCs w:val="24"/>
        </w:rPr>
      </w:pPr>
      <w:r w:rsidRPr="0017080E">
        <w:rPr>
          <w:rStyle w:val="FontStyle15"/>
          <w:b w:val="0"/>
          <w:spacing w:val="40"/>
          <w:sz w:val="24"/>
          <w:szCs w:val="24"/>
        </w:rPr>
        <w:t>г)</w:t>
      </w:r>
      <w:r w:rsidRPr="0017080E">
        <w:rPr>
          <w:rStyle w:val="FontStyle21"/>
          <w:b/>
          <w:sz w:val="24"/>
          <w:szCs w:val="24"/>
        </w:rPr>
        <w:t xml:space="preserve">Программное обеспечение </w:t>
      </w:r>
      <w:r w:rsidRPr="0017080E">
        <w:rPr>
          <w:rStyle w:val="FontStyle15"/>
          <w:spacing w:val="40"/>
          <w:sz w:val="24"/>
          <w:szCs w:val="24"/>
        </w:rPr>
        <w:t>и</w:t>
      </w:r>
      <w:r w:rsidRPr="0017080E">
        <w:rPr>
          <w:rStyle w:val="FontStyle21"/>
          <w:b/>
          <w:sz w:val="24"/>
          <w:szCs w:val="24"/>
        </w:rPr>
        <w:t xml:space="preserve">Интернет-ресурсы: </w:t>
      </w:r>
    </w:p>
    <w:p w:rsidR="00462CA9" w:rsidRPr="0017080E" w:rsidRDefault="00462CA9" w:rsidP="00462CA9">
      <w:pPr>
        <w:pStyle w:val="Style8"/>
        <w:widowControl/>
        <w:tabs>
          <w:tab w:val="left" w:pos="993"/>
        </w:tabs>
        <w:rPr>
          <w:rStyle w:val="FontStyle21"/>
          <w:sz w:val="24"/>
          <w:szCs w:val="24"/>
        </w:rPr>
      </w:pPr>
      <w:r w:rsidRPr="0017080E">
        <w:rPr>
          <w:rStyle w:val="FontStyle21"/>
          <w:sz w:val="24"/>
          <w:szCs w:val="24"/>
        </w:rPr>
        <w:t>Програмное обеспечение</w:t>
      </w:r>
    </w:p>
    <w:tbl>
      <w:tblPr>
        <w:tblStyle w:val="aff0"/>
        <w:tblW w:w="0" w:type="auto"/>
        <w:tblInd w:w="790" w:type="dxa"/>
        <w:tblLook w:val="04A0"/>
      </w:tblPr>
      <w:tblGrid>
        <w:gridCol w:w="2930"/>
        <w:gridCol w:w="2994"/>
        <w:gridCol w:w="2857"/>
      </w:tblGrid>
      <w:tr w:rsidR="00462CA9" w:rsidRPr="0017080E" w:rsidTr="00103857">
        <w:trPr>
          <w:trHeight w:val="537"/>
        </w:trPr>
        <w:tc>
          <w:tcPr>
            <w:tcW w:w="2930" w:type="dxa"/>
            <w:vAlign w:val="center"/>
          </w:tcPr>
          <w:p w:rsidR="00462CA9" w:rsidRPr="0017080E" w:rsidRDefault="00462CA9" w:rsidP="00103857">
            <w:pPr>
              <w:ind w:firstLine="0"/>
              <w:contextualSpacing/>
              <w:rPr>
                <w:sz w:val="24"/>
                <w:szCs w:val="24"/>
              </w:rPr>
            </w:pPr>
            <w:r w:rsidRPr="0017080E">
              <w:rPr>
                <w:sz w:val="24"/>
                <w:szCs w:val="24"/>
              </w:rPr>
              <w:t>Наименование ПО</w:t>
            </w:r>
          </w:p>
        </w:tc>
        <w:tc>
          <w:tcPr>
            <w:tcW w:w="2994" w:type="dxa"/>
            <w:vAlign w:val="center"/>
          </w:tcPr>
          <w:p w:rsidR="00462CA9" w:rsidRPr="0017080E" w:rsidRDefault="00462CA9" w:rsidP="00103857">
            <w:pPr>
              <w:ind w:firstLine="0"/>
              <w:contextualSpacing/>
              <w:rPr>
                <w:sz w:val="24"/>
                <w:szCs w:val="24"/>
              </w:rPr>
            </w:pPr>
            <w:r w:rsidRPr="0017080E">
              <w:rPr>
                <w:sz w:val="24"/>
                <w:szCs w:val="24"/>
              </w:rPr>
              <w:t>№ договора</w:t>
            </w:r>
          </w:p>
        </w:tc>
        <w:tc>
          <w:tcPr>
            <w:tcW w:w="2857" w:type="dxa"/>
            <w:vAlign w:val="center"/>
          </w:tcPr>
          <w:p w:rsidR="00462CA9" w:rsidRPr="0017080E" w:rsidRDefault="00462CA9" w:rsidP="00103857">
            <w:pPr>
              <w:ind w:firstLine="0"/>
              <w:contextualSpacing/>
              <w:rPr>
                <w:sz w:val="24"/>
                <w:szCs w:val="24"/>
              </w:rPr>
            </w:pPr>
            <w:r w:rsidRPr="0017080E">
              <w:rPr>
                <w:sz w:val="24"/>
                <w:szCs w:val="24"/>
              </w:rPr>
              <w:t>Срок действия лицензии</w:t>
            </w:r>
          </w:p>
        </w:tc>
      </w:tr>
      <w:tr w:rsidR="00462CA9" w:rsidRPr="0017080E" w:rsidTr="00103857">
        <w:tc>
          <w:tcPr>
            <w:tcW w:w="2930" w:type="dxa"/>
          </w:tcPr>
          <w:p w:rsidR="00462CA9" w:rsidRPr="0017080E" w:rsidRDefault="00462CA9" w:rsidP="00103857">
            <w:pPr>
              <w:ind w:firstLine="0"/>
              <w:contextualSpacing/>
              <w:rPr>
                <w:sz w:val="24"/>
                <w:szCs w:val="24"/>
              </w:rPr>
            </w:pPr>
            <w:r w:rsidRPr="0017080E">
              <w:rPr>
                <w:sz w:val="24"/>
                <w:szCs w:val="24"/>
              </w:rPr>
              <w:t>MS Windows 7</w:t>
            </w:r>
          </w:p>
        </w:tc>
        <w:tc>
          <w:tcPr>
            <w:tcW w:w="2994" w:type="dxa"/>
          </w:tcPr>
          <w:p w:rsidR="00462CA9" w:rsidRPr="0017080E" w:rsidRDefault="00462CA9" w:rsidP="00103857">
            <w:pPr>
              <w:ind w:firstLine="0"/>
              <w:contextualSpacing/>
              <w:rPr>
                <w:sz w:val="24"/>
                <w:szCs w:val="24"/>
              </w:rPr>
            </w:pPr>
            <w:r w:rsidRPr="0017080E">
              <w:rPr>
                <w:sz w:val="24"/>
                <w:szCs w:val="24"/>
              </w:rPr>
              <w:t>Д-1227 от 08.10.2018</w:t>
            </w:r>
          </w:p>
          <w:p w:rsidR="00462CA9" w:rsidRPr="0017080E" w:rsidRDefault="00462CA9" w:rsidP="00103857">
            <w:pPr>
              <w:ind w:firstLine="0"/>
              <w:contextualSpacing/>
              <w:rPr>
                <w:sz w:val="24"/>
                <w:szCs w:val="24"/>
              </w:rPr>
            </w:pPr>
            <w:r w:rsidRPr="0017080E">
              <w:rPr>
                <w:sz w:val="24"/>
                <w:szCs w:val="24"/>
              </w:rPr>
              <w:t>Д-757-17 от 27.06.2017</w:t>
            </w:r>
          </w:p>
        </w:tc>
        <w:tc>
          <w:tcPr>
            <w:tcW w:w="2857" w:type="dxa"/>
          </w:tcPr>
          <w:p w:rsidR="00462CA9" w:rsidRPr="0017080E" w:rsidRDefault="00462CA9" w:rsidP="00103857">
            <w:pPr>
              <w:ind w:firstLine="0"/>
              <w:contextualSpacing/>
              <w:rPr>
                <w:sz w:val="24"/>
                <w:szCs w:val="24"/>
              </w:rPr>
            </w:pPr>
            <w:r w:rsidRPr="0017080E">
              <w:rPr>
                <w:sz w:val="24"/>
                <w:szCs w:val="24"/>
              </w:rPr>
              <w:t>11.10.2021</w:t>
            </w:r>
          </w:p>
          <w:p w:rsidR="00462CA9" w:rsidRPr="0017080E" w:rsidRDefault="00462CA9" w:rsidP="00103857">
            <w:pPr>
              <w:ind w:firstLine="0"/>
              <w:contextualSpacing/>
              <w:rPr>
                <w:sz w:val="24"/>
                <w:szCs w:val="24"/>
              </w:rPr>
            </w:pPr>
            <w:r w:rsidRPr="0017080E">
              <w:rPr>
                <w:sz w:val="24"/>
                <w:szCs w:val="24"/>
              </w:rPr>
              <w:t>27.07.2018</w:t>
            </w:r>
          </w:p>
        </w:tc>
      </w:tr>
      <w:tr w:rsidR="00462CA9" w:rsidRPr="0017080E" w:rsidTr="00103857">
        <w:tc>
          <w:tcPr>
            <w:tcW w:w="2930" w:type="dxa"/>
          </w:tcPr>
          <w:p w:rsidR="00462CA9" w:rsidRPr="0017080E" w:rsidRDefault="00462CA9" w:rsidP="00103857">
            <w:pPr>
              <w:ind w:firstLine="0"/>
              <w:contextualSpacing/>
              <w:rPr>
                <w:sz w:val="24"/>
                <w:szCs w:val="24"/>
              </w:rPr>
            </w:pPr>
            <w:r w:rsidRPr="0017080E">
              <w:rPr>
                <w:sz w:val="24"/>
                <w:szCs w:val="24"/>
              </w:rPr>
              <w:t>MS Office 2007</w:t>
            </w:r>
          </w:p>
        </w:tc>
        <w:tc>
          <w:tcPr>
            <w:tcW w:w="2994" w:type="dxa"/>
          </w:tcPr>
          <w:p w:rsidR="00462CA9" w:rsidRPr="0017080E" w:rsidRDefault="00462CA9" w:rsidP="00103857">
            <w:pPr>
              <w:ind w:firstLine="0"/>
              <w:contextualSpacing/>
              <w:rPr>
                <w:sz w:val="24"/>
                <w:szCs w:val="24"/>
              </w:rPr>
            </w:pPr>
            <w:r w:rsidRPr="0017080E">
              <w:rPr>
                <w:sz w:val="24"/>
                <w:szCs w:val="24"/>
              </w:rPr>
              <w:t>№ 135 от 17.09.2007</w:t>
            </w:r>
          </w:p>
        </w:tc>
        <w:tc>
          <w:tcPr>
            <w:tcW w:w="2857" w:type="dxa"/>
          </w:tcPr>
          <w:p w:rsidR="00462CA9" w:rsidRPr="0017080E" w:rsidRDefault="00462CA9" w:rsidP="00103857">
            <w:pPr>
              <w:ind w:firstLine="0"/>
              <w:contextualSpacing/>
              <w:rPr>
                <w:sz w:val="24"/>
                <w:szCs w:val="24"/>
              </w:rPr>
            </w:pPr>
            <w:r w:rsidRPr="0017080E">
              <w:rPr>
                <w:sz w:val="24"/>
                <w:szCs w:val="24"/>
              </w:rPr>
              <w:t>бессрочно</w:t>
            </w:r>
          </w:p>
        </w:tc>
      </w:tr>
      <w:tr w:rsidR="00462CA9" w:rsidRPr="0017080E" w:rsidTr="00103857">
        <w:tc>
          <w:tcPr>
            <w:tcW w:w="2930" w:type="dxa"/>
          </w:tcPr>
          <w:p w:rsidR="00462CA9" w:rsidRPr="00036DA1" w:rsidRDefault="00462CA9" w:rsidP="00103857">
            <w:pPr>
              <w:ind w:firstLine="0"/>
              <w:rPr>
                <w:sz w:val="24"/>
                <w:szCs w:val="24"/>
              </w:rPr>
            </w:pPr>
            <w:r w:rsidRPr="00036DA1">
              <w:rPr>
                <w:sz w:val="24"/>
                <w:szCs w:val="24"/>
              </w:rPr>
              <w:t>FAR Manager</w:t>
            </w:r>
          </w:p>
        </w:tc>
        <w:tc>
          <w:tcPr>
            <w:tcW w:w="2994" w:type="dxa"/>
          </w:tcPr>
          <w:p w:rsidR="00462CA9" w:rsidRPr="00036DA1" w:rsidRDefault="00462CA9" w:rsidP="00103857">
            <w:pPr>
              <w:ind w:firstLine="0"/>
              <w:rPr>
                <w:sz w:val="24"/>
                <w:szCs w:val="24"/>
              </w:rPr>
            </w:pPr>
            <w:r w:rsidRPr="00036DA1">
              <w:rPr>
                <w:sz w:val="24"/>
                <w:szCs w:val="24"/>
              </w:rPr>
              <w:t>свободно распространяемое</w:t>
            </w:r>
          </w:p>
        </w:tc>
        <w:tc>
          <w:tcPr>
            <w:tcW w:w="2857" w:type="dxa"/>
          </w:tcPr>
          <w:p w:rsidR="00462CA9" w:rsidRPr="00036DA1" w:rsidRDefault="00462CA9" w:rsidP="00103857">
            <w:pPr>
              <w:ind w:firstLine="0"/>
              <w:rPr>
                <w:sz w:val="24"/>
                <w:szCs w:val="24"/>
              </w:rPr>
            </w:pPr>
            <w:r w:rsidRPr="00036DA1">
              <w:rPr>
                <w:sz w:val="24"/>
                <w:szCs w:val="24"/>
              </w:rPr>
              <w:t>бессрочно</w:t>
            </w:r>
          </w:p>
        </w:tc>
      </w:tr>
      <w:tr w:rsidR="00462CA9" w:rsidRPr="0017080E" w:rsidTr="00103857">
        <w:tc>
          <w:tcPr>
            <w:tcW w:w="2930" w:type="dxa"/>
          </w:tcPr>
          <w:p w:rsidR="00462CA9" w:rsidRPr="0017080E" w:rsidRDefault="00462CA9" w:rsidP="00103857">
            <w:pPr>
              <w:ind w:firstLine="0"/>
              <w:contextualSpacing/>
              <w:rPr>
                <w:sz w:val="24"/>
                <w:szCs w:val="24"/>
              </w:rPr>
            </w:pPr>
            <w:r w:rsidRPr="0017080E">
              <w:rPr>
                <w:sz w:val="24"/>
                <w:szCs w:val="24"/>
              </w:rPr>
              <w:t>7Zip</w:t>
            </w:r>
          </w:p>
        </w:tc>
        <w:tc>
          <w:tcPr>
            <w:tcW w:w="2994" w:type="dxa"/>
          </w:tcPr>
          <w:p w:rsidR="00462CA9" w:rsidRPr="0017080E" w:rsidRDefault="00462CA9" w:rsidP="00103857">
            <w:pPr>
              <w:ind w:firstLine="0"/>
              <w:contextualSpacing/>
              <w:rPr>
                <w:sz w:val="24"/>
                <w:szCs w:val="24"/>
              </w:rPr>
            </w:pPr>
            <w:r w:rsidRPr="0017080E">
              <w:rPr>
                <w:sz w:val="24"/>
                <w:szCs w:val="24"/>
              </w:rPr>
              <w:t>свободно распространяемое</w:t>
            </w:r>
          </w:p>
        </w:tc>
        <w:tc>
          <w:tcPr>
            <w:tcW w:w="2857" w:type="dxa"/>
          </w:tcPr>
          <w:p w:rsidR="00462CA9" w:rsidRPr="0017080E" w:rsidRDefault="00462CA9" w:rsidP="00103857">
            <w:pPr>
              <w:ind w:firstLine="0"/>
              <w:contextualSpacing/>
              <w:rPr>
                <w:sz w:val="24"/>
                <w:szCs w:val="24"/>
              </w:rPr>
            </w:pPr>
            <w:r w:rsidRPr="0017080E">
              <w:rPr>
                <w:sz w:val="24"/>
                <w:szCs w:val="24"/>
              </w:rPr>
              <w:t>бессрочно</w:t>
            </w:r>
          </w:p>
        </w:tc>
      </w:tr>
    </w:tbl>
    <w:p w:rsidR="00462CA9" w:rsidRPr="0017080E" w:rsidRDefault="00462CA9" w:rsidP="00462CA9">
      <w:pPr>
        <w:pStyle w:val="Style8"/>
        <w:widowControl/>
        <w:tabs>
          <w:tab w:val="left" w:pos="993"/>
        </w:tabs>
        <w:rPr>
          <w:rStyle w:val="FontStyle21"/>
          <w:sz w:val="24"/>
          <w:szCs w:val="24"/>
        </w:rPr>
      </w:pPr>
      <w:r>
        <w:rPr>
          <w:rStyle w:val="FontStyle21"/>
          <w:sz w:val="24"/>
          <w:szCs w:val="24"/>
        </w:rPr>
        <w:t>Интернет-ре</w:t>
      </w:r>
      <w:bookmarkStart w:id="0" w:name="_GoBack"/>
      <w:bookmarkEnd w:id="0"/>
      <w:r w:rsidRPr="0017080E">
        <w:rPr>
          <w:rStyle w:val="FontStyle21"/>
          <w:sz w:val="24"/>
          <w:szCs w:val="24"/>
        </w:rPr>
        <w:t>сурсы</w:t>
      </w:r>
    </w:p>
    <w:p w:rsidR="00462CA9" w:rsidRPr="001D244C" w:rsidRDefault="00462CA9" w:rsidP="00462CA9">
      <w:pPr>
        <w:pStyle w:val="Style10"/>
        <w:numPr>
          <w:ilvl w:val="0"/>
          <w:numId w:val="26"/>
        </w:numPr>
        <w:tabs>
          <w:tab w:val="left" w:pos="851"/>
        </w:tabs>
        <w:ind w:left="142" w:firstLine="425"/>
        <w:contextualSpacing/>
        <w:rPr>
          <w:rStyle w:val="FontStyle18"/>
          <w:b w:val="0"/>
          <w:sz w:val="24"/>
          <w:szCs w:val="28"/>
        </w:rPr>
      </w:pPr>
      <w:r w:rsidRPr="001D244C">
        <w:rPr>
          <w:rStyle w:val="FontStyle18"/>
          <w:b w:val="0"/>
          <w:sz w:val="24"/>
          <w:szCs w:val="28"/>
        </w:rPr>
        <w:t xml:space="preserve">Национальная информационно-аналитическая система – Российский индекс научного цитирования (РИНЦ) </w:t>
      </w:r>
      <w:r w:rsidRPr="001D244C">
        <w:rPr>
          <w:rStyle w:val="FontStyle18"/>
          <w:b w:val="0"/>
          <w:sz w:val="24"/>
          <w:szCs w:val="28"/>
        </w:rPr>
        <w:tab/>
        <w:t xml:space="preserve">URL: https://elibrary.ru/project_risc.asp </w:t>
      </w:r>
    </w:p>
    <w:p w:rsidR="00462CA9" w:rsidRPr="001D244C" w:rsidRDefault="00462CA9" w:rsidP="00462CA9">
      <w:pPr>
        <w:pStyle w:val="Style10"/>
        <w:numPr>
          <w:ilvl w:val="0"/>
          <w:numId w:val="26"/>
        </w:numPr>
        <w:tabs>
          <w:tab w:val="left" w:pos="851"/>
        </w:tabs>
        <w:ind w:left="142" w:firstLine="425"/>
        <w:contextualSpacing/>
        <w:rPr>
          <w:rStyle w:val="FontStyle18"/>
          <w:b w:val="0"/>
          <w:sz w:val="24"/>
          <w:szCs w:val="28"/>
        </w:rPr>
      </w:pPr>
      <w:r w:rsidRPr="001D244C">
        <w:rPr>
          <w:rStyle w:val="FontStyle18"/>
          <w:b w:val="0"/>
          <w:sz w:val="24"/>
          <w:szCs w:val="28"/>
        </w:rPr>
        <w:t xml:space="preserve">Электронная база периодических изданий EastViewInformationServices, ООО «ИВИС» </w:t>
      </w:r>
      <w:r w:rsidRPr="001D244C">
        <w:rPr>
          <w:rStyle w:val="FontStyle18"/>
          <w:b w:val="0"/>
          <w:sz w:val="24"/>
          <w:szCs w:val="28"/>
        </w:rPr>
        <w:tab/>
        <w:t xml:space="preserve">https://dlib.eastview.com/ </w:t>
      </w:r>
    </w:p>
    <w:p w:rsidR="00462CA9" w:rsidRPr="001D244C" w:rsidRDefault="00462CA9" w:rsidP="00462CA9">
      <w:pPr>
        <w:pStyle w:val="Style10"/>
        <w:numPr>
          <w:ilvl w:val="0"/>
          <w:numId w:val="26"/>
        </w:numPr>
        <w:tabs>
          <w:tab w:val="left" w:pos="851"/>
        </w:tabs>
        <w:ind w:left="142" w:firstLine="425"/>
        <w:contextualSpacing/>
        <w:rPr>
          <w:rStyle w:val="FontStyle18"/>
          <w:b w:val="0"/>
          <w:sz w:val="24"/>
          <w:szCs w:val="28"/>
        </w:rPr>
      </w:pPr>
      <w:r w:rsidRPr="001D244C">
        <w:rPr>
          <w:rStyle w:val="FontStyle18"/>
          <w:b w:val="0"/>
          <w:sz w:val="24"/>
          <w:szCs w:val="28"/>
        </w:rPr>
        <w:t xml:space="preserve">Поисковая система Академия Google (GoogleScholar) URL: https://scholar.google.ru/ </w:t>
      </w:r>
    </w:p>
    <w:p w:rsidR="00462CA9" w:rsidRPr="001D244C" w:rsidRDefault="00462CA9" w:rsidP="00462CA9">
      <w:pPr>
        <w:pStyle w:val="Style10"/>
        <w:numPr>
          <w:ilvl w:val="0"/>
          <w:numId w:val="26"/>
        </w:numPr>
        <w:tabs>
          <w:tab w:val="left" w:pos="851"/>
        </w:tabs>
        <w:ind w:left="142" w:firstLine="425"/>
        <w:contextualSpacing/>
        <w:rPr>
          <w:rStyle w:val="FontStyle18"/>
          <w:b w:val="0"/>
          <w:sz w:val="24"/>
          <w:szCs w:val="28"/>
        </w:rPr>
      </w:pPr>
      <w:r w:rsidRPr="001D244C">
        <w:rPr>
          <w:rStyle w:val="FontStyle18"/>
          <w:b w:val="0"/>
          <w:sz w:val="24"/>
          <w:szCs w:val="28"/>
        </w:rPr>
        <w:lastRenderedPageBreak/>
        <w:t xml:space="preserve">Информационная система - Единое окно доступа к информационным ресурсам URL: http://window.edu.ru/ </w:t>
      </w:r>
      <w:r w:rsidRPr="001D244C">
        <w:rPr>
          <w:rStyle w:val="FontStyle18"/>
          <w:b w:val="0"/>
          <w:sz w:val="24"/>
          <w:szCs w:val="28"/>
        </w:rPr>
        <w:tab/>
      </w:r>
    </w:p>
    <w:p w:rsidR="00462CA9" w:rsidRPr="001D244C" w:rsidRDefault="00462CA9" w:rsidP="00462CA9">
      <w:pPr>
        <w:pStyle w:val="Style10"/>
        <w:numPr>
          <w:ilvl w:val="0"/>
          <w:numId w:val="26"/>
        </w:numPr>
        <w:tabs>
          <w:tab w:val="left" w:pos="851"/>
        </w:tabs>
        <w:ind w:left="142" w:firstLine="425"/>
        <w:contextualSpacing/>
        <w:rPr>
          <w:rStyle w:val="FontStyle18"/>
          <w:b w:val="0"/>
          <w:sz w:val="24"/>
          <w:szCs w:val="28"/>
        </w:rPr>
      </w:pPr>
      <w:r w:rsidRPr="001D244C">
        <w:rPr>
          <w:rStyle w:val="FontStyle18"/>
          <w:b w:val="0"/>
          <w:sz w:val="24"/>
          <w:szCs w:val="28"/>
        </w:rPr>
        <w:t>Российская Государственная библиотека. Каталоги https://www.rsl.ru/ru/4readers/catalogues/</w:t>
      </w:r>
    </w:p>
    <w:p w:rsidR="00462CA9" w:rsidRPr="001D244C" w:rsidRDefault="00462CA9" w:rsidP="00462CA9">
      <w:pPr>
        <w:pStyle w:val="Style10"/>
        <w:numPr>
          <w:ilvl w:val="0"/>
          <w:numId w:val="26"/>
        </w:numPr>
        <w:tabs>
          <w:tab w:val="left" w:pos="851"/>
        </w:tabs>
        <w:ind w:left="142" w:firstLine="425"/>
        <w:contextualSpacing/>
        <w:rPr>
          <w:rStyle w:val="FontStyle18"/>
          <w:b w:val="0"/>
          <w:sz w:val="24"/>
          <w:szCs w:val="28"/>
        </w:rPr>
      </w:pPr>
      <w:r w:rsidRPr="001D244C">
        <w:rPr>
          <w:rStyle w:val="FontStyle18"/>
          <w:b w:val="0"/>
          <w:sz w:val="24"/>
          <w:szCs w:val="28"/>
        </w:rPr>
        <w:t xml:space="preserve">Электронные ресурсы библиотеки МГТУ им. Г.И. Носова http://magtu.ru:8085/marcweb2/Default.asp </w:t>
      </w:r>
    </w:p>
    <w:p w:rsidR="00462CA9" w:rsidRPr="001D244C" w:rsidRDefault="00462CA9" w:rsidP="00462CA9">
      <w:pPr>
        <w:pStyle w:val="Style10"/>
        <w:numPr>
          <w:ilvl w:val="0"/>
          <w:numId w:val="26"/>
        </w:numPr>
        <w:tabs>
          <w:tab w:val="left" w:pos="851"/>
        </w:tabs>
        <w:ind w:left="142" w:firstLine="425"/>
        <w:contextualSpacing/>
        <w:rPr>
          <w:rStyle w:val="FontStyle18"/>
          <w:b w:val="0"/>
          <w:sz w:val="24"/>
          <w:szCs w:val="28"/>
        </w:rPr>
      </w:pPr>
      <w:r w:rsidRPr="001D244C">
        <w:rPr>
          <w:rStyle w:val="FontStyle18"/>
          <w:b w:val="0"/>
          <w:sz w:val="24"/>
          <w:szCs w:val="28"/>
        </w:rPr>
        <w:t xml:space="preserve">Университетская информационная система РОССИЯ https://uisrussia.msu.ru </w:t>
      </w:r>
    </w:p>
    <w:p w:rsidR="00462CA9" w:rsidRPr="001D244C" w:rsidRDefault="00462CA9" w:rsidP="00462CA9">
      <w:pPr>
        <w:pStyle w:val="Style10"/>
        <w:numPr>
          <w:ilvl w:val="0"/>
          <w:numId w:val="26"/>
        </w:numPr>
        <w:tabs>
          <w:tab w:val="left" w:pos="851"/>
        </w:tabs>
        <w:ind w:left="142" w:firstLine="425"/>
        <w:contextualSpacing/>
        <w:rPr>
          <w:rStyle w:val="FontStyle18"/>
          <w:b w:val="0"/>
          <w:sz w:val="24"/>
          <w:szCs w:val="28"/>
        </w:rPr>
      </w:pPr>
      <w:r w:rsidRPr="001D244C">
        <w:rPr>
          <w:rStyle w:val="FontStyle18"/>
          <w:b w:val="0"/>
          <w:sz w:val="24"/>
          <w:szCs w:val="28"/>
        </w:rPr>
        <w:t xml:space="preserve">Международная наукометрическая реферативная и полнотекстовая база данных научных изданий «Web ofscience» </w:t>
      </w:r>
      <w:r w:rsidRPr="001D244C">
        <w:rPr>
          <w:rStyle w:val="FontStyle18"/>
          <w:b w:val="0"/>
          <w:sz w:val="24"/>
          <w:szCs w:val="28"/>
        </w:rPr>
        <w:tab/>
        <w:t xml:space="preserve">http://webofscience.com </w:t>
      </w:r>
      <w:r w:rsidRPr="001D244C">
        <w:rPr>
          <w:rStyle w:val="FontStyle18"/>
          <w:b w:val="0"/>
          <w:sz w:val="24"/>
          <w:szCs w:val="28"/>
        </w:rPr>
        <w:tab/>
      </w:r>
    </w:p>
    <w:p w:rsidR="00462CA9" w:rsidRPr="001D244C" w:rsidRDefault="00462CA9" w:rsidP="00462CA9">
      <w:pPr>
        <w:pStyle w:val="Style10"/>
        <w:numPr>
          <w:ilvl w:val="0"/>
          <w:numId w:val="26"/>
        </w:numPr>
        <w:tabs>
          <w:tab w:val="left" w:pos="851"/>
        </w:tabs>
        <w:ind w:left="142" w:firstLine="425"/>
        <w:contextualSpacing/>
        <w:rPr>
          <w:rStyle w:val="FontStyle18"/>
          <w:b w:val="0"/>
          <w:sz w:val="24"/>
          <w:szCs w:val="28"/>
        </w:rPr>
      </w:pPr>
      <w:r w:rsidRPr="001D244C">
        <w:rPr>
          <w:rStyle w:val="FontStyle18"/>
          <w:b w:val="0"/>
          <w:sz w:val="24"/>
          <w:szCs w:val="28"/>
        </w:rPr>
        <w:t xml:space="preserve">Международная реферативная и полнотекстовая справочная база данных научных изданий «Scopus» </w:t>
      </w:r>
      <w:r w:rsidRPr="001D244C">
        <w:rPr>
          <w:rStyle w:val="FontStyle18"/>
          <w:b w:val="0"/>
          <w:sz w:val="24"/>
          <w:szCs w:val="28"/>
        </w:rPr>
        <w:tab/>
        <w:t xml:space="preserve">http://scopus.com </w:t>
      </w:r>
      <w:r w:rsidRPr="001D244C">
        <w:rPr>
          <w:rStyle w:val="FontStyle18"/>
          <w:b w:val="0"/>
          <w:sz w:val="24"/>
          <w:szCs w:val="28"/>
        </w:rPr>
        <w:tab/>
      </w:r>
    </w:p>
    <w:p w:rsidR="00462CA9" w:rsidRPr="001D244C" w:rsidRDefault="00462CA9" w:rsidP="00462CA9">
      <w:pPr>
        <w:pStyle w:val="Style10"/>
        <w:numPr>
          <w:ilvl w:val="0"/>
          <w:numId w:val="26"/>
        </w:numPr>
        <w:tabs>
          <w:tab w:val="left" w:pos="851"/>
          <w:tab w:val="left" w:pos="993"/>
        </w:tabs>
        <w:ind w:left="142" w:firstLine="425"/>
        <w:contextualSpacing/>
        <w:rPr>
          <w:rStyle w:val="FontStyle18"/>
          <w:b w:val="0"/>
          <w:sz w:val="24"/>
          <w:szCs w:val="28"/>
        </w:rPr>
      </w:pPr>
      <w:r w:rsidRPr="001D244C">
        <w:rPr>
          <w:rStyle w:val="FontStyle18"/>
          <w:b w:val="0"/>
          <w:sz w:val="24"/>
          <w:szCs w:val="28"/>
        </w:rPr>
        <w:t xml:space="preserve">Международная база полнотекстовых журналов SpringerJournals http://link.springer.com/ </w:t>
      </w:r>
    </w:p>
    <w:p w:rsidR="00462CA9" w:rsidRPr="001D244C" w:rsidRDefault="00462CA9" w:rsidP="00462CA9">
      <w:pPr>
        <w:pStyle w:val="Style10"/>
        <w:widowControl/>
        <w:numPr>
          <w:ilvl w:val="0"/>
          <w:numId w:val="26"/>
        </w:numPr>
        <w:tabs>
          <w:tab w:val="left" w:pos="851"/>
          <w:tab w:val="left" w:pos="1134"/>
        </w:tabs>
        <w:ind w:left="142" w:firstLine="425"/>
        <w:contextualSpacing/>
        <w:rPr>
          <w:rStyle w:val="FontStyle18"/>
          <w:b w:val="0"/>
          <w:sz w:val="24"/>
          <w:szCs w:val="28"/>
        </w:rPr>
      </w:pPr>
      <w:r w:rsidRPr="001D244C">
        <w:rPr>
          <w:rStyle w:val="FontStyle18"/>
          <w:b w:val="0"/>
          <w:sz w:val="24"/>
          <w:szCs w:val="28"/>
        </w:rPr>
        <w:t xml:space="preserve">Международная база справочных изданий по всем отраслям знаний SpringerReference http://www.springer.com/references </w:t>
      </w:r>
    </w:p>
    <w:p w:rsidR="00462CA9" w:rsidRPr="0017080E" w:rsidRDefault="00462CA9" w:rsidP="00462CA9">
      <w:pPr>
        <w:pStyle w:val="Style8"/>
        <w:widowControl/>
        <w:tabs>
          <w:tab w:val="left" w:pos="993"/>
        </w:tabs>
        <w:rPr>
          <w:rStyle w:val="FontStyle21"/>
          <w:sz w:val="24"/>
          <w:szCs w:val="24"/>
        </w:rPr>
      </w:pPr>
    </w:p>
    <w:p w:rsidR="00462CA9" w:rsidRPr="0017080E" w:rsidRDefault="00462CA9" w:rsidP="00462CA9">
      <w:pPr>
        <w:pStyle w:val="1"/>
        <w:rPr>
          <w:rStyle w:val="FontStyle14"/>
          <w:b/>
          <w:sz w:val="24"/>
          <w:szCs w:val="24"/>
        </w:rPr>
      </w:pPr>
      <w:r w:rsidRPr="0017080E">
        <w:rPr>
          <w:rStyle w:val="FontStyle14"/>
          <w:b/>
          <w:sz w:val="24"/>
          <w:szCs w:val="24"/>
        </w:rPr>
        <w:t>9 Материально-техническое обеспечение дисциплины (модуля)</w:t>
      </w:r>
    </w:p>
    <w:p w:rsidR="00462CA9" w:rsidRPr="0017080E" w:rsidRDefault="00462CA9" w:rsidP="00462CA9">
      <w:r w:rsidRPr="0017080E">
        <w:t>Материально-техническое обеспечение дисциплины включает: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988"/>
        <w:gridCol w:w="6583"/>
      </w:tblGrid>
      <w:tr w:rsidR="00462CA9" w:rsidRPr="0017080E" w:rsidTr="00103857">
        <w:tc>
          <w:tcPr>
            <w:tcW w:w="1561" w:type="pct"/>
          </w:tcPr>
          <w:p w:rsidR="00462CA9" w:rsidRPr="0017080E" w:rsidRDefault="00462CA9" w:rsidP="00103857">
            <w:pPr>
              <w:ind w:firstLine="0"/>
            </w:pPr>
            <w:r w:rsidRPr="0017080E">
              <w:t>Центр дистанционных образовательных технологий</w:t>
            </w:r>
          </w:p>
        </w:tc>
        <w:tc>
          <w:tcPr>
            <w:tcW w:w="3439" w:type="pct"/>
          </w:tcPr>
          <w:p w:rsidR="00462CA9" w:rsidRPr="0017080E" w:rsidRDefault="00462CA9" w:rsidP="00103857">
            <w:pPr>
              <w:ind w:firstLine="0"/>
            </w:pPr>
            <w:r w:rsidRPr="0017080E">
              <w:t>Мультимедийные средства хранения, передачи  и представления информации.</w:t>
            </w:r>
          </w:p>
          <w:p w:rsidR="00462CA9" w:rsidRPr="0017080E" w:rsidRDefault="00462CA9" w:rsidP="00103857">
            <w:pPr>
              <w:ind w:firstLine="0"/>
            </w:pPr>
            <w:r w:rsidRPr="0017080E">
              <w:t>Комплекс тестовых заданий для проведения промежуточных и рубежных контролей.</w:t>
            </w:r>
          </w:p>
          <w:p w:rsidR="00462CA9" w:rsidRPr="0017080E" w:rsidRDefault="00462CA9" w:rsidP="00103857">
            <w:pPr>
              <w:ind w:firstLine="0"/>
            </w:pPr>
            <w:r w:rsidRPr="0017080E">
              <w:t>Персональные компьютеры  с пакетом MS Office, выходом в Интернет и с доступом в электронную информационно-образовательную среду университета.</w:t>
            </w:r>
          </w:p>
          <w:p w:rsidR="00462CA9" w:rsidRPr="0017080E" w:rsidRDefault="00462CA9" w:rsidP="00103857">
            <w:pPr>
              <w:ind w:firstLine="0"/>
            </w:pPr>
            <w:r w:rsidRPr="0017080E">
              <w:t>Оборудование для проведения он-лайн занятий:</w:t>
            </w:r>
          </w:p>
          <w:p w:rsidR="00462CA9" w:rsidRPr="0017080E" w:rsidRDefault="00462CA9" w:rsidP="00103857">
            <w:pPr>
              <w:ind w:firstLine="0"/>
            </w:pPr>
            <w:r w:rsidRPr="0017080E">
              <w:t>Настольный спикерфон PlantronocsCalistro 620 </w:t>
            </w:r>
          </w:p>
          <w:p w:rsidR="00462CA9" w:rsidRPr="0017080E" w:rsidRDefault="00462CA9" w:rsidP="00103857">
            <w:pPr>
              <w:ind w:firstLine="0"/>
            </w:pPr>
            <w:r w:rsidRPr="0017080E">
              <w:t>Документ камера AverMediaAverVisionU15, Epson </w:t>
            </w:r>
          </w:p>
          <w:p w:rsidR="00462CA9" w:rsidRPr="0017080E" w:rsidRDefault="00462CA9" w:rsidP="00103857">
            <w:pPr>
              <w:ind w:firstLine="0"/>
            </w:pPr>
            <w:r w:rsidRPr="0017080E">
              <w:t>Графический планшет WacomIntuosPTH</w:t>
            </w:r>
          </w:p>
          <w:p w:rsidR="00462CA9" w:rsidRPr="0017080E" w:rsidRDefault="00462CA9" w:rsidP="00103857">
            <w:pPr>
              <w:ind w:firstLine="0"/>
            </w:pPr>
            <w:r w:rsidRPr="0017080E">
              <w:t>Веб-камера Logitech HD Pro C920 Lod-960-000769</w:t>
            </w:r>
          </w:p>
          <w:p w:rsidR="00462CA9" w:rsidRPr="0017080E" w:rsidRDefault="00462CA9" w:rsidP="00103857">
            <w:pPr>
              <w:ind w:firstLine="0"/>
            </w:pPr>
            <w:r w:rsidRPr="0017080E">
              <w:t>Система настольная акустическая GeniusSW-S2/1 200RMS</w:t>
            </w:r>
          </w:p>
          <w:p w:rsidR="00462CA9" w:rsidRPr="0017080E" w:rsidRDefault="00462CA9" w:rsidP="00103857">
            <w:pPr>
              <w:ind w:firstLine="0"/>
            </w:pPr>
            <w:r w:rsidRPr="0017080E">
              <w:t>Видеокамера купольная PraxisPP-2010L 4-9</w:t>
            </w:r>
          </w:p>
          <w:p w:rsidR="00462CA9" w:rsidRPr="0017080E" w:rsidRDefault="00462CA9" w:rsidP="00103857">
            <w:pPr>
              <w:ind w:firstLine="0"/>
            </w:pPr>
            <w:r w:rsidRPr="0017080E">
              <w:t>Аудиосистема с петличным радиомикрофоном ArthurFortyU-960B</w:t>
            </w:r>
          </w:p>
          <w:p w:rsidR="00462CA9" w:rsidRPr="0017080E" w:rsidRDefault="00462CA9" w:rsidP="00103857">
            <w:pPr>
              <w:ind w:firstLine="0"/>
            </w:pPr>
            <w:r w:rsidRPr="0017080E">
              <w:t>Система интерактивная SmartBoard480 (экран+проектор)</w:t>
            </w:r>
          </w:p>
          <w:p w:rsidR="00462CA9" w:rsidRPr="0017080E" w:rsidRDefault="00462CA9" w:rsidP="00103857">
            <w:pPr>
              <w:ind w:firstLine="0"/>
            </w:pPr>
            <w:r w:rsidRPr="0017080E">
              <w:t>Поворотная веб-камера с потолочным подвесомLogitechBCC950 loG-960-000867</w:t>
            </w:r>
          </w:p>
          <w:p w:rsidR="00462CA9" w:rsidRPr="0017080E" w:rsidRDefault="00462CA9" w:rsidP="00103857">
            <w:pPr>
              <w:ind w:firstLine="0"/>
            </w:pPr>
            <w:r w:rsidRPr="0017080E">
              <w:t>Комплект для передачи сигнала</w:t>
            </w:r>
          </w:p>
          <w:p w:rsidR="00462CA9" w:rsidRPr="0017080E" w:rsidRDefault="00462CA9" w:rsidP="00103857">
            <w:pPr>
              <w:ind w:firstLine="0"/>
            </w:pPr>
            <w:r w:rsidRPr="0017080E">
              <w:t>Пульт управления презентацией LogitechWirelessPresenterR400</w:t>
            </w:r>
          </w:p>
          <w:p w:rsidR="00462CA9" w:rsidRPr="0017080E" w:rsidRDefault="00462CA9" w:rsidP="00103857">
            <w:pPr>
              <w:ind w:firstLine="0"/>
            </w:pPr>
            <w:r w:rsidRPr="0017080E">
              <w:t>Стереогарнитура (микрофон с шумоподавлением)</w:t>
            </w:r>
          </w:p>
          <w:p w:rsidR="00462CA9" w:rsidRPr="0017080E" w:rsidRDefault="00462CA9" w:rsidP="00103857">
            <w:pPr>
              <w:ind w:firstLine="0"/>
            </w:pPr>
            <w:r w:rsidRPr="0017080E">
              <w:t>Источник бесперебойного питания POWERCOMIMD-1500AP</w:t>
            </w:r>
          </w:p>
        </w:tc>
      </w:tr>
      <w:tr w:rsidR="00462CA9" w:rsidRPr="0017080E" w:rsidTr="00103857">
        <w:tc>
          <w:tcPr>
            <w:tcW w:w="1561" w:type="pct"/>
          </w:tcPr>
          <w:p w:rsidR="00462CA9" w:rsidRPr="0017080E" w:rsidRDefault="00462CA9" w:rsidP="00103857">
            <w:pPr>
              <w:ind w:firstLine="0"/>
              <w:contextualSpacing/>
            </w:pPr>
            <w:r w:rsidRPr="0017080E">
              <w:t>Помещения для самостоятельной работы обучающихся</w:t>
            </w:r>
          </w:p>
        </w:tc>
        <w:tc>
          <w:tcPr>
            <w:tcW w:w="3439" w:type="pct"/>
          </w:tcPr>
          <w:p w:rsidR="00462CA9" w:rsidRPr="0017080E" w:rsidRDefault="00462CA9" w:rsidP="00103857">
            <w:pPr>
              <w:ind w:firstLine="0"/>
              <w:contextualSpacing/>
            </w:pPr>
            <w:r w:rsidRPr="0017080E">
              <w:t xml:space="preserve">Персональные компьютеры  с пакетом MS Office, выходом в Интернет и с доступом в электронную информационно-образовательную среду университета </w:t>
            </w:r>
          </w:p>
        </w:tc>
      </w:tr>
      <w:tr w:rsidR="00462CA9" w:rsidRPr="0017080E" w:rsidTr="00103857">
        <w:tc>
          <w:tcPr>
            <w:tcW w:w="1561" w:type="pct"/>
          </w:tcPr>
          <w:p w:rsidR="00462CA9" w:rsidRPr="0017080E" w:rsidRDefault="00462CA9" w:rsidP="00103857">
            <w:pPr>
              <w:ind w:firstLine="0"/>
              <w:contextualSpacing/>
            </w:pPr>
            <w:r w:rsidRPr="0017080E">
              <w:t>Помещение для хранения и профилактического обслуживания учебного оборудования</w:t>
            </w:r>
          </w:p>
        </w:tc>
        <w:tc>
          <w:tcPr>
            <w:tcW w:w="3439" w:type="pct"/>
          </w:tcPr>
          <w:p w:rsidR="00462CA9" w:rsidRPr="0017080E" w:rsidRDefault="00462CA9" w:rsidP="00103857">
            <w:pPr>
              <w:ind w:firstLine="0"/>
              <w:contextualSpacing/>
            </w:pPr>
            <w:r w:rsidRPr="0017080E">
              <w:t>Шкафы для хранения учебно-методической документации, учебного оборудования и учебно-наглядных пособий.</w:t>
            </w:r>
          </w:p>
        </w:tc>
      </w:tr>
    </w:tbl>
    <w:p w:rsidR="00462CA9" w:rsidRPr="004E62E9" w:rsidRDefault="00462CA9" w:rsidP="00462CA9">
      <w:pPr>
        <w:ind w:firstLine="0"/>
        <w:rPr>
          <w:rFonts w:eastAsia="Calibri"/>
          <w:iCs/>
          <w:color w:val="000000"/>
        </w:rPr>
      </w:pPr>
    </w:p>
    <w:sectPr w:rsidR="00462CA9" w:rsidRPr="004E62E9" w:rsidSect="001704AD">
      <w:pgSz w:w="11907" w:h="16840" w:code="9"/>
      <w:pgMar w:top="1134" w:right="851" w:bottom="851" w:left="1701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F4E56" w:rsidRDefault="009F4E56" w:rsidP="00715D27">
      <w:pPr>
        <w:pStyle w:val="Style14"/>
      </w:pPr>
      <w:r>
        <w:separator/>
      </w:r>
    </w:p>
  </w:endnote>
  <w:endnote w:type="continuationSeparator" w:id="1">
    <w:p w:rsidR="009F4E56" w:rsidRDefault="009F4E56" w:rsidP="00715D27">
      <w:pPr>
        <w:pStyle w:val="Style14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NewRomanPSMT">
    <w:altName w:val="Times New Roman"/>
    <w:charset w:val="00"/>
    <w:family w:val="roman"/>
    <w:pitch w:val="variable"/>
    <w:sig w:usb0="00000000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2FE7" w:rsidRDefault="00DD6C92" w:rsidP="001704AD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EC5EDF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EC5EDF">
      <w:rPr>
        <w:rStyle w:val="a5"/>
        <w:noProof/>
      </w:rPr>
      <w:t>14</w:t>
    </w:r>
    <w:r>
      <w:rPr>
        <w:rStyle w:val="a5"/>
      </w:rPr>
      <w:fldChar w:fldCharType="end"/>
    </w:r>
  </w:p>
  <w:p w:rsidR="002E2FE7" w:rsidRDefault="009F4E56" w:rsidP="001704AD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2FE7" w:rsidRDefault="00DD6C92" w:rsidP="001704AD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EC5EDF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CB7906">
      <w:rPr>
        <w:rStyle w:val="a5"/>
        <w:noProof/>
      </w:rPr>
      <w:t>22</w:t>
    </w:r>
    <w:r>
      <w:rPr>
        <w:rStyle w:val="a5"/>
      </w:rPr>
      <w:fldChar w:fldCharType="end"/>
    </w:r>
  </w:p>
  <w:p w:rsidR="002E2FE7" w:rsidRDefault="009F4E56" w:rsidP="001704AD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F4E56" w:rsidRDefault="009F4E56" w:rsidP="00715D27">
      <w:pPr>
        <w:pStyle w:val="Style14"/>
      </w:pPr>
      <w:r>
        <w:separator/>
      </w:r>
    </w:p>
  </w:footnote>
  <w:footnote w:type="continuationSeparator" w:id="1">
    <w:p w:rsidR="009F4E56" w:rsidRDefault="009F4E56" w:rsidP="00715D27">
      <w:pPr>
        <w:pStyle w:val="Style14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3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643"/>
        </w:tabs>
      </w:pPr>
    </w:lvl>
  </w:abstractNum>
  <w:abstractNum w:abstractNumId="6">
    <w:nsid w:val="09140185"/>
    <w:multiLevelType w:val="hybridMultilevel"/>
    <w:tmpl w:val="542A4260"/>
    <w:lvl w:ilvl="0" w:tplc="D320FDE2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16E468F9"/>
    <w:multiLevelType w:val="hybridMultilevel"/>
    <w:tmpl w:val="C2D4CB1A"/>
    <w:lvl w:ilvl="0" w:tplc="04190019">
      <w:start w:val="1"/>
      <w:numFmt w:val="lowerLetter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83600C9"/>
    <w:multiLevelType w:val="hybridMultilevel"/>
    <w:tmpl w:val="7130D958"/>
    <w:lvl w:ilvl="0" w:tplc="E8F824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50030BA"/>
    <w:multiLevelType w:val="multilevel"/>
    <w:tmpl w:val="45B45E4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6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44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52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247" w:hanging="1800"/>
      </w:pPr>
      <w:rPr>
        <w:rFonts w:hint="default"/>
      </w:rPr>
    </w:lvl>
  </w:abstractNum>
  <w:abstractNum w:abstractNumId="10">
    <w:nsid w:val="37C70CA5"/>
    <w:multiLevelType w:val="hybridMultilevel"/>
    <w:tmpl w:val="7D28C4CA"/>
    <w:lvl w:ilvl="0" w:tplc="D320FDE2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38514694"/>
    <w:multiLevelType w:val="hybridMultilevel"/>
    <w:tmpl w:val="C1FED15C"/>
    <w:lvl w:ilvl="0" w:tplc="04190011">
      <w:start w:val="1"/>
      <w:numFmt w:val="decimal"/>
      <w:lvlText w:val="%1)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3D9000DE"/>
    <w:multiLevelType w:val="hybridMultilevel"/>
    <w:tmpl w:val="0756E95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>
    <w:nsid w:val="427F3C53"/>
    <w:multiLevelType w:val="hybridMultilevel"/>
    <w:tmpl w:val="187E1832"/>
    <w:lvl w:ilvl="0" w:tplc="04190019">
      <w:start w:val="1"/>
      <w:numFmt w:val="lowerLetter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45603204"/>
    <w:multiLevelType w:val="hybridMultilevel"/>
    <w:tmpl w:val="1F72DD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B3565EA"/>
    <w:multiLevelType w:val="hybridMultilevel"/>
    <w:tmpl w:val="F0A6D5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122594F"/>
    <w:multiLevelType w:val="hybridMultilevel"/>
    <w:tmpl w:val="000C1496"/>
    <w:lvl w:ilvl="0" w:tplc="0419000F">
      <w:start w:val="1"/>
      <w:numFmt w:val="decimal"/>
      <w:lvlText w:val="%1."/>
      <w:lvlJc w:val="left"/>
      <w:pPr>
        <w:ind w:left="-351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36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08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180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52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24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396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468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409" w:hanging="180"/>
      </w:pPr>
      <w:rPr>
        <w:rFonts w:cs="Times New Roman"/>
      </w:rPr>
    </w:lvl>
  </w:abstractNum>
  <w:abstractNum w:abstractNumId="17">
    <w:nsid w:val="54E80058"/>
    <w:multiLevelType w:val="hybridMultilevel"/>
    <w:tmpl w:val="7130D958"/>
    <w:lvl w:ilvl="0" w:tplc="E8F824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59BB2771"/>
    <w:multiLevelType w:val="hybridMultilevel"/>
    <w:tmpl w:val="95A445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618212FE"/>
    <w:multiLevelType w:val="hybridMultilevel"/>
    <w:tmpl w:val="98E61DA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63AE578C"/>
    <w:multiLevelType w:val="hybridMultilevel"/>
    <w:tmpl w:val="BF049B88"/>
    <w:lvl w:ilvl="0" w:tplc="0419000F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21">
    <w:nsid w:val="6BDF199E"/>
    <w:multiLevelType w:val="hybridMultilevel"/>
    <w:tmpl w:val="7F4C166E"/>
    <w:lvl w:ilvl="0" w:tplc="BE92647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>
    <w:nsid w:val="6F374FF8"/>
    <w:multiLevelType w:val="hybridMultilevel"/>
    <w:tmpl w:val="7A0237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F460EC3"/>
    <w:multiLevelType w:val="hybridMultilevel"/>
    <w:tmpl w:val="16484EF2"/>
    <w:lvl w:ilvl="0" w:tplc="7F2AE1E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7A310047"/>
    <w:multiLevelType w:val="multilevel"/>
    <w:tmpl w:val="0480DDD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  <w:b/>
        <w:i w:val="0"/>
        <w:sz w:val="22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b/>
        <w:i w:val="0"/>
        <w:sz w:val="22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  <w:b/>
        <w:i w:val="0"/>
        <w:sz w:val="22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b/>
        <w:i w:val="0"/>
        <w:sz w:val="22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  <w:b/>
        <w:i w:val="0"/>
        <w:sz w:val="22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  <w:b/>
        <w:i w:val="0"/>
        <w:sz w:val="22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  <w:b/>
        <w:i w:val="0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  <w:b/>
        <w:i w:val="0"/>
        <w:sz w:val="22"/>
      </w:rPr>
    </w:lvl>
  </w:abstractNum>
  <w:abstractNum w:abstractNumId="25">
    <w:nsid w:val="7CE5239B"/>
    <w:multiLevelType w:val="hybridMultilevel"/>
    <w:tmpl w:val="98E61DA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  <w:num w:numId="6">
    <w:abstractNumId w:val="10"/>
  </w:num>
  <w:num w:numId="7">
    <w:abstractNumId w:val="6"/>
  </w:num>
  <w:num w:numId="8">
    <w:abstractNumId w:val="17"/>
  </w:num>
  <w:num w:numId="9">
    <w:abstractNumId w:val="24"/>
  </w:num>
  <w:num w:numId="10">
    <w:abstractNumId w:val="20"/>
  </w:num>
  <w:num w:numId="11">
    <w:abstractNumId w:val="21"/>
  </w:num>
  <w:num w:numId="12">
    <w:abstractNumId w:val="8"/>
  </w:num>
  <w:num w:numId="13">
    <w:abstractNumId w:val="25"/>
  </w:num>
  <w:num w:numId="14">
    <w:abstractNumId w:val="19"/>
  </w:num>
  <w:num w:numId="15">
    <w:abstractNumId w:val="15"/>
  </w:num>
  <w:num w:numId="16">
    <w:abstractNumId w:val="9"/>
  </w:num>
  <w:num w:numId="17">
    <w:abstractNumId w:val="5"/>
  </w:num>
  <w:num w:numId="18">
    <w:abstractNumId w:val="18"/>
  </w:num>
  <w:num w:numId="19">
    <w:abstractNumId w:val="23"/>
  </w:num>
  <w:num w:numId="20">
    <w:abstractNumId w:val="22"/>
  </w:num>
  <w:num w:numId="21">
    <w:abstractNumId w:val="7"/>
  </w:num>
  <w:num w:numId="22">
    <w:abstractNumId w:val="13"/>
  </w:num>
  <w:num w:numId="23">
    <w:abstractNumId w:val="16"/>
  </w:num>
  <w:num w:numId="24">
    <w:abstractNumId w:val="12"/>
  </w:num>
  <w:num w:numId="25">
    <w:abstractNumId w:val="14"/>
  </w:num>
  <w:num w:numId="26">
    <w:abstractNumId w:val="11"/>
  </w:num>
  <w:numIdMacAtCleanup w:val="2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B6FCA"/>
    <w:rsid w:val="000A7A78"/>
    <w:rsid w:val="00113710"/>
    <w:rsid w:val="00181875"/>
    <w:rsid w:val="001B3FCF"/>
    <w:rsid w:val="00263455"/>
    <w:rsid w:val="00455905"/>
    <w:rsid w:val="00462CA9"/>
    <w:rsid w:val="005A598A"/>
    <w:rsid w:val="005B6FCA"/>
    <w:rsid w:val="00715D27"/>
    <w:rsid w:val="00846AED"/>
    <w:rsid w:val="008C538E"/>
    <w:rsid w:val="00996142"/>
    <w:rsid w:val="009F4E56"/>
    <w:rsid w:val="00A6388C"/>
    <w:rsid w:val="00A761F6"/>
    <w:rsid w:val="00C8273B"/>
    <w:rsid w:val="00CB7906"/>
    <w:rsid w:val="00D01FCE"/>
    <w:rsid w:val="00D05932"/>
    <w:rsid w:val="00DD6C92"/>
    <w:rsid w:val="00E95685"/>
    <w:rsid w:val="00EC5EDF"/>
    <w:rsid w:val="00F20B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6FCA"/>
    <w:pPr>
      <w:widowControl w:val="0"/>
      <w:autoSpaceDE w:val="0"/>
      <w:autoSpaceDN w:val="0"/>
      <w:adjustRightInd w:val="0"/>
      <w:ind w:firstLine="567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B6FCA"/>
    <w:pPr>
      <w:keepNext/>
      <w:autoSpaceDE/>
      <w:autoSpaceDN/>
      <w:adjustRightInd/>
      <w:spacing w:before="240" w:after="120"/>
      <w:ind w:left="567" w:firstLine="0"/>
      <w:outlineLvl w:val="0"/>
    </w:pPr>
    <w:rPr>
      <w:b/>
      <w:iCs/>
      <w:szCs w:val="20"/>
    </w:rPr>
  </w:style>
  <w:style w:type="paragraph" w:styleId="2">
    <w:name w:val="heading 2"/>
    <w:basedOn w:val="a"/>
    <w:next w:val="a"/>
    <w:link w:val="20"/>
    <w:uiPriority w:val="9"/>
    <w:qFormat/>
    <w:rsid w:val="005B6FCA"/>
    <w:pPr>
      <w:keepNext/>
      <w:autoSpaceDE/>
      <w:autoSpaceDN/>
      <w:adjustRightInd/>
      <w:ind w:firstLine="400"/>
      <w:outlineLvl w:val="1"/>
    </w:pPr>
    <w:rPr>
      <w:b/>
      <w:bCs/>
      <w:i/>
      <w:szCs w:val="20"/>
    </w:rPr>
  </w:style>
  <w:style w:type="paragraph" w:styleId="3">
    <w:name w:val="heading 3"/>
    <w:basedOn w:val="a"/>
    <w:next w:val="a"/>
    <w:link w:val="30"/>
    <w:unhideWhenUsed/>
    <w:qFormat/>
    <w:rsid w:val="005B6FCA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5B6FCA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8">
    <w:name w:val="heading 8"/>
    <w:basedOn w:val="a"/>
    <w:next w:val="a"/>
    <w:link w:val="80"/>
    <w:semiHidden/>
    <w:unhideWhenUsed/>
    <w:qFormat/>
    <w:rsid w:val="005B6FCA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B6FCA"/>
    <w:rPr>
      <w:rFonts w:ascii="Times New Roman" w:eastAsia="Times New Roman" w:hAnsi="Times New Roman" w:cs="Times New Roman"/>
      <w:b/>
      <w:iCs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B6FCA"/>
    <w:rPr>
      <w:rFonts w:ascii="Times New Roman" w:eastAsia="Times New Roman" w:hAnsi="Times New Roman" w:cs="Times New Roman"/>
      <w:b/>
      <w:bCs/>
      <w:i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5B6FCA"/>
    <w:rPr>
      <w:rFonts w:ascii="Calibri Light" w:eastAsia="Times New Roman" w:hAnsi="Calibri Light" w:cs="Times New Roman"/>
      <w:b/>
      <w:b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semiHidden/>
    <w:rsid w:val="005B6FCA"/>
    <w:rPr>
      <w:rFonts w:ascii="Calibri" w:eastAsia="Times New Roman" w:hAnsi="Calibri" w:cs="Times New Roman"/>
      <w:b/>
      <w:bCs/>
      <w:lang w:eastAsia="ru-RU"/>
    </w:rPr>
  </w:style>
  <w:style w:type="character" w:customStyle="1" w:styleId="80">
    <w:name w:val="Заголовок 8 Знак"/>
    <w:basedOn w:val="a0"/>
    <w:link w:val="8"/>
    <w:semiHidden/>
    <w:rsid w:val="005B6FCA"/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paragraph" w:customStyle="1" w:styleId="Style1">
    <w:name w:val="Style1"/>
    <w:basedOn w:val="a"/>
    <w:rsid w:val="005B6FCA"/>
  </w:style>
  <w:style w:type="paragraph" w:customStyle="1" w:styleId="Style2">
    <w:name w:val="Style2"/>
    <w:basedOn w:val="a"/>
    <w:rsid w:val="005B6FCA"/>
  </w:style>
  <w:style w:type="paragraph" w:customStyle="1" w:styleId="Style3">
    <w:name w:val="Style3"/>
    <w:basedOn w:val="a"/>
    <w:rsid w:val="005B6FCA"/>
  </w:style>
  <w:style w:type="paragraph" w:customStyle="1" w:styleId="Style4">
    <w:name w:val="Style4"/>
    <w:basedOn w:val="a"/>
    <w:rsid w:val="005B6FCA"/>
  </w:style>
  <w:style w:type="paragraph" w:customStyle="1" w:styleId="Style5">
    <w:name w:val="Style5"/>
    <w:basedOn w:val="a"/>
    <w:uiPriority w:val="99"/>
    <w:rsid w:val="005B6FCA"/>
  </w:style>
  <w:style w:type="paragraph" w:customStyle="1" w:styleId="Style6">
    <w:name w:val="Style6"/>
    <w:basedOn w:val="a"/>
    <w:rsid w:val="005B6FCA"/>
  </w:style>
  <w:style w:type="paragraph" w:customStyle="1" w:styleId="Style7">
    <w:name w:val="Style7"/>
    <w:basedOn w:val="a"/>
    <w:rsid w:val="005B6FCA"/>
  </w:style>
  <w:style w:type="paragraph" w:customStyle="1" w:styleId="Style8">
    <w:name w:val="Style8"/>
    <w:basedOn w:val="a"/>
    <w:rsid w:val="005B6FCA"/>
  </w:style>
  <w:style w:type="character" w:customStyle="1" w:styleId="FontStyle11">
    <w:name w:val="Font Style11"/>
    <w:rsid w:val="005B6FCA"/>
    <w:rPr>
      <w:rFonts w:ascii="Times New Roman" w:hAnsi="Times New Roman" w:cs="Times New Roman"/>
      <w:sz w:val="10"/>
      <w:szCs w:val="10"/>
    </w:rPr>
  </w:style>
  <w:style w:type="character" w:customStyle="1" w:styleId="FontStyle12">
    <w:name w:val="Font Style12"/>
    <w:rsid w:val="005B6FCA"/>
    <w:rPr>
      <w:rFonts w:ascii="Georgia" w:hAnsi="Georgia" w:cs="Georgia"/>
      <w:b/>
      <w:bCs/>
      <w:sz w:val="12"/>
      <w:szCs w:val="12"/>
    </w:rPr>
  </w:style>
  <w:style w:type="character" w:customStyle="1" w:styleId="FontStyle13">
    <w:name w:val="Font Style13"/>
    <w:rsid w:val="005B6FCA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14">
    <w:name w:val="Font Style14"/>
    <w:rsid w:val="005B6FCA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15">
    <w:name w:val="Font Style15"/>
    <w:rsid w:val="005B6FCA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6">
    <w:name w:val="Font Style16"/>
    <w:rsid w:val="005B6FCA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7">
    <w:name w:val="Font Style17"/>
    <w:rsid w:val="005B6FCA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8">
    <w:name w:val="Font Style18"/>
    <w:rsid w:val="005B6FCA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19">
    <w:name w:val="Font Style19"/>
    <w:rsid w:val="005B6FCA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20">
    <w:name w:val="Font Style20"/>
    <w:uiPriority w:val="99"/>
    <w:rsid w:val="005B6FCA"/>
    <w:rPr>
      <w:rFonts w:ascii="Georgia" w:hAnsi="Georgia" w:cs="Georgia"/>
      <w:sz w:val="12"/>
      <w:szCs w:val="12"/>
    </w:rPr>
  </w:style>
  <w:style w:type="character" w:customStyle="1" w:styleId="FontStyle21">
    <w:name w:val="Font Style21"/>
    <w:rsid w:val="005B6FCA"/>
    <w:rPr>
      <w:rFonts w:ascii="Times New Roman" w:hAnsi="Times New Roman" w:cs="Times New Roman"/>
      <w:sz w:val="12"/>
      <w:szCs w:val="12"/>
    </w:rPr>
  </w:style>
  <w:style w:type="character" w:customStyle="1" w:styleId="FontStyle22">
    <w:name w:val="Font Style22"/>
    <w:rsid w:val="005B6FCA"/>
    <w:rPr>
      <w:rFonts w:ascii="Times New Roman" w:hAnsi="Times New Roman" w:cs="Times New Roman"/>
      <w:sz w:val="20"/>
      <w:szCs w:val="20"/>
    </w:rPr>
  </w:style>
  <w:style w:type="character" w:customStyle="1" w:styleId="FontStyle23">
    <w:name w:val="Font Style23"/>
    <w:rsid w:val="005B6FCA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4">
    <w:name w:val="Font Style24"/>
    <w:rsid w:val="005B6FCA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5">
    <w:name w:val="Font Style25"/>
    <w:rsid w:val="005B6FCA"/>
    <w:rPr>
      <w:rFonts w:ascii="Times New Roman" w:hAnsi="Times New Roman" w:cs="Times New Roman"/>
      <w:i/>
      <w:iCs/>
      <w:sz w:val="12"/>
      <w:szCs w:val="12"/>
    </w:rPr>
  </w:style>
  <w:style w:type="paragraph" w:customStyle="1" w:styleId="Style9">
    <w:name w:val="Style9"/>
    <w:basedOn w:val="a"/>
    <w:rsid w:val="005B6FCA"/>
  </w:style>
  <w:style w:type="paragraph" w:customStyle="1" w:styleId="Style10">
    <w:name w:val="Style10"/>
    <w:basedOn w:val="a"/>
    <w:rsid w:val="005B6FCA"/>
  </w:style>
  <w:style w:type="paragraph" w:customStyle="1" w:styleId="Style11">
    <w:name w:val="Style11"/>
    <w:basedOn w:val="a"/>
    <w:uiPriority w:val="99"/>
    <w:rsid w:val="005B6FCA"/>
  </w:style>
  <w:style w:type="paragraph" w:customStyle="1" w:styleId="Style12">
    <w:name w:val="Style12"/>
    <w:basedOn w:val="a"/>
    <w:rsid w:val="005B6FCA"/>
  </w:style>
  <w:style w:type="paragraph" w:customStyle="1" w:styleId="Style13">
    <w:name w:val="Style13"/>
    <w:basedOn w:val="a"/>
    <w:rsid w:val="005B6FCA"/>
  </w:style>
  <w:style w:type="paragraph" w:customStyle="1" w:styleId="Style14">
    <w:name w:val="Style14"/>
    <w:basedOn w:val="a"/>
    <w:uiPriority w:val="99"/>
    <w:rsid w:val="005B6FCA"/>
  </w:style>
  <w:style w:type="paragraph" w:customStyle="1" w:styleId="Style15">
    <w:name w:val="Style15"/>
    <w:basedOn w:val="a"/>
    <w:rsid w:val="005B6FCA"/>
  </w:style>
  <w:style w:type="paragraph" w:customStyle="1" w:styleId="Style16">
    <w:name w:val="Style16"/>
    <w:basedOn w:val="a"/>
    <w:rsid w:val="005B6FCA"/>
  </w:style>
  <w:style w:type="paragraph" w:customStyle="1" w:styleId="Style17">
    <w:name w:val="Style17"/>
    <w:basedOn w:val="a"/>
    <w:rsid w:val="005B6FCA"/>
  </w:style>
  <w:style w:type="paragraph" w:customStyle="1" w:styleId="Style18">
    <w:name w:val="Style18"/>
    <w:basedOn w:val="a"/>
    <w:rsid w:val="005B6FCA"/>
  </w:style>
  <w:style w:type="paragraph" w:customStyle="1" w:styleId="Style19">
    <w:name w:val="Style19"/>
    <w:basedOn w:val="a"/>
    <w:rsid w:val="005B6FCA"/>
  </w:style>
  <w:style w:type="character" w:customStyle="1" w:styleId="FontStyle26">
    <w:name w:val="Font Style26"/>
    <w:rsid w:val="005B6FCA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7">
    <w:name w:val="Font Style27"/>
    <w:rsid w:val="005B6FCA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8">
    <w:name w:val="Font Style28"/>
    <w:rsid w:val="005B6FCA"/>
    <w:rPr>
      <w:rFonts w:ascii="Constantia" w:hAnsi="Constantia" w:cs="Constantia"/>
      <w:b/>
      <w:bCs/>
      <w:smallCaps/>
      <w:sz w:val="10"/>
      <w:szCs w:val="10"/>
    </w:rPr>
  </w:style>
  <w:style w:type="character" w:customStyle="1" w:styleId="FontStyle29">
    <w:name w:val="Font Style29"/>
    <w:rsid w:val="005B6FCA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0">
    <w:name w:val="Font Style30"/>
    <w:rsid w:val="005B6FCA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1">
    <w:name w:val="Font Style31"/>
    <w:rsid w:val="005B6FCA"/>
    <w:rPr>
      <w:rFonts w:ascii="Georgia" w:hAnsi="Georgia" w:cs="Georgia"/>
      <w:sz w:val="12"/>
      <w:szCs w:val="12"/>
    </w:rPr>
  </w:style>
  <w:style w:type="character" w:customStyle="1" w:styleId="FontStyle32">
    <w:name w:val="Font Style32"/>
    <w:rsid w:val="005B6FCA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33">
    <w:name w:val="Font Style33"/>
    <w:rsid w:val="005B6FCA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34">
    <w:name w:val="Font Style34"/>
    <w:rsid w:val="005B6FCA"/>
    <w:rPr>
      <w:rFonts w:ascii="Times New Roman" w:hAnsi="Times New Roman" w:cs="Times New Roman"/>
      <w:sz w:val="12"/>
      <w:szCs w:val="12"/>
    </w:rPr>
  </w:style>
  <w:style w:type="character" w:customStyle="1" w:styleId="FontStyle35">
    <w:name w:val="Font Style35"/>
    <w:rsid w:val="005B6FCA"/>
    <w:rPr>
      <w:rFonts w:ascii="Times New Roman" w:hAnsi="Times New Roman" w:cs="Times New Roman"/>
      <w:smallCaps/>
      <w:sz w:val="12"/>
      <w:szCs w:val="12"/>
    </w:rPr>
  </w:style>
  <w:style w:type="character" w:customStyle="1" w:styleId="FontStyle36">
    <w:name w:val="Font Style36"/>
    <w:rsid w:val="005B6FCA"/>
    <w:rPr>
      <w:rFonts w:ascii="Times New Roman" w:hAnsi="Times New Roman" w:cs="Times New Roman"/>
      <w:sz w:val="12"/>
      <w:szCs w:val="12"/>
    </w:rPr>
  </w:style>
  <w:style w:type="character" w:customStyle="1" w:styleId="FontStyle37">
    <w:name w:val="Font Style37"/>
    <w:rsid w:val="005B6FCA"/>
    <w:rPr>
      <w:rFonts w:ascii="Times New Roman" w:hAnsi="Times New Roman" w:cs="Times New Roman"/>
      <w:spacing w:val="10"/>
      <w:sz w:val="12"/>
      <w:szCs w:val="12"/>
    </w:rPr>
  </w:style>
  <w:style w:type="character" w:customStyle="1" w:styleId="FontStyle38">
    <w:name w:val="Font Style38"/>
    <w:rsid w:val="005B6FCA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9">
    <w:name w:val="Font Style39"/>
    <w:rsid w:val="005B6FCA"/>
    <w:rPr>
      <w:rFonts w:ascii="Times New Roman" w:hAnsi="Times New Roman" w:cs="Times New Roman"/>
      <w:i/>
      <w:iCs/>
      <w:sz w:val="14"/>
      <w:szCs w:val="14"/>
    </w:rPr>
  </w:style>
  <w:style w:type="character" w:customStyle="1" w:styleId="FontStyle40">
    <w:name w:val="Font Style40"/>
    <w:rsid w:val="005B6FCA"/>
    <w:rPr>
      <w:rFonts w:ascii="Times New Roman" w:hAnsi="Times New Roman" w:cs="Times New Roman"/>
      <w:i/>
      <w:iCs/>
      <w:sz w:val="12"/>
      <w:szCs w:val="12"/>
    </w:rPr>
  </w:style>
  <w:style w:type="paragraph" w:customStyle="1" w:styleId="Style20">
    <w:name w:val="Style20"/>
    <w:basedOn w:val="a"/>
    <w:rsid w:val="005B6FCA"/>
  </w:style>
  <w:style w:type="paragraph" w:customStyle="1" w:styleId="Style21">
    <w:name w:val="Style21"/>
    <w:basedOn w:val="a"/>
    <w:rsid w:val="005B6FCA"/>
  </w:style>
  <w:style w:type="paragraph" w:customStyle="1" w:styleId="Style22">
    <w:name w:val="Style22"/>
    <w:basedOn w:val="a"/>
    <w:rsid w:val="005B6FCA"/>
  </w:style>
  <w:style w:type="paragraph" w:customStyle="1" w:styleId="Style23">
    <w:name w:val="Style23"/>
    <w:basedOn w:val="a"/>
    <w:rsid w:val="005B6FCA"/>
  </w:style>
  <w:style w:type="paragraph" w:customStyle="1" w:styleId="Style24">
    <w:name w:val="Style24"/>
    <w:basedOn w:val="a"/>
    <w:rsid w:val="005B6FCA"/>
  </w:style>
  <w:style w:type="character" w:customStyle="1" w:styleId="FontStyle41">
    <w:name w:val="Font Style41"/>
    <w:rsid w:val="005B6FCA"/>
    <w:rPr>
      <w:rFonts w:ascii="Tahoma" w:hAnsi="Tahoma" w:cs="Tahoma"/>
      <w:sz w:val="22"/>
      <w:szCs w:val="22"/>
    </w:rPr>
  </w:style>
  <w:style w:type="character" w:customStyle="1" w:styleId="FontStyle42">
    <w:name w:val="Font Style42"/>
    <w:rsid w:val="005B6FCA"/>
    <w:rPr>
      <w:rFonts w:ascii="Times New Roman" w:hAnsi="Times New Roman" w:cs="Times New Roman"/>
      <w:spacing w:val="-10"/>
      <w:sz w:val="24"/>
      <w:szCs w:val="24"/>
    </w:rPr>
  </w:style>
  <w:style w:type="character" w:customStyle="1" w:styleId="FontStyle43">
    <w:name w:val="Font Style43"/>
    <w:rsid w:val="005B6FCA"/>
    <w:rPr>
      <w:rFonts w:ascii="Courier New" w:hAnsi="Courier New" w:cs="Courier New"/>
      <w:b/>
      <w:bCs/>
      <w:i/>
      <w:iCs/>
      <w:sz w:val="12"/>
      <w:szCs w:val="12"/>
    </w:rPr>
  </w:style>
  <w:style w:type="character" w:customStyle="1" w:styleId="FontStyle44">
    <w:name w:val="Font Style44"/>
    <w:rsid w:val="005B6FCA"/>
    <w:rPr>
      <w:rFonts w:ascii="Times New Roman" w:hAnsi="Times New Roman" w:cs="Times New Roman"/>
      <w:b/>
      <w:bCs/>
      <w:sz w:val="42"/>
      <w:szCs w:val="42"/>
    </w:rPr>
  </w:style>
  <w:style w:type="paragraph" w:customStyle="1" w:styleId="Style25">
    <w:name w:val="Style25"/>
    <w:basedOn w:val="a"/>
    <w:rsid w:val="005B6FCA"/>
  </w:style>
  <w:style w:type="paragraph" w:customStyle="1" w:styleId="Style26">
    <w:name w:val="Style26"/>
    <w:basedOn w:val="a"/>
    <w:rsid w:val="005B6FCA"/>
  </w:style>
  <w:style w:type="paragraph" w:customStyle="1" w:styleId="Style27">
    <w:name w:val="Style27"/>
    <w:basedOn w:val="a"/>
    <w:rsid w:val="005B6FCA"/>
  </w:style>
  <w:style w:type="paragraph" w:customStyle="1" w:styleId="Style28">
    <w:name w:val="Style28"/>
    <w:basedOn w:val="a"/>
    <w:rsid w:val="005B6FCA"/>
  </w:style>
  <w:style w:type="paragraph" w:customStyle="1" w:styleId="Style29">
    <w:name w:val="Style29"/>
    <w:basedOn w:val="a"/>
    <w:rsid w:val="005B6FCA"/>
  </w:style>
  <w:style w:type="paragraph" w:customStyle="1" w:styleId="Style30">
    <w:name w:val="Style30"/>
    <w:basedOn w:val="a"/>
    <w:rsid w:val="005B6FCA"/>
  </w:style>
  <w:style w:type="paragraph" w:customStyle="1" w:styleId="Style31">
    <w:name w:val="Style31"/>
    <w:basedOn w:val="a"/>
    <w:rsid w:val="005B6FCA"/>
  </w:style>
  <w:style w:type="paragraph" w:customStyle="1" w:styleId="Style32">
    <w:name w:val="Style32"/>
    <w:basedOn w:val="a"/>
    <w:rsid w:val="005B6FCA"/>
  </w:style>
  <w:style w:type="paragraph" w:customStyle="1" w:styleId="Style33">
    <w:name w:val="Style33"/>
    <w:basedOn w:val="a"/>
    <w:rsid w:val="005B6FCA"/>
  </w:style>
  <w:style w:type="paragraph" w:customStyle="1" w:styleId="Style34">
    <w:name w:val="Style34"/>
    <w:basedOn w:val="a"/>
    <w:rsid w:val="005B6FCA"/>
  </w:style>
  <w:style w:type="paragraph" w:customStyle="1" w:styleId="Style35">
    <w:name w:val="Style35"/>
    <w:basedOn w:val="a"/>
    <w:rsid w:val="005B6FCA"/>
  </w:style>
  <w:style w:type="character" w:customStyle="1" w:styleId="FontStyle45">
    <w:name w:val="Font Style45"/>
    <w:rsid w:val="005B6FCA"/>
    <w:rPr>
      <w:rFonts w:ascii="Times New Roman" w:hAnsi="Times New Roman" w:cs="Times New Roman"/>
      <w:i/>
      <w:iCs/>
      <w:spacing w:val="10"/>
      <w:sz w:val="16"/>
      <w:szCs w:val="16"/>
    </w:rPr>
  </w:style>
  <w:style w:type="character" w:customStyle="1" w:styleId="FontStyle46">
    <w:name w:val="Font Style46"/>
    <w:rsid w:val="005B6FCA"/>
    <w:rPr>
      <w:rFonts w:ascii="Constantia" w:hAnsi="Constantia" w:cs="Constantia"/>
      <w:sz w:val="14"/>
      <w:szCs w:val="14"/>
    </w:rPr>
  </w:style>
  <w:style w:type="character" w:customStyle="1" w:styleId="FontStyle47">
    <w:name w:val="Font Style47"/>
    <w:rsid w:val="005B6FCA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48">
    <w:name w:val="Font Style48"/>
    <w:rsid w:val="005B6FCA"/>
    <w:rPr>
      <w:rFonts w:ascii="Times New Roman" w:hAnsi="Times New Roman" w:cs="Times New Roman"/>
      <w:b/>
      <w:bCs/>
      <w:spacing w:val="-20"/>
      <w:sz w:val="32"/>
      <w:szCs w:val="32"/>
    </w:rPr>
  </w:style>
  <w:style w:type="character" w:customStyle="1" w:styleId="FontStyle49">
    <w:name w:val="Font Style49"/>
    <w:rsid w:val="005B6FCA"/>
    <w:rPr>
      <w:rFonts w:ascii="Times New Roman" w:hAnsi="Times New Roman" w:cs="Times New Roman"/>
      <w:i/>
      <w:iCs/>
      <w:w w:val="50"/>
      <w:sz w:val="42"/>
      <w:szCs w:val="42"/>
    </w:rPr>
  </w:style>
  <w:style w:type="character" w:customStyle="1" w:styleId="FontStyle50">
    <w:name w:val="Font Style50"/>
    <w:rsid w:val="005B6FCA"/>
    <w:rPr>
      <w:rFonts w:ascii="Times New Roman" w:hAnsi="Times New Roman" w:cs="Times New Roman"/>
      <w:sz w:val="14"/>
      <w:szCs w:val="14"/>
    </w:rPr>
  </w:style>
  <w:style w:type="character" w:customStyle="1" w:styleId="FontStyle51">
    <w:name w:val="Font Style51"/>
    <w:rsid w:val="005B6FCA"/>
    <w:rPr>
      <w:rFonts w:ascii="Times New Roman" w:hAnsi="Times New Roman" w:cs="Times New Roman"/>
      <w:sz w:val="16"/>
      <w:szCs w:val="16"/>
    </w:rPr>
  </w:style>
  <w:style w:type="character" w:customStyle="1" w:styleId="FontStyle52">
    <w:name w:val="Font Style52"/>
    <w:rsid w:val="005B6FCA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53">
    <w:name w:val="Font Style53"/>
    <w:rsid w:val="005B6FCA"/>
    <w:rPr>
      <w:rFonts w:ascii="Times New Roman" w:hAnsi="Times New Roman" w:cs="Times New Roman"/>
      <w:spacing w:val="-10"/>
      <w:sz w:val="14"/>
      <w:szCs w:val="14"/>
    </w:rPr>
  </w:style>
  <w:style w:type="character" w:customStyle="1" w:styleId="FontStyle54">
    <w:name w:val="Font Style54"/>
    <w:rsid w:val="005B6FCA"/>
    <w:rPr>
      <w:rFonts w:ascii="Times New Roman" w:hAnsi="Times New Roman" w:cs="Times New Roman"/>
      <w:sz w:val="22"/>
      <w:szCs w:val="22"/>
    </w:rPr>
  </w:style>
  <w:style w:type="character" w:customStyle="1" w:styleId="FontStyle55">
    <w:name w:val="Font Style55"/>
    <w:rsid w:val="005B6FCA"/>
    <w:rPr>
      <w:rFonts w:ascii="Times New Roman" w:hAnsi="Times New Roman" w:cs="Times New Roman"/>
      <w:sz w:val="42"/>
      <w:szCs w:val="42"/>
    </w:rPr>
  </w:style>
  <w:style w:type="character" w:customStyle="1" w:styleId="FontStyle56">
    <w:name w:val="Font Style56"/>
    <w:rsid w:val="005B6FCA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57">
    <w:name w:val="Font Style57"/>
    <w:rsid w:val="005B6FCA"/>
    <w:rPr>
      <w:rFonts w:ascii="Times New Roman" w:hAnsi="Times New Roman" w:cs="Times New Roman"/>
      <w:sz w:val="20"/>
      <w:szCs w:val="20"/>
    </w:rPr>
  </w:style>
  <w:style w:type="character" w:customStyle="1" w:styleId="FontStyle58">
    <w:name w:val="Font Style58"/>
    <w:rsid w:val="005B6FCA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59">
    <w:name w:val="Font Style59"/>
    <w:rsid w:val="005B6FCA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60">
    <w:name w:val="Font Style60"/>
    <w:rsid w:val="005B6FCA"/>
    <w:rPr>
      <w:rFonts w:ascii="Times New Roman" w:hAnsi="Times New Roman" w:cs="Times New Roman"/>
      <w:b/>
      <w:bCs/>
      <w:i/>
      <w:iCs/>
      <w:sz w:val="18"/>
      <w:szCs w:val="18"/>
    </w:rPr>
  </w:style>
  <w:style w:type="paragraph" w:styleId="a3">
    <w:name w:val="footer"/>
    <w:basedOn w:val="a"/>
    <w:link w:val="a4"/>
    <w:rsid w:val="005B6FCA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5B6FC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5B6FCA"/>
  </w:style>
  <w:style w:type="paragraph" w:customStyle="1" w:styleId="21">
    <w:name w:val="заголовок 2"/>
    <w:basedOn w:val="a"/>
    <w:next w:val="a"/>
    <w:rsid w:val="005B6FCA"/>
    <w:pPr>
      <w:keepNext/>
      <w:autoSpaceDE/>
      <w:autoSpaceDN/>
      <w:adjustRightInd/>
      <w:ind w:firstLine="400"/>
      <w:outlineLvl w:val="1"/>
    </w:pPr>
    <w:rPr>
      <w:rFonts w:cs="Arial"/>
      <w:szCs w:val="28"/>
    </w:rPr>
  </w:style>
  <w:style w:type="paragraph" w:customStyle="1" w:styleId="Style77">
    <w:name w:val="Style77"/>
    <w:basedOn w:val="a"/>
    <w:rsid w:val="005B6FCA"/>
  </w:style>
  <w:style w:type="character" w:customStyle="1" w:styleId="FontStyle278">
    <w:name w:val="Font Style278"/>
    <w:rsid w:val="005B6FCA"/>
    <w:rPr>
      <w:rFonts w:ascii="Times New Roman" w:hAnsi="Times New Roman" w:cs="Times New Roman"/>
      <w:sz w:val="20"/>
      <w:szCs w:val="20"/>
    </w:rPr>
  </w:style>
  <w:style w:type="paragraph" w:customStyle="1" w:styleId="Style55">
    <w:name w:val="Style55"/>
    <w:basedOn w:val="a"/>
    <w:rsid w:val="005B6FCA"/>
  </w:style>
  <w:style w:type="paragraph" w:customStyle="1" w:styleId="Style63">
    <w:name w:val="Style63"/>
    <w:basedOn w:val="a"/>
    <w:rsid w:val="005B6FCA"/>
  </w:style>
  <w:style w:type="paragraph" w:customStyle="1" w:styleId="Style70">
    <w:name w:val="Style70"/>
    <w:basedOn w:val="a"/>
    <w:rsid w:val="005B6FCA"/>
  </w:style>
  <w:style w:type="paragraph" w:customStyle="1" w:styleId="Style79">
    <w:name w:val="Style79"/>
    <w:basedOn w:val="a"/>
    <w:rsid w:val="005B6FCA"/>
  </w:style>
  <w:style w:type="paragraph" w:customStyle="1" w:styleId="Style80">
    <w:name w:val="Style80"/>
    <w:basedOn w:val="a"/>
    <w:rsid w:val="005B6FCA"/>
  </w:style>
  <w:style w:type="paragraph" w:customStyle="1" w:styleId="Style85">
    <w:name w:val="Style85"/>
    <w:basedOn w:val="a"/>
    <w:rsid w:val="005B6FCA"/>
  </w:style>
  <w:style w:type="paragraph" w:customStyle="1" w:styleId="Style89">
    <w:name w:val="Style89"/>
    <w:basedOn w:val="a"/>
    <w:rsid w:val="005B6FCA"/>
  </w:style>
  <w:style w:type="paragraph" w:customStyle="1" w:styleId="Style113">
    <w:name w:val="Style113"/>
    <w:basedOn w:val="a"/>
    <w:rsid w:val="005B6FCA"/>
  </w:style>
  <w:style w:type="paragraph" w:customStyle="1" w:styleId="Style114">
    <w:name w:val="Style114"/>
    <w:basedOn w:val="a"/>
    <w:rsid w:val="005B6FCA"/>
  </w:style>
  <w:style w:type="paragraph" w:customStyle="1" w:styleId="Style116">
    <w:name w:val="Style116"/>
    <w:basedOn w:val="a"/>
    <w:rsid w:val="005B6FCA"/>
  </w:style>
  <w:style w:type="character" w:customStyle="1" w:styleId="FontStyle258">
    <w:name w:val="Font Style258"/>
    <w:rsid w:val="005B6FCA"/>
    <w:rPr>
      <w:rFonts w:ascii="Times New Roman" w:hAnsi="Times New Roman" w:cs="Times New Roman"/>
      <w:b/>
      <w:bCs/>
      <w:spacing w:val="-10"/>
      <w:sz w:val="14"/>
      <w:szCs w:val="14"/>
    </w:rPr>
  </w:style>
  <w:style w:type="character" w:customStyle="1" w:styleId="FontStyle276">
    <w:name w:val="Font Style276"/>
    <w:rsid w:val="005B6FCA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77">
    <w:name w:val="Font Style277"/>
    <w:rsid w:val="005B6FCA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279">
    <w:name w:val="Font Style279"/>
    <w:rsid w:val="005B6FCA"/>
    <w:rPr>
      <w:rFonts w:ascii="Georgia" w:hAnsi="Georgia" w:cs="Georgia"/>
      <w:b/>
      <w:bCs/>
      <w:spacing w:val="-10"/>
      <w:sz w:val="10"/>
      <w:szCs w:val="10"/>
    </w:rPr>
  </w:style>
  <w:style w:type="character" w:customStyle="1" w:styleId="FontStyle280">
    <w:name w:val="Font Style280"/>
    <w:rsid w:val="005B6FCA"/>
    <w:rPr>
      <w:rFonts w:ascii="Times New Roman" w:hAnsi="Times New Roman" w:cs="Times New Roman"/>
      <w:sz w:val="36"/>
      <w:szCs w:val="36"/>
    </w:rPr>
  </w:style>
  <w:style w:type="character" w:customStyle="1" w:styleId="FontStyle281">
    <w:name w:val="Font Style281"/>
    <w:rsid w:val="005B6FCA"/>
    <w:rPr>
      <w:rFonts w:ascii="Times New Roman" w:hAnsi="Times New Roman" w:cs="Times New Roman"/>
      <w:b/>
      <w:bCs/>
      <w:spacing w:val="-10"/>
      <w:sz w:val="12"/>
      <w:szCs w:val="12"/>
    </w:rPr>
  </w:style>
  <w:style w:type="character" w:customStyle="1" w:styleId="FontStyle282">
    <w:name w:val="Font Style282"/>
    <w:rsid w:val="005B6FCA"/>
    <w:rPr>
      <w:rFonts w:ascii="Times New Roman" w:hAnsi="Times New Roman" w:cs="Times New Roman"/>
      <w:b/>
      <w:bCs/>
      <w:spacing w:val="-10"/>
      <w:sz w:val="12"/>
      <w:szCs w:val="12"/>
    </w:rPr>
  </w:style>
  <w:style w:type="paragraph" w:customStyle="1" w:styleId="ConsPlusTitle">
    <w:name w:val="ConsPlusTitle"/>
    <w:rsid w:val="005B6FCA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6">
    <w:name w:val="Body Text Indent"/>
    <w:basedOn w:val="a"/>
    <w:link w:val="a7"/>
    <w:rsid w:val="005B6FCA"/>
    <w:pPr>
      <w:widowControl/>
      <w:autoSpaceDE/>
      <w:autoSpaceDN/>
      <w:adjustRightInd/>
      <w:ind w:firstLine="709"/>
    </w:pPr>
    <w:rPr>
      <w:i/>
      <w:iCs/>
    </w:rPr>
  </w:style>
  <w:style w:type="character" w:customStyle="1" w:styleId="a7">
    <w:name w:val="Основной текст с отступом Знак"/>
    <w:basedOn w:val="a0"/>
    <w:link w:val="a6"/>
    <w:rsid w:val="005B6FCA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styleId="a8">
    <w:name w:val="Emphasis"/>
    <w:qFormat/>
    <w:rsid w:val="005B6FCA"/>
    <w:rPr>
      <w:i/>
      <w:iCs/>
    </w:rPr>
  </w:style>
  <w:style w:type="paragraph" w:styleId="a9">
    <w:name w:val="Balloon Text"/>
    <w:basedOn w:val="a"/>
    <w:link w:val="aa"/>
    <w:semiHidden/>
    <w:rsid w:val="005B6FC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semiHidden/>
    <w:rsid w:val="005B6FCA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header"/>
    <w:aliases w:val=" Знак"/>
    <w:basedOn w:val="a"/>
    <w:link w:val="ac"/>
    <w:uiPriority w:val="99"/>
    <w:rsid w:val="005B6FCA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aliases w:val=" Знак Знак"/>
    <w:basedOn w:val="a0"/>
    <w:link w:val="ab"/>
    <w:uiPriority w:val="99"/>
    <w:rsid w:val="005B6FC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annotation reference"/>
    <w:rsid w:val="005B6FCA"/>
    <w:rPr>
      <w:sz w:val="16"/>
      <w:szCs w:val="16"/>
    </w:rPr>
  </w:style>
  <w:style w:type="paragraph" w:styleId="ae">
    <w:name w:val="annotation text"/>
    <w:basedOn w:val="a"/>
    <w:link w:val="af"/>
    <w:rsid w:val="005B6FCA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rsid w:val="005B6FC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annotation subject"/>
    <w:basedOn w:val="ae"/>
    <w:next w:val="ae"/>
    <w:link w:val="af1"/>
    <w:rsid w:val="005B6FCA"/>
    <w:rPr>
      <w:b/>
      <w:bCs/>
    </w:rPr>
  </w:style>
  <w:style w:type="character" w:customStyle="1" w:styleId="af1">
    <w:name w:val="Тема примечания Знак"/>
    <w:basedOn w:val="af"/>
    <w:link w:val="af0"/>
    <w:rsid w:val="005B6FCA"/>
    <w:rPr>
      <w:b/>
      <w:bCs/>
    </w:rPr>
  </w:style>
  <w:style w:type="paragraph" w:styleId="af2">
    <w:name w:val="footnote text"/>
    <w:basedOn w:val="a"/>
    <w:link w:val="af3"/>
    <w:rsid w:val="005B6FCA"/>
    <w:rPr>
      <w:sz w:val="20"/>
      <w:szCs w:val="20"/>
    </w:rPr>
  </w:style>
  <w:style w:type="character" w:customStyle="1" w:styleId="af3">
    <w:name w:val="Текст сноски Знак"/>
    <w:basedOn w:val="a0"/>
    <w:link w:val="af2"/>
    <w:rsid w:val="005B6FC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4">
    <w:name w:val="footnote reference"/>
    <w:rsid w:val="005B6FCA"/>
    <w:rPr>
      <w:vertAlign w:val="superscript"/>
    </w:rPr>
  </w:style>
  <w:style w:type="paragraph" w:customStyle="1" w:styleId="11">
    <w:name w:val="Обычный1"/>
    <w:rsid w:val="005B6FCA"/>
    <w:pPr>
      <w:widowControl w:val="0"/>
      <w:spacing w:before="60" w:line="260" w:lineRule="auto"/>
      <w:ind w:firstLine="680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paragraph" w:styleId="af5">
    <w:name w:val="List Paragraph"/>
    <w:basedOn w:val="a"/>
    <w:uiPriority w:val="99"/>
    <w:qFormat/>
    <w:rsid w:val="005B6FCA"/>
    <w:pPr>
      <w:widowControl/>
      <w:autoSpaceDE/>
      <w:autoSpaceDN/>
      <w:adjustRightInd/>
      <w:spacing w:line="276" w:lineRule="auto"/>
      <w:ind w:left="720" w:firstLine="709"/>
      <w:contextualSpacing/>
    </w:pPr>
    <w:rPr>
      <w:rFonts w:eastAsia="Calibri"/>
      <w:szCs w:val="22"/>
      <w:lang w:val="en-US" w:eastAsia="en-US"/>
    </w:rPr>
  </w:style>
  <w:style w:type="paragraph" w:styleId="22">
    <w:name w:val="Body Text 2"/>
    <w:basedOn w:val="a"/>
    <w:link w:val="23"/>
    <w:rsid w:val="005B6FCA"/>
    <w:pPr>
      <w:widowControl/>
      <w:autoSpaceDE/>
      <w:autoSpaceDN/>
      <w:adjustRightInd/>
      <w:spacing w:after="120" w:line="480" w:lineRule="auto"/>
      <w:ind w:firstLine="0"/>
      <w:jc w:val="left"/>
    </w:pPr>
  </w:style>
  <w:style w:type="character" w:customStyle="1" w:styleId="23">
    <w:name w:val="Основной текст 2 Знак"/>
    <w:basedOn w:val="a0"/>
    <w:link w:val="22"/>
    <w:rsid w:val="005B6FC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4">
    <w:name w:val="Body Text Indent 2"/>
    <w:basedOn w:val="a"/>
    <w:link w:val="25"/>
    <w:rsid w:val="005B6FCA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basedOn w:val="a0"/>
    <w:link w:val="24"/>
    <w:rsid w:val="005B6FC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Normal (Web)"/>
    <w:basedOn w:val="a"/>
    <w:uiPriority w:val="99"/>
    <w:rsid w:val="005B6FCA"/>
    <w:pPr>
      <w:widowControl/>
      <w:autoSpaceDE/>
      <w:autoSpaceDN/>
      <w:adjustRightInd/>
      <w:spacing w:before="100" w:beforeAutospacing="1" w:after="100" w:afterAutospacing="1" w:line="360" w:lineRule="auto"/>
    </w:pPr>
    <w:rPr>
      <w:sz w:val="20"/>
    </w:rPr>
  </w:style>
  <w:style w:type="paragraph" w:styleId="af7">
    <w:name w:val="Subtitle"/>
    <w:basedOn w:val="a"/>
    <w:link w:val="af8"/>
    <w:qFormat/>
    <w:rsid w:val="005B6FCA"/>
    <w:pPr>
      <w:widowControl/>
      <w:autoSpaceDE/>
      <w:autoSpaceDN/>
      <w:adjustRightInd/>
      <w:spacing w:before="60" w:after="60" w:line="360" w:lineRule="auto"/>
      <w:ind w:left="567" w:firstLine="0"/>
      <w:jc w:val="left"/>
    </w:pPr>
    <w:rPr>
      <w:b/>
      <w:bCs/>
      <w:sz w:val="20"/>
    </w:rPr>
  </w:style>
  <w:style w:type="character" w:customStyle="1" w:styleId="af8">
    <w:name w:val="Подзаголовок Знак"/>
    <w:basedOn w:val="a0"/>
    <w:link w:val="af7"/>
    <w:rsid w:val="005B6FCA"/>
    <w:rPr>
      <w:rFonts w:ascii="Times New Roman" w:eastAsia="Times New Roman" w:hAnsi="Times New Roman" w:cs="Times New Roman"/>
      <w:b/>
      <w:bCs/>
      <w:sz w:val="20"/>
      <w:szCs w:val="24"/>
      <w:lang w:eastAsia="ru-RU"/>
    </w:rPr>
  </w:style>
  <w:style w:type="character" w:customStyle="1" w:styleId="apple-converted-space">
    <w:name w:val="apple-converted-space"/>
    <w:basedOn w:val="a0"/>
    <w:rsid w:val="005B6FCA"/>
  </w:style>
  <w:style w:type="character" w:customStyle="1" w:styleId="butback">
    <w:name w:val="butback"/>
    <w:basedOn w:val="a0"/>
    <w:rsid w:val="005B6FCA"/>
  </w:style>
  <w:style w:type="character" w:customStyle="1" w:styleId="submenu-table">
    <w:name w:val="submenu-table"/>
    <w:basedOn w:val="a0"/>
    <w:rsid w:val="005B6FCA"/>
  </w:style>
  <w:style w:type="paragraph" w:customStyle="1" w:styleId="af9">
    <w:name w:val="Для таблиц"/>
    <w:basedOn w:val="a"/>
    <w:rsid w:val="005B6FCA"/>
    <w:pPr>
      <w:widowControl/>
      <w:autoSpaceDE/>
      <w:autoSpaceDN/>
      <w:adjustRightInd/>
      <w:ind w:firstLine="0"/>
      <w:jc w:val="left"/>
    </w:pPr>
  </w:style>
  <w:style w:type="character" w:styleId="afa">
    <w:name w:val="Strong"/>
    <w:uiPriority w:val="22"/>
    <w:qFormat/>
    <w:rsid w:val="005B6FCA"/>
    <w:rPr>
      <w:b/>
      <w:bCs/>
    </w:rPr>
  </w:style>
  <w:style w:type="character" w:styleId="afb">
    <w:name w:val="Hyperlink"/>
    <w:uiPriority w:val="99"/>
    <w:unhideWhenUsed/>
    <w:rsid w:val="005B6FCA"/>
    <w:rPr>
      <w:color w:val="0000FF"/>
      <w:u w:val="single"/>
    </w:rPr>
  </w:style>
  <w:style w:type="character" w:styleId="afc">
    <w:name w:val="FollowedHyperlink"/>
    <w:rsid w:val="005B6FCA"/>
    <w:rPr>
      <w:color w:val="954F72"/>
      <w:u w:val="single"/>
    </w:rPr>
  </w:style>
  <w:style w:type="paragraph" w:styleId="afd">
    <w:name w:val="Body Text"/>
    <w:basedOn w:val="a"/>
    <w:link w:val="afe"/>
    <w:rsid w:val="005B6FCA"/>
    <w:pPr>
      <w:autoSpaceDN/>
      <w:adjustRightInd/>
      <w:spacing w:after="120"/>
    </w:pPr>
    <w:rPr>
      <w:lang w:eastAsia="ar-SA"/>
    </w:rPr>
  </w:style>
  <w:style w:type="character" w:customStyle="1" w:styleId="afe">
    <w:name w:val="Основной текст Знак"/>
    <w:basedOn w:val="a0"/>
    <w:link w:val="afd"/>
    <w:rsid w:val="005B6FC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2">
    <w:name w:val="обороттит1"/>
    <w:basedOn w:val="a"/>
    <w:rsid w:val="005B6FCA"/>
    <w:pPr>
      <w:autoSpaceDE/>
      <w:autoSpaceDN/>
      <w:adjustRightInd/>
      <w:ind w:left="567" w:right="567"/>
    </w:pPr>
    <w:rPr>
      <w:szCs w:val="20"/>
    </w:rPr>
  </w:style>
  <w:style w:type="paragraph" w:customStyle="1" w:styleId="31">
    <w:name w:val="Основной текст с отступом 31"/>
    <w:basedOn w:val="a"/>
    <w:rsid w:val="005B6FCA"/>
    <w:pPr>
      <w:autoSpaceDN/>
      <w:adjustRightInd/>
      <w:spacing w:after="120"/>
      <w:ind w:left="283"/>
    </w:pPr>
    <w:rPr>
      <w:sz w:val="16"/>
      <w:szCs w:val="16"/>
      <w:lang w:eastAsia="ar-SA"/>
    </w:rPr>
  </w:style>
  <w:style w:type="paragraph" w:customStyle="1" w:styleId="210">
    <w:name w:val="Основной текст 21"/>
    <w:basedOn w:val="a"/>
    <w:rsid w:val="005B6FCA"/>
    <w:pPr>
      <w:autoSpaceDN/>
      <w:adjustRightInd/>
      <w:spacing w:after="120" w:line="480" w:lineRule="auto"/>
    </w:pPr>
    <w:rPr>
      <w:lang w:eastAsia="ar-SA"/>
    </w:rPr>
  </w:style>
  <w:style w:type="paragraph" w:customStyle="1" w:styleId="aff">
    <w:name w:val="список с точками"/>
    <w:basedOn w:val="a"/>
    <w:rsid w:val="005B6FCA"/>
    <w:pPr>
      <w:widowControl/>
      <w:tabs>
        <w:tab w:val="left" w:pos="360"/>
        <w:tab w:val="left" w:pos="720"/>
        <w:tab w:val="left" w:pos="756"/>
      </w:tabs>
      <w:suppressAutoHyphens/>
      <w:autoSpaceDE/>
      <w:autoSpaceDN/>
      <w:adjustRightInd/>
      <w:spacing w:line="312" w:lineRule="auto"/>
      <w:ind w:left="756" w:firstLine="0"/>
    </w:pPr>
    <w:rPr>
      <w:rFonts w:cs="Calibri"/>
      <w:noProof/>
    </w:rPr>
  </w:style>
  <w:style w:type="character" w:customStyle="1" w:styleId="26">
    <w:name w:val="заголовок 2 Знак"/>
    <w:rsid w:val="005B6FCA"/>
    <w:rPr>
      <w:rFonts w:ascii="Times New Roman" w:eastAsia="Times New Roman" w:hAnsi="Times New Roman" w:cs="Arial"/>
      <w:sz w:val="24"/>
      <w:szCs w:val="28"/>
    </w:rPr>
  </w:style>
  <w:style w:type="paragraph" w:customStyle="1" w:styleId="220">
    <w:name w:val="Основной текст с отступом 22"/>
    <w:basedOn w:val="a"/>
    <w:rsid w:val="005B6FCA"/>
    <w:pPr>
      <w:suppressAutoHyphens/>
      <w:autoSpaceDN/>
      <w:adjustRightInd/>
      <w:spacing w:after="120" w:line="480" w:lineRule="auto"/>
      <w:ind w:left="283"/>
    </w:pPr>
    <w:rPr>
      <w:rFonts w:cs="Calibri"/>
      <w:noProof/>
    </w:rPr>
  </w:style>
  <w:style w:type="paragraph" w:customStyle="1" w:styleId="211">
    <w:name w:val="Основной текст с отступом 21"/>
    <w:basedOn w:val="a"/>
    <w:rsid w:val="005B6FCA"/>
    <w:pPr>
      <w:suppressAutoHyphens/>
      <w:autoSpaceDE/>
      <w:autoSpaceDN/>
      <w:adjustRightInd/>
      <w:spacing w:after="120" w:line="480" w:lineRule="auto"/>
      <w:ind w:left="283" w:firstLine="0"/>
      <w:jc w:val="left"/>
    </w:pPr>
    <w:rPr>
      <w:rFonts w:ascii="Arial" w:eastAsia="Lucida Sans Unicode" w:hAnsi="Arial" w:cs="Calibri"/>
      <w:noProof/>
      <w:kern w:val="1"/>
      <w:sz w:val="20"/>
    </w:rPr>
  </w:style>
  <w:style w:type="paragraph" w:styleId="27">
    <w:name w:val="List 2"/>
    <w:basedOn w:val="a"/>
    <w:uiPriority w:val="99"/>
    <w:rsid w:val="005B6FCA"/>
    <w:pPr>
      <w:widowControl/>
      <w:suppressAutoHyphens/>
      <w:autoSpaceDE/>
      <w:autoSpaceDN/>
      <w:adjustRightInd/>
      <w:ind w:left="566" w:hanging="283"/>
      <w:contextualSpacing/>
      <w:jc w:val="left"/>
    </w:pPr>
    <w:rPr>
      <w:kern w:val="1"/>
      <w:sz w:val="28"/>
      <w:szCs w:val="20"/>
      <w:lang w:eastAsia="ar-SA"/>
    </w:rPr>
  </w:style>
  <w:style w:type="paragraph" w:customStyle="1" w:styleId="Default">
    <w:name w:val="Default"/>
    <w:rsid w:val="005B6FCA"/>
    <w:pPr>
      <w:autoSpaceDE w:val="0"/>
      <w:autoSpaceDN w:val="0"/>
      <w:adjustRightInd w:val="0"/>
      <w:jc w:val="left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blk">
    <w:name w:val="blk"/>
    <w:basedOn w:val="a0"/>
    <w:rsid w:val="005B6FCA"/>
  </w:style>
  <w:style w:type="paragraph" w:customStyle="1" w:styleId="13">
    <w:name w:val="Абзац списка1"/>
    <w:basedOn w:val="a"/>
    <w:rsid w:val="005B6FCA"/>
    <w:pPr>
      <w:widowControl/>
      <w:autoSpaceDE/>
      <w:autoSpaceDN/>
      <w:adjustRightInd/>
      <w:spacing w:after="200" w:line="276" w:lineRule="auto"/>
      <w:ind w:left="720" w:firstLine="0"/>
      <w:contextualSpacing/>
      <w:jc w:val="left"/>
    </w:pPr>
    <w:rPr>
      <w:rFonts w:ascii="Calibri" w:hAnsi="Calibri"/>
      <w:sz w:val="22"/>
      <w:szCs w:val="22"/>
    </w:rPr>
  </w:style>
  <w:style w:type="paragraph" w:styleId="32">
    <w:name w:val="Body Text 3"/>
    <w:basedOn w:val="a"/>
    <w:link w:val="33"/>
    <w:rsid w:val="005B6FCA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0"/>
    <w:link w:val="32"/>
    <w:rsid w:val="005B6FCA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212">
    <w:name w:val="Список 21"/>
    <w:basedOn w:val="a"/>
    <w:uiPriority w:val="99"/>
    <w:rsid w:val="005B6FCA"/>
    <w:pPr>
      <w:widowControl/>
      <w:autoSpaceDE/>
      <w:autoSpaceDN/>
      <w:adjustRightInd/>
      <w:ind w:left="566" w:hanging="283"/>
      <w:jc w:val="left"/>
    </w:pPr>
    <w:rPr>
      <w:kern w:val="1"/>
      <w:sz w:val="28"/>
      <w:szCs w:val="28"/>
      <w:lang w:eastAsia="ar-SA"/>
    </w:rPr>
  </w:style>
  <w:style w:type="paragraph" w:customStyle="1" w:styleId="listparagraph">
    <w:name w:val="listparagraph"/>
    <w:basedOn w:val="a"/>
    <w:rsid w:val="00F20B89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213">
    <w:name w:val="21"/>
    <w:basedOn w:val="a"/>
    <w:rsid w:val="00F20B89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table" w:styleId="aff0">
    <w:name w:val="Table Grid"/>
    <w:basedOn w:val="a1"/>
    <w:uiPriority w:val="59"/>
    <w:rsid w:val="00D01FCE"/>
    <w:pPr>
      <w:jc w:val="left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magtu.informsystema.ru/uploader/fileUpload?name=1276.pdf&amp;show=dcatalogues/1/1123471/1276.pdf&amp;view=tru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s://magtu.informsystema.ru/uploader/fileUpload?name=3332.pdf&amp;show=dcatalogues/1/1138451/3332.pdf&amp;view=true" TargetMode="Externa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magtu.informsystema.ru/uploader/fileUpload?name=2723.pdf&amp;show=dcatalogues/1/1132044/2723.pdf&amp;view=tru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E06FBA-012C-441F-A09E-316633E4D2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5684</Words>
  <Characters>32400</Characters>
  <Application>Microsoft Office Word</Application>
  <DocSecurity>0</DocSecurity>
  <Lines>270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Аленка</dc:creator>
  <cp:lastModifiedBy>user</cp:lastModifiedBy>
  <cp:revision>5</cp:revision>
  <dcterms:created xsi:type="dcterms:W3CDTF">2019-10-14T10:26:00Z</dcterms:created>
  <dcterms:modified xsi:type="dcterms:W3CDTF">2020-11-06T09:58:00Z</dcterms:modified>
</cp:coreProperties>
</file>