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7E" w:rsidRDefault="00B3587E" w:rsidP="00B3587E">
      <w:pPr>
        <w:pStyle w:val="a5"/>
        <w:spacing w:before="100" w:after="100"/>
        <w:jc w:val="center"/>
        <w:rPr>
          <w:spacing w:val="-5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92075</wp:posOffset>
            </wp:positionV>
            <wp:extent cx="419100" cy="762000"/>
            <wp:effectExtent l="0" t="0" r="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19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МИНИСТЕРСТВО НАУКИ И ВЫСШЕГО ОБРАЗОВАНИЯ</w:t>
      </w:r>
      <w:r>
        <w:rPr>
          <w:spacing w:val="-58"/>
        </w:rPr>
        <w:t xml:space="preserve"> </w:t>
      </w:r>
    </w:p>
    <w:p w:rsidR="00B3587E" w:rsidRDefault="00B3587E" w:rsidP="00B3587E">
      <w:pPr>
        <w:pStyle w:val="a5"/>
        <w:spacing w:before="100" w:after="100"/>
        <w:jc w:val="center"/>
      </w:pP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:rsidR="00B3587E" w:rsidRDefault="00B3587E" w:rsidP="00B3587E">
      <w:pPr>
        <w:pStyle w:val="a5"/>
        <w:spacing w:before="100" w:after="100"/>
        <w:jc w:val="center"/>
        <w:rPr>
          <w:spacing w:val="-58"/>
        </w:rPr>
      </w:pPr>
      <w:r>
        <w:t>Федеральное государственное бюджетное образовательное учреждение</w:t>
      </w:r>
      <w:r>
        <w:rPr>
          <w:spacing w:val="-58"/>
        </w:rPr>
        <w:t xml:space="preserve"> </w:t>
      </w:r>
    </w:p>
    <w:p w:rsidR="00B3587E" w:rsidRDefault="00B3587E" w:rsidP="00B3587E">
      <w:pPr>
        <w:pStyle w:val="a5"/>
        <w:spacing w:before="100" w:after="100"/>
        <w:jc w:val="center"/>
      </w:pPr>
      <w:r>
        <w:t>высшего</w:t>
      </w:r>
      <w:r>
        <w:rPr>
          <w:spacing w:val="-2"/>
        </w:rPr>
        <w:t xml:space="preserve"> </w:t>
      </w:r>
      <w:r>
        <w:t>образования</w:t>
      </w:r>
    </w:p>
    <w:p w:rsidR="00B3587E" w:rsidRDefault="00B3587E" w:rsidP="00B3587E">
      <w:pPr>
        <w:pStyle w:val="a5"/>
        <w:spacing w:before="100" w:after="100"/>
        <w:jc w:val="center"/>
      </w:pPr>
      <w:r>
        <w:t>«Магнитогорский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Г.И.</w:t>
      </w:r>
      <w:r>
        <w:rPr>
          <w:spacing w:val="-6"/>
        </w:rPr>
        <w:t xml:space="preserve"> </w:t>
      </w:r>
      <w:r>
        <w:t>Носова»</w:t>
      </w:r>
    </w:p>
    <w:p w:rsidR="00B3587E" w:rsidRDefault="00B3587E" w:rsidP="00B3587E">
      <w:pPr>
        <w:pStyle w:val="a5"/>
        <w:spacing w:before="100" w:after="100"/>
        <w:ind w:right="-1"/>
        <w:jc w:val="center"/>
      </w:pPr>
      <w:r>
        <w:rPr>
          <w:sz w:val="26"/>
        </w:rPr>
        <w:t xml:space="preserve">Центр </w:t>
      </w:r>
      <w:proofErr w:type="spellStart"/>
      <w:r>
        <w:rPr>
          <w:sz w:val="26"/>
        </w:rPr>
        <w:t>довузовской</w:t>
      </w:r>
      <w:proofErr w:type="spellEnd"/>
      <w:r>
        <w:rPr>
          <w:sz w:val="26"/>
        </w:rPr>
        <w:t xml:space="preserve"> подготовки</w:t>
      </w:r>
      <w:r>
        <w:t xml:space="preserve">     </w:t>
      </w:r>
    </w:p>
    <w:p w:rsidR="00B3587E" w:rsidRDefault="00B3587E" w:rsidP="00B3587E">
      <w:pPr>
        <w:pStyle w:val="a5"/>
        <w:spacing w:before="100" w:after="100"/>
        <w:ind w:right="-1"/>
        <w:jc w:val="center"/>
      </w:pPr>
    </w:p>
    <w:p w:rsidR="00B3587E" w:rsidRPr="003C7AE5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  <w:r>
        <w:t xml:space="preserve">  </w:t>
      </w:r>
    </w:p>
    <w:p w:rsidR="00B3587E" w:rsidRDefault="00B3587E" w:rsidP="00B3587E">
      <w:pPr>
        <w:pStyle w:val="a5"/>
        <w:tabs>
          <w:tab w:val="left" w:pos="6663"/>
        </w:tabs>
        <w:spacing w:before="100" w:after="100"/>
        <w:ind w:right="-1" w:firstLine="5245"/>
      </w:pPr>
      <w:r>
        <w:t>УТВЕРЖДЕНО:</w:t>
      </w:r>
    </w:p>
    <w:p w:rsidR="00B3587E" w:rsidRDefault="00B3587E" w:rsidP="00B3587E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spacing w:before="100" w:after="100"/>
        <w:ind w:right="-1" w:firstLine="5245"/>
        <w:rPr>
          <w:spacing w:val="1"/>
        </w:rPr>
      </w:pPr>
      <w:r>
        <w:t>Программа одобрена Ученым советом МГТУ</w:t>
      </w:r>
      <w:r>
        <w:rPr>
          <w:spacing w:val="1"/>
        </w:rPr>
        <w:t xml:space="preserve"> </w:t>
      </w:r>
    </w:p>
    <w:p w:rsidR="00B3587E" w:rsidRDefault="00B3587E" w:rsidP="00B3587E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spacing w:before="100" w:after="100"/>
        <w:ind w:right="-1" w:firstLine="5245"/>
      </w:pPr>
      <w:r>
        <w:t>Протокол</w:t>
      </w:r>
      <w:r>
        <w:rPr>
          <w:spacing w:val="-2"/>
        </w:rPr>
        <w:t xml:space="preserve"> </w:t>
      </w:r>
      <w:r>
        <w:t>№ «</w:t>
      </w:r>
      <w:r w:rsidR="00970431">
        <w:t>15</w:t>
      </w:r>
      <w:r>
        <w:t>»</w:t>
      </w:r>
      <w:r w:rsidR="0059072F">
        <w:t xml:space="preserve"> </w:t>
      </w:r>
      <w:r w:rsidR="00970431">
        <w:t xml:space="preserve">от </w:t>
      </w:r>
      <w:r w:rsidR="0059072F">
        <w:t>30 июня 2023 г.</w:t>
      </w:r>
    </w:p>
    <w:p w:rsidR="00B3587E" w:rsidRDefault="00B3587E" w:rsidP="00B3587E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spacing w:before="100" w:after="100"/>
        <w:ind w:right="-1" w:firstLine="5245"/>
      </w:pPr>
    </w:p>
    <w:p w:rsidR="0059072F" w:rsidRDefault="0059072F" w:rsidP="00B3587E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spacing w:before="100" w:after="100"/>
        <w:ind w:right="-1" w:firstLine="5245"/>
      </w:pPr>
    </w:p>
    <w:p w:rsidR="00B3587E" w:rsidRDefault="00B3587E" w:rsidP="00B3587E">
      <w:pPr>
        <w:spacing w:before="100" w:beforeAutospacing="1" w:after="100" w:afterAutospacing="1"/>
        <w:ind w:right="-1"/>
        <w:jc w:val="center"/>
        <w:rPr>
          <w:spacing w:val="-62"/>
          <w:sz w:val="26"/>
        </w:rPr>
      </w:pPr>
      <w:r>
        <w:rPr>
          <w:spacing w:val="-1"/>
          <w:sz w:val="26"/>
        </w:rPr>
        <w:t xml:space="preserve">ДОПОЛНИТЕЛЬНАЯ </w:t>
      </w:r>
      <w:r>
        <w:rPr>
          <w:sz w:val="26"/>
        </w:rPr>
        <w:t>ОБЩЕОБРАЗОВАТЕЛЬНАЯ</w:t>
      </w:r>
      <w:r>
        <w:rPr>
          <w:spacing w:val="-62"/>
          <w:sz w:val="26"/>
        </w:rPr>
        <w:t xml:space="preserve"> </w:t>
      </w:r>
    </w:p>
    <w:p w:rsidR="00B3587E" w:rsidRDefault="00B3587E" w:rsidP="00B3587E">
      <w:pPr>
        <w:spacing w:before="100" w:beforeAutospacing="1" w:after="100" w:afterAutospacing="1"/>
        <w:ind w:right="-1"/>
        <w:jc w:val="center"/>
        <w:rPr>
          <w:sz w:val="26"/>
        </w:rPr>
      </w:pPr>
      <w:r>
        <w:rPr>
          <w:sz w:val="26"/>
        </w:rPr>
        <w:t>ПРОГРАММА</w:t>
      </w:r>
    </w:p>
    <w:p w:rsidR="00F07B7B" w:rsidRPr="00A61A01" w:rsidRDefault="0059072F" w:rsidP="00B3587E">
      <w:pPr>
        <w:spacing w:before="100" w:beforeAutospacing="1" w:after="100" w:afterAutospacing="1"/>
        <w:ind w:right="-1"/>
        <w:jc w:val="center"/>
        <w:rPr>
          <w:i/>
          <w:sz w:val="28"/>
          <w:szCs w:val="28"/>
        </w:rPr>
      </w:pPr>
      <w:r w:rsidRPr="00A61A01">
        <w:rPr>
          <w:i/>
          <w:sz w:val="28"/>
          <w:szCs w:val="28"/>
        </w:rPr>
        <w:t>Социально-гуманитарной направленности</w:t>
      </w:r>
    </w:p>
    <w:p w:rsidR="00B3587E" w:rsidRDefault="0059072F" w:rsidP="0059072F">
      <w:pPr>
        <w:pStyle w:val="a5"/>
        <w:tabs>
          <w:tab w:val="left" w:pos="6963"/>
        </w:tabs>
        <w:spacing w:before="100" w:after="100"/>
        <w:ind w:right="-1"/>
        <w:jc w:val="center"/>
        <w:rPr>
          <w:i/>
          <w:sz w:val="16"/>
        </w:rPr>
      </w:pPr>
      <w:r>
        <w:t xml:space="preserve"> </w:t>
      </w:r>
      <w:r w:rsidR="007421AC">
        <w:t>«</w:t>
      </w:r>
      <w:r>
        <w:t>Подготовка к ЕГЭ</w:t>
      </w:r>
      <w:r w:rsidR="00B3587E">
        <w:t>»</w:t>
      </w: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  <w:proofErr w:type="gramStart"/>
      <w:r>
        <w:rPr>
          <w:sz w:val="26"/>
        </w:rPr>
        <w:t>Разработана</w:t>
      </w:r>
      <w:proofErr w:type="gramEnd"/>
      <w:r>
        <w:rPr>
          <w:sz w:val="26"/>
        </w:rPr>
        <w:t xml:space="preserve"> центром </w:t>
      </w:r>
      <w:proofErr w:type="spellStart"/>
      <w:r>
        <w:rPr>
          <w:sz w:val="26"/>
        </w:rPr>
        <w:t>довузовской</w:t>
      </w:r>
      <w:proofErr w:type="spellEnd"/>
      <w:r>
        <w:rPr>
          <w:sz w:val="26"/>
        </w:rPr>
        <w:t xml:space="preserve"> подготовки</w:t>
      </w: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B3587E" w:rsidRDefault="007421AC" w:rsidP="00B3587E">
      <w:pPr>
        <w:pStyle w:val="a5"/>
        <w:spacing w:before="100" w:after="100"/>
        <w:ind w:right="-1"/>
        <w:jc w:val="center"/>
        <w:rPr>
          <w:sz w:val="26"/>
        </w:rPr>
      </w:pPr>
      <w:r>
        <w:rPr>
          <w:sz w:val="26"/>
        </w:rPr>
        <w:t>Возраст учащихся</w:t>
      </w:r>
      <w:r w:rsidR="00B3587E">
        <w:rPr>
          <w:sz w:val="26"/>
        </w:rPr>
        <w:t>:</w:t>
      </w:r>
      <w:r>
        <w:rPr>
          <w:sz w:val="26"/>
        </w:rPr>
        <w:t xml:space="preserve"> </w:t>
      </w:r>
      <w:r w:rsidR="0059072F">
        <w:rPr>
          <w:sz w:val="26"/>
        </w:rPr>
        <w:t>16-17</w:t>
      </w: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  <w:proofErr w:type="spellStart"/>
      <w:proofErr w:type="gramStart"/>
      <w:r>
        <w:rPr>
          <w:sz w:val="26"/>
        </w:rPr>
        <w:t>C</w:t>
      </w:r>
      <w:proofErr w:type="gramEnd"/>
      <w:r>
        <w:rPr>
          <w:sz w:val="26"/>
        </w:rPr>
        <w:t>рок</w:t>
      </w:r>
      <w:proofErr w:type="spellEnd"/>
      <w:r>
        <w:rPr>
          <w:sz w:val="26"/>
        </w:rPr>
        <w:t xml:space="preserve"> реализации:</w:t>
      </w:r>
      <w:r w:rsidR="00693409">
        <w:rPr>
          <w:sz w:val="26"/>
        </w:rPr>
        <w:t xml:space="preserve"> 18</w:t>
      </w:r>
      <w:r w:rsidR="00970431">
        <w:rPr>
          <w:sz w:val="26"/>
        </w:rPr>
        <w:t>0 час.</w:t>
      </w: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59072F" w:rsidRDefault="0059072F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B3587E" w:rsidRDefault="00B3587E" w:rsidP="00B3587E">
      <w:pPr>
        <w:pStyle w:val="a5"/>
        <w:spacing w:before="100" w:after="100"/>
        <w:ind w:right="-1"/>
        <w:jc w:val="center"/>
        <w:rPr>
          <w:sz w:val="26"/>
        </w:rPr>
      </w:pPr>
    </w:p>
    <w:p w:rsidR="00B3587E" w:rsidRDefault="00B3587E" w:rsidP="00B3587E">
      <w:pPr>
        <w:pStyle w:val="a5"/>
        <w:tabs>
          <w:tab w:val="left" w:pos="2239"/>
        </w:tabs>
        <w:spacing w:before="100" w:after="100"/>
        <w:ind w:right="-1"/>
        <w:jc w:val="center"/>
      </w:pPr>
      <w:r>
        <w:t>Магнитогорск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7421AC">
        <w:t>20</w:t>
      </w:r>
      <w:r w:rsidR="00693409">
        <w:t>24</w:t>
      </w:r>
    </w:p>
    <w:p w:rsidR="00B3587E" w:rsidRDefault="00B3587E" w:rsidP="00B3587E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101"/>
        </w:tabs>
        <w:spacing w:after="240" w:line="252" w:lineRule="exact"/>
        <w:ind w:left="0" w:firstLine="567"/>
        <w:jc w:val="both"/>
        <w:rPr>
          <w:b/>
          <w:sz w:val="24"/>
        </w:rPr>
      </w:pPr>
      <w:r>
        <w:rPr>
          <w:b/>
          <w:sz w:val="24"/>
        </w:rPr>
        <w:lastRenderedPageBreak/>
        <w:t>УЧЕБНЫЙ ПЛАН</w:t>
      </w:r>
    </w:p>
    <w:tbl>
      <w:tblPr>
        <w:tblW w:w="5000" w:type="pct"/>
        <w:tblLook w:val="04A0"/>
      </w:tblPr>
      <w:tblGrid>
        <w:gridCol w:w="754"/>
        <w:gridCol w:w="2897"/>
        <w:gridCol w:w="711"/>
        <w:gridCol w:w="627"/>
        <w:gridCol w:w="517"/>
        <w:gridCol w:w="517"/>
        <w:gridCol w:w="459"/>
        <w:gridCol w:w="459"/>
        <w:gridCol w:w="696"/>
        <w:gridCol w:w="696"/>
        <w:gridCol w:w="696"/>
        <w:gridCol w:w="696"/>
        <w:gridCol w:w="696"/>
      </w:tblGrid>
      <w:tr w:rsidR="00970431" w:rsidRPr="00A61A01" w:rsidTr="00693409">
        <w:trPr>
          <w:cantSplit/>
          <w:trHeight w:val="1350"/>
          <w:tblHeader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431" w:rsidRPr="00A61A01" w:rsidRDefault="00970431" w:rsidP="00F76865">
            <w:pPr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A61A01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A61A01">
              <w:rPr>
                <w:b/>
                <w:bCs/>
                <w:sz w:val="20"/>
              </w:rPr>
              <w:t>/</w:t>
            </w:r>
            <w:proofErr w:type="spellStart"/>
            <w:r w:rsidRPr="00A61A01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31" w:rsidRPr="00A61A01" w:rsidRDefault="00970431" w:rsidP="00F76865">
            <w:pPr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 xml:space="preserve">Дополнительные </w:t>
            </w:r>
            <w:r w:rsidRPr="00A61A01">
              <w:rPr>
                <w:b/>
                <w:bCs/>
                <w:sz w:val="20"/>
              </w:rPr>
              <w:br/>
              <w:t>образовательные программы / перечень входящих дисц</w:t>
            </w:r>
            <w:r w:rsidRPr="00A61A01">
              <w:rPr>
                <w:b/>
                <w:bCs/>
                <w:sz w:val="20"/>
              </w:rPr>
              <w:t>и</w:t>
            </w:r>
            <w:r w:rsidRPr="00A61A01">
              <w:rPr>
                <w:b/>
                <w:bCs/>
                <w:sz w:val="20"/>
              </w:rPr>
              <w:t>плин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 xml:space="preserve">Учебные </w:t>
            </w:r>
            <w:r w:rsidRPr="00A61A01">
              <w:rPr>
                <w:b/>
                <w:bCs/>
                <w:sz w:val="20"/>
              </w:rPr>
              <w:br/>
              <w:t>недели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>Кол-во ч</w:t>
            </w:r>
            <w:r w:rsidRPr="00A61A01">
              <w:rPr>
                <w:b/>
                <w:bCs/>
                <w:sz w:val="20"/>
              </w:rPr>
              <w:t>а</w:t>
            </w:r>
            <w:r w:rsidRPr="00A61A01">
              <w:rPr>
                <w:b/>
                <w:bCs/>
                <w:sz w:val="20"/>
              </w:rPr>
              <w:t>сов в нед</w:t>
            </w:r>
            <w:r w:rsidRPr="00A61A01">
              <w:rPr>
                <w:b/>
                <w:bCs/>
                <w:sz w:val="20"/>
              </w:rPr>
              <w:t>е</w:t>
            </w:r>
            <w:r w:rsidRPr="00A61A01">
              <w:rPr>
                <w:b/>
                <w:bCs/>
                <w:sz w:val="20"/>
              </w:rPr>
              <w:t>лю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>Всего часов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>Аудито</w:t>
            </w:r>
            <w:r w:rsidRPr="00A61A01">
              <w:rPr>
                <w:b/>
                <w:bCs/>
                <w:sz w:val="20"/>
              </w:rPr>
              <w:t>р</w:t>
            </w:r>
            <w:r w:rsidRPr="00A61A01">
              <w:rPr>
                <w:b/>
                <w:bCs/>
                <w:sz w:val="20"/>
              </w:rPr>
              <w:t>ных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>Лекции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>Практич</w:t>
            </w:r>
            <w:r w:rsidRPr="00A61A01">
              <w:rPr>
                <w:b/>
                <w:bCs/>
                <w:sz w:val="20"/>
              </w:rPr>
              <w:t>е</w:t>
            </w:r>
            <w:r w:rsidRPr="00A61A01">
              <w:rPr>
                <w:b/>
                <w:bCs/>
                <w:sz w:val="20"/>
              </w:rPr>
              <w:t>ские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0431" w:rsidRPr="00A61A01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A61A01">
              <w:rPr>
                <w:b/>
                <w:bCs/>
                <w:sz w:val="20"/>
              </w:rPr>
              <w:t>Самосто</w:t>
            </w:r>
            <w:r w:rsidRPr="00A61A01">
              <w:rPr>
                <w:b/>
                <w:bCs/>
                <w:sz w:val="20"/>
              </w:rPr>
              <w:t>я</w:t>
            </w:r>
            <w:r w:rsidRPr="00A61A01">
              <w:rPr>
                <w:b/>
                <w:bCs/>
                <w:sz w:val="20"/>
              </w:rPr>
              <w:t>тельная</w:t>
            </w:r>
            <w:r w:rsidRPr="00A61A01">
              <w:rPr>
                <w:b/>
                <w:bCs/>
                <w:sz w:val="20"/>
              </w:rPr>
              <w:br/>
              <w:t>работа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93409" w:rsidRPr="00283EEC" w:rsidRDefault="00693409" w:rsidP="00693409">
            <w:pPr>
              <w:jc w:val="center"/>
              <w:rPr>
                <w:b/>
                <w:bCs/>
                <w:sz w:val="20"/>
              </w:rPr>
            </w:pPr>
            <w:r w:rsidRPr="00283EEC">
              <w:rPr>
                <w:b/>
                <w:bCs/>
                <w:sz w:val="20"/>
              </w:rPr>
              <w:t>15.01.24-11.02.24</w:t>
            </w:r>
          </w:p>
          <w:p w:rsidR="00970431" w:rsidRPr="00283EEC" w:rsidRDefault="00970431" w:rsidP="00693409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83EEC" w:rsidRPr="00283EEC" w:rsidRDefault="00283EEC" w:rsidP="00283EEC">
            <w:pPr>
              <w:jc w:val="center"/>
              <w:rPr>
                <w:b/>
                <w:bCs/>
                <w:sz w:val="20"/>
              </w:rPr>
            </w:pPr>
            <w:r w:rsidRPr="00283EEC">
              <w:rPr>
                <w:b/>
                <w:bCs/>
                <w:sz w:val="20"/>
              </w:rPr>
              <w:t>12.02.24-10.03.24</w:t>
            </w:r>
          </w:p>
          <w:p w:rsidR="00970431" w:rsidRPr="00283EEC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83EEC" w:rsidRPr="00283EEC" w:rsidRDefault="00283EEC" w:rsidP="00283EEC">
            <w:pPr>
              <w:jc w:val="center"/>
              <w:rPr>
                <w:b/>
                <w:bCs/>
                <w:sz w:val="20"/>
              </w:rPr>
            </w:pPr>
            <w:r w:rsidRPr="00283EEC">
              <w:rPr>
                <w:b/>
                <w:bCs/>
                <w:sz w:val="20"/>
              </w:rPr>
              <w:t>11.03.24-07.04.23</w:t>
            </w:r>
          </w:p>
          <w:p w:rsidR="00970431" w:rsidRPr="00283EEC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83EEC" w:rsidRPr="00283EEC" w:rsidRDefault="00283EEC" w:rsidP="00283EEC">
            <w:pPr>
              <w:jc w:val="center"/>
              <w:rPr>
                <w:b/>
                <w:bCs/>
                <w:sz w:val="20"/>
              </w:rPr>
            </w:pPr>
            <w:r w:rsidRPr="00283EEC">
              <w:rPr>
                <w:b/>
                <w:bCs/>
                <w:sz w:val="20"/>
              </w:rPr>
              <w:t>08.04.23-19.05.23</w:t>
            </w:r>
          </w:p>
          <w:p w:rsidR="00970431" w:rsidRPr="00283EEC" w:rsidRDefault="00970431" w:rsidP="00F76865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</w:tr>
      <w:tr w:rsidR="00E22DEB" w:rsidRPr="00A61A01" w:rsidTr="00E22DEB">
        <w:trPr>
          <w:trHeight w:val="315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B" w:rsidRPr="00A61A01" w:rsidRDefault="00E22DEB" w:rsidP="00F76865">
            <w:pPr>
              <w:jc w:val="center"/>
              <w:rPr>
                <w:sz w:val="20"/>
              </w:rPr>
            </w:pPr>
            <w:r w:rsidRPr="00A61A01">
              <w:rPr>
                <w:sz w:val="20"/>
              </w:rPr>
              <w:t>1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B" w:rsidRPr="00A61A01" w:rsidRDefault="00E22DEB" w:rsidP="00F76865">
            <w:pPr>
              <w:jc w:val="center"/>
              <w:rPr>
                <w:sz w:val="20"/>
              </w:rPr>
            </w:pPr>
            <w:r w:rsidRPr="00A61A01">
              <w:rPr>
                <w:sz w:val="20"/>
              </w:rPr>
              <w:t>Обществознание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B" w:rsidRPr="00A61A01" w:rsidRDefault="00E22DEB" w:rsidP="00F76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B" w:rsidRPr="00A61A01" w:rsidRDefault="00E22DEB" w:rsidP="00F76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B" w:rsidRPr="00A61A01" w:rsidRDefault="00E22DEB" w:rsidP="00F76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A61A01">
              <w:rPr>
                <w:sz w:val="20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B" w:rsidRPr="00A61A01" w:rsidRDefault="00E22DEB" w:rsidP="00F76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D471DD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D471DD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D471DD" w:rsidRDefault="00E22DEB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 w:rsidRPr="00D471DD">
              <w:t>78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A61A01" w:rsidRDefault="00E22DEB" w:rsidP="001E10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A61A01" w:rsidRDefault="00E22DEB" w:rsidP="001E10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A61A01" w:rsidRDefault="00E22DEB" w:rsidP="001E10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B" w:rsidRPr="00A61A01" w:rsidRDefault="00E22DEB" w:rsidP="001E10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</w:tbl>
    <w:p w:rsidR="00B3587E" w:rsidRDefault="00B3587E" w:rsidP="00B3587E">
      <w:pPr>
        <w:tabs>
          <w:tab w:val="left" w:pos="284"/>
          <w:tab w:val="left" w:pos="709"/>
          <w:tab w:val="left" w:pos="993"/>
          <w:tab w:val="left" w:pos="1101"/>
        </w:tabs>
        <w:spacing w:after="240" w:line="252" w:lineRule="exact"/>
        <w:ind w:left="567"/>
        <w:jc w:val="both"/>
        <w:rPr>
          <w:b/>
        </w:rPr>
      </w:pPr>
    </w:p>
    <w:p w:rsidR="00B3587E" w:rsidRDefault="00B3587E" w:rsidP="00B3587E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101"/>
        </w:tabs>
        <w:spacing w:after="240" w:line="252" w:lineRule="exact"/>
        <w:ind w:left="0" w:firstLine="567"/>
        <w:jc w:val="both"/>
        <w:rPr>
          <w:b/>
          <w:sz w:val="24"/>
        </w:rPr>
      </w:pPr>
      <w:r>
        <w:rPr>
          <w:b/>
          <w:sz w:val="24"/>
        </w:rPr>
        <w:t>ОБЩАЯ ХАРАКТЕРИСТИКА ПРОГРАММЫ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  <w:rPr>
          <w:b/>
        </w:rPr>
      </w:pPr>
      <w:r w:rsidRPr="00226E8A">
        <w:rPr>
          <w:b/>
        </w:rPr>
        <w:t>Направленность (профиль) программы</w:t>
      </w:r>
      <w:r w:rsidR="0059072F" w:rsidRPr="00226E8A">
        <w:rPr>
          <w:b/>
        </w:rPr>
        <w:t xml:space="preserve"> - </w:t>
      </w:r>
      <w:r w:rsidR="0059072F" w:rsidRPr="00226E8A">
        <w:t>социально-гуманитарная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  <w:rPr>
          <w:b/>
        </w:rPr>
      </w:pPr>
      <w:r w:rsidRPr="00226E8A">
        <w:rPr>
          <w:b/>
        </w:rPr>
        <w:t>Актуальность программы</w:t>
      </w:r>
      <w:r w:rsidR="007421AC" w:rsidRPr="00226E8A">
        <w:rPr>
          <w:b/>
        </w:rPr>
        <w:t xml:space="preserve"> </w:t>
      </w:r>
      <w:r w:rsidR="0059072F" w:rsidRPr="00226E8A">
        <w:t>выражается в практической направленности, которая служит к</w:t>
      </w:r>
      <w:r w:rsidR="0059072F" w:rsidRPr="00226E8A">
        <w:t>а</w:t>
      </w:r>
      <w:r w:rsidR="0059072F" w:rsidRPr="00226E8A">
        <w:t>чественному усвоению курсов и в результате успешной сдаче государственной итоговой аттест</w:t>
      </w:r>
      <w:r w:rsidR="0059072F" w:rsidRPr="00226E8A">
        <w:t>а</w:t>
      </w:r>
      <w:r w:rsidR="0059072F" w:rsidRPr="00226E8A">
        <w:t>ции в форме ЕГЭ.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  <w:rPr>
          <w:b/>
        </w:rPr>
      </w:pPr>
      <w:r w:rsidRPr="00226E8A">
        <w:rPr>
          <w:b/>
        </w:rPr>
        <w:t>Отличительные особенности программы</w:t>
      </w:r>
      <w:r w:rsidR="00226E8A">
        <w:rPr>
          <w:b/>
        </w:rPr>
        <w:t xml:space="preserve">. </w:t>
      </w:r>
      <w:r w:rsidR="00226E8A">
        <w:t>Дополнительная общеобразовательная (общ</w:t>
      </w:r>
      <w:r w:rsidR="00226E8A">
        <w:t>е</w:t>
      </w:r>
      <w:r w:rsidR="00226E8A">
        <w:t>развивающая) программа (далее - Программа) направлена на повышение уровня предметной по</w:t>
      </w:r>
      <w:r w:rsidR="00226E8A">
        <w:t>д</w:t>
      </w:r>
      <w:r w:rsidR="00226E8A">
        <w:t>готовки по программам среднего общего (полного) образования учащихся выпускных классов школ и/или окончивших образовательную организацию (далее – ОО) и подготовку к государс</w:t>
      </w:r>
      <w:r w:rsidR="00226E8A">
        <w:t>т</w:t>
      </w:r>
      <w:r w:rsidR="00226E8A">
        <w:t>венной итоговой аттестации в формате ЕГЭ.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</w:pPr>
      <w:r w:rsidRPr="00226E8A">
        <w:t xml:space="preserve"> </w:t>
      </w:r>
      <w:r w:rsidRPr="00226E8A">
        <w:rPr>
          <w:b/>
        </w:rPr>
        <w:t xml:space="preserve">Адресат </w:t>
      </w:r>
      <w:proofErr w:type="gramStart"/>
      <w:r w:rsidRPr="00226E8A">
        <w:rPr>
          <w:b/>
        </w:rPr>
        <w:t>программы</w:t>
      </w:r>
      <w:proofErr w:type="gramEnd"/>
      <w:r w:rsidR="007421AC" w:rsidRPr="00226E8A">
        <w:rPr>
          <w:b/>
        </w:rPr>
        <w:t xml:space="preserve"> </w:t>
      </w:r>
      <w:r w:rsidR="0059072F" w:rsidRPr="00226E8A">
        <w:t>обучающиеся 16-17 лет</w:t>
      </w:r>
      <w:r w:rsidR="00226E8A">
        <w:t>.</w:t>
      </w:r>
    </w:p>
    <w:p w:rsidR="00B3587E" w:rsidRPr="00226E8A" w:rsidRDefault="00226E8A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</w:pPr>
      <w:r>
        <w:t xml:space="preserve"> </w:t>
      </w:r>
      <w:r w:rsidR="00B3587E" w:rsidRPr="00226E8A">
        <w:rPr>
          <w:b/>
        </w:rPr>
        <w:t xml:space="preserve">Цель </w:t>
      </w:r>
      <w:r w:rsidR="0059072F" w:rsidRPr="00226E8A">
        <w:t>обобщение и систематизация, расширение и углубление знаний по программам сре</w:t>
      </w:r>
      <w:r w:rsidR="0059072F" w:rsidRPr="00226E8A">
        <w:t>д</w:t>
      </w:r>
      <w:r w:rsidR="0059072F" w:rsidRPr="00226E8A">
        <w:t>него общего (полного) образования школьников и/или выпускников ОО, практическая помощь в подготовке к сдаче Государственной итоговой аттестации в формате ЕГЭ.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</w:pPr>
      <w:proofErr w:type="gramStart"/>
      <w:r w:rsidRPr="00226E8A">
        <w:rPr>
          <w:b/>
        </w:rPr>
        <w:t>Задачи</w:t>
      </w:r>
      <w:proofErr w:type="gramEnd"/>
      <w:r w:rsidRPr="00226E8A">
        <w:rPr>
          <w:b/>
        </w:rPr>
        <w:t xml:space="preserve"> </w:t>
      </w:r>
      <w:r w:rsidR="0059072F" w:rsidRPr="00226E8A">
        <w:t>решаемые посредством реализации общеобразовательной программы: достижение обучающимися планируемых результатов; развитие интереса и мотивации к изучаемым дисци</w:t>
      </w:r>
      <w:r w:rsidR="0059072F" w:rsidRPr="00226E8A">
        <w:t>п</w:t>
      </w:r>
      <w:r w:rsidR="0059072F" w:rsidRPr="00226E8A">
        <w:t>линам; повышение предметной, информационной и коммуникативной компетентности обуча</w:t>
      </w:r>
      <w:r w:rsidR="0059072F" w:rsidRPr="00226E8A">
        <w:t>ю</w:t>
      </w:r>
      <w:r w:rsidR="0059072F" w:rsidRPr="00226E8A">
        <w:t>щихся; формирование и совершенствование у обучающихся приемов и навыков, необходимых для успешной сдачи ЕГЭ.</w:t>
      </w:r>
    </w:p>
    <w:p w:rsidR="00B3587E" w:rsidRPr="00226E8A" w:rsidRDefault="00B3587E" w:rsidP="00B3587E">
      <w:pPr>
        <w:tabs>
          <w:tab w:val="left" w:pos="709"/>
          <w:tab w:val="left" w:pos="993"/>
        </w:tabs>
        <w:spacing w:line="251" w:lineRule="exact"/>
        <w:ind w:firstLine="567"/>
        <w:rPr>
          <w:b/>
        </w:rPr>
      </w:pPr>
      <w:r w:rsidRPr="00226E8A">
        <w:rPr>
          <w:b/>
        </w:rPr>
        <w:t>Планируемые результаты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</w:pPr>
      <w:r w:rsidRPr="00226E8A">
        <w:t>Развитие познавательных умений:</w:t>
      </w:r>
      <w:r w:rsidR="0059072F" w:rsidRPr="00226E8A">
        <w:t xml:space="preserve"> умения обозначать проблему, выдвигать гипотезу и вар</w:t>
      </w:r>
      <w:r w:rsidR="0059072F" w:rsidRPr="00226E8A">
        <w:t>и</w:t>
      </w:r>
      <w:r w:rsidR="0059072F" w:rsidRPr="00226E8A">
        <w:t xml:space="preserve">анты ее решения; умения составлять план действий 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</w:pPr>
      <w:r w:rsidRPr="00226E8A">
        <w:t>Развитие обще</w:t>
      </w:r>
      <w:r w:rsidR="00A61A01">
        <w:t xml:space="preserve"> </w:t>
      </w:r>
      <w:r w:rsidRPr="00226E8A">
        <w:t>трудовых умений:</w:t>
      </w:r>
      <w:r w:rsidR="0059072F" w:rsidRPr="00226E8A">
        <w:t xml:space="preserve"> умения творчески подходить к решению разнообразных задач; умения оперативно организовать свою деятельность и др.  </w:t>
      </w:r>
    </w:p>
    <w:p w:rsidR="00B3587E" w:rsidRPr="00226E8A" w:rsidRDefault="00B3587E" w:rsidP="008E5993">
      <w:pPr>
        <w:tabs>
          <w:tab w:val="left" w:pos="709"/>
          <w:tab w:val="left" w:pos="993"/>
        </w:tabs>
        <w:spacing w:line="251" w:lineRule="exact"/>
        <w:ind w:firstLine="567"/>
        <w:jc w:val="both"/>
      </w:pPr>
      <w:r w:rsidRPr="00226E8A">
        <w:t>Развитие коммуникативных умений, навыков:</w:t>
      </w:r>
      <w:r w:rsidR="00226E8A" w:rsidRPr="00226E8A">
        <w:t xml:space="preserve"> навыка группового общения, умения работать в команде; умения рационально распределять роли в ходе выполнения проекта и закреплять зоны ответственности; умения дискутировать и отстаивать свою точку зрения, умения слушать и сл</w:t>
      </w:r>
      <w:r w:rsidR="00226E8A" w:rsidRPr="00226E8A">
        <w:t>ы</w:t>
      </w:r>
      <w:r w:rsidR="00226E8A" w:rsidRPr="00226E8A">
        <w:t xml:space="preserve">шать собеседника, оппонента </w:t>
      </w:r>
    </w:p>
    <w:p w:rsidR="00B3587E" w:rsidRPr="00226E8A" w:rsidRDefault="00B3587E" w:rsidP="00B3587E">
      <w:pPr>
        <w:tabs>
          <w:tab w:val="left" w:pos="709"/>
          <w:tab w:val="left" w:pos="993"/>
        </w:tabs>
        <w:spacing w:line="251" w:lineRule="exact"/>
        <w:ind w:firstLine="567"/>
        <w:rPr>
          <w:b/>
        </w:rPr>
      </w:pPr>
      <w:r w:rsidRPr="00226E8A">
        <w:rPr>
          <w:b/>
        </w:rPr>
        <w:t>Формы аттестации/контроля</w:t>
      </w:r>
      <w:r w:rsidR="00226E8A" w:rsidRPr="00226E8A">
        <w:rPr>
          <w:b/>
        </w:rPr>
        <w:t xml:space="preserve">. </w:t>
      </w:r>
      <w:r w:rsidR="00226E8A" w:rsidRPr="00226E8A">
        <w:t xml:space="preserve">Основными способами проверки и самопроверки </w:t>
      </w:r>
      <w:proofErr w:type="gramStart"/>
      <w:r w:rsidR="00226E8A" w:rsidRPr="00226E8A">
        <w:t>знаний</w:t>
      </w:r>
      <w:proofErr w:type="gramEnd"/>
      <w:r w:rsidR="00226E8A" w:rsidRPr="00226E8A">
        <w:t xml:space="preserve"> обучающихся по предмету являются письменные работы (семинарский контроль и контрольные работы).</w:t>
      </w:r>
    </w:p>
    <w:p w:rsidR="00B3587E" w:rsidRDefault="00B3587E" w:rsidP="00B3587E">
      <w:pPr>
        <w:tabs>
          <w:tab w:val="left" w:pos="709"/>
          <w:tab w:val="left" w:pos="993"/>
        </w:tabs>
        <w:spacing w:line="251" w:lineRule="exact"/>
        <w:ind w:left="567"/>
        <w:rPr>
          <w:b/>
          <w:i/>
        </w:rPr>
      </w:pPr>
    </w:p>
    <w:p w:rsidR="00B3587E" w:rsidRDefault="00B3587E" w:rsidP="00B3587E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101"/>
        </w:tabs>
        <w:spacing w:after="240" w:line="252" w:lineRule="exact"/>
        <w:ind w:left="0" w:firstLine="567"/>
        <w:jc w:val="both"/>
        <w:rPr>
          <w:sz w:val="24"/>
        </w:rPr>
      </w:pPr>
      <w:r>
        <w:rPr>
          <w:b/>
          <w:sz w:val="24"/>
        </w:rPr>
        <w:t>СТРУКТУРА И СОДЕРЖАНИЕ ПРОГРАММЫ</w:t>
      </w:r>
    </w:p>
    <w:p w:rsidR="00B3587E" w:rsidRDefault="00B3587E" w:rsidP="00B3587E">
      <w:pPr>
        <w:tabs>
          <w:tab w:val="left" w:pos="709"/>
          <w:tab w:val="left" w:pos="993"/>
        </w:tabs>
        <w:spacing w:line="251" w:lineRule="exact"/>
        <w:ind w:firstLine="567"/>
        <w:rPr>
          <w:b/>
        </w:rPr>
      </w:pPr>
      <w:r>
        <w:rPr>
          <w:b/>
          <w:i/>
        </w:rPr>
        <w:t xml:space="preserve">Форма обучения </w:t>
      </w:r>
      <w:r>
        <w:rPr>
          <w:i/>
        </w:rPr>
        <w:t xml:space="preserve">– </w:t>
      </w:r>
      <w:r>
        <w:t>очная, в том числе с применением электронного обучения и дистанцио</w:t>
      </w:r>
      <w:r>
        <w:t>н</w:t>
      </w:r>
      <w:r>
        <w:t>ных образовательных технологий.</w:t>
      </w:r>
    </w:p>
    <w:p w:rsidR="00B3587E" w:rsidRDefault="00B3587E" w:rsidP="00B3587E">
      <w:pPr>
        <w:tabs>
          <w:tab w:val="left" w:pos="709"/>
          <w:tab w:val="left" w:pos="993"/>
        </w:tabs>
        <w:spacing w:line="251" w:lineRule="exact"/>
        <w:ind w:firstLine="567"/>
        <w:rPr>
          <w:b/>
          <w:i/>
        </w:rPr>
      </w:pPr>
      <w:r>
        <w:rPr>
          <w:b/>
          <w:i/>
        </w:rPr>
        <w:t xml:space="preserve">Форма организации учебного процесса </w:t>
      </w:r>
      <w:r>
        <w:t>– модульная.</w:t>
      </w:r>
    </w:p>
    <w:p w:rsidR="00B3587E" w:rsidRDefault="00B3587E" w:rsidP="00B3587E">
      <w:pPr>
        <w:tabs>
          <w:tab w:val="left" w:pos="709"/>
          <w:tab w:val="left" w:pos="993"/>
        </w:tabs>
        <w:spacing w:line="251" w:lineRule="exact"/>
        <w:ind w:firstLine="567"/>
        <w:rPr>
          <w:b/>
          <w:i/>
        </w:rPr>
      </w:pPr>
      <w:r>
        <w:rPr>
          <w:b/>
          <w:i/>
        </w:rPr>
        <w:t xml:space="preserve">Режим занятий - </w:t>
      </w:r>
      <w:r w:rsidR="00283EEC">
        <w:t>2</w:t>
      </w:r>
      <w:r>
        <w:t xml:space="preserve"> раз</w:t>
      </w:r>
      <w:r w:rsidR="00283EEC">
        <w:t>а</w:t>
      </w:r>
      <w:r w:rsidR="00970431">
        <w:t xml:space="preserve"> </w:t>
      </w:r>
      <w:r>
        <w:t xml:space="preserve"> в неделю.</w:t>
      </w:r>
    </w:p>
    <w:p w:rsidR="00B3587E" w:rsidRDefault="00B3587E" w:rsidP="00B3587E">
      <w:pPr>
        <w:pStyle w:val="a3"/>
        <w:tabs>
          <w:tab w:val="left" w:pos="709"/>
          <w:tab w:val="left" w:pos="993"/>
        </w:tabs>
        <w:spacing w:line="251" w:lineRule="exact"/>
        <w:ind w:left="567" w:firstLine="0"/>
        <w:jc w:val="right"/>
        <w:rPr>
          <w:b/>
        </w:rPr>
      </w:pPr>
    </w:p>
    <w:p w:rsidR="00B3587E" w:rsidRDefault="00B3587E" w:rsidP="00B3587E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101"/>
        </w:tabs>
        <w:spacing w:after="240" w:line="252" w:lineRule="exact"/>
        <w:ind w:left="0" w:firstLine="567"/>
        <w:jc w:val="both"/>
        <w:rPr>
          <w:b/>
        </w:rPr>
      </w:pPr>
      <w:r>
        <w:rPr>
          <w:b/>
        </w:rPr>
        <w:t>КАЛЕНДАРНЫЙ УЧЕБНЫЙ ГРАФИК</w:t>
      </w:r>
    </w:p>
    <w:p w:rsidR="00B3587E" w:rsidRDefault="00B3587E" w:rsidP="00B3587E">
      <w:pPr>
        <w:tabs>
          <w:tab w:val="left" w:pos="709"/>
          <w:tab w:val="left" w:pos="993"/>
        </w:tabs>
        <w:spacing w:line="251" w:lineRule="exact"/>
        <w:ind w:left="879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2235"/>
        <w:gridCol w:w="1559"/>
        <w:gridCol w:w="1701"/>
        <w:gridCol w:w="1559"/>
        <w:gridCol w:w="1843"/>
        <w:gridCol w:w="1450"/>
      </w:tblGrid>
      <w:tr w:rsidR="00B3587E" w:rsidRPr="002264FA" w:rsidTr="00B16A85">
        <w:tc>
          <w:tcPr>
            <w:tcW w:w="2235" w:type="dxa"/>
            <w:vAlign w:val="center"/>
          </w:tcPr>
          <w:p w:rsidR="001A33B2" w:rsidRPr="002264FA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  <w:r w:rsidRPr="002264FA">
              <w:rPr>
                <w:sz w:val="20"/>
              </w:rPr>
              <w:t xml:space="preserve">Наименование </w:t>
            </w:r>
          </w:p>
          <w:p w:rsidR="00B3587E" w:rsidRPr="002264FA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  <w:r w:rsidRPr="002264FA">
              <w:rPr>
                <w:sz w:val="20"/>
              </w:rPr>
              <w:t>группы</w:t>
            </w:r>
          </w:p>
        </w:tc>
        <w:tc>
          <w:tcPr>
            <w:tcW w:w="1559" w:type="dxa"/>
            <w:vAlign w:val="center"/>
          </w:tcPr>
          <w:p w:rsidR="00B3587E" w:rsidRPr="002264FA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  <w:r w:rsidRPr="002264FA">
              <w:rPr>
                <w:sz w:val="20"/>
              </w:rPr>
              <w:t>Дата начала обучения</w:t>
            </w:r>
          </w:p>
        </w:tc>
        <w:tc>
          <w:tcPr>
            <w:tcW w:w="1701" w:type="dxa"/>
            <w:vAlign w:val="center"/>
          </w:tcPr>
          <w:p w:rsidR="00B3587E" w:rsidRPr="002264FA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  <w:r w:rsidRPr="002264FA">
              <w:rPr>
                <w:sz w:val="20"/>
              </w:rPr>
              <w:t>Дата оконч</w:t>
            </w:r>
            <w:r w:rsidRPr="002264FA">
              <w:rPr>
                <w:sz w:val="20"/>
              </w:rPr>
              <w:t>а</w:t>
            </w:r>
            <w:r w:rsidRPr="002264FA">
              <w:rPr>
                <w:sz w:val="20"/>
              </w:rPr>
              <w:t>ния обучения</w:t>
            </w:r>
          </w:p>
        </w:tc>
        <w:tc>
          <w:tcPr>
            <w:tcW w:w="1559" w:type="dxa"/>
            <w:vAlign w:val="center"/>
          </w:tcPr>
          <w:p w:rsidR="00B3587E" w:rsidRPr="002264FA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  <w:r w:rsidRPr="002264FA">
              <w:rPr>
                <w:sz w:val="20"/>
              </w:rPr>
              <w:t>Кол-во уче</w:t>
            </w:r>
            <w:r w:rsidRPr="002264FA">
              <w:rPr>
                <w:sz w:val="20"/>
              </w:rPr>
              <w:t>б</w:t>
            </w:r>
            <w:r w:rsidRPr="002264FA">
              <w:rPr>
                <w:sz w:val="20"/>
              </w:rPr>
              <w:t>ных н</w:t>
            </w:r>
            <w:r w:rsidRPr="002264FA">
              <w:rPr>
                <w:sz w:val="20"/>
              </w:rPr>
              <w:t>е</w:t>
            </w:r>
            <w:r w:rsidRPr="002264FA">
              <w:rPr>
                <w:sz w:val="20"/>
              </w:rPr>
              <w:t>дель</w:t>
            </w:r>
          </w:p>
        </w:tc>
        <w:tc>
          <w:tcPr>
            <w:tcW w:w="1843" w:type="dxa"/>
            <w:vAlign w:val="center"/>
          </w:tcPr>
          <w:p w:rsidR="00B3587E" w:rsidRPr="002264FA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  <w:r w:rsidRPr="002264FA">
              <w:rPr>
                <w:sz w:val="20"/>
              </w:rPr>
              <w:t>Количество ч</w:t>
            </w:r>
            <w:r w:rsidRPr="002264FA">
              <w:rPr>
                <w:sz w:val="20"/>
              </w:rPr>
              <w:t>а</w:t>
            </w:r>
            <w:r w:rsidRPr="002264FA">
              <w:rPr>
                <w:sz w:val="20"/>
              </w:rPr>
              <w:t>сов в неделю</w:t>
            </w:r>
          </w:p>
        </w:tc>
        <w:tc>
          <w:tcPr>
            <w:tcW w:w="1450" w:type="dxa"/>
            <w:vAlign w:val="center"/>
          </w:tcPr>
          <w:p w:rsidR="00B3587E" w:rsidRPr="002264FA" w:rsidRDefault="00B3587E" w:rsidP="00B3587E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  <w:r w:rsidRPr="002264FA">
              <w:rPr>
                <w:sz w:val="20"/>
              </w:rPr>
              <w:t xml:space="preserve">Всего </w:t>
            </w:r>
            <w:r w:rsidR="00367812" w:rsidRPr="002264FA">
              <w:rPr>
                <w:sz w:val="20"/>
              </w:rPr>
              <w:t xml:space="preserve">ауд. </w:t>
            </w:r>
            <w:r w:rsidRPr="002264FA">
              <w:rPr>
                <w:sz w:val="20"/>
              </w:rPr>
              <w:t>ч</w:t>
            </w:r>
            <w:r w:rsidRPr="002264FA">
              <w:rPr>
                <w:sz w:val="20"/>
              </w:rPr>
              <w:t>а</w:t>
            </w:r>
            <w:r w:rsidRPr="002264FA">
              <w:rPr>
                <w:sz w:val="20"/>
              </w:rPr>
              <w:t>сов</w:t>
            </w:r>
          </w:p>
        </w:tc>
      </w:tr>
      <w:tr w:rsidR="003C6B12" w:rsidRPr="002264FA" w:rsidTr="00B16A85">
        <w:tc>
          <w:tcPr>
            <w:tcW w:w="2235" w:type="dxa"/>
            <w:vAlign w:val="center"/>
          </w:tcPr>
          <w:p w:rsidR="003C6B12" w:rsidRPr="002264FA" w:rsidRDefault="00F70CF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  <w:r w:rsidRPr="002264FA">
              <w:rPr>
                <w:sz w:val="20"/>
              </w:rPr>
              <w:t>ОБЩ-23-ПГ-11-1М</w:t>
            </w:r>
          </w:p>
        </w:tc>
        <w:tc>
          <w:tcPr>
            <w:tcW w:w="1559" w:type="dxa"/>
            <w:vAlign w:val="center"/>
          </w:tcPr>
          <w:p w:rsidR="003C6B12" w:rsidRPr="002264FA" w:rsidRDefault="00F70CF2" w:rsidP="00F70CF2">
            <w:pPr>
              <w:jc w:val="center"/>
              <w:rPr>
                <w:bCs/>
                <w:sz w:val="20"/>
              </w:rPr>
            </w:pPr>
            <w:r w:rsidRPr="002264FA">
              <w:rPr>
                <w:bCs/>
                <w:sz w:val="20"/>
              </w:rPr>
              <w:t>15.01.2024</w:t>
            </w:r>
          </w:p>
        </w:tc>
        <w:tc>
          <w:tcPr>
            <w:tcW w:w="1701" w:type="dxa"/>
            <w:vAlign w:val="center"/>
          </w:tcPr>
          <w:p w:rsidR="003C6B12" w:rsidRPr="002264FA" w:rsidRDefault="00F70CF2" w:rsidP="001A33B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  <w:r w:rsidRPr="002264FA">
              <w:rPr>
                <w:bCs/>
                <w:sz w:val="20"/>
              </w:rPr>
              <w:t>11.02.29</w:t>
            </w:r>
            <w:bookmarkStart w:id="0" w:name="_GoBack"/>
            <w:bookmarkEnd w:id="0"/>
            <w:r w:rsidRPr="002264FA">
              <w:rPr>
                <w:bCs/>
                <w:sz w:val="20"/>
              </w:rPr>
              <w:t>24</w:t>
            </w:r>
          </w:p>
        </w:tc>
        <w:tc>
          <w:tcPr>
            <w:tcW w:w="1559" w:type="dxa"/>
            <w:vAlign w:val="center"/>
          </w:tcPr>
          <w:p w:rsidR="003C6B12" w:rsidRPr="002264FA" w:rsidRDefault="00F70CF2" w:rsidP="001A33B2">
            <w:pPr>
              <w:jc w:val="center"/>
              <w:rPr>
                <w:sz w:val="20"/>
              </w:rPr>
            </w:pPr>
            <w:r w:rsidRPr="002264FA">
              <w:rPr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3C6B12" w:rsidRPr="002264FA" w:rsidRDefault="00F70CF2" w:rsidP="001A33B2">
            <w:pPr>
              <w:jc w:val="center"/>
              <w:rPr>
                <w:sz w:val="20"/>
              </w:rPr>
            </w:pPr>
            <w:r w:rsidRPr="002264FA">
              <w:rPr>
                <w:sz w:val="20"/>
              </w:rPr>
              <w:t>10</w:t>
            </w:r>
          </w:p>
        </w:tc>
        <w:tc>
          <w:tcPr>
            <w:tcW w:w="1450" w:type="dxa"/>
            <w:vAlign w:val="center"/>
          </w:tcPr>
          <w:p w:rsidR="003C6B12" w:rsidRPr="002264FA" w:rsidRDefault="00F70CF2" w:rsidP="001A33B2">
            <w:pPr>
              <w:jc w:val="center"/>
              <w:rPr>
                <w:sz w:val="20"/>
              </w:rPr>
            </w:pPr>
            <w:r w:rsidRPr="002264FA">
              <w:rPr>
                <w:sz w:val="20"/>
              </w:rPr>
              <w:t>10</w:t>
            </w:r>
          </w:p>
        </w:tc>
      </w:tr>
      <w:tr w:rsidR="003C6B12" w:rsidRPr="002264FA" w:rsidTr="00B16A85">
        <w:tc>
          <w:tcPr>
            <w:tcW w:w="2235" w:type="dxa"/>
            <w:vAlign w:val="center"/>
          </w:tcPr>
          <w:p w:rsidR="003C6B12" w:rsidRPr="002264FA" w:rsidRDefault="00F70CF2" w:rsidP="00536459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  <w:r w:rsidRPr="002264FA">
              <w:rPr>
                <w:sz w:val="20"/>
              </w:rPr>
              <w:t>ОБЩ-23-ПГ-11-2М</w:t>
            </w:r>
          </w:p>
        </w:tc>
        <w:tc>
          <w:tcPr>
            <w:tcW w:w="1559" w:type="dxa"/>
            <w:vAlign w:val="center"/>
          </w:tcPr>
          <w:p w:rsidR="00F70CF2" w:rsidRPr="002264FA" w:rsidRDefault="00F70CF2" w:rsidP="00F70CF2">
            <w:pPr>
              <w:jc w:val="center"/>
              <w:rPr>
                <w:bCs/>
                <w:sz w:val="20"/>
              </w:rPr>
            </w:pPr>
            <w:r w:rsidRPr="002264FA">
              <w:rPr>
                <w:bCs/>
                <w:sz w:val="20"/>
              </w:rPr>
              <w:t>12.02.2024</w:t>
            </w:r>
          </w:p>
          <w:p w:rsidR="003C6B12" w:rsidRPr="002264FA" w:rsidRDefault="003C6B12" w:rsidP="001A33B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F70CF2" w:rsidRPr="002264FA" w:rsidRDefault="00F70CF2" w:rsidP="00F70CF2">
            <w:pPr>
              <w:jc w:val="center"/>
              <w:rPr>
                <w:bCs/>
                <w:sz w:val="20"/>
              </w:rPr>
            </w:pPr>
            <w:r w:rsidRPr="002264FA">
              <w:rPr>
                <w:bCs/>
                <w:sz w:val="20"/>
              </w:rPr>
              <w:t>10.03.2024</w:t>
            </w:r>
          </w:p>
          <w:p w:rsidR="003C6B12" w:rsidRPr="002264FA" w:rsidRDefault="003C6B12" w:rsidP="001A33B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C6B12" w:rsidRPr="002264FA" w:rsidRDefault="00F70CF2" w:rsidP="001A33B2">
            <w:pPr>
              <w:jc w:val="center"/>
              <w:rPr>
                <w:sz w:val="20"/>
              </w:rPr>
            </w:pPr>
            <w:r w:rsidRPr="002264FA">
              <w:rPr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3C6B12" w:rsidRPr="002264FA" w:rsidRDefault="00F70CF2" w:rsidP="001A33B2">
            <w:pPr>
              <w:jc w:val="center"/>
              <w:rPr>
                <w:sz w:val="20"/>
              </w:rPr>
            </w:pPr>
            <w:r w:rsidRPr="002264FA">
              <w:rPr>
                <w:sz w:val="20"/>
              </w:rPr>
              <w:t>10</w:t>
            </w:r>
          </w:p>
        </w:tc>
        <w:tc>
          <w:tcPr>
            <w:tcW w:w="1450" w:type="dxa"/>
            <w:vAlign w:val="center"/>
          </w:tcPr>
          <w:p w:rsidR="003C6B12" w:rsidRPr="002264FA" w:rsidRDefault="00F70CF2" w:rsidP="001A33B2">
            <w:pPr>
              <w:jc w:val="center"/>
              <w:rPr>
                <w:sz w:val="20"/>
              </w:rPr>
            </w:pPr>
            <w:r w:rsidRPr="002264FA">
              <w:rPr>
                <w:sz w:val="20"/>
              </w:rPr>
              <w:t>10</w:t>
            </w:r>
          </w:p>
        </w:tc>
      </w:tr>
      <w:tr w:rsidR="003C6B12" w:rsidRPr="002264FA" w:rsidTr="00B16A85">
        <w:tc>
          <w:tcPr>
            <w:tcW w:w="2235" w:type="dxa"/>
            <w:vAlign w:val="center"/>
          </w:tcPr>
          <w:p w:rsidR="003C6B12" w:rsidRPr="002264FA" w:rsidRDefault="00F70CF2" w:rsidP="00536459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  <w:r w:rsidRPr="002264FA">
              <w:rPr>
                <w:sz w:val="20"/>
              </w:rPr>
              <w:t>ОБЩ-23-ПГ-11-3М</w:t>
            </w:r>
          </w:p>
        </w:tc>
        <w:tc>
          <w:tcPr>
            <w:tcW w:w="1559" w:type="dxa"/>
            <w:vAlign w:val="center"/>
          </w:tcPr>
          <w:p w:rsidR="003C6B12" w:rsidRPr="002264FA" w:rsidRDefault="00F70CF2" w:rsidP="00F70CF2">
            <w:pPr>
              <w:jc w:val="center"/>
              <w:rPr>
                <w:bCs/>
                <w:sz w:val="20"/>
              </w:rPr>
            </w:pPr>
            <w:r w:rsidRPr="002264FA">
              <w:rPr>
                <w:bCs/>
                <w:sz w:val="20"/>
              </w:rPr>
              <w:t>11.03.2024</w:t>
            </w:r>
          </w:p>
        </w:tc>
        <w:tc>
          <w:tcPr>
            <w:tcW w:w="1701" w:type="dxa"/>
            <w:vAlign w:val="center"/>
          </w:tcPr>
          <w:p w:rsidR="00F70CF2" w:rsidRPr="002264FA" w:rsidRDefault="00F70CF2" w:rsidP="00F70CF2">
            <w:pPr>
              <w:jc w:val="center"/>
              <w:rPr>
                <w:bCs/>
                <w:sz w:val="20"/>
              </w:rPr>
            </w:pPr>
            <w:r w:rsidRPr="002264FA">
              <w:rPr>
                <w:bCs/>
                <w:sz w:val="20"/>
              </w:rPr>
              <w:t>07.04.2024</w:t>
            </w:r>
          </w:p>
          <w:p w:rsidR="003C6B12" w:rsidRPr="002264FA" w:rsidRDefault="003C6B12" w:rsidP="001A33B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C6B12" w:rsidRPr="002264FA" w:rsidRDefault="00F70CF2" w:rsidP="001A33B2">
            <w:pPr>
              <w:jc w:val="center"/>
              <w:rPr>
                <w:sz w:val="20"/>
              </w:rPr>
            </w:pPr>
            <w:r w:rsidRPr="002264FA">
              <w:rPr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3C6B12" w:rsidRPr="002264FA" w:rsidRDefault="00F70CF2" w:rsidP="001A33B2">
            <w:pPr>
              <w:jc w:val="center"/>
              <w:rPr>
                <w:sz w:val="20"/>
              </w:rPr>
            </w:pPr>
            <w:r w:rsidRPr="002264FA">
              <w:rPr>
                <w:sz w:val="20"/>
              </w:rPr>
              <w:t>10</w:t>
            </w:r>
          </w:p>
        </w:tc>
        <w:tc>
          <w:tcPr>
            <w:tcW w:w="1450" w:type="dxa"/>
            <w:vAlign w:val="center"/>
          </w:tcPr>
          <w:p w:rsidR="003C6B12" w:rsidRPr="002264FA" w:rsidRDefault="00F70CF2" w:rsidP="001A33B2">
            <w:pPr>
              <w:jc w:val="center"/>
              <w:rPr>
                <w:sz w:val="20"/>
              </w:rPr>
            </w:pPr>
            <w:r w:rsidRPr="002264FA">
              <w:rPr>
                <w:sz w:val="20"/>
              </w:rPr>
              <w:t>10</w:t>
            </w:r>
          </w:p>
        </w:tc>
      </w:tr>
      <w:tr w:rsidR="003C6B12" w:rsidRPr="002264FA" w:rsidTr="00B16A85">
        <w:tc>
          <w:tcPr>
            <w:tcW w:w="2235" w:type="dxa"/>
            <w:vAlign w:val="center"/>
          </w:tcPr>
          <w:p w:rsidR="003C6B12" w:rsidRPr="002264FA" w:rsidRDefault="00F70CF2" w:rsidP="00536459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  <w:r w:rsidRPr="002264FA">
              <w:rPr>
                <w:sz w:val="20"/>
              </w:rPr>
              <w:t>ОБЩ-23-ПГ-11-4М</w:t>
            </w:r>
          </w:p>
        </w:tc>
        <w:tc>
          <w:tcPr>
            <w:tcW w:w="1559" w:type="dxa"/>
            <w:vAlign w:val="center"/>
          </w:tcPr>
          <w:p w:rsidR="003C6B12" w:rsidRPr="002264FA" w:rsidRDefault="00F70CF2" w:rsidP="00F70CF2">
            <w:pPr>
              <w:jc w:val="center"/>
              <w:rPr>
                <w:bCs/>
                <w:sz w:val="20"/>
              </w:rPr>
            </w:pPr>
            <w:r w:rsidRPr="002264FA">
              <w:rPr>
                <w:bCs/>
                <w:sz w:val="20"/>
              </w:rPr>
              <w:t>08.04.2024</w:t>
            </w:r>
          </w:p>
        </w:tc>
        <w:tc>
          <w:tcPr>
            <w:tcW w:w="1701" w:type="dxa"/>
            <w:vAlign w:val="center"/>
          </w:tcPr>
          <w:p w:rsidR="00F70CF2" w:rsidRPr="002264FA" w:rsidRDefault="00F70CF2" w:rsidP="00F70CF2">
            <w:pPr>
              <w:jc w:val="center"/>
              <w:rPr>
                <w:bCs/>
                <w:sz w:val="20"/>
              </w:rPr>
            </w:pPr>
            <w:r w:rsidRPr="002264FA">
              <w:rPr>
                <w:bCs/>
                <w:sz w:val="20"/>
              </w:rPr>
              <w:t>19.05.2024</w:t>
            </w:r>
          </w:p>
          <w:p w:rsidR="003C6B12" w:rsidRPr="002264FA" w:rsidRDefault="003C6B12" w:rsidP="001A33B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C6B12" w:rsidRPr="002264FA" w:rsidRDefault="00F70CF2" w:rsidP="001A33B2">
            <w:pPr>
              <w:jc w:val="center"/>
              <w:rPr>
                <w:sz w:val="20"/>
              </w:rPr>
            </w:pPr>
            <w:r w:rsidRPr="002264FA">
              <w:rPr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3C6B12" w:rsidRPr="002264FA" w:rsidRDefault="00F70CF2" w:rsidP="001A33B2">
            <w:pPr>
              <w:jc w:val="center"/>
              <w:rPr>
                <w:sz w:val="20"/>
              </w:rPr>
            </w:pPr>
            <w:r w:rsidRPr="002264FA">
              <w:rPr>
                <w:sz w:val="20"/>
              </w:rPr>
              <w:t>10</w:t>
            </w:r>
          </w:p>
        </w:tc>
        <w:tc>
          <w:tcPr>
            <w:tcW w:w="1450" w:type="dxa"/>
            <w:vAlign w:val="center"/>
          </w:tcPr>
          <w:p w:rsidR="003C6B12" w:rsidRPr="002264FA" w:rsidRDefault="00F70CF2" w:rsidP="001A33B2">
            <w:pPr>
              <w:jc w:val="center"/>
              <w:rPr>
                <w:sz w:val="20"/>
              </w:rPr>
            </w:pPr>
            <w:r w:rsidRPr="002264FA">
              <w:rPr>
                <w:sz w:val="20"/>
              </w:rPr>
              <w:t>10</w:t>
            </w:r>
          </w:p>
        </w:tc>
      </w:tr>
    </w:tbl>
    <w:p w:rsidR="00B3587E" w:rsidRDefault="00B3587E" w:rsidP="00B3587E">
      <w:pPr>
        <w:sectPr w:rsidR="00B3587E" w:rsidSect="002264FA">
          <w:pgSz w:w="11906" w:h="16838"/>
          <w:pgMar w:top="426" w:right="567" w:bottom="567" w:left="1134" w:header="1111" w:footer="936" w:gutter="0"/>
          <w:cols w:space="720"/>
        </w:sectPr>
      </w:pPr>
    </w:p>
    <w:p w:rsidR="00B3587E" w:rsidRDefault="00B3587E" w:rsidP="00B3587E">
      <w:pPr>
        <w:pStyle w:val="a5"/>
        <w:ind w:left="312" w:right="-1"/>
        <w:jc w:val="center"/>
        <w:rPr>
          <w:spacing w:val="-5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92075</wp:posOffset>
            </wp:positionV>
            <wp:extent cx="419100" cy="762000"/>
            <wp:effectExtent l="0" t="0" r="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19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МИНИСТЕРСТВО НАУКИ И ВЫСШЕГО ОБРАЗОВАНИЯ</w:t>
      </w:r>
      <w:r>
        <w:rPr>
          <w:spacing w:val="-58"/>
        </w:rPr>
        <w:t xml:space="preserve"> </w:t>
      </w:r>
    </w:p>
    <w:p w:rsidR="00B3587E" w:rsidRDefault="00B3587E" w:rsidP="00B3587E">
      <w:pPr>
        <w:pStyle w:val="a5"/>
        <w:ind w:left="312" w:right="-1"/>
        <w:jc w:val="center"/>
      </w:pP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:rsidR="00B3587E" w:rsidRDefault="00B3587E" w:rsidP="00B3587E">
      <w:pPr>
        <w:pStyle w:val="a5"/>
        <w:ind w:left="312" w:right="-1"/>
        <w:jc w:val="center"/>
        <w:rPr>
          <w:spacing w:val="-58"/>
        </w:rPr>
      </w:pPr>
      <w:r>
        <w:t>Федеральное государственное бюджетное образовательное учреждение</w:t>
      </w:r>
      <w:r>
        <w:rPr>
          <w:spacing w:val="-58"/>
        </w:rPr>
        <w:t xml:space="preserve"> </w:t>
      </w:r>
    </w:p>
    <w:p w:rsidR="00B3587E" w:rsidRDefault="00B3587E" w:rsidP="00B3587E">
      <w:pPr>
        <w:pStyle w:val="a5"/>
        <w:ind w:left="312" w:right="-1"/>
        <w:jc w:val="center"/>
      </w:pPr>
      <w:r>
        <w:t>высшего</w:t>
      </w:r>
      <w:r>
        <w:rPr>
          <w:spacing w:val="-2"/>
        </w:rPr>
        <w:t xml:space="preserve"> </w:t>
      </w:r>
      <w:r>
        <w:t>образования</w:t>
      </w:r>
    </w:p>
    <w:p w:rsidR="00B3587E" w:rsidRDefault="00B3587E" w:rsidP="00B3587E">
      <w:pPr>
        <w:pStyle w:val="a5"/>
        <w:ind w:left="312" w:right="-1"/>
        <w:jc w:val="center"/>
      </w:pPr>
      <w:r>
        <w:t>«Магнитогорский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Г.И.</w:t>
      </w:r>
      <w:r>
        <w:rPr>
          <w:spacing w:val="-6"/>
        </w:rPr>
        <w:t xml:space="preserve"> </w:t>
      </w:r>
      <w:r>
        <w:t>Носова»</w:t>
      </w:r>
    </w:p>
    <w:p w:rsidR="00B3587E" w:rsidRDefault="00B3587E" w:rsidP="00B3587E">
      <w:pPr>
        <w:pStyle w:val="a5"/>
        <w:ind w:left="312" w:right="-1"/>
        <w:jc w:val="center"/>
        <w:rPr>
          <w:sz w:val="26"/>
        </w:rPr>
      </w:pPr>
      <w:r>
        <w:rPr>
          <w:sz w:val="26"/>
        </w:rPr>
        <w:t xml:space="preserve">Центр </w:t>
      </w:r>
      <w:proofErr w:type="spellStart"/>
      <w:r>
        <w:rPr>
          <w:sz w:val="26"/>
        </w:rPr>
        <w:t>довузовской</w:t>
      </w:r>
      <w:proofErr w:type="spellEnd"/>
      <w:r>
        <w:rPr>
          <w:sz w:val="26"/>
        </w:rPr>
        <w:t xml:space="preserve"> подготовки</w:t>
      </w:r>
    </w:p>
    <w:p w:rsidR="00B3587E" w:rsidRDefault="00B3587E" w:rsidP="00B3587E">
      <w:pPr>
        <w:pStyle w:val="a5"/>
        <w:tabs>
          <w:tab w:val="left" w:pos="6663"/>
        </w:tabs>
        <w:ind w:left="312" w:right="-1"/>
      </w:pPr>
      <w:r>
        <w:t xml:space="preserve">           </w:t>
      </w:r>
    </w:p>
    <w:p w:rsidR="00B3587E" w:rsidRDefault="00B3587E" w:rsidP="00B3587E">
      <w:pPr>
        <w:pStyle w:val="a5"/>
        <w:tabs>
          <w:tab w:val="left" w:pos="6663"/>
        </w:tabs>
        <w:ind w:left="312" w:right="-1"/>
        <w:jc w:val="right"/>
      </w:pPr>
      <w:r>
        <w:t>УТВЕРЖДЕНО:</w:t>
      </w:r>
    </w:p>
    <w:p w:rsidR="00B3587E" w:rsidRDefault="00B3587E" w:rsidP="00B3587E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ind w:left="312" w:right="-1"/>
        <w:jc w:val="right"/>
        <w:rPr>
          <w:spacing w:val="1"/>
        </w:rPr>
      </w:pPr>
      <w:r>
        <w:t>Программа одобрена Ученым советом МГТУ</w:t>
      </w:r>
      <w:r>
        <w:rPr>
          <w:spacing w:val="1"/>
        </w:rPr>
        <w:t xml:space="preserve"> </w:t>
      </w:r>
    </w:p>
    <w:p w:rsidR="00B3587E" w:rsidRPr="004C40A9" w:rsidRDefault="00B3587E" w:rsidP="00B3587E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ind w:left="312" w:right="-1"/>
        <w:jc w:val="right"/>
        <w:rPr>
          <w:color w:val="FFFFFF" w:themeColor="background1"/>
        </w:rPr>
      </w:pPr>
      <w:r>
        <w:t>Протокол</w:t>
      </w:r>
      <w:r>
        <w:rPr>
          <w:spacing w:val="-2"/>
        </w:rPr>
        <w:t xml:space="preserve"> </w:t>
      </w:r>
      <w:r>
        <w:t>№</w:t>
      </w:r>
      <w:bookmarkStart w:id="1" w:name="ТекстовоеПоле25"/>
      <w:r w:rsidR="00970431" w:rsidRPr="00EF2EB0">
        <w:t>15</w:t>
      </w:r>
      <w:r w:rsidR="00F701D5" w:rsidRPr="006A098C">
        <w:rPr>
          <w:color w:val="FFFFFF" w:themeColor="background1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421AC" w:rsidRPr="006A098C">
        <w:rPr>
          <w:color w:val="FFFFFF" w:themeColor="background1"/>
        </w:rPr>
        <w:instrText xml:space="preserve"> FORMTEXT </w:instrText>
      </w:r>
      <w:r w:rsidR="00F701D5" w:rsidRPr="006A098C">
        <w:rPr>
          <w:color w:val="FFFFFF" w:themeColor="background1"/>
        </w:rPr>
      </w:r>
      <w:r w:rsidR="00F701D5" w:rsidRPr="006A098C">
        <w:rPr>
          <w:color w:val="FFFFFF" w:themeColor="background1"/>
        </w:rPr>
        <w:fldChar w:fldCharType="separate"/>
      </w:r>
      <w:r w:rsidR="007421AC" w:rsidRPr="006A098C">
        <w:rPr>
          <w:color w:val="FFFFFF" w:themeColor="background1"/>
        </w:rPr>
        <w:t> </w:t>
      </w:r>
      <w:r w:rsidR="00970431" w:rsidRPr="006A098C">
        <w:rPr>
          <w:color w:val="FFFFFF" w:themeColor="background1"/>
        </w:rPr>
        <w:t>от 30 июня 2023 г.</w:t>
      </w:r>
      <w:r w:rsidR="007421AC" w:rsidRPr="006A098C">
        <w:rPr>
          <w:color w:val="FFFFFF" w:themeColor="background1"/>
        </w:rPr>
        <w:t> </w:t>
      </w:r>
      <w:r w:rsidR="007421AC" w:rsidRPr="006A098C">
        <w:rPr>
          <w:color w:val="FFFFFF" w:themeColor="background1"/>
        </w:rPr>
        <w:t> </w:t>
      </w:r>
      <w:r w:rsidR="007421AC" w:rsidRPr="006A098C">
        <w:rPr>
          <w:color w:val="FFFFFF" w:themeColor="background1"/>
        </w:rPr>
        <w:t> </w:t>
      </w:r>
      <w:r w:rsidR="007421AC" w:rsidRPr="006A098C">
        <w:rPr>
          <w:color w:val="FFFFFF" w:themeColor="background1"/>
        </w:rPr>
        <w:t> </w:t>
      </w:r>
      <w:r w:rsidR="00F701D5" w:rsidRPr="006A098C">
        <w:rPr>
          <w:color w:val="FFFFFF" w:themeColor="background1"/>
        </w:rPr>
        <w:fldChar w:fldCharType="end"/>
      </w:r>
      <w:bookmarkEnd w:id="1"/>
    </w:p>
    <w:p w:rsidR="00B3587E" w:rsidRDefault="00B3587E" w:rsidP="00B3587E">
      <w:pPr>
        <w:pStyle w:val="a5"/>
        <w:ind w:left="312" w:right="-1"/>
        <w:jc w:val="center"/>
        <w:rPr>
          <w:sz w:val="26"/>
        </w:rPr>
      </w:pPr>
    </w:p>
    <w:p w:rsidR="00B3587E" w:rsidRDefault="00B3587E" w:rsidP="00B3587E">
      <w:pPr>
        <w:pStyle w:val="a5"/>
        <w:ind w:left="312" w:right="-1"/>
        <w:jc w:val="center"/>
        <w:rPr>
          <w:sz w:val="26"/>
        </w:rPr>
      </w:pPr>
    </w:p>
    <w:p w:rsidR="00B3587E" w:rsidRPr="004C40A9" w:rsidRDefault="00B3587E" w:rsidP="00B3587E">
      <w:pPr>
        <w:ind w:left="312" w:right="-1"/>
        <w:jc w:val="center"/>
        <w:rPr>
          <w:sz w:val="26"/>
        </w:rPr>
      </w:pPr>
      <w:r w:rsidRPr="004C40A9">
        <w:rPr>
          <w:spacing w:val="-1"/>
          <w:sz w:val="26"/>
        </w:rPr>
        <w:t xml:space="preserve">РАБОЧАЯ </w:t>
      </w:r>
      <w:r w:rsidRPr="004C40A9">
        <w:rPr>
          <w:sz w:val="26"/>
        </w:rPr>
        <w:t>ПРОГРАММА</w:t>
      </w:r>
    </w:p>
    <w:p w:rsidR="00B3587E" w:rsidRPr="004C40A9" w:rsidRDefault="00B3587E" w:rsidP="00B3587E">
      <w:pPr>
        <w:ind w:left="312" w:right="-1"/>
        <w:jc w:val="center"/>
        <w:rPr>
          <w:sz w:val="26"/>
        </w:rPr>
      </w:pPr>
      <w:r w:rsidRPr="004C40A9">
        <w:rPr>
          <w:sz w:val="26"/>
        </w:rPr>
        <w:t>к дополнительной общеобразовательной программе</w:t>
      </w:r>
    </w:p>
    <w:p w:rsidR="00F07B7B" w:rsidRDefault="00A61A01" w:rsidP="00B3587E">
      <w:pPr>
        <w:pStyle w:val="a5"/>
        <w:ind w:left="312" w:right="-1"/>
        <w:jc w:val="center"/>
        <w:rPr>
          <w:sz w:val="26"/>
        </w:rPr>
      </w:pPr>
      <w:r>
        <w:rPr>
          <w:sz w:val="26"/>
        </w:rPr>
        <w:t>Обществознание</w:t>
      </w:r>
    </w:p>
    <w:p w:rsidR="00B3587E" w:rsidRDefault="00B3587E" w:rsidP="008E5993">
      <w:pPr>
        <w:pStyle w:val="a5"/>
        <w:ind w:left="312" w:right="-1"/>
        <w:rPr>
          <w:i/>
          <w:sz w:val="18"/>
        </w:rPr>
      </w:pPr>
    </w:p>
    <w:p w:rsidR="00B3587E" w:rsidRDefault="00F07B7B" w:rsidP="00B3587E">
      <w:pPr>
        <w:pStyle w:val="a5"/>
        <w:ind w:left="312" w:right="-1"/>
        <w:jc w:val="center"/>
        <w:rPr>
          <w:sz w:val="26"/>
        </w:rPr>
      </w:pPr>
      <w:r>
        <w:rPr>
          <w:sz w:val="26"/>
        </w:rPr>
        <w:t>Возраст учащихся</w:t>
      </w:r>
      <w:r w:rsidR="00B3587E">
        <w:rPr>
          <w:sz w:val="26"/>
        </w:rPr>
        <w:t>:</w:t>
      </w:r>
      <w:r>
        <w:rPr>
          <w:sz w:val="26"/>
        </w:rPr>
        <w:t xml:space="preserve"> </w:t>
      </w:r>
      <w:r w:rsidR="008E5993">
        <w:rPr>
          <w:sz w:val="26"/>
        </w:rPr>
        <w:t>16-17</w:t>
      </w:r>
    </w:p>
    <w:p w:rsidR="00B3587E" w:rsidRDefault="00B3587E" w:rsidP="00B3587E">
      <w:pPr>
        <w:pStyle w:val="a5"/>
        <w:ind w:left="312" w:right="-1"/>
        <w:jc w:val="center"/>
        <w:rPr>
          <w:sz w:val="26"/>
        </w:rPr>
      </w:pPr>
      <w:proofErr w:type="spellStart"/>
      <w:proofErr w:type="gramStart"/>
      <w:r>
        <w:rPr>
          <w:sz w:val="26"/>
        </w:rPr>
        <w:t>C</w:t>
      </w:r>
      <w:proofErr w:type="gramEnd"/>
      <w:r>
        <w:rPr>
          <w:sz w:val="26"/>
        </w:rPr>
        <w:t>рок</w:t>
      </w:r>
      <w:proofErr w:type="spellEnd"/>
      <w:r>
        <w:rPr>
          <w:sz w:val="26"/>
        </w:rPr>
        <w:t xml:space="preserve"> реализации:</w:t>
      </w:r>
      <w:r w:rsidR="00F07B7B">
        <w:rPr>
          <w:sz w:val="26"/>
        </w:rPr>
        <w:t xml:space="preserve"> </w:t>
      </w:r>
      <w:r w:rsidR="00283EEC">
        <w:rPr>
          <w:sz w:val="26"/>
        </w:rPr>
        <w:t>18</w:t>
      </w:r>
      <w:r w:rsidR="00970431">
        <w:rPr>
          <w:sz w:val="26"/>
        </w:rPr>
        <w:t>0 час.</w:t>
      </w:r>
    </w:p>
    <w:p w:rsidR="00970431" w:rsidRDefault="00B3587E" w:rsidP="00B3587E">
      <w:pPr>
        <w:pStyle w:val="a5"/>
        <w:ind w:left="312" w:right="-1"/>
        <w:jc w:val="right"/>
        <w:rPr>
          <w:sz w:val="26"/>
        </w:rPr>
      </w:pPr>
      <w:r>
        <w:rPr>
          <w:sz w:val="26"/>
        </w:rPr>
        <w:t>Разработчик программы:</w:t>
      </w:r>
      <w:r w:rsidR="00A61A01">
        <w:rPr>
          <w:sz w:val="26"/>
        </w:rPr>
        <w:t xml:space="preserve"> </w:t>
      </w:r>
      <w:proofErr w:type="spellStart"/>
      <w:r w:rsidR="00A61A01">
        <w:rPr>
          <w:sz w:val="26"/>
        </w:rPr>
        <w:t>Томаров</w:t>
      </w:r>
      <w:proofErr w:type="spellEnd"/>
      <w:r w:rsidR="00A61A01">
        <w:rPr>
          <w:sz w:val="26"/>
        </w:rPr>
        <w:t xml:space="preserve"> А.В</w:t>
      </w:r>
      <w:r w:rsidR="00970431">
        <w:rPr>
          <w:sz w:val="26"/>
        </w:rPr>
        <w:t xml:space="preserve">., </w:t>
      </w:r>
    </w:p>
    <w:p w:rsidR="00B3587E" w:rsidRDefault="00A61A01" w:rsidP="00B3587E">
      <w:pPr>
        <w:pStyle w:val="a5"/>
        <w:ind w:left="312" w:right="-1"/>
        <w:jc w:val="right"/>
        <w:rPr>
          <w:sz w:val="26"/>
        </w:rPr>
      </w:pPr>
      <w:r>
        <w:rPr>
          <w:sz w:val="26"/>
        </w:rPr>
        <w:t>к</w:t>
      </w:r>
      <w:proofErr w:type="gramStart"/>
      <w:r>
        <w:rPr>
          <w:sz w:val="26"/>
        </w:rPr>
        <w:t>.с</w:t>
      </w:r>
      <w:proofErr w:type="gramEnd"/>
      <w:r>
        <w:rPr>
          <w:sz w:val="26"/>
        </w:rPr>
        <w:t xml:space="preserve">оц.н., доцент каф. </w:t>
      </w:r>
      <w:proofErr w:type="spellStart"/>
      <w:r>
        <w:rPr>
          <w:sz w:val="26"/>
        </w:rPr>
        <w:t>СРиППО</w:t>
      </w:r>
      <w:proofErr w:type="spellEnd"/>
    </w:p>
    <w:p w:rsidR="00B3587E" w:rsidRDefault="00B3587E" w:rsidP="00B3587E">
      <w:pPr>
        <w:pStyle w:val="a5"/>
        <w:ind w:left="312" w:right="-1"/>
        <w:jc w:val="center"/>
        <w:rPr>
          <w:sz w:val="26"/>
        </w:rPr>
      </w:pPr>
    </w:p>
    <w:p w:rsidR="00F07B7B" w:rsidRDefault="00F07B7B" w:rsidP="00B3587E">
      <w:pPr>
        <w:pStyle w:val="a5"/>
        <w:ind w:left="312" w:right="-1"/>
        <w:jc w:val="center"/>
        <w:rPr>
          <w:sz w:val="26"/>
        </w:rPr>
      </w:pPr>
    </w:p>
    <w:p w:rsidR="00F07B7B" w:rsidRDefault="00F07B7B" w:rsidP="00B3587E">
      <w:pPr>
        <w:pStyle w:val="a5"/>
        <w:ind w:left="312" w:right="-1"/>
        <w:jc w:val="center"/>
        <w:rPr>
          <w:sz w:val="26"/>
        </w:rPr>
      </w:pPr>
    </w:p>
    <w:p w:rsidR="00B3587E" w:rsidRDefault="00B3587E" w:rsidP="00B3587E">
      <w:pPr>
        <w:pStyle w:val="a5"/>
        <w:tabs>
          <w:tab w:val="left" w:pos="2239"/>
        </w:tabs>
        <w:ind w:left="312" w:right="-1"/>
        <w:jc w:val="center"/>
      </w:pPr>
      <w:r>
        <w:t>Магнитогорск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F07B7B">
        <w:t>20</w:t>
      </w:r>
      <w:r w:rsidR="00283EEC">
        <w:t>24</w:t>
      </w:r>
    </w:p>
    <w:p w:rsidR="00F07B7B" w:rsidRDefault="00F07B7B" w:rsidP="00B3587E">
      <w:pPr>
        <w:pStyle w:val="a5"/>
        <w:tabs>
          <w:tab w:val="left" w:pos="2239"/>
        </w:tabs>
        <w:ind w:left="312" w:right="-1"/>
        <w:jc w:val="center"/>
      </w:pPr>
    </w:p>
    <w:p w:rsidR="00F07B7B" w:rsidRDefault="00F07B7B" w:rsidP="00B3587E">
      <w:pPr>
        <w:pStyle w:val="a5"/>
        <w:tabs>
          <w:tab w:val="left" w:pos="2239"/>
        </w:tabs>
        <w:ind w:left="312" w:right="-1"/>
        <w:jc w:val="center"/>
      </w:pPr>
    </w:p>
    <w:p w:rsidR="00B3587E" w:rsidRDefault="00B3587E" w:rsidP="00B3587E">
      <w:pPr>
        <w:pStyle w:val="a5"/>
        <w:tabs>
          <w:tab w:val="left" w:pos="2239"/>
        </w:tabs>
        <w:ind w:left="312" w:right="-1"/>
        <w:rPr>
          <w:b/>
          <w:i/>
        </w:rPr>
      </w:pPr>
      <w:r>
        <w:rPr>
          <w:b/>
          <w:i/>
        </w:rPr>
        <w:lastRenderedPageBreak/>
        <w:t>Планируемые результаты обучения:</w:t>
      </w:r>
    </w:p>
    <w:tbl>
      <w:tblPr>
        <w:tblStyle w:val="a8"/>
        <w:tblW w:w="5000" w:type="pct"/>
        <w:tblLook w:val="04A0"/>
      </w:tblPr>
      <w:tblGrid>
        <w:gridCol w:w="2762"/>
        <w:gridCol w:w="6809"/>
      </w:tblGrid>
      <w:tr w:rsidR="00B3587E" w:rsidTr="00F07B7B">
        <w:tc>
          <w:tcPr>
            <w:tcW w:w="1443" w:type="pct"/>
          </w:tcPr>
          <w:p w:rsidR="00B3587E" w:rsidRDefault="00B3587E" w:rsidP="00B3587E">
            <w:pPr>
              <w:pStyle w:val="a3"/>
              <w:tabs>
                <w:tab w:val="left" w:pos="709"/>
                <w:tab w:val="left" w:pos="993"/>
              </w:tabs>
              <w:spacing w:line="251" w:lineRule="exact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Учащиеся должны знать</w:t>
            </w:r>
          </w:p>
        </w:tc>
        <w:tc>
          <w:tcPr>
            <w:tcW w:w="3557" w:type="pct"/>
          </w:tcPr>
          <w:p w:rsidR="004C40A9" w:rsidRPr="000C3544" w:rsidRDefault="004C40A9" w:rsidP="004C40A9">
            <w:pPr>
              <w:shd w:val="clear" w:color="auto" w:fill="FFFFFF"/>
            </w:pPr>
            <w:r>
              <w:t>О</w:t>
            </w:r>
            <w:r w:rsidRPr="000C3544">
              <w:t>сно</w:t>
            </w:r>
            <w:r>
              <w:t xml:space="preserve">вные социальные институты и процессы.  Понимать </w:t>
            </w:r>
            <w:r w:rsidRPr="000C3544">
              <w:t>необход</w:t>
            </w:r>
            <w:r w:rsidRPr="000C3544">
              <w:t>и</w:t>
            </w:r>
            <w:r w:rsidRPr="000C3544">
              <w:t>мо</w:t>
            </w:r>
            <w:r>
              <w:t>сть</w:t>
            </w:r>
            <w:r w:rsidRPr="000C3544">
              <w:t xml:space="preserve"> регулирования общественных отношений, сущность социал</w:t>
            </w:r>
            <w:r w:rsidRPr="000C3544">
              <w:t>ь</w:t>
            </w:r>
            <w:r w:rsidRPr="000C3544">
              <w:t>ных</w:t>
            </w:r>
            <w:r>
              <w:t xml:space="preserve"> </w:t>
            </w:r>
            <w:r w:rsidRPr="000C3544">
              <w:t xml:space="preserve">норм, механизмы правового </w:t>
            </w:r>
            <w:r>
              <w:t xml:space="preserve">регулирования.  Разбираться в </w:t>
            </w:r>
            <w:r w:rsidRPr="000C3544">
              <w:t>ос</w:t>
            </w:r>
            <w:r w:rsidRPr="000C3544">
              <w:t>о</w:t>
            </w:r>
            <w:r w:rsidRPr="000C3544">
              <w:t>бенностях социально-гуманитарного познания.</w:t>
            </w:r>
            <w:r>
              <w:t xml:space="preserve"> Понимать</w:t>
            </w:r>
            <w:r>
              <w:rPr>
                <w:rStyle w:val="FontStyle20"/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>
              <w:t>социал</w:t>
            </w:r>
            <w:r>
              <w:t>ь</w:t>
            </w:r>
            <w:r>
              <w:t>ные объекты, выявлять их общие черты и различия.</w:t>
            </w:r>
          </w:p>
          <w:p w:rsidR="004C40A9" w:rsidRPr="004C40A9" w:rsidRDefault="004C40A9" w:rsidP="004C40A9">
            <w:pPr>
              <w:shd w:val="clear" w:color="auto" w:fill="FFFFFF"/>
              <w:rPr>
                <w:rStyle w:val="FontStyle20"/>
                <w:rFonts w:ascii="Times New Roman" w:hAnsi="Times New Roman" w:cs="Times New Roman"/>
                <w:sz w:val="22"/>
                <w:szCs w:val="20"/>
              </w:rPr>
            </w:pPr>
            <w:r>
              <w:t>У</w:t>
            </w:r>
            <w:r w:rsidRPr="000C3544">
              <w:t>станавливать соответствия между существенными чертами и пр</w:t>
            </w:r>
            <w:r w:rsidRPr="000C3544">
              <w:t>и</w:t>
            </w:r>
            <w:r w:rsidRPr="000C3544">
              <w:t>знаками социальных явлений и обществоведческими терминами, п</w:t>
            </w:r>
            <w:r w:rsidRPr="000C3544">
              <w:t>о</w:t>
            </w:r>
            <w:r w:rsidRPr="000C3544">
              <w:t>нят</w:t>
            </w:r>
            <w:r>
              <w:t>иями. С</w:t>
            </w:r>
            <w:r w:rsidRPr="000C3544">
              <w:t>опоста</w:t>
            </w:r>
            <w:r>
              <w:t xml:space="preserve">влять различные научные подходы, </w:t>
            </w:r>
            <w:r w:rsidRPr="000C3544">
              <w:t xml:space="preserve"> различать в социальной информации факты и мнения, аргументы и выводы.</w:t>
            </w:r>
          </w:p>
          <w:p w:rsidR="00B3587E" w:rsidRDefault="00B3587E" w:rsidP="008E5993">
            <w:pPr>
              <w:pStyle w:val="a3"/>
              <w:tabs>
                <w:tab w:val="left" w:pos="709"/>
                <w:tab w:val="left" w:pos="993"/>
              </w:tabs>
              <w:spacing w:line="251" w:lineRule="exact"/>
              <w:ind w:left="0" w:firstLine="0"/>
              <w:jc w:val="left"/>
              <w:rPr>
                <w:b/>
              </w:rPr>
            </w:pPr>
          </w:p>
        </w:tc>
      </w:tr>
      <w:tr w:rsidR="00B3587E" w:rsidTr="00F07B7B">
        <w:tc>
          <w:tcPr>
            <w:tcW w:w="1443" w:type="pct"/>
          </w:tcPr>
          <w:p w:rsidR="00B3587E" w:rsidRDefault="00B3587E" w:rsidP="00B3587E">
            <w:pPr>
              <w:pStyle w:val="a3"/>
              <w:tabs>
                <w:tab w:val="left" w:pos="709"/>
                <w:tab w:val="left" w:pos="993"/>
              </w:tabs>
              <w:spacing w:line="251" w:lineRule="exact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Должны уметь</w:t>
            </w:r>
          </w:p>
        </w:tc>
        <w:tc>
          <w:tcPr>
            <w:tcW w:w="3557" w:type="pct"/>
          </w:tcPr>
          <w:p w:rsidR="004C40A9" w:rsidRPr="000C3544" w:rsidRDefault="004C40A9" w:rsidP="004C40A9">
            <w:pPr>
              <w:shd w:val="clear" w:color="auto" w:fill="FFFFFF"/>
              <w:jc w:val="both"/>
            </w:pPr>
            <w:proofErr w:type="gramStart"/>
            <w:r>
              <w:t>О</w:t>
            </w:r>
            <w:r w:rsidRPr="000C3544">
              <w:t>бъяснять внутренние и внешние связи (причинно-следственные и</w:t>
            </w:r>
            <w:proofErr w:type="gramEnd"/>
          </w:p>
          <w:p w:rsidR="004C40A9" w:rsidRPr="000C3544" w:rsidRDefault="004C40A9" w:rsidP="004C40A9">
            <w:pPr>
              <w:shd w:val="clear" w:color="auto" w:fill="FFFFFF"/>
              <w:jc w:val="both"/>
            </w:pPr>
            <w:r w:rsidRPr="000C3544">
              <w:t>функциональные) изученных социальных объектов (включая взаим</w:t>
            </w:r>
            <w:r w:rsidRPr="000C3544">
              <w:t>о</w:t>
            </w:r>
            <w:r w:rsidRPr="000C3544">
              <w:t>действия человека</w:t>
            </w:r>
            <w:r>
              <w:t xml:space="preserve"> </w:t>
            </w:r>
            <w:r w:rsidRPr="000C3544">
              <w:t>и общества, общества и природы, общества и культуры, подсистем и структурных</w:t>
            </w:r>
            <w:r>
              <w:t xml:space="preserve"> </w:t>
            </w:r>
            <w:r w:rsidRPr="000C3544">
              <w:t>элементов социальной систем</w:t>
            </w:r>
            <w:r>
              <w:t>ы, социальных качеств человека). Р</w:t>
            </w:r>
            <w:r w:rsidRPr="000C3544">
              <w:t>аскрывать на примерах изученные теоретические положения и понятия</w:t>
            </w:r>
            <w:r>
              <w:t xml:space="preserve"> </w:t>
            </w:r>
            <w:r w:rsidRPr="000C3544">
              <w:t>социально-экономических и г</w:t>
            </w:r>
            <w:r w:rsidRPr="000C3544">
              <w:t>у</w:t>
            </w:r>
            <w:r w:rsidRPr="000C3544">
              <w:t>манитарных наук.</w:t>
            </w:r>
          </w:p>
          <w:p w:rsidR="00B3587E" w:rsidRDefault="00B3587E" w:rsidP="008E5993">
            <w:pPr>
              <w:pStyle w:val="a3"/>
              <w:tabs>
                <w:tab w:val="left" w:pos="709"/>
                <w:tab w:val="left" w:pos="993"/>
              </w:tabs>
              <w:spacing w:line="251" w:lineRule="exact"/>
              <w:ind w:left="0" w:firstLine="0"/>
              <w:jc w:val="left"/>
              <w:rPr>
                <w:b/>
              </w:rPr>
            </w:pPr>
          </w:p>
        </w:tc>
      </w:tr>
    </w:tbl>
    <w:p w:rsidR="00B3587E" w:rsidRDefault="00B3587E" w:rsidP="00B3587E">
      <w:pPr>
        <w:pStyle w:val="a3"/>
        <w:tabs>
          <w:tab w:val="left" w:pos="709"/>
          <w:tab w:val="left" w:pos="993"/>
        </w:tabs>
        <w:spacing w:line="251" w:lineRule="exact"/>
        <w:ind w:left="567" w:firstLine="0"/>
        <w:jc w:val="left"/>
        <w:rPr>
          <w:b/>
        </w:rPr>
      </w:pPr>
    </w:p>
    <w:p w:rsidR="00B3587E" w:rsidRDefault="00B3587E" w:rsidP="00B3587E">
      <w:pPr>
        <w:pStyle w:val="a5"/>
        <w:tabs>
          <w:tab w:val="left" w:pos="2239"/>
        </w:tabs>
        <w:ind w:left="312" w:right="-1"/>
        <w:rPr>
          <w:b/>
        </w:rPr>
      </w:pPr>
      <w:r>
        <w:rPr>
          <w:b/>
          <w:i/>
        </w:rPr>
        <w:t>Учебно-тематический план:</w:t>
      </w:r>
    </w:p>
    <w:tbl>
      <w:tblPr>
        <w:tblStyle w:val="a8"/>
        <w:tblW w:w="5000" w:type="pct"/>
        <w:tblLook w:val="04A0"/>
      </w:tblPr>
      <w:tblGrid>
        <w:gridCol w:w="916"/>
        <w:gridCol w:w="2691"/>
        <w:gridCol w:w="760"/>
        <w:gridCol w:w="1325"/>
        <w:gridCol w:w="1039"/>
        <w:gridCol w:w="1328"/>
        <w:gridCol w:w="1512"/>
      </w:tblGrid>
      <w:tr w:rsidR="00DB5FEA" w:rsidTr="00747575">
        <w:tc>
          <w:tcPr>
            <w:tcW w:w="479" w:type="pct"/>
            <w:vMerge w:val="restart"/>
            <w:vAlign w:val="center"/>
          </w:tcPr>
          <w:p w:rsidR="00B3587E" w:rsidRPr="004C40A9" w:rsidRDefault="00B3587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  <w:r w:rsidR="00DB5FEA">
              <w:rPr>
                <w:b/>
                <w:i/>
              </w:rPr>
              <w:t xml:space="preserve"> </w:t>
            </w:r>
            <w:proofErr w:type="spellStart"/>
            <w:r w:rsidR="00DB5FEA">
              <w:rPr>
                <w:b/>
                <w:i/>
              </w:rPr>
              <w:t>уч</w:t>
            </w:r>
            <w:proofErr w:type="gramStart"/>
            <w:r w:rsidR="00DB5FEA">
              <w:rPr>
                <w:b/>
                <w:i/>
              </w:rPr>
              <w:t>.н</w:t>
            </w:r>
            <w:proofErr w:type="gramEnd"/>
            <w:r w:rsidR="00DB5FEA">
              <w:rPr>
                <w:b/>
                <w:i/>
              </w:rPr>
              <w:t>ед</w:t>
            </w:r>
            <w:proofErr w:type="spellEnd"/>
            <w:r w:rsidR="00DB5FEA" w:rsidRPr="004C40A9">
              <w:rPr>
                <w:b/>
                <w:i/>
              </w:rPr>
              <w:t>.</w:t>
            </w:r>
          </w:p>
        </w:tc>
        <w:tc>
          <w:tcPr>
            <w:tcW w:w="1406" w:type="pct"/>
            <w:vMerge w:val="restart"/>
            <w:vAlign w:val="center"/>
          </w:tcPr>
          <w:p w:rsidR="00DB5FEA" w:rsidRPr="004C40A9" w:rsidRDefault="00B3587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Тематическое </w:t>
            </w:r>
          </w:p>
          <w:p w:rsidR="00B3587E" w:rsidRDefault="00B3587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397" w:type="pct"/>
            <w:vMerge w:val="restart"/>
            <w:vAlign w:val="center"/>
          </w:tcPr>
          <w:p w:rsidR="00B3587E" w:rsidRDefault="00B3587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Всего часов</w:t>
            </w:r>
          </w:p>
        </w:tc>
        <w:tc>
          <w:tcPr>
            <w:tcW w:w="1929" w:type="pct"/>
            <w:gridSpan w:val="3"/>
            <w:vAlign w:val="center"/>
          </w:tcPr>
          <w:p w:rsidR="00B3587E" w:rsidRDefault="00B3587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 том числе</w:t>
            </w:r>
          </w:p>
        </w:tc>
        <w:tc>
          <w:tcPr>
            <w:tcW w:w="790" w:type="pct"/>
            <w:vMerge w:val="restart"/>
            <w:vAlign w:val="center"/>
          </w:tcPr>
          <w:p w:rsidR="00B3587E" w:rsidRDefault="00B3587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Форма а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теста</w:t>
            </w:r>
            <w:r w:rsidR="00250104">
              <w:rPr>
                <w:b/>
                <w:i/>
              </w:rPr>
              <w:t>ции /</w:t>
            </w:r>
            <w:r>
              <w:rPr>
                <w:b/>
                <w:i/>
              </w:rPr>
              <w:t>контроля</w:t>
            </w:r>
          </w:p>
        </w:tc>
      </w:tr>
      <w:tr w:rsidR="00DB5FEA" w:rsidTr="00747575">
        <w:trPr>
          <w:cantSplit/>
          <w:trHeight w:val="1134"/>
        </w:trPr>
        <w:tc>
          <w:tcPr>
            <w:tcW w:w="479" w:type="pct"/>
            <w:vMerge/>
            <w:vAlign w:val="center"/>
          </w:tcPr>
          <w:p w:rsidR="00B3587E" w:rsidRDefault="00B3587E" w:rsidP="00367812">
            <w:pPr>
              <w:jc w:val="center"/>
            </w:pPr>
          </w:p>
        </w:tc>
        <w:tc>
          <w:tcPr>
            <w:tcW w:w="1406" w:type="pct"/>
            <w:vMerge/>
            <w:vAlign w:val="center"/>
          </w:tcPr>
          <w:p w:rsidR="00B3587E" w:rsidRDefault="00B3587E" w:rsidP="00367812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B3587E" w:rsidRDefault="00B3587E" w:rsidP="00367812">
            <w:pPr>
              <w:jc w:val="center"/>
            </w:pPr>
          </w:p>
        </w:tc>
        <w:tc>
          <w:tcPr>
            <w:tcW w:w="692" w:type="pct"/>
            <w:textDirection w:val="btLr"/>
            <w:vAlign w:val="center"/>
          </w:tcPr>
          <w:p w:rsidR="00B3587E" w:rsidRDefault="00B3587E" w:rsidP="00DB5FEA">
            <w:pPr>
              <w:tabs>
                <w:tab w:val="left" w:pos="709"/>
                <w:tab w:val="left" w:pos="993"/>
              </w:tabs>
              <w:spacing w:line="251" w:lineRule="exact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Теор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тич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ских</w:t>
            </w:r>
          </w:p>
        </w:tc>
        <w:tc>
          <w:tcPr>
            <w:tcW w:w="543" w:type="pct"/>
            <w:textDirection w:val="btLr"/>
            <w:vAlign w:val="center"/>
          </w:tcPr>
          <w:p w:rsidR="00B3587E" w:rsidRDefault="00B3587E" w:rsidP="00DB5FEA">
            <w:pPr>
              <w:tabs>
                <w:tab w:val="left" w:pos="709"/>
                <w:tab w:val="left" w:pos="993"/>
              </w:tabs>
              <w:spacing w:line="251" w:lineRule="exact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</w:rPr>
              <w:t>тич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ских</w:t>
            </w:r>
          </w:p>
        </w:tc>
        <w:tc>
          <w:tcPr>
            <w:tcW w:w="694" w:type="pct"/>
            <w:textDirection w:val="btLr"/>
            <w:vAlign w:val="center"/>
          </w:tcPr>
          <w:p w:rsidR="00B3587E" w:rsidRDefault="00B3587E" w:rsidP="00DB5FEA">
            <w:pPr>
              <w:tabs>
                <w:tab w:val="left" w:pos="709"/>
                <w:tab w:val="left" w:pos="993"/>
              </w:tabs>
              <w:spacing w:line="251" w:lineRule="exact"/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Сам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сто</w:t>
            </w:r>
            <w:r>
              <w:rPr>
                <w:b/>
                <w:i/>
              </w:rPr>
              <w:t>я</w:t>
            </w:r>
            <w:r>
              <w:rPr>
                <w:b/>
                <w:i/>
              </w:rPr>
              <w:t>тельная работа</w:t>
            </w:r>
          </w:p>
        </w:tc>
        <w:tc>
          <w:tcPr>
            <w:tcW w:w="790" w:type="pct"/>
            <w:vMerge/>
            <w:vAlign w:val="center"/>
          </w:tcPr>
          <w:p w:rsidR="00B3587E" w:rsidRDefault="00B3587E" w:rsidP="00367812">
            <w:pPr>
              <w:jc w:val="center"/>
            </w:pPr>
          </w:p>
        </w:tc>
      </w:tr>
      <w:tr w:rsidR="00DB5FEA" w:rsidTr="00747575">
        <w:tc>
          <w:tcPr>
            <w:tcW w:w="479" w:type="pct"/>
            <w:vAlign w:val="center"/>
          </w:tcPr>
          <w:p w:rsidR="00F76865" w:rsidRDefault="00F76865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1-8</w:t>
            </w:r>
          </w:p>
        </w:tc>
        <w:tc>
          <w:tcPr>
            <w:tcW w:w="1406" w:type="pct"/>
            <w:vAlign w:val="center"/>
          </w:tcPr>
          <w:p w:rsidR="00F76865" w:rsidRDefault="00F76865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 1</w:t>
            </w:r>
          </w:p>
        </w:tc>
        <w:tc>
          <w:tcPr>
            <w:tcW w:w="397" w:type="pct"/>
            <w:vAlign w:val="center"/>
          </w:tcPr>
          <w:p w:rsidR="00F76865" w:rsidRDefault="00283EEC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</w:t>
            </w:r>
          </w:p>
        </w:tc>
        <w:tc>
          <w:tcPr>
            <w:tcW w:w="692" w:type="pct"/>
            <w:vAlign w:val="center"/>
          </w:tcPr>
          <w:p w:rsidR="00F76865" w:rsidRDefault="00B312C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543" w:type="pct"/>
            <w:vAlign w:val="center"/>
          </w:tcPr>
          <w:p w:rsidR="00F76865" w:rsidRDefault="00B312C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694" w:type="pct"/>
            <w:vAlign w:val="center"/>
          </w:tcPr>
          <w:p w:rsidR="00F76865" w:rsidRDefault="00761FFA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  <w:tc>
          <w:tcPr>
            <w:tcW w:w="790" w:type="pct"/>
            <w:vAlign w:val="center"/>
          </w:tcPr>
          <w:p w:rsidR="00F76865" w:rsidRDefault="00F76865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</w:p>
        </w:tc>
      </w:tr>
      <w:tr w:rsidR="00747575" w:rsidTr="00747575">
        <w:tc>
          <w:tcPr>
            <w:tcW w:w="479" w:type="pct"/>
            <w:vAlign w:val="center"/>
          </w:tcPr>
          <w:p w:rsidR="00747575" w:rsidRPr="002F64F0" w:rsidRDefault="00747575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747575" w:rsidRPr="00525EF8" w:rsidRDefault="00747575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Общество в единстве</w:t>
            </w:r>
          </w:p>
          <w:p w:rsidR="00747575" w:rsidRPr="00525EF8" w:rsidRDefault="00747575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сфер: взаимосвязь и</w:t>
            </w:r>
          </w:p>
          <w:p w:rsidR="00747575" w:rsidRPr="00525EF8" w:rsidRDefault="00747575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развитие</w:t>
            </w:r>
          </w:p>
          <w:p w:rsidR="00747575" w:rsidRPr="00525EF8" w:rsidRDefault="00747575" w:rsidP="00525EF8">
            <w:pPr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747575" w:rsidRPr="002F64F0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747575" w:rsidRPr="002F64F0" w:rsidRDefault="00B312C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747575" w:rsidRPr="002F64F0" w:rsidRDefault="00B312C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747575" w:rsidRPr="002F64F0" w:rsidRDefault="00761FFA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747575" w:rsidRPr="002F64F0" w:rsidRDefault="00921A2C" w:rsidP="004C40A9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747575"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Глобальные проблемы</w:t>
            </w:r>
          </w:p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современности</w:t>
            </w:r>
          </w:p>
          <w:p w:rsidR="00F4094B" w:rsidRPr="00525EF8" w:rsidRDefault="00F4094B" w:rsidP="00525EF8">
            <w:pPr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F4094B" w:rsidRPr="002F64F0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761FFA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F4094B" w:rsidRPr="002F64F0" w:rsidRDefault="00F4094B" w:rsidP="004C40A9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747575"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Деятельность</w:t>
            </w:r>
          </w:p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человека</w:t>
            </w:r>
          </w:p>
          <w:p w:rsidR="00F4094B" w:rsidRPr="00525EF8" w:rsidRDefault="00F4094B" w:rsidP="00525EF8">
            <w:pPr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F4094B" w:rsidRPr="002F64F0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761FFA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F4094B" w:rsidRPr="002F64F0" w:rsidRDefault="00F4094B" w:rsidP="004C40A9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747575"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Человек как результат</w:t>
            </w:r>
          </w:p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эволюции</w:t>
            </w:r>
          </w:p>
          <w:p w:rsidR="00F4094B" w:rsidRPr="00525EF8" w:rsidRDefault="00F4094B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F4094B" w:rsidRPr="002F64F0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761FFA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F4094B" w:rsidRPr="002F64F0" w:rsidRDefault="00F4094B" w:rsidP="004C40A9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747575"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Духовная культура</w:t>
            </w:r>
          </w:p>
          <w:p w:rsidR="00F4094B" w:rsidRPr="00525EF8" w:rsidRDefault="00F4094B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F4094B" w:rsidRPr="002F64F0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761FFA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F4094B" w:rsidRPr="002F64F0" w:rsidRDefault="00F4094B" w:rsidP="004C40A9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lastRenderedPageBreak/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921A2C">
        <w:trPr>
          <w:trHeight w:val="311"/>
        </w:trPr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  <w:r w:rsidRPr="00525EF8">
              <w:rPr>
                <w:szCs w:val="22"/>
              </w:rPr>
              <w:t>Понятие и виды наук</w:t>
            </w:r>
          </w:p>
        </w:tc>
        <w:tc>
          <w:tcPr>
            <w:tcW w:w="397" w:type="pct"/>
            <w:vAlign w:val="center"/>
          </w:tcPr>
          <w:p w:rsidR="00F4094B" w:rsidRPr="002F64F0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3B3D84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761FFA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F4094B" w:rsidRPr="002F64F0" w:rsidRDefault="00F4094B" w:rsidP="004C40A9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747575"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  <w:r w:rsidRPr="00525EF8">
              <w:rPr>
                <w:szCs w:val="22"/>
              </w:rPr>
              <w:t>Структура личности</w:t>
            </w:r>
          </w:p>
        </w:tc>
        <w:tc>
          <w:tcPr>
            <w:tcW w:w="397" w:type="pct"/>
            <w:vAlign w:val="center"/>
          </w:tcPr>
          <w:p w:rsidR="00F4094B" w:rsidRPr="002F64F0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F4094B" w:rsidRPr="002F64F0" w:rsidRDefault="00B312CE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3B3D84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761FFA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F4094B" w:rsidRPr="002F64F0" w:rsidRDefault="00F4094B" w:rsidP="00921A2C">
            <w:pPr>
              <w:tabs>
                <w:tab w:val="left" w:pos="709"/>
                <w:tab w:val="left" w:pos="993"/>
              </w:tabs>
              <w:spacing w:line="251" w:lineRule="exact"/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F4094B" w:rsidTr="00747575">
        <w:tc>
          <w:tcPr>
            <w:tcW w:w="479" w:type="pct"/>
            <w:vAlign w:val="center"/>
          </w:tcPr>
          <w:p w:rsidR="00F4094B" w:rsidRPr="002F64F0" w:rsidRDefault="00F4094B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F4094B" w:rsidRPr="00525EF8" w:rsidRDefault="00F4094B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  <w:r w:rsidRPr="00525EF8">
              <w:rPr>
                <w:szCs w:val="22"/>
              </w:rPr>
              <w:t>Этапы развития общества</w:t>
            </w:r>
          </w:p>
        </w:tc>
        <w:tc>
          <w:tcPr>
            <w:tcW w:w="397" w:type="pct"/>
            <w:vAlign w:val="center"/>
          </w:tcPr>
          <w:p w:rsidR="00F4094B" w:rsidRPr="002F64F0" w:rsidRDefault="00F4094B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692" w:type="pct"/>
            <w:vAlign w:val="center"/>
          </w:tcPr>
          <w:p w:rsidR="00F4094B" w:rsidRPr="002F64F0" w:rsidRDefault="00B312CE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F4094B" w:rsidRPr="002F64F0" w:rsidRDefault="003B3D84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F4094B" w:rsidRPr="002F64F0" w:rsidRDefault="00761FFA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F4094B" w:rsidRPr="002F64F0" w:rsidRDefault="00F4094B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Рейтинговая</w:t>
            </w:r>
            <w:r w:rsidRPr="002F64F0">
              <w:t xml:space="preserve"> работа № 1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9-16</w:t>
            </w:r>
          </w:p>
        </w:tc>
        <w:tc>
          <w:tcPr>
            <w:tcW w:w="1406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 2</w:t>
            </w:r>
          </w:p>
        </w:tc>
        <w:tc>
          <w:tcPr>
            <w:tcW w:w="397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</w:t>
            </w:r>
          </w:p>
        </w:tc>
        <w:tc>
          <w:tcPr>
            <w:tcW w:w="692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543" w:type="pct"/>
            <w:vAlign w:val="center"/>
          </w:tcPr>
          <w:p w:rsidR="00C51A56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694" w:type="pct"/>
            <w:vAlign w:val="center"/>
          </w:tcPr>
          <w:p w:rsidR="00C51A56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  <w:tc>
          <w:tcPr>
            <w:tcW w:w="790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Понятие «экономика».</w:t>
            </w:r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Рыночное</w:t>
            </w:r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регулирование</w:t>
            </w:r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экономики</w:t>
            </w:r>
          </w:p>
          <w:p w:rsidR="00C51A56" w:rsidRPr="00525EF8" w:rsidRDefault="00C51A56" w:rsidP="00525EF8">
            <w:pPr>
              <w:jc w:val="both"/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 xml:space="preserve">Типы </w:t>
            </w:r>
            <w:proofErr w:type="gramStart"/>
            <w:r w:rsidRPr="00525EF8">
              <w:rPr>
                <w:rFonts w:ascii="yandex-sans" w:hAnsi="yandex-sans"/>
                <w:szCs w:val="22"/>
              </w:rPr>
              <w:t>экономических</w:t>
            </w:r>
            <w:proofErr w:type="gramEnd"/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систем</w:t>
            </w:r>
          </w:p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jc w:val="both"/>
              <w:rPr>
                <w:b/>
                <w:i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 xml:space="preserve">Виды рынков. </w:t>
            </w:r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Фондовый</w:t>
            </w:r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рынок</w:t>
            </w:r>
          </w:p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jc w:val="both"/>
              <w:rPr>
                <w:b/>
                <w:i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Рынок</w:t>
            </w:r>
          </w:p>
          <w:p w:rsidR="00C51A56" w:rsidRPr="00525EF8" w:rsidRDefault="00C51A56" w:rsidP="00525EF8">
            <w:pPr>
              <w:shd w:val="clear" w:color="auto" w:fill="FFFFFF"/>
              <w:jc w:val="both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труда. Безработица.</w:t>
            </w:r>
          </w:p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jc w:val="both"/>
              <w:rPr>
                <w:b/>
                <w:i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jc w:val="both"/>
              <w:rPr>
                <w:szCs w:val="22"/>
              </w:rPr>
            </w:pPr>
            <w:r w:rsidRPr="00525EF8">
              <w:rPr>
                <w:szCs w:val="22"/>
              </w:rPr>
              <w:t>Закон спроса и предл</w:t>
            </w:r>
            <w:r w:rsidRPr="00525EF8">
              <w:rPr>
                <w:szCs w:val="22"/>
              </w:rPr>
              <w:t>о</w:t>
            </w:r>
            <w:r w:rsidRPr="00525EF8">
              <w:rPr>
                <w:szCs w:val="22"/>
              </w:rPr>
              <w:t>жения</w:t>
            </w: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jc w:val="both"/>
              <w:rPr>
                <w:szCs w:val="22"/>
              </w:rPr>
            </w:pPr>
            <w:r w:rsidRPr="00525EF8">
              <w:rPr>
                <w:szCs w:val="22"/>
              </w:rPr>
              <w:t>Понятие и виды инфл</w:t>
            </w:r>
            <w:r w:rsidRPr="00525EF8">
              <w:rPr>
                <w:szCs w:val="22"/>
              </w:rPr>
              <w:t>я</w:t>
            </w:r>
            <w:r w:rsidRPr="00525EF8">
              <w:rPr>
                <w:szCs w:val="22"/>
              </w:rPr>
              <w:t>ции</w:t>
            </w: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lastRenderedPageBreak/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jc w:val="both"/>
              <w:rPr>
                <w:szCs w:val="22"/>
              </w:rPr>
            </w:pPr>
            <w:r w:rsidRPr="00525EF8">
              <w:rPr>
                <w:szCs w:val="22"/>
              </w:rPr>
              <w:t>Банковская система</w:t>
            </w: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proofErr w:type="spellStart"/>
            <w:r>
              <w:t>Рейтиноговая</w:t>
            </w:r>
            <w:proofErr w:type="spellEnd"/>
            <w:r>
              <w:t xml:space="preserve"> работа № 2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17-24</w:t>
            </w:r>
          </w:p>
        </w:tc>
        <w:tc>
          <w:tcPr>
            <w:tcW w:w="1406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 3</w:t>
            </w:r>
          </w:p>
        </w:tc>
        <w:tc>
          <w:tcPr>
            <w:tcW w:w="397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</w:t>
            </w:r>
          </w:p>
        </w:tc>
        <w:tc>
          <w:tcPr>
            <w:tcW w:w="692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543" w:type="pct"/>
            <w:vAlign w:val="center"/>
          </w:tcPr>
          <w:p w:rsidR="00C51A56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694" w:type="pct"/>
            <w:vAlign w:val="center"/>
          </w:tcPr>
          <w:p w:rsidR="00C51A56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  <w:tc>
          <w:tcPr>
            <w:tcW w:w="790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Социальные группы и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социальная структура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общества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Социальные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отклоняющееся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поведение.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Социализация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Социальные нормы и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отклоняющееся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поведение.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Социализация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 xml:space="preserve">Семья и </w:t>
            </w:r>
            <w:proofErr w:type="gramStart"/>
            <w:r w:rsidRPr="00525EF8">
              <w:rPr>
                <w:rFonts w:ascii="yandex-sans" w:hAnsi="yandex-sans"/>
                <w:szCs w:val="22"/>
              </w:rPr>
              <w:t>семейные</w:t>
            </w:r>
            <w:proofErr w:type="gramEnd"/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отношения.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Государственный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аппарат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Власть,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происхождение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виды.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система.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Избирательные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системы,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политические партии и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движения,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политическая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идеология.</w:t>
            </w:r>
          </w:p>
          <w:p w:rsidR="00C51A56" w:rsidRPr="00525EF8" w:rsidRDefault="00C51A56" w:rsidP="00525EF8">
            <w:pPr>
              <w:shd w:val="clear" w:color="auto" w:fill="FFFFFF"/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b/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Tr="003B3D84">
        <w:trPr>
          <w:trHeight w:val="793"/>
        </w:trPr>
        <w:tc>
          <w:tcPr>
            <w:tcW w:w="479" w:type="pct"/>
            <w:vAlign w:val="center"/>
          </w:tcPr>
          <w:p w:rsidR="00C51A56" w:rsidRPr="002F64F0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Политические режимы</w:t>
            </w:r>
          </w:p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t>Рейтинговая работа № 3</w:t>
            </w:r>
          </w:p>
        </w:tc>
      </w:tr>
      <w:tr w:rsidR="00C51A56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 w:rsidRPr="00567117">
              <w:rPr>
                <w:b/>
              </w:rPr>
              <w:t>25-34</w:t>
            </w:r>
          </w:p>
        </w:tc>
        <w:tc>
          <w:tcPr>
            <w:tcW w:w="1406" w:type="pct"/>
            <w:vAlign w:val="center"/>
          </w:tcPr>
          <w:p w:rsidR="00C51A56" w:rsidRPr="00567117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 w:rsidRPr="00567117">
              <w:rPr>
                <w:b/>
              </w:rPr>
              <w:t>Модуль 4</w:t>
            </w:r>
          </w:p>
        </w:tc>
        <w:tc>
          <w:tcPr>
            <w:tcW w:w="397" w:type="pct"/>
            <w:vAlign w:val="center"/>
          </w:tcPr>
          <w:p w:rsidR="00C51A56" w:rsidRPr="00567117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</w:t>
            </w:r>
          </w:p>
        </w:tc>
        <w:tc>
          <w:tcPr>
            <w:tcW w:w="692" w:type="pct"/>
            <w:vAlign w:val="center"/>
          </w:tcPr>
          <w:p w:rsidR="00C51A56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543" w:type="pct"/>
            <w:vAlign w:val="center"/>
          </w:tcPr>
          <w:p w:rsidR="00C51A56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694" w:type="pct"/>
            <w:vAlign w:val="center"/>
          </w:tcPr>
          <w:p w:rsidR="00C51A56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Правовое государство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>
              <w:rPr>
                <w:rFonts w:ascii="yandex-sans" w:hAnsi="yandex-sans"/>
                <w:szCs w:val="22"/>
              </w:rPr>
              <w:t xml:space="preserve">и </w:t>
            </w:r>
            <w:r w:rsidRPr="00525EF8">
              <w:rPr>
                <w:rFonts w:ascii="yandex-sans" w:hAnsi="yandex-sans"/>
                <w:szCs w:val="22"/>
              </w:rPr>
              <w:t>гражданское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общество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lastRenderedPageBreak/>
              <w:t>4,8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0,5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 xml:space="preserve">ний Устный </w:t>
            </w:r>
            <w:r w:rsidRPr="003A53AE">
              <w:rPr>
                <w:sz w:val="20"/>
              </w:rPr>
              <w:lastRenderedPageBreak/>
              <w:t>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Право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>
              <w:rPr>
                <w:rFonts w:ascii="yandex-sans" w:hAnsi="yandex-sans" w:hint="eastAsia"/>
                <w:szCs w:val="22"/>
              </w:rPr>
              <w:t xml:space="preserve">в </w:t>
            </w:r>
            <w:r w:rsidRPr="00525EF8">
              <w:rPr>
                <w:rFonts w:ascii="yandex-sans" w:hAnsi="yandex-sans"/>
                <w:szCs w:val="22"/>
              </w:rPr>
              <w:t>системе</w:t>
            </w:r>
            <w:r>
              <w:rPr>
                <w:rFonts w:ascii="yandex-sans" w:hAnsi="yandex-sans"/>
                <w:szCs w:val="22"/>
              </w:rPr>
              <w:t xml:space="preserve"> </w:t>
            </w:r>
            <w:r w:rsidRPr="00525EF8">
              <w:rPr>
                <w:rFonts w:ascii="yandex-sans" w:hAnsi="yandex-sans"/>
                <w:szCs w:val="22"/>
              </w:rPr>
              <w:t>социальных норм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4,8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0,5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Правовые отношения,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основные понятия и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нормы права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Правонарушения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юридическая</w:t>
            </w:r>
          </w:p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ответственность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shd w:val="clear" w:color="auto" w:fill="FFFFFF"/>
              <w:rPr>
                <w:rFonts w:ascii="yandex-sans" w:hAnsi="yandex-sans"/>
                <w:szCs w:val="22"/>
              </w:rPr>
            </w:pPr>
            <w:r w:rsidRPr="00525EF8">
              <w:rPr>
                <w:rFonts w:ascii="yandex-sans" w:hAnsi="yandex-sans"/>
                <w:szCs w:val="22"/>
              </w:rPr>
              <w:t>Основы конституционн</w:t>
            </w:r>
            <w:r w:rsidRPr="00525EF8">
              <w:rPr>
                <w:rFonts w:ascii="yandex-sans" w:hAnsi="yandex-sans"/>
                <w:szCs w:val="22"/>
              </w:rPr>
              <w:t>о</w:t>
            </w:r>
            <w:r w:rsidRPr="00525EF8">
              <w:rPr>
                <w:rFonts w:ascii="yandex-sans" w:hAnsi="yandex-sans"/>
                <w:szCs w:val="22"/>
              </w:rPr>
              <w:t>го</w:t>
            </w:r>
            <w:r>
              <w:rPr>
                <w:rFonts w:ascii="yandex-sans" w:hAnsi="yandex-sans"/>
                <w:szCs w:val="22"/>
              </w:rPr>
              <w:t xml:space="preserve"> </w:t>
            </w:r>
            <w:r w:rsidRPr="00525EF8">
              <w:rPr>
                <w:rFonts w:ascii="yandex-sans" w:hAnsi="yandex-sans"/>
                <w:szCs w:val="22"/>
              </w:rPr>
              <w:t>строя РФ.</w:t>
            </w:r>
          </w:p>
          <w:p w:rsidR="00C51A56" w:rsidRPr="00525EF8" w:rsidRDefault="00C51A56" w:rsidP="00525EF8">
            <w:pPr>
              <w:rPr>
                <w:rStyle w:val="FontStyle20"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tabs>
                <w:tab w:val="left" w:pos="709"/>
                <w:tab w:val="left" w:pos="993"/>
              </w:tabs>
              <w:spacing w:line="251" w:lineRule="exact"/>
              <w:rPr>
                <w:szCs w:val="22"/>
              </w:rPr>
            </w:pPr>
            <w:r w:rsidRPr="00525EF8">
              <w:rPr>
                <w:szCs w:val="22"/>
              </w:rPr>
              <w:t>Отрасли права РФ.</w:t>
            </w: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Повторение пройденного материала за весь курс.</w:t>
            </w: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5,3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479" w:type="pct"/>
            <w:vAlign w:val="center"/>
          </w:tcPr>
          <w:p w:rsidR="00C51A56" w:rsidRPr="00567117" w:rsidRDefault="00C51A56" w:rsidP="00367812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993"/>
              </w:tabs>
              <w:spacing w:line="251" w:lineRule="exact"/>
              <w:jc w:val="center"/>
            </w:pPr>
          </w:p>
        </w:tc>
        <w:tc>
          <w:tcPr>
            <w:tcW w:w="1406" w:type="pct"/>
            <w:vAlign w:val="center"/>
          </w:tcPr>
          <w:p w:rsidR="00C51A56" w:rsidRPr="00525EF8" w:rsidRDefault="00C51A56" w:rsidP="00525EF8">
            <w:pPr>
              <w:rPr>
                <w:szCs w:val="22"/>
              </w:rPr>
            </w:pPr>
            <w:r w:rsidRPr="00525EF8">
              <w:rPr>
                <w:szCs w:val="22"/>
              </w:rPr>
              <w:t>Обобщение пройденного материала.</w:t>
            </w:r>
          </w:p>
        </w:tc>
        <w:tc>
          <w:tcPr>
            <w:tcW w:w="397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4,3</w:t>
            </w:r>
          </w:p>
        </w:tc>
        <w:tc>
          <w:tcPr>
            <w:tcW w:w="692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543" w:type="pct"/>
            <w:vAlign w:val="center"/>
          </w:tcPr>
          <w:p w:rsidR="00C51A56" w:rsidRPr="002F64F0" w:rsidRDefault="00C51A56" w:rsidP="00761FFA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1</w:t>
            </w:r>
          </w:p>
        </w:tc>
        <w:tc>
          <w:tcPr>
            <w:tcW w:w="694" w:type="pct"/>
            <w:vAlign w:val="center"/>
          </w:tcPr>
          <w:p w:rsidR="00C51A56" w:rsidRPr="002F64F0" w:rsidRDefault="00C51A56" w:rsidP="008E6F4D">
            <w:pPr>
              <w:tabs>
                <w:tab w:val="left" w:pos="709"/>
                <w:tab w:val="left" w:pos="993"/>
              </w:tabs>
              <w:spacing w:line="251" w:lineRule="exact"/>
              <w:jc w:val="center"/>
            </w:pPr>
            <w:r>
              <w:t>2,3</w:t>
            </w:r>
          </w:p>
        </w:tc>
        <w:tc>
          <w:tcPr>
            <w:tcW w:w="790" w:type="pct"/>
            <w:vAlign w:val="center"/>
          </w:tcPr>
          <w:p w:rsidR="00C51A56" w:rsidRPr="00567117" w:rsidRDefault="00C51A56" w:rsidP="00921A2C">
            <w:pPr>
              <w:tabs>
                <w:tab w:val="left" w:pos="709"/>
                <w:tab w:val="left" w:pos="993"/>
              </w:tabs>
              <w:spacing w:line="251" w:lineRule="exact"/>
              <w:rPr>
                <w:i/>
              </w:rPr>
            </w:pPr>
            <w:r w:rsidRPr="003A53AE">
              <w:rPr>
                <w:sz w:val="20"/>
              </w:rPr>
              <w:t>Проверка о</w:t>
            </w:r>
            <w:r w:rsidRPr="003A53AE">
              <w:rPr>
                <w:sz w:val="20"/>
              </w:rPr>
              <w:t>с</w:t>
            </w:r>
            <w:r w:rsidRPr="003A53AE">
              <w:rPr>
                <w:sz w:val="20"/>
              </w:rPr>
              <w:t>таточных зн</w:t>
            </w:r>
            <w:r w:rsidRPr="003A53AE">
              <w:rPr>
                <w:sz w:val="20"/>
              </w:rPr>
              <w:t>а</w:t>
            </w:r>
            <w:r w:rsidRPr="003A53AE">
              <w:rPr>
                <w:sz w:val="20"/>
              </w:rPr>
              <w:t>ний Устный опрос. Реш</w:t>
            </w:r>
            <w:r w:rsidRPr="003A53AE">
              <w:rPr>
                <w:sz w:val="20"/>
              </w:rPr>
              <w:t>е</w:t>
            </w:r>
            <w:r w:rsidRPr="003A53AE">
              <w:rPr>
                <w:sz w:val="20"/>
              </w:rPr>
              <w:t>ние тестов ЕГЭ.</w:t>
            </w:r>
          </w:p>
        </w:tc>
      </w:tr>
      <w:tr w:rsidR="00C51A56" w:rsidRPr="00567117" w:rsidTr="00747575">
        <w:tc>
          <w:tcPr>
            <w:tcW w:w="1884" w:type="pct"/>
            <w:gridSpan w:val="2"/>
            <w:vAlign w:val="center"/>
          </w:tcPr>
          <w:p w:rsidR="00C51A56" w:rsidRPr="00367812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 w:rsidRPr="00367812">
              <w:rPr>
                <w:b/>
              </w:rPr>
              <w:t xml:space="preserve">Итого, </w:t>
            </w:r>
            <w:proofErr w:type="spellStart"/>
            <w:r w:rsidRPr="00367812">
              <w:rPr>
                <w:b/>
              </w:rPr>
              <w:t>ак</w:t>
            </w:r>
            <w:proofErr w:type="gramStart"/>
            <w:r w:rsidRPr="00367812">
              <w:rPr>
                <w:b/>
              </w:rPr>
              <w:t>.ч</w:t>
            </w:r>
            <w:proofErr w:type="gramEnd"/>
            <w:r w:rsidRPr="00367812">
              <w:rPr>
                <w:b/>
              </w:rPr>
              <w:t>ас</w:t>
            </w:r>
            <w:proofErr w:type="spellEnd"/>
            <w:r w:rsidRPr="00367812">
              <w:rPr>
                <w:b/>
              </w:rPr>
              <w:t>.</w:t>
            </w:r>
          </w:p>
        </w:tc>
        <w:tc>
          <w:tcPr>
            <w:tcW w:w="397" w:type="pct"/>
            <w:vAlign w:val="center"/>
          </w:tcPr>
          <w:p w:rsidR="00C51A56" w:rsidRPr="00367812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367812">
              <w:rPr>
                <w:b/>
              </w:rPr>
              <w:t>0</w:t>
            </w:r>
          </w:p>
        </w:tc>
        <w:tc>
          <w:tcPr>
            <w:tcW w:w="692" w:type="pct"/>
            <w:vAlign w:val="center"/>
          </w:tcPr>
          <w:p w:rsidR="00C51A56" w:rsidRPr="00367812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43" w:type="pct"/>
            <w:vAlign w:val="center"/>
          </w:tcPr>
          <w:p w:rsidR="00C51A56" w:rsidRPr="00367812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694" w:type="pct"/>
            <w:vAlign w:val="center"/>
          </w:tcPr>
          <w:p w:rsidR="00C51A56" w:rsidRPr="00367812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790" w:type="pct"/>
            <w:vAlign w:val="center"/>
          </w:tcPr>
          <w:p w:rsidR="00C51A56" w:rsidRPr="00367812" w:rsidRDefault="00C51A56" w:rsidP="00367812">
            <w:pPr>
              <w:tabs>
                <w:tab w:val="left" w:pos="709"/>
                <w:tab w:val="left" w:pos="993"/>
              </w:tabs>
              <w:spacing w:line="251" w:lineRule="exact"/>
              <w:jc w:val="center"/>
              <w:rPr>
                <w:b/>
                <w:i/>
              </w:rPr>
            </w:pPr>
          </w:p>
        </w:tc>
      </w:tr>
    </w:tbl>
    <w:p w:rsidR="00B3587E" w:rsidRDefault="00B3587E" w:rsidP="00B3587E">
      <w:pPr>
        <w:tabs>
          <w:tab w:val="left" w:pos="709"/>
          <w:tab w:val="left" w:pos="993"/>
        </w:tabs>
        <w:spacing w:line="251" w:lineRule="exact"/>
        <w:ind w:left="312"/>
        <w:rPr>
          <w:b/>
          <w:i/>
        </w:rPr>
      </w:pPr>
    </w:p>
    <w:p w:rsidR="00B3587E" w:rsidRDefault="00B3587E" w:rsidP="00B3587E">
      <w:pPr>
        <w:pStyle w:val="a5"/>
        <w:tabs>
          <w:tab w:val="left" w:pos="2239"/>
        </w:tabs>
        <w:ind w:left="312" w:right="-1"/>
        <w:rPr>
          <w:b/>
          <w:i/>
        </w:rPr>
      </w:pPr>
      <w:r>
        <w:rPr>
          <w:b/>
          <w:i/>
        </w:rPr>
        <w:t>Учебно-методическое и информационное обеспечение</w:t>
      </w:r>
    </w:p>
    <w:tbl>
      <w:tblPr>
        <w:tblStyle w:val="a8"/>
        <w:tblW w:w="96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06"/>
      </w:tblGrid>
      <w:tr w:rsidR="00B3587E" w:rsidTr="006F76A8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B3587E" w:rsidRPr="006F76A8" w:rsidRDefault="00B3587E" w:rsidP="00970431">
            <w:pPr>
              <w:tabs>
                <w:tab w:val="left" w:pos="860"/>
              </w:tabs>
              <w:spacing w:line="252" w:lineRule="exact"/>
              <w:ind w:left="567"/>
            </w:pPr>
          </w:p>
          <w:p w:rsidR="0060045C" w:rsidRPr="0060719A" w:rsidRDefault="0060045C" w:rsidP="0060045C">
            <w:r w:rsidRPr="0060719A">
              <w:t>1.Отличник ЕГЭ. Обществознание. Решение сложных задач. ФИПИ авторы-составители: О.А. К</w:t>
            </w:r>
            <w:r w:rsidRPr="0060719A">
              <w:t>о</w:t>
            </w:r>
            <w:r w:rsidRPr="0060719A">
              <w:t xml:space="preserve">това, Т. Е. </w:t>
            </w:r>
            <w:proofErr w:type="spellStart"/>
            <w:r w:rsidRPr="0060719A">
              <w:t>Лискова</w:t>
            </w:r>
            <w:proofErr w:type="spellEnd"/>
            <w:r w:rsidRPr="0060719A">
              <w:t>, Е.Л. Рутков</w:t>
            </w:r>
            <w:r>
              <w:t>ская. М.: Интеллект-Центр, 2020</w:t>
            </w:r>
            <w:r w:rsidRPr="0060719A">
              <w:t xml:space="preserve">. </w:t>
            </w:r>
          </w:p>
          <w:p w:rsidR="0060045C" w:rsidRPr="0060719A" w:rsidRDefault="0060045C" w:rsidP="0060045C">
            <w:r w:rsidRPr="0060719A">
              <w:t xml:space="preserve">2.Единый государственный </w:t>
            </w:r>
            <w:r>
              <w:t>экзамен 2022</w:t>
            </w:r>
            <w:r w:rsidRPr="0060719A">
              <w:t>. Обществознание. Универсальные материалы для подг</w:t>
            </w:r>
            <w:r w:rsidRPr="0060719A">
              <w:t>о</w:t>
            </w:r>
            <w:r w:rsidRPr="0060719A">
              <w:t>товки учащихся. ФИПИ автор-составитель: Е.Л. Рутковская. М.: Интел</w:t>
            </w:r>
            <w:r>
              <w:t>лект-Центр, 2022</w:t>
            </w:r>
            <w:r w:rsidRPr="0060719A">
              <w:t>.</w:t>
            </w:r>
          </w:p>
          <w:p w:rsidR="0060045C" w:rsidRPr="0060719A" w:rsidRDefault="0060045C" w:rsidP="0060045C">
            <w:r w:rsidRPr="0060719A">
              <w:t xml:space="preserve">3.ЕГЭ-2019: Обществознание / ФИПИ авторы-составители: Т.Е. </w:t>
            </w:r>
            <w:proofErr w:type="spellStart"/>
            <w:r w:rsidRPr="0060719A">
              <w:t>Лискова</w:t>
            </w:r>
            <w:proofErr w:type="spellEnd"/>
            <w:r w:rsidRPr="0060719A">
              <w:t xml:space="preserve">, О.А. Котова. М.: </w:t>
            </w:r>
            <w:proofErr w:type="spellStart"/>
            <w:r w:rsidRPr="0060719A">
              <w:t>Ас</w:t>
            </w:r>
            <w:r w:rsidRPr="0060719A">
              <w:t>т</w:t>
            </w:r>
            <w:r w:rsidRPr="0060719A">
              <w:t>рель</w:t>
            </w:r>
            <w:proofErr w:type="spellEnd"/>
            <w:r w:rsidRPr="0060719A">
              <w:t>, 2019</w:t>
            </w:r>
          </w:p>
          <w:p w:rsidR="0060045C" w:rsidRPr="0060719A" w:rsidRDefault="00B171A4" w:rsidP="0060045C">
            <w:r>
              <w:lastRenderedPageBreak/>
              <w:t>4</w:t>
            </w:r>
            <w:r w:rsidR="0060045C" w:rsidRPr="0060719A">
              <w:t>. Еди</w:t>
            </w:r>
            <w:r w:rsidR="0060045C">
              <w:t>ный государственный экзамен 2021</w:t>
            </w:r>
            <w:r w:rsidR="0060045C" w:rsidRPr="0060719A">
              <w:t>. Обществознание. Универсальные материалы для подг</w:t>
            </w:r>
            <w:r w:rsidR="0060045C" w:rsidRPr="0060719A">
              <w:t>о</w:t>
            </w:r>
            <w:r w:rsidR="0060045C" w:rsidRPr="0060719A">
              <w:t xml:space="preserve">товки учащихся. ФИПИ авторы-составители: О.А. Котова, Т. Е. </w:t>
            </w:r>
            <w:proofErr w:type="spellStart"/>
            <w:r w:rsidR="0060045C" w:rsidRPr="0060719A">
              <w:t>Лискова</w:t>
            </w:r>
            <w:proofErr w:type="spellEnd"/>
            <w:r w:rsidR="0060045C" w:rsidRPr="0060719A">
              <w:t xml:space="preserve">, Е.Л. </w:t>
            </w:r>
            <w:proofErr w:type="spellStart"/>
            <w:r w:rsidR="0060045C" w:rsidRPr="0060719A">
              <w:t>Рутковская</w:t>
            </w:r>
            <w:proofErr w:type="gramStart"/>
            <w:r w:rsidR="0060045C" w:rsidRPr="0060719A">
              <w:t>.М</w:t>
            </w:r>
            <w:proofErr w:type="spellEnd"/>
            <w:proofErr w:type="gramEnd"/>
            <w:r w:rsidR="0060045C" w:rsidRPr="0060719A">
              <w:t>.: И</w:t>
            </w:r>
            <w:r w:rsidR="0060045C" w:rsidRPr="0060719A">
              <w:t>н</w:t>
            </w:r>
            <w:r w:rsidR="0060045C">
              <w:t>теллект-Центр, 2021</w:t>
            </w:r>
            <w:r w:rsidR="0060045C" w:rsidRPr="0060719A">
              <w:t>.</w:t>
            </w:r>
          </w:p>
          <w:p w:rsidR="0060045C" w:rsidRPr="0060719A" w:rsidRDefault="00B171A4" w:rsidP="0060045C">
            <w:r>
              <w:t>5</w:t>
            </w:r>
            <w:r w:rsidR="0060045C">
              <w:t>.ЕГЭ-2022</w:t>
            </w:r>
            <w:r w:rsidR="0060045C" w:rsidRPr="0060719A">
              <w:t xml:space="preserve">: Обществознание. ФИПИ авторы-составители: Т.Е. </w:t>
            </w:r>
            <w:proofErr w:type="spellStart"/>
            <w:r w:rsidR="0060045C" w:rsidRPr="0060719A">
              <w:t>Лискова</w:t>
            </w:r>
            <w:proofErr w:type="spellEnd"/>
            <w:r w:rsidR="0060045C" w:rsidRPr="0060719A">
              <w:t>,</w:t>
            </w:r>
            <w:r w:rsidR="0060045C">
              <w:t xml:space="preserve"> О.А. Котова. М.: </w:t>
            </w:r>
            <w:proofErr w:type="spellStart"/>
            <w:r w:rsidR="0060045C">
              <w:t>Астрель</w:t>
            </w:r>
            <w:proofErr w:type="spellEnd"/>
            <w:r w:rsidR="0060045C">
              <w:t>, 2022</w:t>
            </w:r>
            <w:r w:rsidR="0060045C" w:rsidRPr="0060719A">
              <w:t xml:space="preserve">. </w:t>
            </w:r>
          </w:p>
          <w:p w:rsidR="0060045C" w:rsidRPr="0060719A" w:rsidRDefault="00B171A4" w:rsidP="0060045C">
            <w:r>
              <w:t>6</w:t>
            </w:r>
            <w:r w:rsidR="0060045C">
              <w:t>.</w:t>
            </w:r>
            <w:r>
              <w:t xml:space="preserve"> </w:t>
            </w:r>
            <w:r w:rsidR="0060045C">
              <w:t>ЕГЭ-2022</w:t>
            </w:r>
            <w:r w:rsidR="0060045C" w:rsidRPr="0060719A">
              <w:t>. Федеральный банк экзаменационных материалов (открытый сегмент). Обществозн</w:t>
            </w:r>
            <w:r w:rsidR="0060045C" w:rsidRPr="0060719A">
              <w:t>а</w:t>
            </w:r>
            <w:r w:rsidR="0060045C" w:rsidRPr="0060719A">
              <w:t xml:space="preserve">ние ФИПИ авторы-составители: Е.Л. Рутковская, О.А. Котова, Т.Е. </w:t>
            </w:r>
            <w:proofErr w:type="spellStart"/>
            <w:r w:rsidR="0060045C" w:rsidRPr="0060719A">
              <w:t>Лискова</w:t>
            </w:r>
            <w:proofErr w:type="spellEnd"/>
            <w:r w:rsidR="0060045C" w:rsidRPr="0060719A">
              <w:t xml:space="preserve">, О.В. </w:t>
            </w:r>
            <w:proofErr w:type="spellStart"/>
            <w:r w:rsidR="0060045C" w:rsidRPr="0060719A">
              <w:t>Кишенкова</w:t>
            </w:r>
            <w:proofErr w:type="spellEnd"/>
            <w:r w:rsidR="0060045C" w:rsidRPr="0060719A">
              <w:t>, Е</w:t>
            </w:r>
            <w:r w:rsidR="0060045C">
              <w:t xml:space="preserve">.С. </w:t>
            </w:r>
            <w:proofErr w:type="spellStart"/>
            <w:r w:rsidR="0060045C">
              <w:t>Королькова</w:t>
            </w:r>
            <w:proofErr w:type="spellEnd"/>
            <w:r w:rsidR="0060045C">
              <w:t>.</w:t>
            </w:r>
            <w:r>
              <w:t xml:space="preserve"> </w:t>
            </w:r>
            <w:r w:rsidR="0060045C">
              <w:t xml:space="preserve">М.: </w:t>
            </w:r>
            <w:proofErr w:type="spellStart"/>
            <w:r w:rsidR="0060045C">
              <w:t>Эксмо</w:t>
            </w:r>
            <w:proofErr w:type="spellEnd"/>
            <w:r w:rsidR="0060045C">
              <w:t>, 2022</w:t>
            </w:r>
            <w:r w:rsidR="0060045C" w:rsidRPr="0060719A">
              <w:t xml:space="preserve">. </w:t>
            </w:r>
          </w:p>
          <w:p w:rsidR="00B3587E" w:rsidRDefault="00B171A4" w:rsidP="00B171A4">
            <w:pPr>
              <w:pStyle w:val="a3"/>
              <w:tabs>
                <w:tab w:val="left" w:pos="860"/>
              </w:tabs>
              <w:spacing w:line="252" w:lineRule="exact"/>
              <w:ind w:left="0" w:firstLine="0"/>
            </w:pPr>
            <w:r>
              <w:t>7</w:t>
            </w:r>
            <w:r w:rsidR="0060045C" w:rsidRPr="0060719A">
              <w:t>.Самое полное издание типовых вари</w:t>
            </w:r>
            <w:r w:rsidR="0060045C">
              <w:t>антов реальных заданий ЕГЭ. 2023</w:t>
            </w:r>
            <w:r w:rsidR="0060045C" w:rsidRPr="0060719A">
              <w:t xml:space="preserve">. Обществознание. ФИПИ авторы-составители: О.А. Котова, </w:t>
            </w:r>
            <w:r w:rsidR="0060045C">
              <w:t xml:space="preserve">Т.Е. </w:t>
            </w:r>
            <w:proofErr w:type="spellStart"/>
            <w:r w:rsidR="0060045C">
              <w:t>Лискова</w:t>
            </w:r>
            <w:proofErr w:type="spellEnd"/>
            <w:r w:rsidR="0060045C">
              <w:t xml:space="preserve"> – М.: </w:t>
            </w:r>
            <w:proofErr w:type="spellStart"/>
            <w:r w:rsidR="0060045C">
              <w:t>Астрель</w:t>
            </w:r>
            <w:proofErr w:type="spellEnd"/>
            <w:r w:rsidR="0060045C">
              <w:t>, 2023</w:t>
            </w:r>
          </w:p>
        </w:tc>
      </w:tr>
      <w:tr w:rsidR="00B3587E" w:rsidTr="006F76A8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250104" w:rsidRDefault="00250104" w:rsidP="00B3587E">
            <w:pPr>
              <w:spacing w:before="4" w:line="251" w:lineRule="exact"/>
              <w:rPr>
                <w:b/>
                <w:sz w:val="24"/>
              </w:rPr>
            </w:pPr>
          </w:p>
          <w:p w:rsidR="00B3587E" w:rsidRDefault="00B3587E" w:rsidP="00B3587E">
            <w:pPr>
              <w:spacing w:before="4"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 образовательные ресурсы:</w:t>
            </w:r>
          </w:p>
          <w:p w:rsidR="006F76A8" w:rsidRDefault="008E5993" w:rsidP="00F07B7B">
            <w:pPr>
              <w:spacing w:line="250" w:lineRule="exact"/>
              <w:ind w:left="709" w:hanging="709"/>
            </w:pPr>
            <w:r>
              <w:t xml:space="preserve">1. Образовательный портал для подготовки к экзаменам - </w:t>
            </w:r>
            <w:hyperlink r:id="rId9" w:history="1">
              <w:r w:rsidR="006F76A8" w:rsidRPr="00820045">
                <w:rPr>
                  <w:rStyle w:val="ae"/>
                </w:rPr>
                <w:t>https://ege.sdamgia.ru/</w:t>
              </w:r>
            </w:hyperlink>
            <w:r w:rsidR="006F76A8">
              <w:t xml:space="preserve"> </w:t>
            </w:r>
            <w:r>
              <w:t xml:space="preserve"> </w:t>
            </w:r>
          </w:p>
          <w:p w:rsidR="006F76A8" w:rsidRDefault="008E5993" w:rsidP="00F07B7B">
            <w:pPr>
              <w:spacing w:line="250" w:lineRule="exact"/>
              <w:ind w:left="709" w:hanging="709"/>
            </w:pPr>
            <w:r>
              <w:t xml:space="preserve">2. Открытый банк заданий ЕГЭ - </w:t>
            </w:r>
            <w:hyperlink r:id="rId10" w:history="1">
              <w:r w:rsidR="006F76A8" w:rsidRPr="00820045">
                <w:rPr>
                  <w:rStyle w:val="ae"/>
                </w:rPr>
                <w:t>https://fipi.ru/ege/otkrytyy-bank-zadaniy-ege</w:t>
              </w:r>
            </w:hyperlink>
            <w:r>
              <w:t xml:space="preserve"> </w:t>
            </w:r>
          </w:p>
          <w:p w:rsidR="00B3587E" w:rsidRDefault="008E5993" w:rsidP="00F07B7B">
            <w:pPr>
              <w:spacing w:line="250" w:lineRule="exact"/>
              <w:ind w:left="709" w:hanging="709"/>
              <w:rPr>
                <w:b/>
              </w:rPr>
            </w:pPr>
            <w:r>
              <w:t xml:space="preserve">3. Образовательный портал для подготовки к экзаменам – </w:t>
            </w:r>
            <w:hyperlink r:id="rId11" w:history="1">
              <w:r w:rsidR="006F76A8" w:rsidRPr="00820045">
                <w:rPr>
                  <w:rStyle w:val="ae"/>
                </w:rPr>
                <w:t>https://www.time4math.ru/ege</w:t>
              </w:r>
            </w:hyperlink>
            <w:r w:rsidR="006F76A8">
              <w:t xml:space="preserve"> </w:t>
            </w:r>
          </w:p>
        </w:tc>
      </w:tr>
    </w:tbl>
    <w:p w:rsidR="00B3587E" w:rsidRDefault="00B3587E" w:rsidP="00B3587E">
      <w:pPr>
        <w:pStyle w:val="11"/>
        <w:tabs>
          <w:tab w:val="left" w:pos="0"/>
        </w:tabs>
        <w:ind w:left="0"/>
        <w:jc w:val="center"/>
        <w:rPr>
          <w:b w:val="0"/>
        </w:rPr>
      </w:pPr>
    </w:p>
    <w:p w:rsidR="00664974" w:rsidRDefault="00B3587E" w:rsidP="00B3587E">
      <w:pPr>
        <w:rPr>
          <w:b/>
          <w:i/>
        </w:rPr>
      </w:pPr>
      <w:r>
        <w:rPr>
          <w:b/>
          <w:i/>
        </w:rPr>
        <w:t>Оценочные и методические материалы</w:t>
      </w:r>
      <w:r w:rsidR="0060045C">
        <w:rPr>
          <w:b/>
          <w:i/>
        </w:rPr>
        <w:t>.</w:t>
      </w:r>
    </w:p>
    <w:p w:rsidR="001E10D9" w:rsidRDefault="001E10D9" w:rsidP="00B3587E"/>
    <w:p w:rsidR="0060045C" w:rsidRPr="00FB54C5" w:rsidRDefault="0060045C" w:rsidP="0060045C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Проверочный тест (1 вариант)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1. Выберите верные суждения о государственном бюджете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Государственный бюджет является одним из инструментов государственного регулир</w:t>
      </w:r>
      <w:r w:rsidRPr="00F12086">
        <w:rPr>
          <w:rFonts w:ascii="Times New Roman" w:hAnsi="Times New Roman" w:cs="Times New Roman"/>
          <w:sz w:val="24"/>
          <w:szCs w:val="24"/>
        </w:rPr>
        <w:t>о</w:t>
      </w:r>
      <w:r w:rsidRPr="00F12086">
        <w:rPr>
          <w:rFonts w:ascii="Times New Roman" w:hAnsi="Times New Roman" w:cs="Times New Roman"/>
          <w:sz w:val="24"/>
          <w:szCs w:val="24"/>
        </w:rPr>
        <w:t xml:space="preserve">вания экономики.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Государственный бюджет в РФ составляет Государственная Дума и утверждает Прав</w:t>
      </w:r>
      <w:r w:rsidRPr="00F12086">
        <w:rPr>
          <w:rFonts w:ascii="Times New Roman" w:hAnsi="Times New Roman" w:cs="Times New Roman"/>
          <w:sz w:val="24"/>
          <w:szCs w:val="24"/>
        </w:rPr>
        <w:t>и</w:t>
      </w:r>
      <w:r w:rsidRPr="00F12086">
        <w:rPr>
          <w:rFonts w:ascii="Times New Roman" w:hAnsi="Times New Roman" w:cs="Times New Roman"/>
          <w:sz w:val="24"/>
          <w:szCs w:val="24"/>
        </w:rPr>
        <w:t xml:space="preserve">тельство РФ.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3) Превышение расходной части бюджета 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доходной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 xml:space="preserve"> называется бюджетным дефиц</w:t>
      </w:r>
      <w:r w:rsidRPr="00F12086">
        <w:rPr>
          <w:rFonts w:ascii="Times New Roman" w:hAnsi="Times New Roman" w:cs="Times New Roman"/>
          <w:sz w:val="24"/>
          <w:szCs w:val="24"/>
        </w:rPr>
        <w:t>и</w:t>
      </w:r>
      <w:r w:rsidRPr="00F12086">
        <w:rPr>
          <w:rFonts w:ascii="Times New Roman" w:hAnsi="Times New Roman" w:cs="Times New Roman"/>
          <w:sz w:val="24"/>
          <w:szCs w:val="24"/>
        </w:rPr>
        <w:t>том.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Через государственный бюджет происходит перераспределение полученных доходов для обеспечения функций только государства.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 Главным источником доходов государственного бюджета выступают государственные займы.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     2.  Выберите из перечня функцию присущую только Центральному банку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1)  проведение расчетов и платежей в хозяйстве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посредничество в кредите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3)  аккумуляция и мобилизация денежного капитала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4) управление золотовалютными запасами страны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  3. Выберите верные суждения о государстве в  рыночной экономике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 Государство в условиях рыночной экономики не должно заботиться о создании усл</w:t>
      </w:r>
      <w:r w:rsidRPr="00F12086">
        <w:rPr>
          <w:rFonts w:ascii="Times New Roman" w:hAnsi="Times New Roman" w:cs="Times New Roman"/>
          <w:sz w:val="24"/>
          <w:szCs w:val="24"/>
        </w:rPr>
        <w:t>о</w:t>
      </w:r>
      <w:r w:rsidRPr="00F12086">
        <w:rPr>
          <w:rFonts w:ascii="Times New Roman" w:hAnsi="Times New Roman" w:cs="Times New Roman"/>
          <w:sz w:val="24"/>
          <w:szCs w:val="24"/>
        </w:rPr>
        <w:t xml:space="preserve">вий для экономического роста.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Одной из функций государства в условиях рыночной экономики является создание ее правовой базы.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3) Экономические функции государства в рыночной экономике определяются потребн</w:t>
      </w:r>
      <w:r w:rsidRPr="00F12086">
        <w:rPr>
          <w:rFonts w:ascii="Times New Roman" w:hAnsi="Times New Roman" w:cs="Times New Roman"/>
          <w:sz w:val="24"/>
          <w:szCs w:val="24"/>
        </w:rPr>
        <w:t>о</w:t>
      </w:r>
      <w:r w:rsidRPr="00F12086">
        <w:rPr>
          <w:rFonts w:ascii="Times New Roman" w:hAnsi="Times New Roman" w:cs="Times New Roman"/>
          <w:sz w:val="24"/>
          <w:szCs w:val="24"/>
        </w:rPr>
        <w:t>стями ее нормального функционирования, обеспечения конкуренции и частного предпр</w:t>
      </w:r>
      <w:r w:rsidRPr="00F12086">
        <w:rPr>
          <w:rFonts w:ascii="Times New Roman" w:hAnsi="Times New Roman" w:cs="Times New Roman"/>
          <w:sz w:val="24"/>
          <w:szCs w:val="24"/>
        </w:rPr>
        <w:t>и</w:t>
      </w:r>
      <w:r w:rsidRPr="00F12086">
        <w:rPr>
          <w:rFonts w:ascii="Times New Roman" w:hAnsi="Times New Roman" w:cs="Times New Roman"/>
          <w:sz w:val="24"/>
          <w:szCs w:val="24"/>
        </w:rPr>
        <w:t xml:space="preserve">нимательства.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4) В странах с рыночной экономикой не существует государственная собственность.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 4. В стране  развито фабричное производство. Какой признак свидетельствуют о том, что страна развивается как общество индустриального типа.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1) внедряются компьютерные технологии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2) формируется класс промышленных рабочих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3) религия оказывает значительное влияние на  развитие общества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4) существует разделение труда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 5. Правительство  ввело высокую пошлину на ввоз в страну автомобилей иностранного производства. Найдите  возможное последствие этого решения.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1) сокращение количества автомобилей, производимых в стране 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2) рост цен на иностранные автомобили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lastRenderedPageBreak/>
        <w:t xml:space="preserve">3) снижение цен на автомобили отечественного производства 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рост производства иностранных автомобилей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086">
        <w:rPr>
          <w:rFonts w:ascii="Times New Roman" w:hAnsi="Times New Roman" w:cs="Times New Roman"/>
          <w:sz w:val="24"/>
          <w:szCs w:val="24"/>
        </w:rPr>
        <w:t>6. Что из перечисленного относится к источникам наполнения государственного бюдж</w:t>
      </w:r>
      <w:r w:rsidRPr="00F12086">
        <w:rPr>
          <w:rFonts w:ascii="Times New Roman" w:hAnsi="Times New Roman" w:cs="Times New Roman"/>
          <w:sz w:val="24"/>
          <w:szCs w:val="24"/>
        </w:rPr>
        <w:t>е</w:t>
      </w:r>
      <w:r w:rsidRPr="00F12086">
        <w:rPr>
          <w:rFonts w:ascii="Times New Roman" w:hAnsi="Times New Roman" w:cs="Times New Roman"/>
          <w:sz w:val="24"/>
          <w:szCs w:val="24"/>
        </w:rPr>
        <w:t xml:space="preserve">та.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1)  налоги с граждан и предприятий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2)  прибыль от приватизации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3)  государственные закупки товаров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государственные инвестиции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5)  доходы от деятельности частных предприятий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086">
        <w:rPr>
          <w:rFonts w:ascii="Times New Roman" w:hAnsi="Times New Roman" w:cs="Times New Roman"/>
          <w:sz w:val="24"/>
          <w:szCs w:val="24"/>
        </w:rPr>
        <w:t xml:space="preserve">7. Выберите верное суждение о демократическом режиме.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При демократическом режиме гласность является принципом организации и деятельн</w:t>
      </w:r>
      <w:r w:rsidRPr="00F12086">
        <w:rPr>
          <w:rFonts w:ascii="Times New Roman" w:hAnsi="Times New Roman" w:cs="Times New Roman"/>
          <w:sz w:val="24"/>
          <w:szCs w:val="24"/>
        </w:rPr>
        <w:t>о</w:t>
      </w:r>
      <w:r w:rsidRPr="00F12086">
        <w:rPr>
          <w:rFonts w:ascii="Times New Roman" w:hAnsi="Times New Roman" w:cs="Times New Roman"/>
          <w:sz w:val="24"/>
          <w:szCs w:val="24"/>
        </w:rPr>
        <w:t>сти государственного аппарата.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2) При демократическом режиме власть разделена 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 xml:space="preserve"> законодательную и судебную.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При демократическом режиме деятельность оппозиционных партий запрещена.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В отличие от политических режимов других типов, при демократическом режиме сущ</w:t>
      </w:r>
      <w:r w:rsidRPr="00F12086">
        <w:rPr>
          <w:rFonts w:ascii="Times New Roman" w:hAnsi="Times New Roman" w:cs="Times New Roman"/>
          <w:sz w:val="24"/>
          <w:szCs w:val="24"/>
        </w:rPr>
        <w:t>е</w:t>
      </w:r>
      <w:r w:rsidRPr="00F12086">
        <w:rPr>
          <w:rFonts w:ascii="Times New Roman" w:hAnsi="Times New Roman" w:cs="Times New Roman"/>
          <w:sz w:val="24"/>
          <w:szCs w:val="24"/>
        </w:rPr>
        <w:t>ствует право власти на взимание налогов и сборов.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F12086">
        <w:rPr>
          <w:rFonts w:ascii="Times New Roman" w:hAnsi="Times New Roman" w:cs="Times New Roman"/>
          <w:sz w:val="24"/>
          <w:szCs w:val="24"/>
        </w:rPr>
        <w:t>. Согласно Конституции РФ к ветвям высшей государственной власти относится власть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судебная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муниципальная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исполнительная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партийная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народная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086">
        <w:rPr>
          <w:rFonts w:ascii="Times New Roman" w:hAnsi="Times New Roman" w:cs="Times New Roman"/>
          <w:sz w:val="24"/>
          <w:szCs w:val="24"/>
        </w:rPr>
        <w:t>9. В государстве  проводятся регулярные выборы законодательного собрания. В них уч</w:t>
      </w:r>
      <w:r w:rsidRPr="00F12086">
        <w:rPr>
          <w:rFonts w:ascii="Times New Roman" w:hAnsi="Times New Roman" w:cs="Times New Roman"/>
          <w:sz w:val="24"/>
          <w:szCs w:val="24"/>
        </w:rPr>
        <w:t>а</w:t>
      </w:r>
      <w:r w:rsidRPr="00F12086">
        <w:rPr>
          <w:rFonts w:ascii="Times New Roman" w:hAnsi="Times New Roman" w:cs="Times New Roman"/>
          <w:sz w:val="24"/>
          <w:szCs w:val="24"/>
        </w:rPr>
        <w:t>ствуют представители различных политических сил. Что свидетельствует о том, что в стране действует пропорциональная избирательная система?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мандаты распределяются между партиями в соответствии с количеством поданных г</w:t>
      </w:r>
      <w:r w:rsidRPr="00F12086">
        <w:rPr>
          <w:rFonts w:ascii="Times New Roman" w:hAnsi="Times New Roman" w:cs="Times New Roman"/>
          <w:sz w:val="24"/>
          <w:szCs w:val="24"/>
        </w:rPr>
        <w:t>о</w:t>
      </w:r>
      <w:r w:rsidRPr="00F12086">
        <w:rPr>
          <w:rFonts w:ascii="Times New Roman" w:hAnsi="Times New Roman" w:cs="Times New Roman"/>
          <w:sz w:val="24"/>
          <w:szCs w:val="24"/>
        </w:rPr>
        <w:t>лосов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оппозиционные партии наряду с проправительственными выдвигают своих кандидатов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голосование проводится в два тура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в предвыборный период создаются межпартийные коалиции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10. Выберите верные суждения о политической партии в современном обществе.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Политическая партия является элементом коммуникативного компонента политической системы.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Политическая партия, получившая большинство в парламенте, формирует высшую з</w:t>
      </w:r>
      <w:r w:rsidRPr="00F12086">
        <w:rPr>
          <w:rFonts w:ascii="Times New Roman" w:hAnsi="Times New Roman" w:cs="Times New Roman"/>
          <w:sz w:val="24"/>
          <w:szCs w:val="24"/>
        </w:rPr>
        <w:t>а</w:t>
      </w:r>
      <w:r w:rsidRPr="00F12086">
        <w:rPr>
          <w:rFonts w:ascii="Times New Roman" w:hAnsi="Times New Roman" w:cs="Times New Roman"/>
          <w:sz w:val="24"/>
          <w:szCs w:val="24"/>
        </w:rPr>
        <w:t>конодательную и исполнительную власть.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Важнейшей функцией партии в условиях демократии является управление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народным хозяйством.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В тоталитарном обществе особое значение имеет участие партии в избирательной ка</w:t>
      </w:r>
      <w:r w:rsidRPr="00F12086">
        <w:rPr>
          <w:rFonts w:ascii="Times New Roman" w:hAnsi="Times New Roman" w:cs="Times New Roman"/>
          <w:sz w:val="24"/>
          <w:szCs w:val="24"/>
        </w:rPr>
        <w:t>м</w:t>
      </w:r>
      <w:r w:rsidRPr="00F12086">
        <w:rPr>
          <w:rFonts w:ascii="Times New Roman" w:hAnsi="Times New Roman" w:cs="Times New Roman"/>
          <w:sz w:val="24"/>
          <w:szCs w:val="24"/>
        </w:rPr>
        <w:t>пании.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086">
        <w:rPr>
          <w:rFonts w:ascii="Times New Roman" w:hAnsi="Times New Roman" w:cs="Times New Roman"/>
          <w:sz w:val="24"/>
          <w:szCs w:val="24"/>
        </w:rPr>
        <w:t xml:space="preserve">11. Государство  возглавляет харизматический лидер. Какие черты свойственны данному типу политического лидерства.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лидерство основывается на традициях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лидерство осуществляется на основе законов, принятых современным демократическим обществом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лидера отличают риторические и коммуникативные способности, артистизм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граждане наделяют лидера исключительными, выдающимися качествами вождя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лидерство основывается на привычке граждан к подчинению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12. Государство  возглавил  наследник правящей династии. Какая информация свидетел</w:t>
      </w:r>
      <w:r w:rsidRPr="00F12086">
        <w:rPr>
          <w:rFonts w:ascii="Times New Roman" w:hAnsi="Times New Roman" w:cs="Times New Roman"/>
          <w:sz w:val="24"/>
          <w:szCs w:val="24"/>
        </w:rPr>
        <w:t>ь</w:t>
      </w:r>
      <w:r w:rsidRPr="00F12086">
        <w:rPr>
          <w:rFonts w:ascii="Times New Roman" w:hAnsi="Times New Roman" w:cs="Times New Roman"/>
          <w:sz w:val="24"/>
          <w:szCs w:val="24"/>
        </w:rPr>
        <w:t>ствует о том, что политическое лидерство  может быть охарактеризовано как традицио</w:t>
      </w:r>
      <w:r w:rsidRPr="00F12086">
        <w:rPr>
          <w:rFonts w:ascii="Times New Roman" w:hAnsi="Times New Roman" w:cs="Times New Roman"/>
          <w:sz w:val="24"/>
          <w:szCs w:val="24"/>
        </w:rPr>
        <w:t>н</w:t>
      </w:r>
      <w:r w:rsidRPr="00F12086">
        <w:rPr>
          <w:rFonts w:ascii="Times New Roman" w:hAnsi="Times New Roman" w:cs="Times New Roman"/>
          <w:sz w:val="24"/>
          <w:szCs w:val="24"/>
        </w:rPr>
        <w:t xml:space="preserve">ное.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Авторитет главы основан на существующих в стране обычаях.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lastRenderedPageBreak/>
        <w:t>2) Политическое лидерство характеризует вера граждан в необыкновенные, выдающиеся качества вождя.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Лидер осуществляет политическую власть на основе законов и в рамках законов.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Члены общества испытывают по отношению к лидеру одновременно и чувство любви, и чувство страха.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Лидерство опирается на привычку к подчинению.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6) Компетенция лидера четко очерчивается конституцией и нормативн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 xml:space="preserve"> правовыми акт</w:t>
      </w:r>
      <w:r w:rsidRPr="00F12086">
        <w:rPr>
          <w:rFonts w:ascii="Times New Roman" w:hAnsi="Times New Roman" w:cs="Times New Roman"/>
          <w:sz w:val="24"/>
          <w:szCs w:val="24"/>
        </w:rPr>
        <w:t>а</w:t>
      </w:r>
      <w:r w:rsidRPr="00F12086">
        <w:rPr>
          <w:rFonts w:ascii="Times New Roman" w:hAnsi="Times New Roman" w:cs="Times New Roman"/>
          <w:sz w:val="24"/>
          <w:szCs w:val="24"/>
        </w:rPr>
        <w:t>ми.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13. Выберите верные суждения о социальных группах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Социальная группа представляет собой объединение людей, имеющих общий значимый социальный признак.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Созданию групп способствует осознание того факта, что при объединении можно до</w:t>
      </w:r>
      <w:r w:rsidRPr="00F12086">
        <w:rPr>
          <w:rFonts w:ascii="Times New Roman" w:hAnsi="Times New Roman" w:cs="Times New Roman"/>
          <w:sz w:val="24"/>
          <w:szCs w:val="24"/>
        </w:rPr>
        <w:t>с</w:t>
      </w:r>
      <w:r w:rsidRPr="00F12086">
        <w:rPr>
          <w:rFonts w:ascii="Times New Roman" w:hAnsi="Times New Roman" w:cs="Times New Roman"/>
          <w:sz w:val="24"/>
          <w:szCs w:val="24"/>
        </w:rPr>
        <w:t>тичь большего результата, чем при индивидуальном действии.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Социальные группы основаны на специфике врожденных свойств людей.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В деятельности социальных групп люди удовлетворяют свои биологические потребн</w:t>
      </w:r>
      <w:r w:rsidRPr="00F12086">
        <w:rPr>
          <w:rFonts w:ascii="Times New Roman" w:hAnsi="Times New Roman" w:cs="Times New Roman"/>
          <w:sz w:val="24"/>
          <w:szCs w:val="24"/>
        </w:rPr>
        <w:t>о</w:t>
      </w:r>
      <w:r w:rsidRPr="00F12086">
        <w:rPr>
          <w:rFonts w:ascii="Times New Roman" w:hAnsi="Times New Roman" w:cs="Times New Roman"/>
          <w:sz w:val="24"/>
          <w:szCs w:val="24"/>
        </w:rPr>
        <w:t>сти.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Созданию групп не способствуют сходные интересы и цели людей.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14. Выберите верные суждения о социальных нормах.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Социальные нормы разнообразны во времени и пространстве.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Социальные нормы всегда запрещают или ограничивают что-либо в человеческих де</w:t>
      </w:r>
      <w:r w:rsidRPr="00F12086">
        <w:rPr>
          <w:rFonts w:ascii="Times New Roman" w:hAnsi="Times New Roman" w:cs="Times New Roman"/>
          <w:sz w:val="24"/>
          <w:szCs w:val="24"/>
        </w:rPr>
        <w:t>й</w:t>
      </w:r>
      <w:r w:rsidRPr="00F12086">
        <w:rPr>
          <w:rFonts w:ascii="Times New Roman" w:hAnsi="Times New Roman" w:cs="Times New Roman"/>
          <w:sz w:val="24"/>
          <w:szCs w:val="24"/>
        </w:rPr>
        <w:t>ствиях.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К социальным нормам относятся традиции и обычаи.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Социальные нормы являются элементом социального контроля.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Изменение социальных норм приводит к социальным потрясениям.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15.Выберите верные суждения о видах и особенностях социальной мобильности.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Перемещение человека из одной социальной группы в другую без изменения статуса служит проявлением горизонтальной социальной мобильности.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Социальная мобильность выражается в стремлении человека изменить свое обществе</w:t>
      </w:r>
      <w:r w:rsidRPr="00F12086">
        <w:rPr>
          <w:rFonts w:ascii="Times New Roman" w:hAnsi="Times New Roman" w:cs="Times New Roman"/>
          <w:sz w:val="24"/>
          <w:szCs w:val="24"/>
        </w:rPr>
        <w:t>н</w:t>
      </w:r>
      <w:r w:rsidRPr="00F12086">
        <w:rPr>
          <w:rFonts w:ascii="Times New Roman" w:hAnsi="Times New Roman" w:cs="Times New Roman"/>
          <w:sz w:val="24"/>
          <w:szCs w:val="24"/>
        </w:rPr>
        <w:t>ное положение.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Вертикальная социальная мобильность всегда ведет к повышению социального статуса личности.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4) Различают два вида социальной мобильности: 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горизонтальную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 xml:space="preserve"> и восходящую.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Средневековому обществу была присуща низкая социальная мобильность.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16. Выберите верные суждения о социальной дифференциации и стратификации.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Социальная дифференциация выражается в разделении общества на социальные гру</w:t>
      </w:r>
      <w:r w:rsidRPr="00F12086">
        <w:rPr>
          <w:rFonts w:ascii="Times New Roman" w:hAnsi="Times New Roman" w:cs="Times New Roman"/>
          <w:sz w:val="24"/>
          <w:szCs w:val="24"/>
        </w:rPr>
        <w:t>п</w:t>
      </w:r>
      <w:r w:rsidRPr="00F12086">
        <w:rPr>
          <w:rFonts w:ascii="Times New Roman" w:hAnsi="Times New Roman" w:cs="Times New Roman"/>
          <w:sz w:val="24"/>
          <w:szCs w:val="24"/>
        </w:rPr>
        <w:t>пы.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Доиндустриальное общество было социально однородным.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Одним из видов социальной дифференциации является выделение групп по общности профессиональной деятельности.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Основным критерием социальной стратификации выступают личные качества человека.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Кастовое деление общества служит примером социальной мобильности.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17. Выберите верные суждения о социализации.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Социализация происходит в результате стихийного воздействия на личность различных обстоятельств жизни в обществе.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Социализация происходит в результате стихийного и целенаправленного, в том числе педагогически организованного воздействия на личность.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Социализация свойственна взрослому человеку и нехарактерна для ребенка.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Социализация не обеспечивает включение человека в ту или иную социальную группу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Социализация завершается с получением профессии и началом трудовой деятельности.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18.  Конституция РФ объявляет Российскую Федерацию светским государством. Это о</w:t>
      </w:r>
      <w:r w:rsidRPr="00F12086">
        <w:rPr>
          <w:rFonts w:ascii="Times New Roman" w:hAnsi="Times New Roman" w:cs="Times New Roman"/>
          <w:sz w:val="24"/>
          <w:szCs w:val="24"/>
        </w:rPr>
        <w:t>з</w:t>
      </w:r>
      <w:r w:rsidRPr="00F12086">
        <w:rPr>
          <w:rFonts w:ascii="Times New Roman" w:hAnsi="Times New Roman" w:cs="Times New Roman"/>
          <w:sz w:val="24"/>
          <w:szCs w:val="24"/>
        </w:rPr>
        <w:t>начает, что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признаны права и свободы человека и гражданина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lastRenderedPageBreak/>
        <w:t>2) устанавливается равная защита собственности любой формы (государственной, час</w:t>
      </w:r>
      <w:r w:rsidRPr="00F12086">
        <w:rPr>
          <w:rFonts w:ascii="Times New Roman" w:hAnsi="Times New Roman" w:cs="Times New Roman"/>
          <w:sz w:val="24"/>
          <w:szCs w:val="24"/>
        </w:rPr>
        <w:t>т</w:t>
      </w:r>
      <w:r w:rsidRPr="00F12086">
        <w:rPr>
          <w:rFonts w:ascii="Times New Roman" w:hAnsi="Times New Roman" w:cs="Times New Roman"/>
          <w:sz w:val="24"/>
          <w:szCs w:val="24"/>
        </w:rPr>
        <w:t>ной, муниципальной)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отсутствует государственная религия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ни одно вероучение не признается обязательным или предпочтительным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в стране узаконена многопартийность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6) признан и обеспечивается суверенитет народа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19. Что относится к конституционным обязанностям гражданина РФ. 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декларировать свои доходы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бережно относиться к природным богатствам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платить законно установленные налоги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свидетельствовать в суде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определять свою национальную принадлежность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20. В  Конституции РФ закреплен принцип политического плюрализма. Это означает, что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признаны различные формы собственности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устанавливается запрет на признание какой-либо идеологии в качестве официальной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отсутствует государственная религия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провозглашена свобода политических мнений и действий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утверждена основа для существования в стране многопартийности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6)признаны права и свободы человека и гражданина</w:t>
      </w:r>
    </w:p>
    <w:p w:rsidR="0060045C" w:rsidRPr="00F12086" w:rsidRDefault="0060045C" w:rsidP="0060045C">
      <w:pPr>
        <w:jc w:val="both"/>
      </w:pPr>
      <w:r>
        <w:t xml:space="preserve"> </w:t>
      </w:r>
      <w:r w:rsidRPr="00F12086">
        <w:t xml:space="preserve">21. Найдите в приведенном списке положения, характеризующие нормы права. </w:t>
      </w:r>
    </w:p>
    <w:p w:rsidR="0060045C" w:rsidRPr="00F12086" w:rsidRDefault="0060045C" w:rsidP="0060045C">
      <w:pPr>
        <w:pStyle w:val="af1"/>
        <w:shd w:val="clear" w:color="auto" w:fill="FFFFFF"/>
        <w:spacing w:before="0" w:beforeAutospacing="0" w:after="0" w:afterAutospacing="0"/>
        <w:jc w:val="both"/>
      </w:pPr>
      <w:r w:rsidRPr="00F12086">
        <w:t>1) совокупность представлений о добре и зле</w:t>
      </w:r>
    </w:p>
    <w:p w:rsidR="0060045C" w:rsidRPr="00F12086" w:rsidRDefault="0060045C" w:rsidP="0060045C">
      <w:pPr>
        <w:pStyle w:val="af1"/>
        <w:shd w:val="clear" w:color="auto" w:fill="FFFFFF"/>
        <w:spacing w:before="0" w:beforeAutospacing="0" w:after="0" w:afterAutospacing="0"/>
        <w:jc w:val="both"/>
      </w:pPr>
      <w:r w:rsidRPr="00F12086">
        <w:t>2) общеобязательность выполнения</w:t>
      </w:r>
    </w:p>
    <w:p w:rsidR="0060045C" w:rsidRPr="00F12086" w:rsidRDefault="0060045C" w:rsidP="0060045C">
      <w:pPr>
        <w:pStyle w:val="af1"/>
        <w:shd w:val="clear" w:color="auto" w:fill="FFFFFF"/>
        <w:spacing w:before="0" w:beforeAutospacing="0" w:after="0" w:afterAutospacing="0"/>
        <w:jc w:val="both"/>
      </w:pPr>
      <w:r w:rsidRPr="00F12086">
        <w:t>3) обеспеченность выполнения принудительной силой государства</w:t>
      </w:r>
    </w:p>
    <w:p w:rsidR="0060045C" w:rsidRPr="00F12086" w:rsidRDefault="0060045C" w:rsidP="0060045C">
      <w:pPr>
        <w:pStyle w:val="af1"/>
        <w:shd w:val="clear" w:color="auto" w:fill="FFFFFF"/>
        <w:spacing w:before="0" w:beforeAutospacing="0" w:after="0" w:afterAutospacing="0"/>
        <w:jc w:val="both"/>
      </w:pPr>
      <w:r w:rsidRPr="00F12086">
        <w:t>4) форма общественного сознания</w:t>
      </w:r>
    </w:p>
    <w:p w:rsidR="0060045C" w:rsidRPr="00F12086" w:rsidRDefault="0060045C" w:rsidP="0060045C">
      <w:pPr>
        <w:pStyle w:val="af1"/>
        <w:shd w:val="clear" w:color="auto" w:fill="FFFFFF"/>
        <w:spacing w:before="0" w:beforeAutospacing="0" w:after="0" w:afterAutospacing="0"/>
        <w:jc w:val="both"/>
      </w:pPr>
      <w:r w:rsidRPr="00F12086">
        <w:t>5) многократность применения</w:t>
      </w:r>
    </w:p>
    <w:p w:rsidR="0060045C" w:rsidRPr="00F12086" w:rsidRDefault="0060045C" w:rsidP="0060045C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Pr="00F12086">
        <w:rPr>
          <w:rFonts w:eastAsia="Calibri"/>
        </w:rPr>
        <w:t xml:space="preserve">22.  Что входит в систему права. Выберите из приведенного списка нужные позиции. </w:t>
      </w:r>
    </w:p>
    <w:p w:rsidR="0060045C" w:rsidRPr="00F12086" w:rsidRDefault="0060045C" w:rsidP="0060045C">
      <w:pPr>
        <w:jc w:val="both"/>
        <w:rPr>
          <w:rFonts w:eastAsia="Calibri"/>
        </w:rPr>
      </w:pPr>
      <w:r w:rsidRPr="00F12086">
        <w:rPr>
          <w:rFonts w:eastAsia="Calibri"/>
        </w:rPr>
        <w:t xml:space="preserve">1) правовой обычай </w:t>
      </w:r>
    </w:p>
    <w:p w:rsidR="0060045C" w:rsidRPr="00F12086" w:rsidRDefault="0060045C" w:rsidP="0060045C">
      <w:pPr>
        <w:jc w:val="both"/>
        <w:rPr>
          <w:rFonts w:eastAsia="Calibri"/>
        </w:rPr>
      </w:pPr>
      <w:r w:rsidRPr="00F12086">
        <w:rPr>
          <w:rFonts w:eastAsia="Calibri"/>
        </w:rPr>
        <w:t xml:space="preserve">2) норма права </w:t>
      </w:r>
    </w:p>
    <w:p w:rsidR="0060045C" w:rsidRPr="00F12086" w:rsidRDefault="0060045C" w:rsidP="0060045C">
      <w:pPr>
        <w:jc w:val="both"/>
        <w:rPr>
          <w:rFonts w:eastAsia="Calibri"/>
        </w:rPr>
      </w:pPr>
      <w:r w:rsidRPr="00F12086">
        <w:rPr>
          <w:rFonts w:eastAsia="Calibri"/>
        </w:rPr>
        <w:t xml:space="preserve">3) отрасль права </w:t>
      </w:r>
    </w:p>
    <w:p w:rsidR="0060045C" w:rsidRPr="00F12086" w:rsidRDefault="0060045C" w:rsidP="0060045C">
      <w:pPr>
        <w:jc w:val="both"/>
        <w:rPr>
          <w:rFonts w:eastAsia="Calibri"/>
        </w:rPr>
      </w:pPr>
      <w:r w:rsidRPr="00F12086">
        <w:rPr>
          <w:rFonts w:eastAsia="Calibri"/>
        </w:rPr>
        <w:t>4) правовая санкция</w:t>
      </w:r>
    </w:p>
    <w:p w:rsidR="0060045C" w:rsidRPr="00F12086" w:rsidRDefault="0060045C" w:rsidP="0060045C">
      <w:pPr>
        <w:jc w:val="both"/>
        <w:rPr>
          <w:rFonts w:eastAsia="Calibri"/>
        </w:rPr>
      </w:pPr>
      <w:r w:rsidRPr="00F12086">
        <w:rPr>
          <w:rFonts w:eastAsia="Calibri"/>
        </w:rPr>
        <w:t xml:space="preserve">5) институт права </w:t>
      </w:r>
    </w:p>
    <w:p w:rsidR="0060045C" w:rsidRPr="00F12086" w:rsidRDefault="0060045C" w:rsidP="0060045C">
      <w:pPr>
        <w:jc w:val="both"/>
        <w:rPr>
          <w:rFonts w:eastAsia="Calibri"/>
        </w:rPr>
      </w:pPr>
      <w:r w:rsidRPr="00F12086">
        <w:rPr>
          <w:rFonts w:eastAsia="Calibri"/>
        </w:rPr>
        <w:t>6) судебный прецедент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23.  Найдите в приведённом ниже списке обязательные условия заключения брака.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наличие работы хотя бы у одного из будущих супругов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добровольное согласие лиц, вступающих в брак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наличие жилья хотя бы у одного из будущих супругов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наличие собственности хотя бы у одного из будущих супругов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отсутствие судимости у лиц, вступающих в брак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6) достижение брачного возраста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     24. Выберите верные суждения о семейном праве. 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1) При наличии уважительных причин, закреплённых в законодательстве, допускается снижение брачного возраста до 16 лет. 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2) Заключение брака при наличии письменного согласия в отсутствие одного из вступа</w:t>
      </w:r>
      <w:r w:rsidRPr="00F12086">
        <w:rPr>
          <w:rFonts w:ascii="Times New Roman" w:hAnsi="Times New Roman" w:cs="Times New Roman"/>
          <w:sz w:val="24"/>
          <w:szCs w:val="24"/>
        </w:rPr>
        <w:t>ю</w:t>
      </w:r>
      <w:r w:rsidRPr="00F12086">
        <w:rPr>
          <w:rFonts w:ascii="Times New Roman" w:hAnsi="Times New Roman" w:cs="Times New Roman"/>
          <w:sz w:val="24"/>
          <w:szCs w:val="24"/>
        </w:rPr>
        <w:t xml:space="preserve">щих в 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брак лиц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>.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Брачный договор может быть заключён в устной форме.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Расторжение брака в органах ЗАГС возможно при отсутствии общих несовершенноле</w:t>
      </w:r>
      <w:r w:rsidRPr="00F12086">
        <w:rPr>
          <w:rFonts w:ascii="Times New Roman" w:hAnsi="Times New Roman" w:cs="Times New Roman"/>
          <w:sz w:val="24"/>
          <w:szCs w:val="24"/>
        </w:rPr>
        <w:t>т</w:t>
      </w:r>
      <w:r w:rsidRPr="00F12086">
        <w:rPr>
          <w:rFonts w:ascii="Times New Roman" w:hAnsi="Times New Roman" w:cs="Times New Roman"/>
          <w:sz w:val="24"/>
          <w:szCs w:val="24"/>
        </w:rPr>
        <w:t xml:space="preserve">них детей. </w:t>
      </w:r>
    </w:p>
    <w:p w:rsidR="0060045C" w:rsidRPr="00F12086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5) Брачный договор в РФ не может ограничивать правоспособность супругов.</w:t>
      </w:r>
    </w:p>
    <w:p w:rsidR="0060045C" w:rsidRPr="00096996" w:rsidRDefault="0060045C" w:rsidP="0060045C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096996">
        <w:rPr>
          <w:rStyle w:val="af2"/>
          <w:rFonts w:ascii="Times New Roman" w:hAnsi="Times New Roman" w:cs="Times New Roman"/>
          <w:sz w:val="24"/>
          <w:szCs w:val="24"/>
        </w:rPr>
        <w:t>25.Методологический принцип, признающий разум основой познания: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1) сенсуализм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2) скептицизм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3) рационализм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lastRenderedPageBreak/>
        <w:t>4) релятивизм</w:t>
      </w:r>
    </w:p>
    <w:p w:rsidR="0060045C" w:rsidRPr="00096996" w:rsidRDefault="0060045C" w:rsidP="0060045C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096996">
        <w:rPr>
          <w:rStyle w:val="af2"/>
          <w:rFonts w:ascii="Times New Roman" w:hAnsi="Times New Roman" w:cs="Times New Roman"/>
          <w:sz w:val="24"/>
          <w:szCs w:val="24"/>
        </w:rPr>
        <w:t>26.Совпадают ли по объему понятия философия и наука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1) да; 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2) нет; 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3) частично совпадают</w:t>
      </w:r>
    </w:p>
    <w:p w:rsidR="0060045C" w:rsidRPr="00096996" w:rsidRDefault="0060045C" w:rsidP="0060045C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996">
        <w:rPr>
          <w:rStyle w:val="af2"/>
          <w:rFonts w:ascii="Times New Roman" w:hAnsi="Times New Roman" w:cs="Times New Roman"/>
          <w:sz w:val="24"/>
          <w:szCs w:val="24"/>
        </w:rPr>
        <w:t>27.Идеализм  это: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1) утверждение, что идеи, мысли существуют реально;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 xml:space="preserve">2) признание идеального начала </w:t>
      </w:r>
      <w:proofErr w:type="gramStart"/>
      <w:r w:rsidRPr="00F12086">
        <w:rPr>
          <w:rFonts w:ascii="Times New Roman" w:hAnsi="Times New Roman" w:cs="Times New Roman"/>
          <w:sz w:val="24"/>
          <w:szCs w:val="24"/>
        </w:rPr>
        <w:t>первичным</w:t>
      </w:r>
      <w:proofErr w:type="gramEnd"/>
      <w:r w:rsidRPr="00F12086">
        <w:rPr>
          <w:rFonts w:ascii="Times New Roman" w:hAnsi="Times New Roman" w:cs="Times New Roman"/>
          <w:sz w:val="24"/>
          <w:szCs w:val="24"/>
        </w:rPr>
        <w:t>, определяющим материальное;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3) стремление обосновать значение идеалов в жизни, стремление человека к совершенс</w:t>
      </w:r>
      <w:r w:rsidRPr="00F12086">
        <w:rPr>
          <w:rFonts w:ascii="Times New Roman" w:hAnsi="Times New Roman" w:cs="Times New Roman"/>
          <w:sz w:val="24"/>
          <w:szCs w:val="24"/>
        </w:rPr>
        <w:t>т</w:t>
      </w:r>
      <w:r w:rsidRPr="00F12086">
        <w:rPr>
          <w:rFonts w:ascii="Times New Roman" w:hAnsi="Times New Roman" w:cs="Times New Roman"/>
          <w:sz w:val="24"/>
          <w:szCs w:val="24"/>
        </w:rPr>
        <w:t>ву;</w:t>
      </w:r>
    </w:p>
    <w:p w:rsidR="0060045C" w:rsidRPr="00F12086" w:rsidRDefault="0060045C" w:rsidP="0060045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F12086">
        <w:rPr>
          <w:rFonts w:ascii="Times New Roman" w:hAnsi="Times New Roman" w:cs="Times New Roman"/>
          <w:sz w:val="24"/>
          <w:szCs w:val="24"/>
        </w:rPr>
        <w:t>4) стремление обосновать божественные истоки и сущность мира.</w:t>
      </w:r>
    </w:p>
    <w:p w:rsidR="0060045C" w:rsidRDefault="0060045C" w:rsidP="0060045C">
      <w:pPr>
        <w:pStyle w:val="af0"/>
      </w:pPr>
    </w:p>
    <w:p w:rsidR="0060045C" w:rsidRPr="00CA028B" w:rsidRDefault="0060045C" w:rsidP="0060045C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8B">
        <w:rPr>
          <w:rFonts w:ascii="Times New Roman" w:hAnsi="Times New Roman" w:cs="Times New Roman"/>
          <w:b/>
          <w:sz w:val="24"/>
          <w:szCs w:val="24"/>
        </w:rPr>
        <w:t>Проверочный тест (2 вариант)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1. Выберите верное суждение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Исторически первыми примитивными формами религиозности выступают анимизм, в</w:t>
      </w:r>
      <w:r w:rsidRPr="00CA028B">
        <w:rPr>
          <w:rFonts w:ascii="Times New Roman" w:hAnsi="Times New Roman" w:cs="Times New Roman"/>
          <w:sz w:val="24"/>
          <w:szCs w:val="24"/>
        </w:rPr>
        <w:t>е</w:t>
      </w:r>
      <w:r w:rsidRPr="00CA028B">
        <w:rPr>
          <w:rFonts w:ascii="Times New Roman" w:hAnsi="Times New Roman" w:cs="Times New Roman"/>
          <w:sz w:val="24"/>
          <w:szCs w:val="24"/>
        </w:rPr>
        <w:t xml:space="preserve">дизм, тотемизм, фетишизм.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Поведение, не соответствующее принятым в обществе нормам, называется конформи</w:t>
      </w:r>
      <w:r w:rsidRPr="00CA028B">
        <w:rPr>
          <w:rFonts w:ascii="Times New Roman" w:hAnsi="Times New Roman" w:cs="Times New Roman"/>
          <w:sz w:val="24"/>
          <w:szCs w:val="24"/>
        </w:rPr>
        <w:t>з</w:t>
      </w:r>
      <w:r w:rsidRPr="00CA028B">
        <w:rPr>
          <w:rFonts w:ascii="Times New Roman" w:hAnsi="Times New Roman" w:cs="Times New Roman"/>
          <w:sz w:val="24"/>
          <w:szCs w:val="24"/>
        </w:rPr>
        <w:t>мом.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Культурология как наука изучает все стороны жизни общества и природы.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г) В некоторых случаях прирожденный социальный статус может меняться.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2.Выберите правильный ответ, характеризующий только чувственное познание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установление взаимосвязи различных понятий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обобщение и выделение группы предметов на основе общих признаков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получение новых суждений на основе уже имеющихся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сохранение в памяти целостного образа предмета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3.Выберите признаки, характерные для мажоритарной избирательной системы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консервативная идеология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голосование по партийным спискам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общенациональный избирательный округ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допускается выдвижение независимых кандидатов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д) возможны два тура голосования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е) одномандатные избирательные округа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4. Определите юридические основания прекращения трудового договора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инициатива работника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сдельная заработная плата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нарушение трудового законодательства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безработица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д) смена собственника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е) экономический спад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5. В чем проявляется хозяйственно-экономическая функция семьи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организация семейного отдыха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социализация человека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планирование семейного бюджета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первичный социальный контроль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д) ведение домашнего хозяйства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6. Позиции, характеризующие отношения между природой и обществом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общество, обособившись от природы, утратило зависимость от неё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природа и общество не оказывают воздействие друг на друга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lastRenderedPageBreak/>
        <w:t>в) в процессе своего развития человеческое общество преобразует часть природы, ставя её на службу себе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природные катаклизмы в современном мире серьезно угрожают человечеству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е) общество и природа никак не </w:t>
      </w:r>
      <w:proofErr w:type="gramStart"/>
      <w:r w:rsidRPr="00CA028B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CA028B">
        <w:rPr>
          <w:rFonts w:ascii="Times New Roman" w:hAnsi="Times New Roman" w:cs="Times New Roman"/>
          <w:sz w:val="24"/>
          <w:szCs w:val="24"/>
        </w:rPr>
        <w:t xml:space="preserve"> между собой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7. Бипатрид это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лицо без гражданства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гражданин Российской Федерации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иностранный гражданин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лицо с двойным гражданством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8. Выберите понятие к следующему определению: Общее правило поведения людей, представляющее собой образец, эталон, масштаб, которым они должны руководствоваться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обычай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приказ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право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г) норма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9.Представительная демократия всегда осуществляется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через выборных полномочных представителей, которые принимают решения, выр</w:t>
      </w:r>
      <w:r w:rsidRPr="00CA028B">
        <w:rPr>
          <w:rFonts w:ascii="Times New Roman" w:hAnsi="Times New Roman" w:cs="Times New Roman"/>
          <w:sz w:val="24"/>
          <w:szCs w:val="24"/>
        </w:rPr>
        <w:t>а</w:t>
      </w:r>
      <w:r w:rsidRPr="00CA028B">
        <w:rPr>
          <w:rFonts w:ascii="Times New Roman" w:hAnsi="Times New Roman" w:cs="Times New Roman"/>
          <w:sz w:val="24"/>
          <w:szCs w:val="24"/>
        </w:rPr>
        <w:t xml:space="preserve">жающие  волю тех, кого они представляют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б) через политические партии, религиозные объединения, которые выражают интересы членов данных организаций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в) через Федеральное Собрание – парламент РФ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г) через депутатский корпус федерального и регионального уровня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10. В каком году была принята Всеобщая декларация прав человека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1893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1948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1918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1945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11. Местное самоуправление это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право населения самостоятельно решать все вопросы местного значения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самостоятельная и  ответственная деятельность населения по решению вопросов мес</w:t>
      </w:r>
      <w:r w:rsidRPr="00CA028B">
        <w:rPr>
          <w:rFonts w:ascii="Times New Roman" w:hAnsi="Times New Roman" w:cs="Times New Roman"/>
          <w:sz w:val="24"/>
          <w:szCs w:val="24"/>
        </w:rPr>
        <w:t>т</w:t>
      </w:r>
      <w:r w:rsidRPr="00CA028B">
        <w:rPr>
          <w:rFonts w:ascii="Times New Roman" w:hAnsi="Times New Roman" w:cs="Times New Roman"/>
          <w:sz w:val="24"/>
          <w:szCs w:val="24"/>
        </w:rPr>
        <w:t>ного значения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способ организации власти на территории городских, сельских и иных поселений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12.Выберите из предложенного списка типы легитимности по М. Веберу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 а) рационально-легальная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тоталитарная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демократическая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харизматическая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13. Выберите из предложенного списка методы монетарной политики государства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изменение процентных ставок по кредитам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изменение ставок рефинансирования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изменение ставки налога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изменение государственных расходов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14. Укажите обстоятельства, исключающие преступность деяния и уголовную ответстве</w:t>
      </w:r>
      <w:r w:rsidRPr="00CA028B">
        <w:rPr>
          <w:rFonts w:ascii="Times New Roman" w:hAnsi="Times New Roman" w:cs="Times New Roman"/>
          <w:sz w:val="24"/>
          <w:szCs w:val="24"/>
        </w:rPr>
        <w:t>н</w:t>
      </w:r>
      <w:r w:rsidRPr="00CA028B">
        <w:rPr>
          <w:rFonts w:ascii="Times New Roman" w:hAnsi="Times New Roman" w:cs="Times New Roman"/>
          <w:sz w:val="24"/>
          <w:szCs w:val="24"/>
        </w:rPr>
        <w:t xml:space="preserve">ность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беременность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lastRenderedPageBreak/>
        <w:t>Б) необходимая оборона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обоснованный риск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алкогольное опьянение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15. Выберите из предложенного списка типы налоговых ставок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прямая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регрессивная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косвенная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пропорциональная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16. На какие из товаров спрос будет эластичным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автомобиль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хлеб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мясо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электро лампочки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17. Назовите категорию граждан, которая не обладает избирательным правом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профессиональные военные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лица без определенного места жительства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лица, находящиеся в местах лишения свободы по приговору суда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священнослужители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18. Укажите причину, которая определяет специфику социального познания, его отличие от познания естественнонаучного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В социальном познании возможности эксперимента ограничены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б) Социальное познание имеет дело с постоянно изменяющимися событиями и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явлениями и поэтому направлено на открытие истин относительных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в) Социальное познание всегда может быть абсолютно беспристрастным в силу наличия у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ученых заинтересованного отношения к объекту исследования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В социальном познании не совмещаются субъект и объект познания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19. Выберите верное суждение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а). Престиж - уважение к занимаемому человеком социальному положению, сложившееся в общественном мнении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б). Для расчетов уровня жизни по стране используется показатель ВНП в расчете на душу трудоспособного населения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в). Приоритет интересов государства над интересами человека – обязательный признак гражданского общества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г). Религия есть одна из свойственных культуре форм приспособления человека к окр</w:t>
      </w:r>
      <w:r w:rsidRPr="00CA028B">
        <w:rPr>
          <w:rFonts w:ascii="Times New Roman" w:hAnsi="Times New Roman" w:cs="Times New Roman"/>
          <w:sz w:val="24"/>
          <w:szCs w:val="24"/>
        </w:rPr>
        <w:t>у</w:t>
      </w:r>
      <w:r w:rsidRPr="00CA028B">
        <w:rPr>
          <w:rFonts w:ascii="Times New Roman" w:hAnsi="Times New Roman" w:cs="Times New Roman"/>
          <w:sz w:val="24"/>
          <w:szCs w:val="24"/>
        </w:rPr>
        <w:t>жающему миру, удовлетворения его духовных потребностей.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20. Определите, какие варианты характеризуют эффективное использование трудовых р</w:t>
      </w:r>
      <w:r w:rsidRPr="00CA028B">
        <w:rPr>
          <w:rFonts w:ascii="Times New Roman" w:hAnsi="Times New Roman" w:cs="Times New Roman"/>
          <w:sz w:val="24"/>
          <w:szCs w:val="24"/>
        </w:rPr>
        <w:t>е</w:t>
      </w:r>
      <w:r w:rsidRPr="00CA028B">
        <w:rPr>
          <w:rFonts w:ascii="Times New Roman" w:hAnsi="Times New Roman" w:cs="Times New Roman"/>
          <w:sz w:val="24"/>
          <w:szCs w:val="24"/>
        </w:rPr>
        <w:t>сурсов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100% занятость населения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100% занятость трудоспособного населения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в) наличие фрикционной безработицы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г) наличие структурной безработицы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д) наличие циклической безработицы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21. Какие из представленных документов относят к подзаконным нормативным актам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а) Трудовой кодекс РФ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б) Указ Президента РФ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lastRenderedPageBreak/>
        <w:t>в) Основы законодательства РФ об охране здоровья граждан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 xml:space="preserve">г) Инструкция по заполнению заявления о государственной регистрации юридического лица </w:t>
      </w:r>
    </w:p>
    <w:p w:rsidR="0060045C" w:rsidRPr="00CA028B" w:rsidRDefault="0060045C" w:rsidP="0060045C">
      <w:pPr>
        <w:pStyle w:val="af0"/>
        <w:rPr>
          <w:rFonts w:ascii="Times New Roman" w:hAnsi="Times New Roman" w:cs="Times New Roman"/>
          <w:sz w:val="24"/>
          <w:szCs w:val="24"/>
        </w:rPr>
      </w:pPr>
      <w:r w:rsidRPr="00CA028B">
        <w:rPr>
          <w:rFonts w:ascii="Times New Roman" w:hAnsi="Times New Roman" w:cs="Times New Roman"/>
          <w:sz w:val="24"/>
          <w:szCs w:val="24"/>
        </w:rPr>
        <w:t>д) Закон РФ «О недрах»</w:t>
      </w:r>
    </w:p>
    <w:p w:rsidR="0060045C" w:rsidRDefault="0060045C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1E10D9" w:rsidRDefault="001E10D9" w:rsidP="00B3587E"/>
    <w:p w:rsidR="008C5C6A" w:rsidRDefault="008C5C6A" w:rsidP="008C5C6A"/>
    <w:p w:rsidR="001E10D9" w:rsidRDefault="001E10D9" w:rsidP="00B3587E"/>
    <w:sectPr w:rsidR="001E10D9" w:rsidSect="0066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46E" w:rsidRDefault="001B446E" w:rsidP="00B3587E">
      <w:r>
        <w:separator/>
      </w:r>
    </w:p>
  </w:endnote>
  <w:endnote w:type="continuationSeparator" w:id="0">
    <w:p w:rsidR="001B446E" w:rsidRDefault="001B446E" w:rsidP="00B3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46E" w:rsidRDefault="001B446E" w:rsidP="00B3587E">
      <w:r>
        <w:separator/>
      </w:r>
    </w:p>
  </w:footnote>
  <w:footnote w:type="continuationSeparator" w:id="0">
    <w:p w:rsidR="001B446E" w:rsidRDefault="001B446E" w:rsidP="00B35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7056"/>
    <w:multiLevelType w:val="multilevel"/>
    <w:tmpl w:val="E402E7A6"/>
    <w:lvl w:ilvl="0">
      <w:start w:val="1"/>
      <w:numFmt w:val="decimal"/>
      <w:lvlText w:val="%1."/>
      <w:lvlJc w:val="left"/>
      <w:pPr>
        <w:ind w:left="533" w:hanging="221"/>
        <w:jc w:val="right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407" w:hanging="387"/>
      </w:pPr>
      <w:rPr>
        <w:rFonts w:ascii="Times New Roman" w:hAnsi="Times New Roman"/>
        <w:b/>
        <w:i/>
        <w:sz w:val="24"/>
      </w:rPr>
    </w:lvl>
    <w:lvl w:ilvl="2">
      <w:numFmt w:val="bullet"/>
      <w:lvlText w:val="•"/>
      <w:lvlJc w:val="left"/>
      <w:pPr>
        <w:ind w:left="1400" w:hanging="387"/>
      </w:pPr>
    </w:lvl>
    <w:lvl w:ilvl="3">
      <w:numFmt w:val="bullet"/>
      <w:lvlText w:val="•"/>
      <w:lvlJc w:val="left"/>
      <w:pPr>
        <w:ind w:left="2593" w:hanging="387"/>
      </w:pPr>
    </w:lvl>
    <w:lvl w:ilvl="4">
      <w:numFmt w:val="bullet"/>
      <w:lvlText w:val="•"/>
      <w:lvlJc w:val="left"/>
      <w:pPr>
        <w:ind w:left="3786" w:hanging="387"/>
      </w:pPr>
    </w:lvl>
    <w:lvl w:ilvl="5">
      <w:numFmt w:val="bullet"/>
      <w:lvlText w:val="•"/>
      <w:lvlJc w:val="left"/>
      <w:pPr>
        <w:ind w:left="4979" w:hanging="387"/>
      </w:pPr>
    </w:lvl>
    <w:lvl w:ilvl="6">
      <w:numFmt w:val="bullet"/>
      <w:lvlText w:val="•"/>
      <w:lvlJc w:val="left"/>
      <w:pPr>
        <w:ind w:left="6173" w:hanging="387"/>
      </w:pPr>
    </w:lvl>
    <w:lvl w:ilvl="7">
      <w:numFmt w:val="bullet"/>
      <w:lvlText w:val="•"/>
      <w:lvlJc w:val="left"/>
      <w:pPr>
        <w:ind w:left="7366" w:hanging="387"/>
      </w:pPr>
    </w:lvl>
    <w:lvl w:ilvl="8">
      <w:numFmt w:val="bullet"/>
      <w:lvlText w:val="•"/>
      <w:lvlJc w:val="left"/>
      <w:pPr>
        <w:ind w:left="8559" w:hanging="387"/>
      </w:pPr>
    </w:lvl>
  </w:abstractNum>
  <w:abstractNum w:abstractNumId="1">
    <w:nsid w:val="2DA833F8"/>
    <w:multiLevelType w:val="multilevel"/>
    <w:tmpl w:val="03C4C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6"/>
        </w:tabs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12"/>
        </w:tabs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24"/>
        </w:tabs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1800"/>
      </w:pPr>
      <w:rPr>
        <w:rFonts w:hint="default"/>
      </w:rPr>
    </w:lvl>
  </w:abstractNum>
  <w:abstractNum w:abstractNumId="2">
    <w:nsid w:val="73A83C38"/>
    <w:multiLevelType w:val="hybridMultilevel"/>
    <w:tmpl w:val="93F4961E"/>
    <w:lvl w:ilvl="0" w:tplc="5CD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C5EE9"/>
    <w:multiLevelType w:val="hybridMultilevel"/>
    <w:tmpl w:val="9C0872F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formatting="1" w:enforcement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87E"/>
    <w:rsid w:val="0007183F"/>
    <w:rsid w:val="000903B8"/>
    <w:rsid w:val="000E4416"/>
    <w:rsid w:val="000F00F9"/>
    <w:rsid w:val="00127450"/>
    <w:rsid w:val="0013200C"/>
    <w:rsid w:val="00167F2D"/>
    <w:rsid w:val="001A33B2"/>
    <w:rsid w:val="001B446E"/>
    <w:rsid w:val="001E1000"/>
    <w:rsid w:val="001E10D9"/>
    <w:rsid w:val="002264FA"/>
    <w:rsid w:val="00226E8A"/>
    <w:rsid w:val="00234729"/>
    <w:rsid w:val="00250104"/>
    <w:rsid w:val="00283EEC"/>
    <w:rsid w:val="002F64F0"/>
    <w:rsid w:val="00340305"/>
    <w:rsid w:val="00367812"/>
    <w:rsid w:val="00385E39"/>
    <w:rsid w:val="00385FCC"/>
    <w:rsid w:val="003A1C2F"/>
    <w:rsid w:val="003B3D84"/>
    <w:rsid w:val="003C6B12"/>
    <w:rsid w:val="003E3A69"/>
    <w:rsid w:val="004C40A9"/>
    <w:rsid w:val="00525EF8"/>
    <w:rsid w:val="00536459"/>
    <w:rsid w:val="005600FE"/>
    <w:rsid w:val="00567117"/>
    <w:rsid w:val="00573769"/>
    <w:rsid w:val="00580159"/>
    <w:rsid w:val="00587B27"/>
    <w:rsid w:val="0059072F"/>
    <w:rsid w:val="005A6944"/>
    <w:rsid w:val="0060045C"/>
    <w:rsid w:val="00664974"/>
    <w:rsid w:val="00693409"/>
    <w:rsid w:val="006A098C"/>
    <w:rsid w:val="006D049B"/>
    <w:rsid w:val="006F76A8"/>
    <w:rsid w:val="007421AC"/>
    <w:rsid w:val="00747575"/>
    <w:rsid w:val="00761FFA"/>
    <w:rsid w:val="00783133"/>
    <w:rsid w:val="007A5CA1"/>
    <w:rsid w:val="007B145A"/>
    <w:rsid w:val="00884BDC"/>
    <w:rsid w:val="008C5C6A"/>
    <w:rsid w:val="008E5993"/>
    <w:rsid w:val="00906760"/>
    <w:rsid w:val="00921A2C"/>
    <w:rsid w:val="0092211E"/>
    <w:rsid w:val="00947868"/>
    <w:rsid w:val="00964C02"/>
    <w:rsid w:val="0096628A"/>
    <w:rsid w:val="00970431"/>
    <w:rsid w:val="009A7403"/>
    <w:rsid w:val="00A10A9F"/>
    <w:rsid w:val="00A61A01"/>
    <w:rsid w:val="00A913D2"/>
    <w:rsid w:val="00AF7453"/>
    <w:rsid w:val="00B16A85"/>
    <w:rsid w:val="00B171A4"/>
    <w:rsid w:val="00B312CE"/>
    <w:rsid w:val="00B3587E"/>
    <w:rsid w:val="00BC411C"/>
    <w:rsid w:val="00BD384B"/>
    <w:rsid w:val="00C51A56"/>
    <w:rsid w:val="00C729EA"/>
    <w:rsid w:val="00CC37A7"/>
    <w:rsid w:val="00D07CA3"/>
    <w:rsid w:val="00D312D5"/>
    <w:rsid w:val="00D471DD"/>
    <w:rsid w:val="00DB5123"/>
    <w:rsid w:val="00DB5FEA"/>
    <w:rsid w:val="00E0758C"/>
    <w:rsid w:val="00E22DEB"/>
    <w:rsid w:val="00E734D9"/>
    <w:rsid w:val="00EB0DE7"/>
    <w:rsid w:val="00EF2EB0"/>
    <w:rsid w:val="00F07A35"/>
    <w:rsid w:val="00F07B7B"/>
    <w:rsid w:val="00F4094B"/>
    <w:rsid w:val="00F57845"/>
    <w:rsid w:val="00F62DC6"/>
    <w:rsid w:val="00F701D5"/>
    <w:rsid w:val="00F70CF2"/>
    <w:rsid w:val="00F7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587E"/>
    <w:pPr>
      <w:keepNext/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87E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customStyle="1" w:styleId="11">
    <w:name w:val="Заголовок 11"/>
    <w:basedOn w:val="a"/>
    <w:rsid w:val="00B3587E"/>
    <w:pPr>
      <w:widowControl w:val="0"/>
      <w:ind w:left="908"/>
      <w:outlineLvl w:val="1"/>
    </w:pPr>
    <w:rPr>
      <w:b/>
    </w:rPr>
  </w:style>
  <w:style w:type="paragraph" w:styleId="a3">
    <w:name w:val="List Paragraph"/>
    <w:basedOn w:val="a"/>
    <w:link w:val="a4"/>
    <w:rsid w:val="00B3587E"/>
    <w:pPr>
      <w:widowControl w:val="0"/>
      <w:ind w:left="312" w:firstLine="566"/>
      <w:jc w:val="both"/>
    </w:pPr>
    <w:rPr>
      <w:sz w:val="22"/>
    </w:rPr>
  </w:style>
  <w:style w:type="character" w:customStyle="1" w:styleId="a4">
    <w:name w:val="Абзац списка Знак"/>
    <w:basedOn w:val="a0"/>
    <w:link w:val="a3"/>
    <w:rsid w:val="00B3587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Body Text"/>
    <w:basedOn w:val="a"/>
    <w:link w:val="a6"/>
    <w:rsid w:val="00B3587E"/>
    <w:pPr>
      <w:spacing w:beforeAutospacing="1" w:afterAutospacing="1"/>
    </w:pPr>
  </w:style>
  <w:style w:type="character" w:customStyle="1" w:styleId="a6">
    <w:name w:val="Основной текст Знак"/>
    <w:basedOn w:val="a0"/>
    <w:link w:val="a5"/>
    <w:rsid w:val="00B3587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otnote">
    <w:name w:val="Footnote"/>
    <w:basedOn w:val="a"/>
    <w:rsid w:val="00B3587E"/>
    <w:rPr>
      <w:sz w:val="20"/>
    </w:rPr>
  </w:style>
  <w:style w:type="paragraph" w:customStyle="1" w:styleId="12">
    <w:name w:val="Знак сноски1"/>
    <w:basedOn w:val="a"/>
    <w:link w:val="a7"/>
    <w:rsid w:val="00B3587E"/>
    <w:pPr>
      <w:spacing w:after="200" w:line="276" w:lineRule="auto"/>
    </w:pPr>
    <w:rPr>
      <w:rFonts w:asciiTheme="minorHAnsi" w:hAnsiTheme="minorHAnsi"/>
      <w:sz w:val="22"/>
      <w:vertAlign w:val="superscript"/>
    </w:rPr>
  </w:style>
  <w:style w:type="character" w:styleId="a7">
    <w:name w:val="footnote reference"/>
    <w:basedOn w:val="a0"/>
    <w:link w:val="12"/>
    <w:rsid w:val="00B3587E"/>
    <w:rPr>
      <w:rFonts w:eastAsia="Times New Roman" w:cs="Times New Roman"/>
      <w:color w:val="000000"/>
      <w:szCs w:val="20"/>
      <w:vertAlign w:val="superscript"/>
      <w:lang w:eastAsia="ru-RU"/>
    </w:rPr>
  </w:style>
  <w:style w:type="table" w:styleId="a8">
    <w:name w:val="Table Grid"/>
    <w:basedOn w:val="a1"/>
    <w:rsid w:val="00B3587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3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87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B3587E"/>
    <w:rPr>
      <w:color w:val="808080"/>
    </w:rPr>
  </w:style>
  <w:style w:type="paragraph" w:styleId="ac">
    <w:name w:val="footnote text"/>
    <w:basedOn w:val="a"/>
    <w:link w:val="ad"/>
    <w:uiPriority w:val="99"/>
    <w:semiHidden/>
    <w:unhideWhenUsed/>
    <w:rsid w:val="00580159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8015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F76A8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50104"/>
    <w:rPr>
      <w:color w:val="800080" w:themeColor="followedHyperlink"/>
      <w:u w:val="single"/>
    </w:rPr>
  </w:style>
  <w:style w:type="character" w:customStyle="1" w:styleId="FontStyle20">
    <w:name w:val="Font Style20"/>
    <w:rsid w:val="004C40A9"/>
    <w:rPr>
      <w:rFonts w:ascii="Georgia" w:hAnsi="Georgia" w:cs="Georgia"/>
      <w:sz w:val="12"/>
      <w:szCs w:val="12"/>
    </w:rPr>
  </w:style>
  <w:style w:type="paragraph" w:styleId="2">
    <w:name w:val="Body Text Indent 2"/>
    <w:basedOn w:val="a"/>
    <w:link w:val="20"/>
    <w:uiPriority w:val="99"/>
    <w:semiHidden/>
    <w:unhideWhenUsed/>
    <w:rsid w:val="006004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045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FontStyle22">
    <w:name w:val="Font Style22"/>
    <w:uiPriority w:val="99"/>
    <w:rsid w:val="0060045C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60045C"/>
    <w:pPr>
      <w:widowControl w:val="0"/>
      <w:autoSpaceDE w:val="0"/>
      <w:autoSpaceDN w:val="0"/>
      <w:adjustRightInd w:val="0"/>
      <w:ind w:firstLine="567"/>
      <w:jc w:val="both"/>
    </w:pPr>
    <w:rPr>
      <w:color w:val="auto"/>
      <w:szCs w:val="24"/>
    </w:rPr>
  </w:style>
  <w:style w:type="paragraph" w:styleId="af0">
    <w:name w:val="No Spacing"/>
    <w:uiPriority w:val="1"/>
    <w:qFormat/>
    <w:rsid w:val="0060045C"/>
    <w:pPr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rsid w:val="0060045C"/>
    <w:pPr>
      <w:spacing w:before="100" w:beforeAutospacing="1" w:after="100" w:afterAutospacing="1"/>
    </w:pPr>
    <w:rPr>
      <w:color w:val="auto"/>
      <w:szCs w:val="24"/>
    </w:rPr>
  </w:style>
  <w:style w:type="character" w:styleId="af2">
    <w:name w:val="Strong"/>
    <w:basedOn w:val="a0"/>
    <w:uiPriority w:val="22"/>
    <w:qFormat/>
    <w:rsid w:val="006004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me4math.ru/e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e.sdamgia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E39A9-7128-4317-A061-2EE4D8BB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z.akmanova</dc:creator>
  <cp:lastModifiedBy>n.shilova</cp:lastModifiedBy>
  <cp:revision>2</cp:revision>
  <dcterms:created xsi:type="dcterms:W3CDTF">2024-01-11T03:00:00Z</dcterms:created>
  <dcterms:modified xsi:type="dcterms:W3CDTF">2024-01-11T03:00:00Z</dcterms:modified>
</cp:coreProperties>
</file>